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98" w:rsidRPr="006A6C0A" w:rsidRDefault="00D41F98">
      <w:pPr>
        <w:rPr>
          <w:rFonts w:ascii="Times New Roman" w:eastAsia="Times New Roman" w:hAnsi="Times New Roman" w:cs="Times New Roman"/>
          <w:sz w:val="20"/>
          <w:szCs w:val="20"/>
        </w:rPr>
      </w:pPr>
    </w:p>
    <w:p w:rsidR="00D41F98" w:rsidRPr="006A6C0A" w:rsidRDefault="00D41F98">
      <w:pPr>
        <w:spacing w:before="1"/>
        <w:rPr>
          <w:rFonts w:ascii="Times New Roman" w:eastAsia="Times New Roman" w:hAnsi="Times New Roman" w:cs="Times New Roman"/>
          <w:sz w:val="26"/>
          <w:szCs w:val="26"/>
        </w:rPr>
      </w:pPr>
    </w:p>
    <w:p w:rsidR="00D41F98" w:rsidRPr="00911E26" w:rsidRDefault="00C4089B" w:rsidP="002A30BB">
      <w:pPr>
        <w:spacing w:before="7"/>
        <w:ind w:left="2133" w:right="98"/>
        <w:rPr>
          <w:rFonts w:ascii="黑体" w:eastAsia="黑体" w:hAnsi="黑体" w:cs="黑体"/>
          <w:sz w:val="20"/>
          <w:szCs w:val="20"/>
          <w:lang w:eastAsia="zh-CN"/>
        </w:rPr>
      </w:pPr>
      <w:r w:rsidRPr="00911E26">
        <w:rPr>
          <w:rFonts w:ascii="黑体" w:eastAsia="黑体" w:hAnsi="黑体" w:cs="黑体"/>
          <w:sz w:val="30"/>
          <w:szCs w:val="30"/>
          <w:lang w:eastAsia="zh-CN"/>
        </w:rPr>
        <w:t>纺织检测领域认可能力范围表述说明</w:t>
      </w:r>
    </w:p>
    <w:p w:rsidR="00D41F98" w:rsidRPr="00911E26" w:rsidRDefault="00C4089B">
      <w:pPr>
        <w:pStyle w:val="11"/>
        <w:spacing w:before="26"/>
        <w:ind w:left="141"/>
        <w:jc w:val="both"/>
        <w:rPr>
          <w:b w:val="0"/>
          <w:bCs w:val="0"/>
          <w:lang w:eastAsia="zh-CN"/>
        </w:rPr>
      </w:pPr>
      <w:r w:rsidRPr="00911E26">
        <w:rPr>
          <w:rFonts w:cs="宋体"/>
          <w:lang w:eastAsia="zh-CN"/>
        </w:rPr>
        <w:t>1</w:t>
      </w:r>
      <w:r w:rsidRPr="00911E26">
        <w:rPr>
          <w:rFonts w:cs="宋体"/>
          <w:spacing w:val="-1"/>
          <w:lang w:eastAsia="zh-CN"/>
        </w:rPr>
        <w:t xml:space="preserve"> </w:t>
      </w:r>
      <w:r w:rsidRPr="00911E26">
        <w:rPr>
          <w:lang w:eastAsia="zh-CN"/>
        </w:rPr>
        <w:t>目的和范围</w:t>
      </w:r>
    </w:p>
    <w:p w:rsidR="00D41F98" w:rsidRPr="00911E26" w:rsidRDefault="00C4089B">
      <w:pPr>
        <w:pStyle w:val="a3"/>
        <w:spacing w:before="74" w:line="300" w:lineRule="auto"/>
        <w:ind w:right="236"/>
        <w:jc w:val="both"/>
        <w:rPr>
          <w:rFonts w:asciiTheme="minorEastAsia" w:eastAsiaTheme="minorEastAsia" w:hAnsiTheme="minorEastAsia"/>
          <w:i w:val="0"/>
          <w:lang w:eastAsia="zh-CN"/>
        </w:rPr>
      </w:pPr>
      <w:r w:rsidRPr="00911E26">
        <w:rPr>
          <w:rFonts w:asciiTheme="minorEastAsia" w:eastAsiaTheme="minorEastAsia" w:hAnsiTheme="minorEastAsia" w:cs="宋体"/>
          <w:i w:val="0"/>
          <w:lang w:eastAsia="zh-CN"/>
        </w:rPr>
        <w:t xml:space="preserve">1.1 </w:t>
      </w:r>
      <w:bookmarkStart w:id="0" w:name="1_目的和范围"/>
      <w:bookmarkEnd w:id="0"/>
      <w:r w:rsidR="00074631" w:rsidRPr="00911E26">
        <w:rPr>
          <w:rFonts w:asciiTheme="minorEastAsia" w:eastAsiaTheme="minorEastAsia" w:hAnsiTheme="minorEastAsia" w:cs="宋体"/>
          <w:i w:val="0"/>
          <w:lang w:eastAsia="zh-CN"/>
        </w:rPr>
        <w:t>本文</w:t>
      </w:r>
      <w:r w:rsidR="00987640" w:rsidRPr="00911E26">
        <w:rPr>
          <w:rFonts w:asciiTheme="minorEastAsia" w:eastAsiaTheme="minorEastAsia" w:hAnsiTheme="minorEastAsia" w:cs="宋体"/>
          <w:i w:val="0"/>
          <w:lang w:eastAsia="zh-CN"/>
        </w:rPr>
        <w:t>旨在规范纺织检测领域认可能力范围的表述</w:t>
      </w:r>
      <w:r w:rsidR="00987640" w:rsidRPr="00911E26">
        <w:rPr>
          <w:rFonts w:asciiTheme="minorEastAsia" w:eastAsiaTheme="minorEastAsia" w:hAnsiTheme="minorEastAsia" w:cs="宋体" w:hint="eastAsia"/>
          <w:i w:val="0"/>
          <w:lang w:eastAsia="zh-CN"/>
        </w:rPr>
        <w:t>，</w:t>
      </w:r>
      <w:r w:rsidR="00987640" w:rsidRPr="00911E26">
        <w:rPr>
          <w:rFonts w:asciiTheme="minorEastAsia" w:eastAsiaTheme="minorEastAsia" w:hAnsiTheme="minorEastAsia" w:cs="宋体"/>
          <w:i w:val="0"/>
          <w:lang w:eastAsia="zh-CN"/>
        </w:rPr>
        <w:t>使其更加科学</w:t>
      </w:r>
      <w:r w:rsidR="00987640" w:rsidRPr="00911E26">
        <w:rPr>
          <w:rFonts w:asciiTheme="minorEastAsia" w:eastAsiaTheme="minorEastAsia" w:hAnsiTheme="minorEastAsia" w:cs="宋体" w:hint="eastAsia"/>
          <w:i w:val="0"/>
          <w:lang w:eastAsia="zh-CN"/>
        </w:rPr>
        <w:t>、</w:t>
      </w:r>
      <w:r w:rsidR="00987640" w:rsidRPr="00911E26">
        <w:rPr>
          <w:rFonts w:asciiTheme="minorEastAsia" w:eastAsiaTheme="minorEastAsia" w:hAnsiTheme="minorEastAsia" w:cs="宋体"/>
          <w:i w:val="0"/>
          <w:lang w:eastAsia="zh-CN"/>
        </w:rPr>
        <w:t>准确</w:t>
      </w:r>
      <w:r w:rsidR="00987640" w:rsidRPr="00911E26">
        <w:rPr>
          <w:rFonts w:asciiTheme="minorEastAsia" w:eastAsiaTheme="minorEastAsia" w:hAnsiTheme="minorEastAsia" w:cs="宋体" w:hint="eastAsia"/>
          <w:i w:val="0"/>
          <w:lang w:eastAsia="zh-CN"/>
        </w:rPr>
        <w:t>，同时也有助于提高不同实验室和评审组对相同能力表述的一致性。</w:t>
      </w:r>
    </w:p>
    <w:p w:rsidR="00D41F98" w:rsidRPr="00911E26" w:rsidRDefault="00C4089B">
      <w:pPr>
        <w:pStyle w:val="a3"/>
        <w:spacing w:before="14" w:line="297" w:lineRule="auto"/>
        <w:ind w:right="236"/>
        <w:jc w:val="both"/>
        <w:rPr>
          <w:rFonts w:asciiTheme="minorEastAsia" w:eastAsiaTheme="minorEastAsia" w:hAnsiTheme="minorEastAsia"/>
          <w:i w:val="0"/>
          <w:lang w:eastAsia="zh-CN"/>
        </w:rPr>
      </w:pPr>
      <w:r w:rsidRPr="00911E26">
        <w:rPr>
          <w:rFonts w:asciiTheme="minorEastAsia" w:eastAsiaTheme="minorEastAsia" w:hAnsiTheme="minorEastAsia" w:cs="宋体"/>
          <w:i w:val="0"/>
          <w:lang w:eastAsia="zh-CN"/>
        </w:rPr>
        <w:t xml:space="preserve">1.2 </w:t>
      </w:r>
      <w:r w:rsidR="00987640" w:rsidRPr="00911E26">
        <w:rPr>
          <w:rFonts w:asciiTheme="minorEastAsia" w:eastAsiaTheme="minorEastAsia" w:hAnsiTheme="minorEastAsia" w:cs="宋体"/>
          <w:i w:val="0"/>
          <w:lang w:eastAsia="zh-CN"/>
        </w:rPr>
        <w:t>本文规定了纺织检测领域认可能力范围表述的特定要求</w:t>
      </w:r>
      <w:r w:rsidR="00987640" w:rsidRPr="00911E26">
        <w:rPr>
          <w:rFonts w:asciiTheme="minorEastAsia" w:eastAsiaTheme="minorEastAsia" w:hAnsiTheme="minorEastAsia" w:cs="宋体" w:hint="eastAsia"/>
          <w:i w:val="0"/>
          <w:lang w:eastAsia="zh-CN"/>
        </w:rPr>
        <w:t>。本文所指纺织检测领域包括纤维、纱线、纺织品及其制品、</w:t>
      </w:r>
      <w:r w:rsidR="000A0ABA" w:rsidRPr="00911E26">
        <w:rPr>
          <w:rFonts w:asciiTheme="minorEastAsia" w:eastAsiaTheme="minorEastAsia" w:hAnsiTheme="minorEastAsia" w:cs="宋体" w:hint="eastAsia"/>
          <w:i w:val="0"/>
          <w:lang w:eastAsia="zh-CN"/>
        </w:rPr>
        <w:t>产业</w:t>
      </w:r>
      <w:r w:rsidR="0073308D" w:rsidRPr="00911E26">
        <w:rPr>
          <w:rFonts w:asciiTheme="minorEastAsia" w:eastAsiaTheme="minorEastAsia" w:hAnsiTheme="minorEastAsia" w:cs="宋体" w:hint="eastAsia"/>
          <w:i w:val="0"/>
          <w:lang w:eastAsia="zh-CN"/>
        </w:rPr>
        <w:t>用</w:t>
      </w:r>
      <w:r w:rsidR="000A0ABA" w:rsidRPr="00911E26">
        <w:rPr>
          <w:rFonts w:asciiTheme="minorEastAsia" w:eastAsiaTheme="minorEastAsia" w:hAnsiTheme="minorEastAsia" w:cs="宋体" w:hint="eastAsia"/>
          <w:i w:val="0"/>
          <w:lang w:eastAsia="zh-CN"/>
        </w:rPr>
        <w:t>纺织品、</w:t>
      </w:r>
      <w:r w:rsidR="00987640" w:rsidRPr="00911E26">
        <w:rPr>
          <w:rFonts w:asciiTheme="minorEastAsia" w:eastAsiaTheme="minorEastAsia" w:hAnsiTheme="minorEastAsia" w:cs="宋体" w:hint="eastAsia"/>
          <w:i w:val="0"/>
          <w:lang w:eastAsia="zh-CN"/>
        </w:rPr>
        <w:t xml:space="preserve">羽绒羽毛及其制品、皮革/毛皮及其制品、鞋及鞋材等产品类别。  </w:t>
      </w:r>
    </w:p>
    <w:p w:rsidR="00D41F98" w:rsidRPr="00911E26" w:rsidRDefault="00C4089B">
      <w:pPr>
        <w:pStyle w:val="11"/>
        <w:spacing w:before="19"/>
        <w:ind w:left="141"/>
        <w:jc w:val="both"/>
        <w:rPr>
          <w:rFonts w:asciiTheme="minorEastAsia" w:eastAsiaTheme="minorEastAsia" w:hAnsiTheme="minorEastAsia"/>
          <w:b w:val="0"/>
          <w:bCs w:val="0"/>
          <w:lang w:eastAsia="zh-CN"/>
        </w:rPr>
      </w:pPr>
      <w:r w:rsidRPr="00911E26">
        <w:rPr>
          <w:rFonts w:asciiTheme="minorEastAsia" w:eastAsiaTheme="minorEastAsia" w:hAnsiTheme="minorEastAsia" w:cs="宋体"/>
          <w:lang w:eastAsia="zh-CN"/>
        </w:rPr>
        <w:t>2</w:t>
      </w:r>
      <w:r w:rsidRPr="00911E26">
        <w:rPr>
          <w:rFonts w:asciiTheme="minorEastAsia" w:eastAsiaTheme="minorEastAsia" w:hAnsiTheme="minorEastAsia" w:cs="宋体"/>
          <w:spacing w:val="-2"/>
          <w:lang w:eastAsia="zh-CN"/>
        </w:rPr>
        <w:t xml:space="preserve"> </w:t>
      </w:r>
      <w:r w:rsidRPr="00911E26">
        <w:rPr>
          <w:rFonts w:asciiTheme="minorEastAsia" w:eastAsiaTheme="minorEastAsia" w:hAnsiTheme="minorEastAsia"/>
          <w:lang w:eastAsia="zh-CN"/>
        </w:rPr>
        <w:t>引用文件</w:t>
      </w:r>
    </w:p>
    <w:p w:rsidR="00D41F98" w:rsidRPr="00911E26" w:rsidRDefault="00C4089B">
      <w:pPr>
        <w:spacing w:before="74"/>
        <w:ind w:left="141"/>
        <w:jc w:val="both"/>
        <w:rPr>
          <w:rFonts w:asciiTheme="minorEastAsia" w:hAnsiTheme="minorEastAsia" w:cs="宋体"/>
          <w:sz w:val="24"/>
          <w:szCs w:val="24"/>
          <w:lang w:eastAsia="zh-CN"/>
        </w:rPr>
      </w:pPr>
      <w:r w:rsidRPr="00911E26">
        <w:rPr>
          <w:rFonts w:asciiTheme="minorEastAsia" w:hAnsiTheme="minorEastAsia" w:cs="宋体"/>
          <w:sz w:val="24"/>
          <w:szCs w:val="24"/>
          <w:lang w:eastAsia="zh-CN"/>
        </w:rPr>
        <w:t xml:space="preserve">CNAS-EL03 </w:t>
      </w:r>
      <w:r w:rsidR="00987640" w:rsidRPr="00911E26">
        <w:rPr>
          <w:rFonts w:asciiTheme="minorEastAsia" w:hAnsiTheme="minorEastAsia" w:cs="宋体" w:hint="eastAsia"/>
          <w:sz w:val="24"/>
          <w:szCs w:val="24"/>
          <w:lang w:eastAsia="zh-CN"/>
        </w:rPr>
        <w:t xml:space="preserve">《检测和校准实验室认可能力范围表述说明》                </w:t>
      </w:r>
    </w:p>
    <w:p w:rsidR="00D41F98" w:rsidRPr="00911E26" w:rsidRDefault="00C4089B">
      <w:pPr>
        <w:pStyle w:val="11"/>
        <w:spacing w:before="77"/>
        <w:ind w:left="141"/>
        <w:jc w:val="both"/>
        <w:rPr>
          <w:rFonts w:asciiTheme="minorEastAsia" w:eastAsiaTheme="minorEastAsia" w:hAnsiTheme="minorEastAsia"/>
          <w:b w:val="0"/>
          <w:bCs w:val="0"/>
          <w:lang w:eastAsia="zh-CN"/>
        </w:rPr>
      </w:pPr>
      <w:r w:rsidRPr="00911E26">
        <w:rPr>
          <w:rFonts w:asciiTheme="minorEastAsia" w:eastAsiaTheme="minorEastAsia" w:hAnsiTheme="minorEastAsia" w:cs="宋体"/>
          <w:lang w:eastAsia="zh-CN"/>
        </w:rPr>
        <w:t>3</w:t>
      </w:r>
      <w:r w:rsidRPr="00911E26">
        <w:rPr>
          <w:rFonts w:asciiTheme="minorEastAsia" w:eastAsiaTheme="minorEastAsia" w:hAnsiTheme="minorEastAsia" w:cs="宋体"/>
          <w:spacing w:val="-4"/>
          <w:lang w:eastAsia="zh-CN"/>
        </w:rPr>
        <w:t xml:space="preserve"> </w:t>
      </w:r>
      <w:r w:rsidRPr="00911E26">
        <w:rPr>
          <w:rFonts w:asciiTheme="minorEastAsia" w:eastAsiaTheme="minorEastAsia" w:hAnsiTheme="minorEastAsia"/>
          <w:lang w:eastAsia="zh-CN"/>
        </w:rPr>
        <w:t>纺织检测领域能力范围描述的主要原则</w:t>
      </w:r>
    </w:p>
    <w:p w:rsidR="00D41F98" w:rsidRPr="00911E26" w:rsidRDefault="00C4089B">
      <w:pPr>
        <w:spacing w:before="74"/>
        <w:ind w:left="141"/>
        <w:jc w:val="both"/>
        <w:rPr>
          <w:rFonts w:asciiTheme="minorEastAsia" w:hAnsiTheme="minorEastAsia" w:cs="宋体"/>
          <w:sz w:val="24"/>
          <w:szCs w:val="24"/>
          <w:lang w:eastAsia="zh-CN"/>
        </w:rPr>
      </w:pPr>
      <w:r w:rsidRPr="00911E26">
        <w:rPr>
          <w:rFonts w:asciiTheme="minorEastAsia" w:hAnsiTheme="minorEastAsia" w:cs="宋体"/>
          <w:b/>
          <w:bCs/>
          <w:sz w:val="24"/>
          <w:szCs w:val="24"/>
          <w:lang w:eastAsia="zh-CN"/>
        </w:rPr>
        <w:t>3.1</w:t>
      </w:r>
      <w:r w:rsidRPr="00911E26">
        <w:rPr>
          <w:rFonts w:asciiTheme="minorEastAsia" w:hAnsiTheme="minorEastAsia" w:cs="宋体"/>
          <w:b/>
          <w:bCs/>
          <w:spacing w:val="-2"/>
          <w:sz w:val="24"/>
          <w:szCs w:val="24"/>
          <w:lang w:eastAsia="zh-CN"/>
        </w:rPr>
        <w:t xml:space="preserve"> </w:t>
      </w:r>
      <w:r w:rsidRPr="00911E26">
        <w:rPr>
          <w:rFonts w:asciiTheme="minorEastAsia" w:hAnsiTheme="minorEastAsia" w:cs="宋体"/>
          <w:b/>
          <w:bCs/>
          <w:sz w:val="24"/>
          <w:szCs w:val="24"/>
          <w:lang w:eastAsia="zh-CN"/>
        </w:rPr>
        <w:t>检测对象</w:t>
      </w:r>
    </w:p>
    <w:p w:rsidR="00D41F98" w:rsidRPr="00911E26" w:rsidRDefault="00C4089B">
      <w:pPr>
        <w:pStyle w:val="a3"/>
        <w:spacing w:before="115" w:line="355" w:lineRule="auto"/>
        <w:ind w:right="195"/>
        <w:jc w:val="both"/>
        <w:rPr>
          <w:rFonts w:asciiTheme="minorEastAsia" w:eastAsiaTheme="minorEastAsia" w:hAnsiTheme="minorEastAsia"/>
          <w:i w:val="0"/>
          <w:lang w:eastAsia="zh-CN"/>
        </w:rPr>
      </w:pPr>
      <w:r w:rsidRPr="00911E26">
        <w:rPr>
          <w:rFonts w:asciiTheme="minorEastAsia" w:eastAsiaTheme="minorEastAsia" w:hAnsiTheme="minorEastAsia" w:cs="宋体"/>
          <w:i w:val="0"/>
          <w:lang w:eastAsia="zh-CN"/>
        </w:rPr>
        <w:t>3.1.1</w:t>
      </w:r>
      <w:r w:rsidR="00987640" w:rsidRPr="00911E26">
        <w:rPr>
          <w:rFonts w:asciiTheme="minorEastAsia" w:eastAsiaTheme="minorEastAsia" w:hAnsiTheme="minorEastAsia" w:cs="宋体" w:hint="eastAsia"/>
          <w:i w:val="0"/>
          <w:lang w:eastAsia="zh-CN"/>
        </w:rPr>
        <w:t xml:space="preserve"> 纺织检测领域认可能力范围描述时，应根据检测基质、性状、检测方法的通用性对检测对象进行分类，按照适宜的产品类别，分别表述检测对象。纺织检测领域的检测对象一般按其性状</w:t>
      </w:r>
      <w:r w:rsidR="00256A5F" w:rsidRPr="00911E26">
        <w:rPr>
          <w:rFonts w:asciiTheme="minorEastAsia" w:eastAsiaTheme="minorEastAsia" w:hAnsiTheme="minorEastAsia" w:cs="宋体" w:hint="eastAsia"/>
          <w:i w:val="0"/>
          <w:lang w:eastAsia="zh-CN"/>
        </w:rPr>
        <w:t>可分为纤维、纱线、纺织品及其制品、羽绒羽毛及其制品、皮革/毛皮及其制品、鞋及鞋材等产品大类。</w:t>
      </w:r>
      <w:proofErr w:type="gramStart"/>
      <w:r w:rsidR="00256A5F" w:rsidRPr="00911E26">
        <w:rPr>
          <w:rFonts w:asciiTheme="minorEastAsia" w:eastAsiaTheme="minorEastAsia" w:hAnsiTheme="minorEastAsia" w:cs="宋体" w:hint="eastAsia"/>
          <w:i w:val="0"/>
          <w:lang w:eastAsia="zh-CN"/>
        </w:rPr>
        <w:t>纤维类按材料</w:t>
      </w:r>
      <w:proofErr w:type="gramEnd"/>
      <w:r w:rsidR="00256A5F" w:rsidRPr="00911E26">
        <w:rPr>
          <w:rFonts w:asciiTheme="minorEastAsia" w:eastAsiaTheme="minorEastAsia" w:hAnsiTheme="minorEastAsia" w:cs="宋体" w:hint="eastAsia"/>
          <w:i w:val="0"/>
          <w:lang w:eastAsia="zh-CN"/>
        </w:rPr>
        <w:t>基质可分为棉、麻、毛/绒、</w:t>
      </w:r>
      <w:r w:rsidR="000A0ABA" w:rsidRPr="00911E26">
        <w:rPr>
          <w:rFonts w:asciiTheme="minorEastAsia" w:eastAsiaTheme="minorEastAsia" w:hAnsiTheme="minorEastAsia" w:cs="宋体" w:hint="eastAsia"/>
          <w:i w:val="0"/>
          <w:lang w:eastAsia="zh-CN"/>
        </w:rPr>
        <w:t>茧/</w:t>
      </w:r>
      <w:r w:rsidR="00256A5F" w:rsidRPr="00911E26">
        <w:rPr>
          <w:rFonts w:asciiTheme="minorEastAsia" w:eastAsiaTheme="minorEastAsia" w:hAnsiTheme="minorEastAsia" w:cs="宋体" w:hint="eastAsia"/>
          <w:i w:val="0"/>
          <w:lang w:eastAsia="zh-CN"/>
        </w:rPr>
        <w:t>丝及化学纤维等。纱线</w:t>
      </w:r>
      <w:proofErr w:type="gramStart"/>
      <w:r w:rsidR="00256A5F" w:rsidRPr="00911E26">
        <w:rPr>
          <w:rFonts w:asciiTheme="minorEastAsia" w:eastAsiaTheme="minorEastAsia" w:hAnsiTheme="minorEastAsia" w:cs="宋体" w:hint="eastAsia"/>
          <w:i w:val="0"/>
          <w:lang w:eastAsia="zh-CN"/>
        </w:rPr>
        <w:t>类按照</w:t>
      </w:r>
      <w:proofErr w:type="gramEnd"/>
      <w:r w:rsidR="00256A5F" w:rsidRPr="00911E26">
        <w:rPr>
          <w:rFonts w:asciiTheme="minorEastAsia" w:eastAsiaTheme="minorEastAsia" w:hAnsiTheme="minorEastAsia" w:cs="宋体" w:hint="eastAsia"/>
          <w:i w:val="0"/>
          <w:lang w:eastAsia="zh-CN"/>
        </w:rPr>
        <w:t>产品性状可分为纱、线、绳、带、网、索等，纺织品按照生产工艺可分为机织物、针织物、非织造布、涂层织物等，纺织制品</w:t>
      </w:r>
      <w:r w:rsidR="000A0ABA" w:rsidRPr="00911E26">
        <w:rPr>
          <w:rFonts w:asciiTheme="minorEastAsia" w:eastAsiaTheme="minorEastAsia" w:hAnsiTheme="minorEastAsia" w:cs="宋体" w:hint="eastAsia"/>
          <w:i w:val="0"/>
          <w:lang w:eastAsia="zh-CN"/>
        </w:rPr>
        <w:t>，</w:t>
      </w:r>
      <w:r w:rsidR="00256A5F" w:rsidRPr="00911E26">
        <w:rPr>
          <w:rFonts w:asciiTheme="minorEastAsia" w:eastAsiaTheme="minorEastAsia" w:hAnsiTheme="minorEastAsia" w:cs="宋体" w:hint="eastAsia"/>
          <w:i w:val="0"/>
          <w:lang w:eastAsia="zh-CN"/>
        </w:rPr>
        <w:t xml:space="preserve">按照用途则可分为服装、家用纺织品、产业用纺织品等等。     </w:t>
      </w:r>
    </w:p>
    <w:p w:rsidR="00D41F98" w:rsidRPr="00911E26" w:rsidRDefault="00C4089B">
      <w:pPr>
        <w:pStyle w:val="a3"/>
        <w:spacing w:before="38" w:line="348" w:lineRule="auto"/>
        <w:ind w:right="235" w:firstLine="480"/>
        <w:jc w:val="both"/>
        <w:rPr>
          <w:rFonts w:asciiTheme="minorEastAsia" w:eastAsiaTheme="minorEastAsia" w:hAnsiTheme="minorEastAsia"/>
          <w:i w:val="0"/>
          <w:lang w:eastAsia="zh-CN"/>
        </w:rPr>
      </w:pPr>
      <w:r w:rsidRPr="00911E26">
        <w:rPr>
          <w:rFonts w:asciiTheme="minorEastAsia" w:eastAsiaTheme="minorEastAsia" w:hAnsiTheme="minorEastAsia" w:cs="Times New Roman"/>
          <w:i w:val="0"/>
          <w:lang w:eastAsia="zh-CN"/>
        </w:rPr>
        <w:t>a)</w:t>
      </w:r>
      <w:r w:rsidR="00EB0477" w:rsidRPr="00911E26">
        <w:rPr>
          <w:rFonts w:asciiTheme="minorEastAsia" w:eastAsiaTheme="minorEastAsia" w:hAnsiTheme="minorEastAsia" w:cs="Times New Roman"/>
          <w:i w:val="0"/>
          <w:lang w:eastAsia="zh-CN"/>
        </w:rPr>
        <w:t>纺织检测领域能力范围内的检测对象实行两级划分</w:t>
      </w:r>
      <w:r w:rsidR="00EB0477" w:rsidRPr="00911E26">
        <w:rPr>
          <w:rFonts w:asciiTheme="minorEastAsia" w:eastAsiaTheme="minorEastAsia" w:hAnsiTheme="minorEastAsia" w:cs="Times New Roman" w:hint="eastAsia"/>
          <w:i w:val="0"/>
          <w:lang w:eastAsia="zh-CN"/>
        </w:rPr>
        <w:t>，</w:t>
      </w:r>
      <w:r w:rsidR="00EB0477" w:rsidRPr="00911E26">
        <w:rPr>
          <w:rFonts w:asciiTheme="minorEastAsia" w:eastAsiaTheme="minorEastAsia" w:hAnsiTheme="minorEastAsia" w:cs="Times New Roman"/>
          <w:i w:val="0"/>
          <w:lang w:eastAsia="zh-CN"/>
        </w:rPr>
        <w:t>如表</w:t>
      </w:r>
      <w:r w:rsidR="00EB0477" w:rsidRPr="00911E26">
        <w:rPr>
          <w:rFonts w:asciiTheme="minorEastAsia" w:eastAsiaTheme="minorEastAsia" w:hAnsiTheme="minorEastAsia" w:cs="Times New Roman" w:hint="eastAsia"/>
          <w:i w:val="0"/>
          <w:lang w:eastAsia="zh-CN"/>
        </w:rPr>
        <w:t>1所示。纺织实验室分类表述认可能力范围时，应按一级分类原则将</w:t>
      </w:r>
      <w:r w:rsidR="00F87531" w:rsidRPr="00911E26">
        <w:rPr>
          <w:rFonts w:asciiTheme="minorEastAsia" w:eastAsiaTheme="minorEastAsia" w:hAnsiTheme="minorEastAsia" w:cs="Times New Roman" w:hint="eastAsia"/>
          <w:i w:val="0"/>
          <w:lang w:eastAsia="zh-CN"/>
        </w:rPr>
        <w:t xml:space="preserve">所涉及的检测对象分类排序，对具体检测对象逐一编号，顺序表述（一级分类在能力范围表中可以不体现分类序号和类别名称，仅作为检测对象的排序规则）；二级分类用于一级分类下产品标准的表述顺序。           </w:t>
      </w:r>
      <w:r w:rsidR="00EB0477" w:rsidRPr="00911E26">
        <w:rPr>
          <w:rFonts w:asciiTheme="minorEastAsia" w:eastAsiaTheme="minorEastAsia" w:hAnsiTheme="minorEastAsia" w:hint="eastAsia"/>
          <w:i w:val="0"/>
          <w:lang w:eastAsia="zh-CN"/>
        </w:rPr>
        <w:t xml:space="preserve">  </w:t>
      </w:r>
    </w:p>
    <w:p w:rsidR="0088367E" w:rsidRPr="00911E26" w:rsidRDefault="00C4089B">
      <w:pPr>
        <w:pStyle w:val="a3"/>
        <w:spacing w:before="46" w:line="348" w:lineRule="auto"/>
        <w:ind w:right="98" w:firstLine="480"/>
        <w:rPr>
          <w:rFonts w:asciiTheme="minorEastAsia" w:eastAsiaTheme="minorEastAsia" w:hAnsiTheme="minorEastAsia" w:cs="Times New Roman"/>
          <w:i w:val="0"/>
          <w:lang w:eastAsia="zh-CN"/>
        </w:rPr>
      </w:pPr>
      <w:r w:rsidRPr="00911E26">
        <w:rPr>
          <w:rFonts w:asciiTheme="minorEastAsia" w:eastAsiaTheme="minorEastAsia" w:hAnsiTheme="minorEastAsia" w:cs="Times New Roman"/>
          <w:i w:val="0"/>
          <w:lang w:eastAsia="zh-CN"/>
        </w:rPr>
        <w:t>b)</w:t>
      </w:r>
      <w:r w:rsidR="00F87531" w:rsidRPr="00911E26">
        <w:rPr>
          <w:rFonts w:asciiTheme="minorEastAsia" w:eastAsiaTheme="minorEastAsia" w:hAnsiTheme="minorEastAsia" w:cs="Times New Roman"/>
          <w:i w:val="0"/>
          <w:lang w:eastAsia="zh-CN"/>
        </w:rPr>
        <w:t>对于一级分类下的产品类别</w:t>
      </w:r>
      <w:r w:rsidR="00F87531" w:rsidRPr="00911E26">
        <w:rPr>
          <w:rFonts w:asciiTheme="minorEastAsia" w:eastAsiaTheme="minorEastAsia" w:hAnsiTheme="minorEastAsia" w:cs="Times New Roman" w:hint="eastAsia"/>
          <w:i w:val="0"/>
          <w:lang w:eastAsia="zh-CN"/>
        </w:rPr>
        <w:t>，</w:t>
      </w:r>
      <w:r w:rsidR="00F87531" w:rsidRPr="00911E26">
        <w:rPr>
          <w:rFonts w:asciiTheme="minorEastAsia" w:eastAsiaTheme="minorEastAsia" w:hAnsiTheme="minorEastAsia" w:cs="Times New Roman"/>
          <w:i w:val="0"/>
          <w:lang w:eastAsia="zh-CN"/>
        </w:rPr>
        <w:t>检验依据为检测方法标准的检测对象表述在前</w:t>
      </w:r>
      <w:r w:rsidR="00F87531" w:rsidRPr="00911E26">
        <w:rPr>
          <w:rFonts w:asciiTheme="minorEastAsia" w:eastAsiaTheme="minorEastAsia" w:hAnsiTheme="minorEastAsia" w:cs="Times New Roman" w:hint="eastAsia"/>
          <w:i w:val="0"/>
          <w:lang w:eastAsia="zh-CN"/>
        </w:rPr>
        <w:t>，</w:t>
      </w:r>
      <w:r w:rsidR="00F87531" w:rsidRPr="00911E26">
        <w:rPr>
          <w:rFonts w:asciiTheme="minorEastAsia" w:eastAsiaTheme="minorEastAsia" w:hAnsiTheme="minorEastAsia" w:cs="Times New Roman"/>
          <w:i w:val="0"/>
          <w:lang w:eastAsia="zh-CN"/>
        </w:rPr>
        <w:t>检测对象可填写产品名称或产品类别名称</w:t>
      </w:r>
      <w:r w:rsidR="00F87531" w:rsidRPr="00911E26">
        <w:rPr>
          <w:rFonts w:asciiTheme="minorEastAsia" w:eastAsiaTheme="minorEastAsia" w:hAnsiTheme="minorEastAsia" w:cs="Times New Roman" w:hint="eastAsia"/>
          <w:i w:val="0"/>
          <w:lang w:eastAsia="zh-CN"/>
        </w:rPr>
        <w:t>；</w:t>
      </w:r>
      <w:r w:rsidR="00F87531" w:rsidRPr="00911E26">
        <w:rPr>
          <w:rFonts w:asciiTheme="minorEastAsia" w:eastAsiaTheme="minorEastAsia" w:hAnsiTheme="minorEastAsia" w:cs="Times New Roman"/>
          <w:i w:val="0"/>
          <w:lang w:eastAsia="zh-CN"/>
        </w:rPr>
        <w:t>检验依据为产品标准的检测对象表述在后</w:t>
      </w:r>
      <w:r w:rsidR="00F87531" w:rsidRPr="00911E26">
        <w:rPr>
          <w:rFonts w:asciiTheme="minorEastAsia" w:eastAsiaTheme="minorEastAsia" w:hAnsiTheme="minorEastAsia" w:cs="Times New Roman" w:hint="eastAsia"/>
          <w:i w:val="0"/>
          <w:lang w:eastAsia="zh-CN"/>
        </w:rPr>
        <w:t>，</w:t>
      </w:r>
      <w:r w:rsidR="00F87531" w:rsidRPr="00911E26">
        <w:rPr>
          <w:rFonts w:asciiTheme="minorEastAsia" w:eastAsiaTheme="minorEastAsia" w:hAnsiTheme="minorEastAsia" w:cs="Times New Roman"/>
          <w:i w:val="0"/>
          <w:lang w:eastAsia="zh-CN"/>
        </w:rPr>
        <w:t>检测对象应填写产品名称</w:t>
      </w:r>
      <w:r w:rsidR="00F87531" w:rsidRPr="00911E26">
        <w:rPr>
          <w:rFonts w:asciiTheme="minorEastAsia" w:eastAsiaTheme="minorEastAsia" w:hAnsiTheme="minorEastAsia" w:cs="Times New Roman" w:hint="eastAsia"/>
          <w:i w:val="0"/>
          <w:lang w:eastAsia="zh-CN"/>
        </w:rPr>
        <w:t>。</w:t>
      </w:r>
      <w:r w:rsidR="00F87531" w:rsidRPr="00911E26">
        <w:rPr>
          <w:rFonts w:asciiTheme="minorEastAsia" w:eastAsiaTheme="minorEastAsia" w:hAnsiTheme="minorEastAsia" w:cs="Times New Roman"/>
          <w:i w:val="0"/>
          <w:lang w:eastAsia="zh-CN"/>
        </w:rPr>
        <w:t>参见表</w:t>
      </w:r>
      <w:r w:rsidR="00F87531" w:rsidRPr="00911E26">
        <w:rPr>
          <w:rFonts w:asciiTheme="minorEastAsia" w:eastAsiaTheme="minorEastAsia" w:hAnsiTheme="minorEastAsia" w:cs="Times New Roman" w:hint="eastAsia"/>
          <w:i w:val="0"/>
          <w:lang w:eastAsia="zh-CN"/>
        </w:rPr>
        <w:t>2纺织实验室检测对象规范表述示例</w:t>
      </w:r>
      <w:proofErr w:type="gramStart"/>
      <w:r w:rsidR="00F87531" w:rsidRPr="00911E26">
        <w:rPr>
          <w:rFonts w:asciiTheme="minorEastAsia" w:eastAsiaTheme="minorEastAsia" w:hAnsiTheme="minorEastAsia" w:cs="Times New Roman" w:hint="eastAsia"/>
          <w:i w:val="0"/>
          <w:lang w:eastAsia="zh-CN"/>
        </w:rPr>
        <w:t>一</w:t>
      </w:r>
      <w:proofErr w:type="gramEnd"/>
      <w:r w:rsidR="00F87531" w:rsidRPr="00911E26">
        <w:rPr>
          <w:rFonts w:asciiTheme="minorEastAsia" w:eastAsiaTheme="minorEastAsia" w:hAnsiTheme="minorEastAsia" w:cs="Times New Roman" w:hint="eastAsia"/>
          <w:i w:val="0"/>
          <w:lang w:eastAsia="zh-CN"/>
        </w:rPr>
        <w:t>。</w:t>
      </w:r>
      <w:r w:rsidR="0088367E" w:rsidRPr="00911E26">
        <w:rPr>
          <w:rFonts w:asciiTheme="minorEastAsia" w:eastAsiaTheme="minorEastAsia" w:hAnsiTheme="minorEastAsia" w:cs="Times New Roman" w:hint="eastAsia"/>
          <w:i w:val="0"/>
          <w:lang w:eastAsia="zh-CN"/>
        </w:rPr>
        <w:t xml:space="preserve"> </w:t>
      </w:r>
    </w:p>
    <w:p w:rsidR="00B91046" w:rsidRPr="00911E26" w:rsidRDefault="0088367E" w:rsidP="00B91046">
      <w:pPr>
        <w:spacing w:line="348" w:lineRule="auto"/>
        <w:rPr>
          <w:rFonts w:asciiTheme="minorEastAsia" w:hAnsiTheme="minorEastAsia"/>
          <w:lang w:eastAsia="zh-CN"/>
        </w:rPr>
        <w:sectPr w:rsidR="00B91046" w:rsidRPr="00911E26" w:rsidSect="00B91046">
          <w:headerReference w:type="default" r:id="rId8"/>
          <w:footerReference w:type="default" r:id="rId9"/>
          <w:pgSz w:w="11910" w:h="16840"/>
          <w:pgMar w:top="1320" w:right="1180" w:bottom="1200" w:left="1560" w:header="882" w:footer="1015" w:gutter="0"/>
          <w:pgNumType w:start="1"/>
          <w:cols w:space="720"/>
        </w:sectPr>
      </w:pPr>
      <w:r w:rsidRPr="00911E26">
        <w:rPr>
          <w:rFonts w:asciiTheme="minorEastAsia" w:hAnsiTheme="minorEastAsia" w:cs="Times New Roman" w:hint="eastAsia"/>
          <w:lang w:eastAsia="zh-CN"/>
        </w:rPr>
        <w:t xml:space="preserve"> </w:t>
      </w:r>
      <w:r w:rsidR="00B91046" w:rsidRPr="00911E26">
        <w:rPr>
          <w:rFonts w:asciiTheme="minorEastAsia" w:hAnsiTheme="minorEastAsia" w:cs="Times New Roman" w:hint="eastAsia"/>
          <w:lang w:eastAsia="zh-CN"/>
        </w:rPr>
        <w:t xml:space="preserve">   </w:t>
      </w:r>
    </w:p>
    <w:p w:rsidR="005F7289" w:rsidRPr="00911E26" w:rsidRDefault="0076476D" w:rsidP="00B91046">
      <w:pPr>
        <w:pStyle w:val="a3"/>
        <w:spacing w:before="46" w:line="348" w:lineRule="auto"/>
        <w:ind w:right="98" w:firstLine="480"/>
        <w:jc w:val="center"/>
        <w:rPr>
          <w:rFonts w:asciiTheme="minorEastAsia" w:hAnsiTheme="minorEastAsia"/>
          <w:i w:val="0"/>
          <w:lang w:eastAsia="zh-CN"/>
        </w:rPr>
      </w:pPr>
      <w:r w:rsidRPr="00911E26">
        <w:rPr>
          <w:rFonts w:asciiTheme="minorEastAsia" w:hAnsiTheme="minorEastAsia" w:hint="eastAsia"/>
          <w:i w:val="0"/>
          <w:lang w:eastAsia="zh-CN"/>
        </w:rPr>
        <w:lastRenderedPageBreak/>
        <w:t xml:space="preserve"> </w:t>
      </w:r>
    </w:p>
    <w:p w:rsidR="00D81D1F" w:rsidRPr="00911E26" w:rsidRDefault="0076476D" w:rsidP="00B91046">
      <w:pPr>
        <w:pStyle w:val="a3"/>
        <w:spacing w:before="46" w:line="348" w:lineRule="auto"/>
        <w:ind w:right="98" w:firstLine="480"/>
        <w:jc w:val="center"/>
        <w:rPr>
          <w:rFonts w:asciiTheme="minorEastAsia" w:eastAsiaTheme="minorEastAsia" w:hAnsiTheme="minorEastAsia"/>
          <w:i w:val="0"/>
          <w:lang w:eastAsia="zh-CN"/>
        </w:rPr>
      </w:pPr>
      <w:r w:rsidRPr="00911E26">
        <w:rPr>
          <w:rFonts w:asciiTheme="minorEastAsia" w:hAnsiTheme="minorEastAsia" w:hint="eastAsia"/>
          <w:i w:val="0"/>
          <w:lang w:eastAsia="zh-CN"/>
        </w:rPr>
        <w:t xml:space="preserve">表1   </w:t>
      </w:r>
      <w:r w:rsidR="00D81D1F" w:rsidRPr="00911E26">
        <w:rPr>
          <w:rFonts w:asciiTheme="minorEastAsia" w:hAnsiTheme="minorEastAsia" w:hint="eastAsia"/>
          <w:i w:val="0"/>
          <w:lang w:eastAsia="zh-CN"/>
        </w:rPr>
        <w:t>纺织实验室检测对象层次分类</w:t>
      </w:r>
    </w:p>
    <w:tbl>
      <w:tblPr>
        <w:tblStyle w:val="a7"/>
        <w:tblW w:w="0" w:type="auto"/>
        <w:tblLook w:val="04A0" w:firstRow="1" w:lastRow="0" w:firstColumn="1" w:lastColumn="0" w:noHBand="0" w:noVBand="1"/>
      </w:tblPr>
      <w:tblGrid>
        <w:gridCol w:w="1668"/>
        <w:gridCol w:w="3827"/>
        <w:gridCol w:w="3891"/>
      </w:tblGrid>
      <w:tr w:rsidR="006A6C0A" w:rsidRPr="00911E26" w:rsidTr="003A5FA5">
        <w:tc>
          <w:tcPr>
            <w:tcW w:w="1668" w:type="dxa"/>
            <w:vMerge w:val="restart"/>
            <w:vAlign w:val="center"/>
          </w:tcPr>
          <w:p w:rsidR="00D81D1F" w:rsidRPr="00911E26" w:rsidRDefault="00D81D1F" w:rsidP="003A5FA5">
            <w:pPr>
              <w:spacing w:line="348" w:lineRule="auto"/>
              <w:jc w:val="center"/>
              <w:rPr>
                <w:rFonts w:asciiTheme="minorEastAsia" w:hAnsiTheme="minorEastAsia"/>
                <w:lang w:eastAsia="zh-CN"/>
              </w:rPr>
            </w:pPr>
            <w:r w:rsidRPr="00911E26">
              <w:rPr>
                <w:rFonts w:asciiTheme="minorEastAsia" w:hAnsiTheme="minorEastAsia"/>
                <w:lang w:eastAsia="zh-CN"/>
              </w:rPr>
              <w:t>序号</w:t>
            </w:r>
          </w:p>
        </w:tc>
        <w:tc>
          <w:tcPr>
            <w:tcW w:w="7718" w:type="dxa"/>
            <w:gridSpan w:val="2"/>
            <w:vAlign w:val="center"/>
          </w:tcPr>
          <w:p w:rsidR="00D81D1F" w:rsidRPr="00911E26" w:rsidRDefault="00D81D1F" w:rsidP="003A5FA5">
            <w:pPr>
              <w:spacing w:line="348" w:lineRule="auto"/>
              <w:jc w:val="center"/>
              <w:rPr>
                <w:rFonts w:asciiTheme="minorEastAsia" w:hAnsiTheme="minorEastAsia"/>
                <w:lang w:eastAsia="zh-CN"/>
              </w:rPr>
            </w:pPr>
            <w:r w:rsidRPr="00911E26">
              <w:rPr>
                <w:rFonts w:asciiTheme="minorEastAsia" w:hAnsiTheme="minorEastAsia"/>
                <w:lang w:eastAsia="zh-CN"/>
              </w:rPr>
              <w:t>产品类别</w:t>
            </w:r>
          </w:p>
        </w:tc>
      </w:tr>
      <w:tr w:rsidR="006A6C0A" w:rsidRPr="00911E26" w:rsidTr="003A5FA5">
        <w:tc>
          <w:tcPr>
            <w:tcW w:w="1668" w:type="dxa"/>
            <w:vMerge/>
            <w:vAlign w:val="center"/>
          </w:tcPr>
          <w:p w:rsidR="00D81D1F" w:rsidRPr="00911E26" w:rsidRDefault="00D81D1F" w:rsidP="003A5FA5">
            <w:pPr>
              <w:spacing w:line="348" w:lineRule="auto"/>
              <w:jc w:val="center"/>
              <w:rPr>
                <w:rFonts w:asciiTheme="minorEastAsia" w:hAnsiTheme="minorEastAsia"/>
                <w:lang w:eastAsia="zh-CN"/>
              </w:rPr>
            </w:pPr>
          </w:p>
        </w:tc>
        <w:tc>
          <w:tcPr>
            <w:tcW w:w="3827" w:type="dxa"/>
            <w:vAlign w:val="center"/>
          </w:tcPr>
          <w:p w:rsidR="00D81D1F" w:rsidRPr="00911E26" w:rsidRDefault="00D81D1F" w:rsidP="003A5FA5">
            <w:pPr>
              <w:spacing w:line="348" w:lineRule="auto"/>
              <w:jc w:val="center"/>
              <w:rPr>
                <w:rFonts w:asciiTheme="minorEastAsia" w:hAnsiTheme="minorEastAsia"/>
                <w:lang w:eastAsia="zh-CN"/>
              </w:rPr>
            </w:pPr>
            <w:r w:rsidRPr="00911E26">
              <w:rPr>
                <w:rFonts w:asciiTheme="minorEastAsia" w:hAnsiTheme="minorEastAsia"/>
                <w:lang w:eastAsia="zh-CN"/>
              </w:rPr>
              <w:t>一级分类</w:t>
            </w:r>
          </w:p>
        </w:tc>
        <w:tc>
          <w:tcPr>
            <w:tcW w:w="3891" w:type="dxa"/>
            <w:vAlign w:val="center"/>
          </w:tcPr>
          <w:p w:rsidR="00D81D1F" w:rsidRPr="00911E26" w:rsidRDefault="00D81D1F" w:rsidP="003A5FA5">
            <w:pPr>
              <w:spacing w:line="348" w:lineRule="auto"/>
              <w:jc w:val="center"/>
              <w:rPr>
                <w:rFonts w:asciiTheme="minorEastAsia" w:hAnsiTheme="minorEastAsia"/>
                <w:lang w:eastAsia="zh-CN"/>
              </w:rPr>
            </w:pPr>
            <w:r w:rsidRPr="00911E26">
              <w:rPr>
                <w:rFonts w:asciiTheme="minorEastAsia" w:hAnsiTheme="minorEastAsia"/>
                <w:lang w:eastAsia="zh-CN"/>
              </w:rPr>
              <w:t>二级分类</w:t>
            </w:r>
          </w:p>
        </w:tc>
      </w:tr>
      <w:tr w:rsidR="006A6C0A" w:rsidRPr="00911E26" w:rsidTr="009B06B1">
        <w:tc>
          <w:tcPr>
            <w:tcW w:w="1668" w:type="dxa"/>
            <w:vAlign w:val="center"/>
          </w:tcPr>
          <w:p w:rsidR="00D81D1F" w:rsidRPr="00911E26" w:rsidRDefault="00D81D1F" w:rsidP="009B06B1">
            <w:pPr>
              <w:spacing w:line="348" w:lineRule="auto"/>
              <w:jc w:val="center"/>
              <w:rPr>
                <w:rFonts w:asciiTheme="minorEastAsia" w:hAnsiTheme="minorEastAsia"/>
                <w:lang w:eastAsia="zh-CN"/>
              </w:rPr>
            </w:pPr>
            <w:proofErr w:type="gramStart"/>
            <w:r w:rsidRPr="00911E26">
              <w:rPr>
                <w:rFonts w:asciiTheme="minorEastAsia" w:hAnsiTheme="minorEastAsia"/>
                <w:lang w:eastAsia="zh-CN"/>
              </w:rPr>
              <w:t>一</w:t>
            </w:r>
            <w:proofErr w:type="gramEnd"/>
          </w:p>
        </w:tc>
        <w:tc>
          <w:tcPr>
            <w:tcW w:w="3827" w:type="dxa"/>
            <w:vAlign w:val="center"/>
          </w:tcPr>
          <w:p w:rsidR="00D81D1F" w:rsidRPr="00911E26" w:rsidRDefault="00D81D1F" w:rsidP="009B06B1">
            <w:pPr>
              <w:spacing w:line="348" w:lineRule="auto"/>
              <w:jc w:val="center"/>
              <w:rPr>
                <w:rFonts w:asciiTheme="minorEastAsia" w:hAnsiTheme="minorEastAsia"/>
                <w:lang w:eastAsia="zh-CN"/>
              </w:rPr>
            </w:pPr>
            <w:r w:rsidRPr="00911E26">
              <w:rPr>
                <w:rFonts w:asciiTheme="minorEastAsia" w:hAnsiTheme="minorEastAsia"/>
                <w:lang w:eastAsia="zh-CN"/>
              </w:rPr>
              <w:t>棉纤维</w:t>
            </w:r>
          </w:p>
        </w:tc>
        <w:tc>
          <w:tcPr>
            <w:tcW w:w="3891" w:type="dxa"/>
            <w:vAlign w:val="center"/>
          </w:tcPr>
          <w:p w:rsidR="00D81D1F" w:rsidRPr="00911E26" w:rsidRDefault="00D81D1F" w:rsidP="009B06B1">
            <w:pPr>
              <w:spacing w:line="348" w:lineRule="auto"/>
              <w:jc w:val="center"/>
              <w:rPr>
                <w:rFonts w:asciiTheme="minorEastAsia" w:hAnsiTheme="minorEastAsia"/>
                <w:lang w:eastAsia="zh-CN"/>
              </w:rPr>
            </w:pPr>
          </w:p>
        </w:tc>
      </w:tr>
      <w:tr w:rsidR="006A6C0A" w:rsidRPr="00911E26" w:rsidTr="009B06B1">
        <w:tc>
          <w:tcPr>
            <w:tcW w:w="1668" w:type="dxa"/>
            <w:vAlign w:val="center"/>
          </w:tcPr>
          <w:p w:rsidR="00D81D1F" w:rsidRPr="00911E26" w:rsidRDefault="00D81D1F" w:rsidP="009B06B1">
            <w:pPr>
              <w:spacing w:line="348" w:lineRule="auto"/>
              <w:jc w:val="center"/>
              <w:rPr>
                <w:rFonts w:asciiTheme="minorEastAsia" w:hAnsiTheme="minorEastAsia"/>
                <w:lang w:eastAsia="zh-CN"/>
              </w:rPr>
            </w:pPr>
            <w:r w:rsidRPr="00911E26">
              <w:rPr>
                <w:rFonts w:asciiTheme="minorEastAsia" w:hAnsiTheme="minorEastAsia"/>
                <w:lang w:eastAsia="zh-CN"/>
              </w:rPr>
              <w:t>二</w:t>
            </w:r>
          </w:p>
        </w:tc>
        <w:tc>
          <w:tcPr>
            <w:tcW w:w="3827" w:type="dxa"/>
            <w:vAlign w:val="center"/>
          </w:tcPr>
          <w:p w:rsidR="00D81D1F" w:rsidRPr="00911E26" w:rsidRDefault="00D81D1F" w:rsidP="009B06B1">
            <w:pPr>
              <w:spacing w:line="348" w:lineRule="auto"/>
              <w:jc w:val="center"/>
              <w:rPr>
                <w:rFonts w:asciiTheme="minorEastAsia" w:hAnsiTheme="minorEastAsia"/>
                <w:lang w:eastAsia="zh-CN"/>
              </w:rPr>
            </w:pPr>
            <w:r w:rsidRPr="00911E26">
              <w:rPr>
                <w:rFonts w:asciiTheme="minorEastAsia" w:hAnsiTheme="minorEastAsia"/>
                <w:lang w:eastAsia="zh-CN"/>
              </w:rPr>
              <w:t>麻纤维</w:t>
            </w:r>
          </w:p>
        </w:tc>
        <w:tc>
          <w:tcPr>
            <w:tcW w:w="3891" w:type="dxa"/>
            <w:vAlign w:val="center"/>
          </w:tcPr>
          <w:p w:rsidR="00D81D1F" w:rsidRPr="00911E26" w:rsidRDefault="00D81D1F" w:rsidP="009B06B1">
            <w:pPr>
              <w:spacing w:line="348" w:lineRule="auto"/>
              <w:jc w:val="center"/>
              <w:rPr>
                <w:rFonts w:asciiTheme="minorEastAsia" w:hAnsiTheme="minorEastAsia"/>
                <w:lang w:eastAsia="zh-CN"/>
              </w:rPr>
            </w:pPr>
          </w:p>
        </w:tc>
      </w:tr>
      <w:tr w:rsidR="006A6C0A" w:rsidRPr="00911E26" w:rsidTr="009B06B1">
        <w:tc>
          <w:tcPr>
            <w:tcW w:w="1668" w:type="dxa"/>
            <w:vAlign w:val="center"/>
          </w:tcPr>
          <w:p w:rsidR="00D81D1F" w:rsidRPr="00911E26" w:rsidRDefault="00D81D1F" w:rsidP="009B06B1">
            <w:pPr>
              <w:spacing w:line="348" w:lineRule="auto"/>
              <w:jc w:val="center"/>
              <w:rPr>
                <w:rFonts w:asciiTheme="minorEastAsia" w:hAnsiTheme="minorEastAsia"/>
                <w:lang w:eastAsia="zh-CN"/>
              </w:rPr>
            </w:pPr>
            <w:r w:rsidRPr="00911E26">
              <w:rPr>
                <w:rFonts w:asciiTheme="minorEastAsia" w:hAnsiTheme="minorEastAsia"/>
                <w:lang w:eastAsia="zh-CN"/>
              </w:rPr>
              <w:t>三</w:t>
            </w:r>
          </w:p>
        </w:tc>
        <w:tc>
          <w:tcPr>
            <w:tcW w:w="3827" w:type="dxa"/>
            <w:vAlign w:val="center"/>
          </w:tcPr>
          <w:p w:rsidR="00D81D1F" w:rsidRPr="00911E26" w:rsidRDefault="00D81D1F" w:rsidP="009B06B1">
            <w:pPr>
              <w:spacing w:line="348" w:lineRule="auto"/>
              <w:jc w:val="center"/>
              <w:rPr>
                <w:rFonts w:asciiTheme="minorEastAsia" w:hAnsiTheme="minorEastAsia"/>
                <w:lang w:eastAsia="zh-CN"/>
              </w:rPr>
            </w:pPr>
            <w:r w:rsidRPr="00911E26">
              <w:rPr>
                <w:rFonts w:asciiTheme="minorEastAsia" w:hAnsiTheme="minorEastAsia"/>
                <w:lang w:eastAsia="zh-CN"/>
              </w:rPr>
              <w:t>毛</w:t>
            </w:r>
            <w:r w:rsidRPr="00911E26">
              <w:rPr>
                <w:rFonts w:asciiTheme="minorEastAsia" w:hAnsiTheme="minorEastAsia" w:hint="eastAsia"/>
                <w:lang w:eastAsia="zh-CN"/>
              </w:rPr>
              <w:t>/绒纤维</w:t>
            </w:r>
          </w:p>
        </w:tc>
        <w:tc>
          <w:tcPr>
            <w:tcW w:w="3891" w:type="dxa"/>
            <w:vAlign w:val="center"/>
          </w:tcPr>
          <w:p w:rsidR="00D81D1F" w:rsidRPr="00911E26" w:rsidRDefault="00D81D1F" w:rsidP="009B06B1">
            <w:pPr>
              <w:spacing w:line="348" w:lineRule="auto"/>
              <w:jc w:val="center"/>
              <w:rPr>
                <w:rFonts w:asciiTheme="minorEastAsia" w:hAnsiTheme="minorEastAsia"/>
                <w:lang w:eastAsia="zh-CN"/>
              </w:rPr>
            </w:pPr>
          </w:p>
        </w:tc>
      </w:tr>
      <w:tr w:rsidR="006A6C0A" w:rsidRPr="00911E26" w:rsidTr="009B06B1">
        <w:tc>
          <w:tcPr>
            <w:tcW w:w="1668" w:type="dxa"/>
            <w:vAlign w:val="center"/>
          </w:tcPr>
          <w:p w:rsidR="00D81D1F" w:rsidRPr="00911E26" w:rsidRDefault="00D81D1F" w:rsidP="009B06B1">
            <w:pPr>
              <w:spacing w:line="348" w:lineRule="auto"/>
              <w:jc w:val="center"/>
              <w:rPr>
                <w:rFonts w:asciiTheme="minorEastAsia" w:hAnsiTheme="minorEastAsia"/>
                <w:lang w:eastAsia="zh-CN"/>
              </w:rPr>
            </w:pPr>
            <w:r w:rsidRPr="00911E26">
              <w:rPr>
                <w:rFonts w:asciiTheme="minorEastAsia" w:hAnsiTheme="minorEastAsia"/>
                <w:lang w:eastAsia="zh-CN"/>
              </w:rPr>
              <w:t>四</w:t>
            </w:r>
          </w:p>
        </w:tc>
        <w:tc>
          <w:tcPr>
            <w:tcW w:w="3827" w:type="dxa"/>
            <w:vAlign w:val="center"/>
          </w:tcPr>
          <w:p w:rsidR="00D81D1F" w:rsidRPr="00911E26" w:rsidRDefault="00D81D1F" w:rsidP="009B06B1">
            <w:pPr>
              <w:spacing w:line="348" w:lineRule="auto"/>
              <w:jc w:val="center"/>
              <w:rPr>
                <w:rFonts w:asciiTheme="minorEastAsia" w:hAnsiTheme="minorEastAsia"/>
                <w:lang w:eastAsia="zh-CN"/>
              </w:rPr>
            </w:pPr>
            <w:r w:rsidRPr="00911E26">
              <w:rPr>
                <w:rFonts w:asciiTheme="minorEastAsia" w:hAnsiTheme="minorEastAsia"/>
                <w:lang w:eastAsia="zh-CN"/>
              </w:rPr>
              <w:t>茧</w:t>
            </w:r>
            <w:r w:rsidRPr="00911E26">
              <w:rPr>
                <w:rFonts w:asciiTheme="minorEastAsia" w:hAnsiTheme="minorEastAsia" w:hint="eastAsia"/>
                <w:lang w:eastAsia="zh-CN"/>
              </w:rPr>
              <w:t>/丝</w:t>
            </w:r>
          </w:p>
        </w:tc>
        <w:tc>
          <w:tcPr>
            <w:tcW w:w="3891" w:type="dxa"/>
            <w:vAlign w:val="center"/>
          </w:tcPr>
          <w:p w:rsidR="00D81D1F" w:rsidRPr="00911E26" w:rsidRDefault="00D81D1F" w:rsidP="009B06B1">
            <w:pPr>
              <w:spacing w:line="348" w:lineRule="auto"/>
              <w:jc w:val="center"/>
              <w:rPr>
                <w:rFonts w:asciiTheme="minorEastAsia" w:hAnsiTheme="minorEastAsia"/>
                <w:lang w:eastAsia="zh-CN"/>
              </w:rPr>
            </w:pPr>
          </w:p>
        </w:tc>
      </w:tr>
      <w:tr w:rsidR="006A6C0A" w:rsidRPr="00911E26" w:rsidTr="009B06B1">
        <w:tc>
          <w:tcPr>
            <w:tcW w:w="1668" w:type="dxa"/>
            <w:vAlign w:val="center"/>
          </w:tcPr>
          <w:p w:rsidR="00D81D1F" w:rsidRPr="00911E26" w:rsidRDefault="00D81D1F" w:rsidP="009B06B1">
            <w:pPr>
              <w:spacing w:line="348" w:lineRule="auto"/>
              <w:jc w:val="center"/>
              <w:rPr>
                <w:rFonts w:asciiTheme="minorEastAsia" w:hAnsiTheme="minorEastAsia"/>
                <w:lang w:eastAsia="zh-CN"/>
              </w:rPr>
            </w:pPr>
            <w:r w:rsidRPr="00911E26">
              <w:rPr>
                <w:rFonts w:asciiTheme="minorEastAsia" w:hAnsiTheme="minorEastAsia"/>
                <w:lang w:eastAsia="zh-CN"/>
              </w:rPr>
              <w:t>五</w:t>
            </w:r>
          </w:p>
        </w:tc>
        <w:tc>
          <w:tcPr>
            <w:tcW w:w="3827" w:type="dxa"/>
            <w:vAlign w:val="center"/>
          </w:tcPr>
          <w:p w:rsidR="00D81D1F" w:rsidRPr="00911E26" w:rsidRDefault="00D81D1F" w:rsidP="009B06B1">
            <w:pPr>
              <w:spacing w:line="348" w:lineRule="auto"/>
              <w:jc w:val="center"/>
              <w:rPr>
                <w:rFonts w:asciiTheme="minorEastAsia" w:hAnsiTheme="minorEastAsia"/>
                <w:lang w:eastAsia="zh-CN"/>
              </w:rPr>
            </w:pPr>
            <w:r w:rsidRPr="00911E26">
              <w:rPr>
                <w:rFonts w:asciiTheme="minorEastAsia" w:hAnsiTheme="minorEastAsia"/>
                <w:lang w:eastAsia="zh-CN"/>
              </w:rPr>
              <w:t>化学纤维</w:t>
            </w:r>
          </w:p>
        </w:tc>
        <w:tc>
          <w:tcPr>
            <w:tcW w:w="3891" w:type="dxa"/>
            <w:vAlign w:val="center"/>
          </w:tcPr>
          <w:p w:rsidR="00D81D1F" w:rsidRPr="00911E26" w:rsidRDefault="00D81D1F" w:rsidP="009B06B1">
            <w:pPr>
              <w:spacing w:line="348" w:lineRule="auto"/>
              <w:jc w:val="center"/>
              <w:rPr>
                <w:rFonts w:asciiTheme="minorEastAsia" w:hAnsiTheme="minorEastAsia"/>
                <w:lang w:eastAsia="zh-CN"/>
              </w:rPr>
            </w:pPr>
            <w:r w:rsidRPr="00911E26">
              <w:rPr>
                <w:rFonts w:asciiTheme="minorEastAsia" w:hAnsiTheme="minorEastAsia"/>
                <w:lang w:eastAsia="zh-CN"/>
              </w:rPr>
              <w:t>人造纤维</w:t>
            </w:r>
            <w:r w:rsidRPr="00911E26">
              <w:rPr>
                <w:rFonts w:asciiTheme="minorEastAsia" w:hAnsiTheme="minorEastAsia" w:hint="eastAsia"/>
                <w:lang w:eastAsia="zh-CN"/>
              </w:rPr>
              <w:t>、</w:t>
            </w:r>
            <w:r w:rsidRPr="00911E26">
              <w:rPr>
                <w:rFonts w:asciiTheme="minorEastAsia" w:hAnsiTheme="minorEastAsia"/>
                <w:lang w:eastAsia="zh-CN"/>
              </w:rPr>
              <w:t>合成纤维</w:t>
            </w:r>
          </w:p>
        </w:tc>
      </w:tr>
      <w:tr w:rsidR="006A6C0A" w:rsidRPr="00911E26" w:rsidTr="009B06B1">
        <w:tc>
          <w:tcPr>
            <w:tcW w:w="1668" w:type="dxa"/>
            <w:vAlign w:val="center"/>
          </w:tcPr>
          <w:p w:rsidR="00D81D1F" w:rsidRPr="00911E26" w:rsidRDefault="00D81D1F" w:rsidP="009B06B1">
            <w:pPr>
              <w:spacing w:line="348" w:lineRule="auto"/>
              <w:jc w:val="center"/>
              <w:rPr>
                <w:rFonts w:asciiTheme="minorEastAsia" w:hAnsiTheme="minorEastAsia"/>
                <w:lang w:eastAsia="zh-CN"/>
              </w:rPr>
            </w:pPr>
            <w:r w:rsidRPr="00911E26">
              <w:rPr>
                <w:rFonts w:asciiTheme="minorEastAsia" w:hAnsiTheme="minorEastAsia"/>
                <w:lang w:eastAsia="zh-CN"/>
              </w:rPr>
              <w:t>六</w:t>
            </w:r>
          </w:p>
        </w:tc>
        <w:tc>
          <w:tcPr>
            <w:tcW w:w="3827" w:type="dxa"/>
            <w:vAlign w:val="center"/>
          </w:tcPr>
          <w:p w:rsidR="00D81D1F" w:rsidRPr="00911E26" w:rsidRDefault="00D81D1F" w:rsidP="009B06B1">
            <w:pPr>
              <w:spacing w:line="348" w:lineRule="auto"/>
              <w:jc w:val="center"/>
              <w:rPr>
                <w:rFonts w:asciiTheme="minorEastAsia" w:hAnsiTheme="minorEastAsia"/>
                <w:lang w:eastAsia="zh-CN"/>
              </w:rPr>
            </w:pPr>
            <w:r w:rsidRPr="00911E26">
              <w:rPr>
                <w:rFonts w:asciiTheme="minorEastAsia" w:hAnsiTheme="minorEastAsia"/>
                <w:lang w:eastAsia="zh-CN"/>
              </w:rPr>
              <w:t>纱线</w:t>
            </w:r>
          </w:p>
        </w:tc>
        <w:tc>
          <w:tcPr>
            <w:tcW w:w="3891" w:type="dxa"/>
            <w:vAlign w:val="center"/>
          </w:tcPr>
          <w:p w:rsidR="00D81D1F" w:rsidRPr="00911E26" w:rsidRDefault="00D81D1F" w:rsidP="009B06B1">
            <w:pPr>
              <w:spacing w:line="348" w:lineRule="auto"/>
              <w:jc w:val="center"/>
              <w:rPr>
                <w:rFonts w:asciiTheme="minorEastAsia" w:hAnsiTheme="minorEastAsia"/>
                <w:lang w:eastAsia="zh-CN"/>
              </w:rPr>
            </w:pPr>
          </w:p>
        </w:tc>
      </w:tr>
      <w:tr w:rsidR="006A6C0A" w:rsidRPr="00911E26" w:rsidTr="009B06B1">
        <w:tc>
          <w:tcPr>
            <w:tcW w:w="1668" w:type="dxa"/>
            <w:vAlign w:val="center"/>
          </w:tcPr>
          <w:p w:rsidR="00D81D1F" w:rsidRPr="00911E26" w:rsidRDefault="00D81D1F" w:rsidP="009B06B1">
            <w:pPr>
              <w:spacing w:line="348" w:lineRule="auto"/>
              <w:jc w:val="center"/>
              <w:rPr>
                <w:rFonts w:asciiTheme="minorEastAsia" w:hAnsiTheme="minorEastAsia"/>
                <w:lang w:eastAsia="zh-CN"/>
              </w:rPr>
            </w:pPr>
            <w:r w:rsidRPr="00911E26">
              <w:rPr>
                <w:rFonts w:asciiTheme="minorEastAsia" w:hAnsiTheme="minorEastAsia"/>
                <w:lang w:eastAsia="zh-CN"/>
              </w:rPr>
              <w:t>七</w:t>
            </w:r>
          </w:p>
        </w:tc>
        <w:tc>
          <w:tcPr>
            <w:tcW w:w="3827" w:type="dxa"/>
            <w:vAlign w:val="center"/>
          </w:tcPr>
          <w:p w:rsidR="00D81D1F" w:rsidRPr="00911E26" w:rsidRDefault="00D81D1F" w:rsidP="009B06B1">
            <w:pPr>
              <w:spacing w:line="348" w:lineRule="auto"/>
              <w:jc w:val="center"/>
              <w:rPr>
                <w:rFonts w:asciiTheme="minorEastAsia" w:hAnsiTheme="minorEastAsia"/>
                <w:lang w:eastAsia="zh-CN"/>
              </w:rPr>
            </w:pPr>
            <w:r w:rsidRPr="00911E26">
              <w:rPr>
                <w:rFonts w:asciiTheme="minorEastAsia" w:hAnsiTheme="minorEastAsia"/>
                <w:lang w:eastAsia="zh-CN"/>
              </w:rPr>
              <w:t>纺织品及其制品</w:t>
            </w:r>
          </w:p>
        </w:tc>
        <w:tc>
          <w:tcPr>
            <w:tcW w:w="3891" w:type="dxa"/>
            <w:vAlign w:val="center"/>
          </w:tcPr>
          <w:p w:rsidR="00D81D1F" w:rsidRPr="00911E26" w:rsidRDefault="00852167" w:rsidP="009B06B1">
            <w:pPr>
              <w:spacing w:line="348" w:lineRule="auto"/>
              <w:jc w:val="center"/>
              <w:rPr>
                <w:rFonts w:asciiTheme="minorEastAsia" w:hAnsiTheme="minorEastAsia"/>
                <w:lang w:eastAsia="zh-CN"/>
              </w:rPr>
            </w:pPr>
            <w:r w:rsidRPr="00911E26">
              <w:rPr>
                <w:rFonts w:asciiTheme="minorEastAsia" w:hAnsiTheme="minorEastAsia"/>
                <w:lang w:eastAsia="zh-CN"/>
              </w:rPr>
              <w:t>机织物</w:t>
            </w:r>
          </w:p>
        </w:tc>
      </w:tr>
      <w:tr w:rsidR="006A6C0A" w:rsidRPr="00911E26" w:rsidTr="009B06B1">
        <w:tc>
          <w:tcPr>
            <w:tcW w:w="1668" w:type="dxa"/>
            <w:vAlign w:val="center"/>
          </w:tcPr>
          <w:p w:rsidR="00D81D1F" w:rsidRPr="00911E26" w:rsidRDefault="00D81D1F" w:rsidP="009B06B1">
            <w:pPr>
              <w:spacing w:line="348" w:lineRule="auto"/>
              <w:jc w:val="center"/>
              <w:rPr>
                <w:rFonts w:asciiTheme="minorEastAsia" w:hAnsiTheme="minorEastAsia"/>
                <w:lang w:eastAsia="zh-CN"/>
              </w:rPr>
            </w:pPr>
          </w:p>
        </w:tc>
        <w:tc>
          <w:tcPr>
            <w:tcW w:w="3827" w:type="dxa"/>
            <w:vAlign w:val="center"/>
          </w:tcPr>
          <w:p w:rsidR="00D81D1F" w:rsidRPr="00911E26" w:rsidRDefault="00D81D1F" w:rsidP="009B06B1">
            <w:pPr>
              <w:spacing w:line="348" w:lineRule="auto"/>
              <w:jc w:val="center"/>
              <w:rPr>
                <w:rFonts w:asciiTheme="minorEastAsia" w:hAnsiTheme="minorEastAsia"/>
                <w:lang w:eastAsia="zh-CN"/>
              </w:rPr>
            </w:pPr>
          </w:p>
        </w:tc>
        <w:tc>
          <w:tcPr>
            <w:tcW w:w="3891" w:type="dxa"/>
            <w:vAlign w:val="center"/>
          </w:tcPr>
          <w:p w:rsidR="00D81D1F" w:rsidRPr="00911E26" w:rsidRDefault="00852167" w:rsidP="009B06B1">
            <w:pPr>
              <w:spacing w:line="348" w:lineRule="auto"/>
              <w:jc w:val="center"/>
              <w:rPr>
                <w:rFonts w:asciiTheme="minorEastAsia" w:hAnsiTheme="minorEastAsia"/>
                <w:lang w:eastAsia="zh-CN"/>
              </w:rPr>
            </w:pPr>
            <w:r w:rsidRPr="00911E26">
              <w:rPr>
                <w:rFonts w:asciiTheme="minorEastAsia" w:hAnsiTheme="minorEastAsia"/>
                <w:lang w:eastAsia="zh-CN"/>
              </w:rPr>
              <w:t>针织物</w:t>
            </w:r>
          </w:p>
        </w:tc>
      </w:tr>
      <w:tr w:rsidR="006A6C0A" w:rsidRPr="00911E26" w:rsidTr="009B06B1">
        <w:tc>
          <w:tcPr>
            <w:tcW w:w="1668" w:type="dxa"/>
            <w:vAlign w:val="center"/>
          </w:tcPr>
          <w:p w:rsidR="00D81D1F" w:rsidRPr="00911E26" w:rsidRDefault="00D81D1F" w:rsidP="009B06B1">
            <w:pPr>
              <w:spacing w:line="348" w:lineRule="auto"/>
              <w:jc w:val="center"/>
              <w:rPr>
                <w:rFonts w:asciiTheme="minorEastAsia" w:hAnsiTheme="minorEastAsia"/>
                <w:lang w:eastAsia="zh-CN"/>
              </w:rPr>
            </w:pPr>
          </w:p>
        </w:tc>
        <w:tc>
          <w:tcPr>
            <w:tcW w:w="3827" w:type="dxa"/>
            <w:vAlign w:val="center"/>
          </w:tcPr>
          <w:p w:rsidR="00D81D1F" w:rsidRPr="00911E26" w:rsidRDefault="00D81D1F" w:rsidP="009B06B1">
            <w:pPr>
              <w:spacing w:line="348" w:lineRule="auto"/>
              <w:jc w:val="center"/>
              <w:rPr>
                <w:rFonts w:asciiTheme="minorEastAsia" w:hAnsiTheme="minorEastAsia"/>
                <w:lang w:eastAsia="zh-CN"/>
              </w:rPr>
            </w:pPr>
          </w:p>
        </w:tc>
        <w:tc>
          <w:tcPr>
            <w:tcW w:w="3891" w:type="dxa"/>
            <w:vAlign w:val="center"/>
          </w:tcPr>
          <w:p w:rsidR="00D81D1F" w:rsidRPr="00911E26" w:rsidRDefault="00852167" w:rsidP="009B06B1">
            <w:pPr>
              <w:spacing w:line="348" w:lineRule="auto"/>
              <w:jc w:val="center"/>
              <w:rPr>
                <w:rFonts w:asciiTheme="minorEastAsia" w:hAnsiTheme="minorEastAsia"/>
                <w:lang w:eastAsia="zh-CN"/>
              </w:rPr>
            </w:pPr>
            <w:r w:rsidRPr="00911E26">
              <w:rPr>
                <w:rFonts w:asciiTheme="minorEastAsia" w:hAnsiTheme="minorEastAsia"/>
                <w:lang w:eastAsia="zh-CN"/>
              </w:rPr>
              <w:t>非织造布</w:t>
            </w:r>
          </w:p>
        </w:tc>
      </w:tr>
      <w:tr w:rsidR="006A6C0A" w:rsidRPr="00911E26" w:rsidTr="009B06B1">
        <w:tc>
          <w:tcPr>
            <w:tcW w:w="1668" w:type="dxa"/>
            <w:vAlign w:val="center"/>
          </w:tcPr>
          <w:p w:rsidR="00D81D1F" w:rsidRPr="00911E26" w:rsidRDefault="00D81D1F" w:rsidP="009B06B1">
            <w:pPr>
              <w:spacing w:line="348" w:lineRule="auto"/>
              <w:jc w:val="center"/>
              <w:rPr>
                <w:rFonts w:asciiTheme="minorEastAsia" w:hAnsiTheme="minorEastAsia"/>
                <w:lang w:eastAsia="zh-CN"/>
              </w:rPr>
            </w:pPr>
          </w:p>
        </w:tc>
        <w:tc>
          <w:tcPr>
            <w:tcW w:w="3827" w:type="dxa"/>
            <w:vAlign w:val="center"/>
          </w:tcPr>
          <w:p w:rsidR="00D81D1F" w:rsidRPr="00911E26" w:rsidRDefault="00D81D1F" w:rsidP="009B06B1">
            <w:pPr>
              <w:spacing w:line="348" w:lineRule="auto"/>
              <w:jc w:val="center"/>
              <w:rPr>
                <w:rFonts w:asciiTheme="minorEastAsia" w:hAnsiTheme="minorEastAsia"/>
                <w:lang w:eastAsia="zh-CN"/>
              </w:rPr>
            </w:pPr>
          </w:p>
        </w:tc>
        <w:tc>
          <w:tcPr>
            <w:tcW w:w="3891" w:type="dxa"/>
            <w:vAlign w:val="center"/>
          </w:tcPr>
          <w:p w:rsidR="00D81D1F" w:rsidRPr="00911E26" w:rsidRDefault="00852167" w:rsidP="009B06B1">
            <w:pPr>
              <w:spacing w:line="348" w:lineRule="auto"/>
              <w:jc w:val="center"/>
              <w:rPr>
                <w:rFonts w:asciiTheme="minorEastAsia" w:hAnsiTheme="minorEastAsia"/>
                <w:lang w:eastAsia="zh-CN"/>
              </w:rPr>
            </w:pPr>
            <w:r w:rsidRPr="00911E26">
              <w:rPr>
                <w:rFonts w:asciiTheme="minorEastAsia" w:hAnsiTheme="minorEastAsia"/>
                <w:lang w:eastAsia="zh-CN"/>
              </w:rPr>
              <w:t>涂层织物</w:t>
            </w:r>
          </w:p>
        </w:tc>
      </w:tr>
      <w:tr w:rsidR="006A6C0A" w:rsidRPr="00911E26" w:rsidTr="009B06B1">
        <w:tc>
          <w:tcPr>
            <w:tcW w:w="1668" w:type="dxa"/>
            <w:vAlign w:val="center"/>
          </w:tcPr>
          <w:p w:rsidR="00D81D1F" w:rsidRPr="00911E26" w:rsidRDefault="00D81D1F" w:rsidP="009B06B1">
            <w:pPr>
              <w:spacing w:line="348" w:lineRule="auto"/>
              <w:jc w:val="center"/>
              <w:rPr>
                <w:rFonts w:asciiTheme="minorEastAsia" w:hAnsiTheme="minorEastAsia"/>
                <w:lang w:eastAsia="zh-CN"/>
              </w:rPr>
            </w:pPr>
          </w:p>
        </w:tc>
        <w:tc>
          <w:tcPr>
            <w:tcW w:w="3827" w:type="dxa"/>
            <w:vAlign w:val="center"/>
          </w:tcPr>
          <w:p w:rsidR="00D81D1F" w:rsidRPr="00911E26" w:rsidRDefault="00D81D1F" w:rsidP="009B06B1">
            <w:pPr>
              <w:spacing w:line="348" w:lineRule="auto"/>
              <w:jc w:val="center"/>
              <w:rPr>
                <w:rFonts w:asciiTheme="minorEastAsia" w:hAnsiTheme="minorEastAsia"/>
                <w:lang w:eastAsia="zh-CN"/>
              </w:rPr>
            </w:pPr>
          </w:p>
        </w:tc>
        <w:tc>
          <w:tcPr>
            <w:tcW w:w="3891" w:type="dxa"/>
            <w:vAlign w:val="center"/>
          </w:tcPr>
          <w:p w:rsidR="00D81D1F" w:rsidRPr="00911E26" w:rsidRDefault="00852167" w:rsidP="009B06B1">
            <w:pPr>
              <w:spacing w:line="348" w:lineRule="auto"/>
              <w:jc w:val="center"/>
              <w:rPr>
                <w:rFonts w:asciiTheme="minorEastAsia" w:hAnsiTheme="minorEastAsia"/>
                <w:lang w:eastAsia="zh-CN"/>
              </w:rPr>
            </w:pPr>
            <w:r w:rsidRPr="00911E26">
              <w:rPr>
                <w:rFonts w:asciiTheme="minorEastAsia" w:hAnsiTheme="minorEastAsia"/>
                <w:lang w:eastAsia="zh-CN"/>
              </w:rPr>
              <w:t>服装</w:t>
            </w:r>
          </w:p>
        </w:tc>
      </w:tr>
      <w:tr w:rsidR="006A6C0A" w:rsidRPr="00911E26" w:rsidTr="009B06B1">
        <w:tc>
          <w:tcPr>
            <w:tcW w:w="1668" w:type="dxa"/>
            <w:vAlign w:val="center"/>
          </w:tcPr>
          <w:p w:rsidR="00D81D1F" w:rsidRPr="00911E26" w:rsidRDefault="00D81D1F" w:rsidP="009B06B1">
            <w:pPr>
              <w:spacing w:line="348" w:lineRule="auto"/>
              <w:jc w:val="center"/>
              <w:rPr>
                <w:rFonts w:asciiTheme="minorEastAsia" w:hAnsiTheme="minorEastAsia"/>
                <w:lang w:eastAsia="zh-CN"/>
              </w:rPr>
            </w:pPr>
          </w:p>
        </w:tc>
        <w:tc>
          <w:tcPr>
            <w:tcW w:w="3827" w:type="dxa"/>
            <w:vAlign w:val="center"/>
          </w:tcPr>
          <w:p w:rsidR="00D81D1F" w:rsidRPr="00911E26" w:rsidRDefault="00D81D1F" w:rsidP="009B06B1">
            <w:pPr>
              <w:spacing w:line="348" w:lineRule="auto"/>
              <w:jc w:val="center"/>
              <w:rPr>
                <w:rFonts w:asciiTheme="minorEastAsia" w:hAnsiTheme="minorEastAsia"/>
                <w:lang w:eastAsia="zh-CN"/>
              </w:rPr>
            </w:pPr>
          </w:p>
        </w:tc>
        <w:tc>
          <w:tcPr>
            <w:tcW w:w="3891" w:type="dxa"/>
            <w:vAlign w:val="center"/>
          </w:tcPr>
          <w:p w:rsidR="00D81D1F" w:rsidRPr="00911E26" w:rsidRDefault="00852167" w:rsidP="009B06B1">
            <w:pPr>
              <w:spacing w:line="348" w:lineRule="auto"/>
              <w:jc w:val="center"/>
              <w:rPr>
                <w:rFonts w:asciiTheme="minorEastAsia" w:hAnsiTheme="minorEastAsia"/>
                <w:lang w:eastAsia="zh-CN"/>
              </w:rPr>
            </w:pPr>
            <w:r w:rsidRPr="00911E26">
              <w:rPr>
                <w:rFonts w:asciiTheme="minorEastAsia" w:hAnsiTheme="minorEastAsia"/>
                <w:lang w:eastAsia="zh-CN"/>
              </w:rPr>
              <w:t>服饰</w:t>
            </w:r>
          </w:p>
        </w:tc>
      </w:tr>
      <w:tr w:rsidR="006A6C0A" w:rsidRPr="00911E26" w:rsidTr="009B06B1">
        <w:tc>
          <w:tcPr>
            <w:tcW w:w="1668" w:type="dxa"/>
            <w:vAlign w:val="center"/>
          </w:tcPr>
          <w:p w:rsidR="00D81D1F" w:rsidRPr="00911E26" w:rsidRDefault="00D81D1F" w:rsidP="009B06B1">
            <w:pPr>
              <w:spacing w:line="348" w:lineRule="auto"/>
              <w:jc w:val="center"/>
              <w:rPr>
                <w:rFonts w:asciiTheme="minorEastAsia" w:hAnsiTheme="minorEastAsia"/>
                <w:lang w:eastAsia="zh-CN"/>
              </w:rPr>
            </w:pPr>
          </w:p>
        </w:tc>
        <w:tc>
          <w:tcPr>
            <w:tcW w:w="3827" w:type="dxa"/>
            <w:vAlign w:val="center"/>
          </w:tcPr>
          <w:p w:rsidR="00D81D1F" w:rsidRPr="00911E26" w:rsidRDefault="00D81D1F" w:rsidP="009B06B1">
            <w:pPr>
              <w:spacing w:line="348" w:lineRule="auto"/>
              <w:jc w:val="center"/>
              <w:rPr>
                <w:rFonts w:asciiTheme="minorEastAsia" w:hAnsiTheme="minorEastAsia"/>
                <w:lang w:eastAsia="zh-CN"/>
              </w:rPr>
            </w:pPr>
          </w:p>
        </w:tc>
        <w:tc>
          <w:tcPr>
            <w:tcW w:w="3891" w:type="dxa"/>
            <w:vAlign w:val="center"/>
          </w:tcPr>
          <w:p w:rsidR="00D81D1F" w:rsidRPr="00911E26" w:rsidRDefault="00852167" w:rsidP="009B06B1">
            <w:pPr>
              <w:spacing w:line="348" w:lineRule="auto"/>
              <w:jc w:val="center"/>
              <w:rPr>
                <w:rFonts w:asciiTheme="minorEastAsia" w:hAnsiTheme="minorEastAsia"/>
                <w:lang w:eastAsia="zh-CN"/>
              </w:rPr>
            </w:pPr>
            <w:r w:rsidRPr="00911E26">
              <w:rPr>
                <w:rFonts w:asciiTheme="minorEastAsia" w:hAnsiTheme="minorEastAsia"/>
                <w:lang w:eastAsia="zh-CN"/>
              </w:rPr>
              <w:t>家用纺织品</w:t>
            </w:r>
          </w:p>
        </w:tc>
      </w:tr>
      <w:tr w:rsidR="006A6C0A" w:rsidRPr="00911E26" w:rsidTr="009B06B1">
        <w:tc>
          <w:tcPr>
            <w:tcW w:w="1668" w:type="dxa"/>
            <w:vAlign w:val="center"/>
          </w:tcPr>
          <w:p w:rsidR="00D81D1F" w:rsidRPr="00911E26" w:rsidRDefault="00D81D1F" w:rsidP="009B06B1">
            <w:pPr>
              <w:spacing w:line="348" w:lineRule="auto"/>
              <w:jc w:val="center"/>
              <w:rPr>
                <w:rFonts w:asciiTheme="minorEastAsia" w:hAnsiTheme="minorEastAsia"/>
                <w:lang w:eastAsia="zh-CN"/>
              </w:rPr>
            </w:pPr>
          </w:p>
        </w:tc>
        <w:tc>
          <w:tcPr>
            <w:tcW w:w="3827" w:type="dxa"/>
            <w:vAlign w:val="center"/>
          </w:tcPr>
          <w:p w:rsidR="00D81D1F" w:rsidRPr="00911E26" w:rsidRDefault="00D81D1F" w:rsidP="009B06B1">
            <w:pPr>
              <w:spacing w:line="348" w:lineRule="auto"/>
              <w:jc w:val="center"/>
              <w:rPr>
                <w:rFonts w:asciiTheme="minorEastAsia" w:hAnsiTheme="minorEastAsia"/>
                <w:lang w:eastAsia="zh-CN"/>
              </w:rPr>
            </w:pPr>
          </w:p>
        </w:tc>
        <w:tc>
          <w:tcPr>
            <w:tcW w:w="3891" w:type="dxa"/>
            <w:vAlign w:val="center"/>
          </w:tcPr>
          <w:p w:rsidR="00D81D1F" w:rsidRPr="00911E26" w:rsidRDefault="00852167" w:rsidP="009B06B1">
            <w:pPr>
              <w:spacing w:line="348" w:lineRule="auto"/>
              <w:jc w:val="center"/>
              <w:rPr>
                <w:rFonts w:asciiTheme="minorEastAsia" w:hAnsiTheme="minorEastAsia"/>
                <w:lang w:eastAsia="zh-CN"/>
              </w:rPr>
            </w:pPr>
            <w:r w:rsidRPr="00911E26">
              <w:rPr>
                <w:rFonts w:asciiTheme="minorEastAsia" w:hAnsiTheme="minorEastAsia"/>
                <w:lang w:eastAsia="zh-CN"/>
              </w:rPr>
              <w:t>其它</w:t>
            </w:r>
          </w:p>
        </w:tc>
      </w:tr>
      <w:tr w:rsidR="006A6C0A" w:rsidRPr="00911E26" w:rsidTr="009B06B1">
        <w:tc>
          <w:tcPr>
            <w:tcW w:w="1668" w:type="dxa"/>
            <w:vAlign w:val="center"/>
          </w:tcPr>
          <w:p w:rsidR="00852167" w:rsidRPr="00911E26" w:rsidRDefault="00852167" w:rsidP="009B06B1">
            <w:pPr>
              <w:spacing w:line="348" w:lineRule="auto"/>
              <w:jc w:val="center"/>
              <w:rPr>
                <w:rFonts w:asciiTheme="minorEastAsia" w:hAnsiTheme="minorEastAsia"/>
                <w:lang w:eastAsia="zh-CN"/>
              </w:rPr>
            </w:pPr>
            <w:r w:rsidRPr="00911E26">
              <w:rPr>
                <w:rFonts w:asciiTheme="minorEastAsia" w:hAnsiTheme="minorEastAsia"/>
                <w:lang w:eastAsia="zh-CN"/>
              </w:rPr>
              <w:t>八</w:t>
            </w:r>
          </w:p>
        </w:tc>
        <w:tc>
          <w:tcPr>
            <w:tcW w:w="3827" w:type="dxa"/>
            <w:vAlign w:val="center"/>
          </w:tcPr>
          <w:p w:rsidR="00852167" w:rsidRPr="00911E26" w:rsidRDefault="00852167" w:rsidP="009B06B1">
            <w:pPr>
              <w:spacing w:line="348" w:lineRule="auto"/>
              <w:jc w:val="center"/>
              <w:rPr>
                <w:rFonts w:asciiTheme="minorEastAsia" w:hAnsiTheme="minorEastAsia"/>
                <w:lang w:eastAsia="zh-CN"/>
              </w:rPr>
            </w:pPr>
            <w:r w:rsidRPr="00911E26">
              <w:rPr>
                <w:rFonts w:asciiTheme="minorEastAsia" w:hAnsiTheme="minorEastAsia"/>
                <w:lang w:eastAsia="zh-CN"/>
              </w:rPr>
              <w:t>产业用纺织品</w:t>
            </w:r>
          </w:p>
        </w:tc>
        <w:tc>
          <w:tcPr>
            <w:tcW w:w="3891" w:type="dxa"/>
            <w:vAlign w:val="center"/>
          </w:tcPr>
          <w:p w:rsidR="00852167" w:rsidRPr="00911E26" w:rsidRDefault="00852167" w:rsidP="009B06B1">
            <w:pPr>
              <w:spacing w:line="348" w:lineRule="auto"/>
              <w:jc w:val="center"/>
              <w:rPr>
                <w:rFonts w:asciiTheme="minorEastAsia" w:hAnsiTheme="minorEastAsia"/>
                <w:lang w:eastAsia="zh-CN"/>
              </w:rPr>
            </w:pPr>
          </w:p>
        </w:tc>
      </w:tr>
      <w:tr w:rsidR="006A6C0A" w:rsidRPr="00911E26" w:rsidTr="009B06B1">
        <w:tc>
          <w:tcPr>
            <w:tcW w:w="1668" w:type="dxa"/>
            <w:vAlign w:val="center"/>
          </w:tcPr>
          <w:p w:rsidR="00852167" w:rsidRPr="00911E26" w:rsidRDefault="00852167" w:rsidP="009B06B1">
            <w:pPr>
              <w:spacing w:line="348" w:lineRule="auto"/>
              <w:jc w:val="center"/>
              <w:rPr>
                <w:rFonts w:asciiTheme="minorEastAsia" w:hAnsiTheme="minorEastAsia"/>
                <w:lang w:eastAsia="zh-CN"/>
              </w:rPr>
            </w:pPr>
            <w:r w:rsidRPr="00911E26">
              <w:rPr>
                <w:rFonts w:asciiTheme="minorEastAsia" w:hAnsiTheme="minorEastAsia"/>
                <w:lang w:eastAsia="zh-CN"/>
              </w:rPr>
              <w:t>九</w:t>
            </w:r>
          </w:p>
        </w:tc>
        <w:tc>
          <w:tcPr>
            <w:tcW w:w="3827" w:type="dxa"/>
            <w:vAlign w:val="center"/>
          </w:tcPr>
          <w:p w:rsidR="00852167" w:rsidRPr="00911E26" w:rsidRDefault="00852167" w:rsidP="009B06B1">
            <w:pPr>
              <w:spacing w:line="348" w:lineRule="auto"/>
              <w:jc w:val="center"/>
              <w:rPr>
                <w:rFonts w:asciiTheme="minorEastAsia" w:hAnsiTheme="minorEastAsia"/>
                <w:lang w:eastAsia="zh-CN"/>
              </w:rPr>
            </w:pPr>
            <w:r w:rsidRPr="00911E26">
              <w:rPr>
                <w:rFonts w:asciiTheme="minorEastAsia" w:hAnsiTheme="minorEastAsia"/>
                <w:lang w:eastAsia="zh-CN"/>
              </w:rPr>
              <w:t>羽绒羽毛及其制品</w:t>
            </w:r>
          </w:p>
        </w:tc>
        <w:tc>
          <w:tcPr>
            <w:tcW w:w="3891" w:type="dxa"/>
            <w:vAlign w:val="center"/>
          </w:tcPr>
          <w:p w:rsidR="00852167" w:rsidRPr="00911E26" w:rsidRDefault="00852167" w:rsidP="009B06B1">
            <w:pPr>
              <w:spacing w:line="348" w:lineRule="auto"/>
              <w:jc w:val="center"/>
              <w:rPr>
                <w:rFonts w:asciiTheme="minorEastAsia" w:hAnsiTheme="minorEastAsia"/>
                <w:lang w:eastAsia="zh-CN"/>
              </w:rPr>
            </w:pPr>
          </w:p>
        </w:tc>
      </w:tr>
      <w:tr w:rsidR="006A6C0A" w:rsidRPr="00911E26" w:rsidTr="009B06B1">
        <w:tc>
          <w:tcPr>
            <w:tcW w:w="1668" w:type="dxa"/>
            <w:vAlign w:val="center"/>
          </w:tcPr>
          <w:p w:rsidR="00852167" w:rsidRPr="00911E26" w:rsidRDefault="00852167" w:rsidP="009B06B1">
            <w:pPr>
              <w:spacing w:line="348" w:lineRule="auto"/>
              <w:jc w:val="center"/>
              <w:rPr>
                <w:rFonts w:asciiTheme="minorEastAsia" w:hAnsiTheme="minorEastAsia"/>
                <w:lang w:eastAsia="zh-CN"/>
              </w:rPr>
            </w:pPr>
            <w:r w:rsidRPr="00911E26">
              <w:rPr>
                <w:rFonts w:asciiTheme="minorEastAsia" w:hAnsiTheme="minorEastAsia"/>
                <w:lang w:eastAsia="zh-CN"/>
              </w:rPr>
              <w:t>十</w:t>
            </w:r>
          </w:p>
        </w:tc>
        <w:tc>
          <w:tcPr>
            <w:tcW w:w="3827" w:type="dxa"/>
            <w:vAlign w:val="center"/>
          </w:tcPr>
          <w:p w:rsidR="00852167" w:rsidRPr="00911E26" w:rsidRDefault="00852167" w:rsidP="009B06B1">
            <w:pPr>
              <w:spacing w:line="348" w:lineRule="auto"/>
              <w:jc w:val="center"/>
              <w:rPr>
                <w:rFonts w:asciiTheme="minorEastAsia" w:hAnsiTheme="minorEastAsia"/>
                <w:lang w:eastAsia="zh-CN"/>
              </w:rPr>
            </w:pPr>
            <w:r w:rsidRPr="00911E26">
              <w:rPr>
                <w:rFonts w:asciiTheme="minorEastAsia" w:hAnsiTheme="minorEastAsia"/>
                <w:lang w:eastAsia="zh-CN"/>
              </w:rPr>
              <w:t>皮革</w:t>
            </w:r>
            <w:r w:rsidRPr="00911E26">
              <w:rPr>
                <w:rFonts w:asciiTheme="minorEastAsia" w:hAnsiTheme="minorEastAsia" w:hint="eastAsia"/>
                <w:lang w:eastAsia="zh-CN"/>
              </w:rPr>
              <w:t>/毛皮及其制品</w:t>
            </w:r>
          </w:p>
        </w:tc>
        <w:tc>
          <w:tcPr>
            <w:tcW w:w="3891" w:type="dxa"/>
            <w:vAlign w:val="center"/>
          </w:tcPr>
          <w:p w:rsidR="00852167" w:rsidRPr="00911E26" w:rsidRDefault="00852167" w:rsidP="009B06B1">
            <w:pPr>
              <w:spacing w:line="348" w:lineRule="auto"/>
              <w:jc w:val="center"/>
              <w:rPr>
                <w:rFonts w:asciiTheme="minorEastAsia" w:hAnsiTheme="minorEastAsia"/>
                <w:lang w:eastAsia="zh-CN"/>
              </w:rPr>
            </w:pPr>
            <w:r w:rsidRPr="00911E26">
              <w:rPr>
                <w:rFonts w:asciiTheme="minorEastAsia" w:hAnsiTheme="minorEastAsia"/>
                <w:lang w:eastAsia="zh-CN"/>
              </w:rPr>
              <w:t>皮革及其制品</w:t>
            </w:r>
          </w:p>
        </w:tc>
      </w:tr>
      <w:tr w:rsidR="006A6C0A" w:rsidRPr="00911E26" w:rsidTr="009B06B1">
        <w:tc>
          <w:tcPr>
            <w:tcW w:w="1668" w:type="dxa"/>
            <w:vAlign w:val="center"/>
          </w:tcPr>
          <w:p w:rsidR="0073308D" w:rsidRPr="00911E26" w:rsidRDefault="0073308D" w:rsidP="009B06B1">
            <w:pPr>
              <w:spacing w:line="348" w:lineRule="auto"/>
              <w:jc w:val="center"/>
              <w:rPr>
                <w:rFonts w:asciiTheme="minorEastAsia" w:hAnsiTheme="minorEastAsia"/>
                <w:lang w:eastAsia="zh-CN"/>
              </w:rPr>
            </w:pPr>
          </w:p>
        </w:tc>
        <w:tc>
          <w:tcPr>
            <w:tcW w:w="3827" w:type="dxa"/>
            <w:vAlign w:val="center"/>
          </w:tcPr>
          <w:p w:rsidR="0073308D" w:rsidRPr="00911E26" w:rsidRDefault="0073308D" w:rsidP="009B06B1">
            <w:pPr>
              <w:spacing w:line="348" w:lineRule="auto"/>
              <w:jc w:val="center"/>
              <w:rPr>
                <w:rFonts w:asciiTheme="minorEastAsia" w:hAnsiTheme="minorEastAsia"/>
                <w:lang w:eastAsia="zh-CN"/>
              </w:rPr>
            </w:pPr>
          </w:p>
        </w:tc>
        <w:tc>
          <w:tcPr>
            <w:tcW w:w="3891" w:type="dxa"/>
            <w:vAlign w:val="center"/>
          </w:tcPr>
          <w:p w:rsidR="0073308D" w:rsidRPr="00911E26" w:rsidRDefault="0073308D" w:rsidP="009B06B1">
            <w:pPr>
              <w:spacing w:line="348" w:lineRule="auto"/>
              <w:jc w:val="center"/>
              <w:rPr>
                <w:rFonts w:asciiTheme="minorEastAsia" w:hAnsiTheme="minorEastAsia"/>
                <w:lang w:eastAsia="zh-CN"/>
              </w:rPr>
            </w:pPr>
            <w:r w:rsidRPr="00911E26">
              <w:rPr>
                <w:rFonts w:asciiTheme="minorEastAsia" w:hAnsiTheme="minorEastAsia" w:hint="eastAsia"/>
                <w:lang w:eastAsia="zh-CN"/>
              </w:rPr>
              <w:t>箱包</w:t>
            </w:r>
          </w:p>
        </w:tc>
      </w:tr>
      <w:tr w:rsidR="006A6C0A" w:rsidRPr="00911E26" w:rsidTr="009B06B1">
        <w:tc>
          <w:tcPr>
            <w:tcW w:w="1668" w:type="dxa"/>
            <w:vAlign w:val="center"/>
          </w:tcPr>
          <w:p w:rsidR="00852167" w:rsidRPr="00911E26" w:rsidRDefault="00852167" w:rsidP="009B06B1">
            <w:pPr>
              <w:spacing w:line="348" w:lineRule="auto"/>
              <w:jc w:val="center"/>
              <w:rPr>
                <w:rFonts w:asciiTheme="minorEastAsia" w:hAnsiTheme="minorEastAsia"/>
                <w:lang w:eastAsia="zh-CN"/>
              </w:rPr>
            </w:pPr>
          </w:p>
        </w:tc>
        <w:tc>
          <w:tcPr>
            <w:tcW w:w="3827" w:type="dxa"/>
            <w:vAlign w:val="center"/>
          </w:tcPr>
          <w:p w:rsidR="00852167" w:rsidRPr="00911E26" w:rsidRDefault="00852167" w:rsidP="009B06B1">
            <w:pPr>
              <w:spacing w:line="348" w:lineRule="auto"/>
              <w:jc w:val="center"/>
              <w:rPr>
                <w:rFonts w:asciiTheme="minorEastAsia" w:hAnsiTheme="minorEastAsia"/>
                <w:lang w:eastAsia="zh-CN"/>
              </w:rPr>
            </w:pPr>
          </w:p>
        </w:tc>
        <w:tc>
          <w:tcPr>
            <w:tcW w:w="3891" w:type="dxa"/>
            <w:vAlign w:val="center"/>
          </w:tcPr>
          <w:p w:rsidR="00852167" w:rsidRPr="00911E26" w:rsidRDefault="00852167" w:rsidP="009B06B1">
            <w:pPr>
              <w:spacing w:line="348" w:lineRule="auto"/>
              <w:jc w:val="center"/>
              <w:rPr>
                <w:rFonts w:asciiTheme="minorEastAsia" w:hAnsiTheme="minorEastAsia"/>
                <w:lang w:eastAsia="zh-CN"/>
              </w:rPr>
            </w:pPr>
            <w:r w:rsidRPr="00911E26">
              <w:rPr>
                <w:rFonts w:asciiTheme="minorEastAsia" w:hAnsiTheme="minorEastAsia"/>
                <w:lang w:eastAsia="zh-CN"/>
              </w:rPr>
              <w:t>毛皮及其制品</w:t>
            </w:r>
          </w:p>
        </w:tc>
      </w:tr>
      <w:tr w:rsidR="006A6C0A" w:rsidRPr="00911E26" w:rsidTr="009B06B1">
        <w:tc>
          <w:tcPr>
            <w:tcW w:w="1668" w:type="dxa"/>
            <w:vAlign w:val="center"/>
          </w:tcPr>
          <w:p w:rsidR="00852167" w:rsidRPr="00911E26" w:rsidRDefault="00852167" w:rsidP="009B06B1">
            <w:pPr>
              <w:spacing w:line="348" w:lineRule="auto"/>
              <w:jc w:val="center"/>
              <w:rPr>
                <w:rFonts w:asciiTheme="minorEastAsia" w:hAnsiTheme="minorEastAsia"/>
                <w:lang w:eastAsia="zh-CN"/>
              </w:rPr>
            </w:pPr>
            <w:r w:rsidRPr="00911E26">
              <w:rPr>
                <w:rFonts w:asciiTheme="minorEastAsia" w:hAnsiTheme="minorEastAsia"/>
                <w:lang w:eastAsia="zh-CN"/>
              </w:rPr>
              <w:t>十一</w:t>
            </w:r>
          </w:p>
        </w:tc>
        <w:tc>
          <w:tcPr>
            <w:tcW w:w="3827" w:type="dxa"/>
            <w:vAlign w:val="center"/>
          </w:tcPr>
          <w:p w:rsidR="00852167" w:rsidRPr="00911E26" w:rsidRDefault="00852167" w:rsidP="009B06B1">
            <w:pPr>
              <w:spacing w:line="348" w:lineRule="auto"/>
              <w:jc w:val="center"/>
              <w:rPr>
                <w:rFonts w:asciiTheme="minorEastAsia" w:hAnsiTheme="minorEastAsia"/>
                <w:lang w:eastAsia="zh-CN"/>
              </w:rPr>
            </w:pPr>
            <w:r w:rsidRPr="00911E26">
              <w:rPr>
                <w:rFonts w:asciiTheme="minorEastAsia" w:hAnsiTheme="minorEastAsia"/>
                <w:lang w:eastAsia="zh-CN"/>
              </w:rPr>
              <w:t>鞋及鞋材</w:t>
            </w:r>
          </w:p>
        </w:tc>
        <w:tc>
          <w:tcPr>
            <w:tcW w:w="3891" w:type="dxa"/>
            <w:vAlign w:val="center"/>
          </w:tcPr>
          <w:p w:rsidR="00852167" w:rsidRPr="00911E26" w:rsidRDefault="00852167" w:rsidP="009B06B1">
            <w:pPr>
              <w:spacing w:line="348" w:lineRule="auto"/>
              <w:jc w:val="center"/>
              <w:rPr>
                <w:rFonts w:asciiTheme="minorEastAsia" w:hAnsiTheme="minorEastAsia"/>
                <w:lang w:eastAsia="zh-CN"/>
              </w:rPr>
            </w:pPr>
          </w:p>
        </w:tc>
      </w:tr>
      <w:tr w:rsidR="006A6C0A" w:rsidRPr="00911E26" w:rsidTr="009B06B1">
        <w:tc>
          <w:tcPr>
            <w:tcW w:w="1668" w:type="dxa"/>
            <w:vAlign w:val="center"/>
          </w:tcPr>
          <w:p w:rsidR="00852167" w:rsidRPr="00911E26" w:rsidRDefault="00852167" w:rsidP="009B06B1">
            <w:pPr>
              <w:spacing w:line="348" w:lineRule="auto"/>
              <w:jc w:val="center"/>
              <w:rPr>
                <w:rFonts w:asciiTheme="minorEastAsia" w:hAnsiTheme="minorEastAsia"/>
                <w:lang w:eastAsia="zh-CN"/>
              </w:rPr>
            </w:pPr>
            <w:r w:rsidRPr="00911E26">
              <w:rPr>
                <w:rFonts w:asciiTheme="minorEastAsia" w:hAnsiTheme="minorEastAsia"/>
                <w:lang w:eastAsia="zh-CN"/>
              </w:rPr>
              <w:t>十二</w:t>
            </w:r>
          </w:p>
        </w:tc>
        <w:tc>
          <w:tcPr>
            <w:tcW w:w="3827" w:type="dxa"/>
            <w:vAlign w:val="center"/>
          </w:tcPr>
          <w:p w:rsidR="00852167" w:rsidRPr="00911E26" w:rsidRDefault="00852167" w:rsidP="009B06B1">
            <w:pPr>
              <w:spacing w:line="348" w:lineRule="auto"/>
              <w:jc w:val="center"/>
              <w:rPr>
                <w:rFonts w:asciiTheme="minorEastAsia" w:hAnsiTheme="minorEastAsia"/>
                <w:lang w:eastAsia="zh-CN"/>
              </w:rPr>
            </w:pPr>
            <w:r w:rsidRPr="00911E26">
              <w:rPr>
                <w:rFonts w:asciiTheme="minorEastAsia" w:hAnsiTheme="minorEastAsia"/>
                <w:lang w:eastAsia="zh-CN"/>
              </w:rPr>
              <w:t>医用辅料及其防护用品</w:t>
            </w:r>
          </w:p>
        </w:tc>
        <w:tc>
          <w:tcPr>
            <w:tcW w:w="3891" w:type="dxa"/>
            <w:vAlign w:val="center"/>
          </w:tcPr>
          <w:p w:rsidR="00852167" w:rsidRPr="00911E26" w:rsidRDefault="00666E69" w:rsidP="009B06B1">
            <w:pPr>
              <w:spacing w:line="348" w:lineRule="auto"/>
              <w:jc w:val="center"/>
              <w:rPr>
                <w:rFonts w:asciiTheme="minorEastAsia" w:hAnsiTheme="minorEastAsia"/>
                <w:lang w:eastAsia="zh-CN"/>
              </w:rPr>
            </w:pPr>
            <w:r w:rsidRPr="00911E26">
              <w:rPr>
                <w:rFonts w:asciiTheme="minorEastAsia" w:hAnsiTheme="minorEastAsia" w:hint="eastAsia"/>
                <w:lang w:eastAsia="zh-CN"/>
              </w:rPr>
              <w:t>医用辅料</w:t>
            </w:r>
          </w:p>
        </w:tc>
      </w:tr>
      <w:tr w:rsidR="006A6C0A" w:rsidRPr="00911E26" w:rsidTr="009B06B1">
        <w:tc>
          <w:tcPr>
            <w:tcW w:w="1668" w:type="dxa"/>
            <w:vAlign w:val="center"/>
          </w:tcPr>
          <w:p w:rsidR="00666E69" w:rsidRPr="00911E26" w:rsidRDefault="00666E69" w:rsidP="009B06B1">
            <w:pPr>
              <w:spacing w:line="348" w:lineRule="auto"/>
              <w:jc w:val="center"/>
              <w:rPr>
                <w:rFonts w:asciiTheme="minorEastAsia" w:hAnsiTheme="minorEastAsia"/>
                <w:lang w:eastAsia="zh-CN"/>
              </w:rPr>
            </w:pPr>
          </w:p>
        </w:tc>
        <w:tc>
          <w:tcPr>
            <w:tcW w:w="3827" w:type="dxa"/>
            <w:vAlign w:val="center"/>
          </w:tcPr>
          <w:p w:rsidR="00666E69" w:rsidRPr="00911E26" w:rsidRDefault="00666E69" w:rsidP="009B06B1">
            <w:pPr>
              <w:spacing w:line="348" w:lineRule="auto"/>
              <w:jc w:val="center"/>
              <w:rPr>
                <w:rFonts w:asciiTheme="minorEastAsia" w:hAnsiTheme="minorEastAsia"/>
                <w:lang w:eastAsia="zh-CN"/>
              </w:rPr>
            </w:pPr>
          </w:p>
        </w:tc>
        <w:tc>
          <w:tcPr>
            <w:tcW w:w="3891" w:type="dxa"/>
            <w:vAlign w:val="center"/>
          </w:tcPr>
          <w:p w:rsidR="00666E69" w:rsidRPr="00911E26" w:rsidRDefault="00666E69" w:rsidP="009B06B1">
            <w:pPr>
              <w:spacing w:line="348" w:lineRule="auto"/>
              <w:jc w:val="center"/>
              <w:rPr>
                <w:rFonts w:asciiTheme="minorEastAsia" w:hAnsiTheme="minorEastAsia"/>
                <w:lang w:eastAsia="zh-CN"/>
              </w:rPr>
            </w:pPr>
            <w:r w:rsidRPr="00911E26">
              <w:rPr>
                <w:rFonts w:asciiTheme="minorEastAsia" w:hAnsiTheme="minorEastAsia" w:hint="eastAsia"/>
                <w:lang w:eastAsia="zh-CN"/>
              </w:rPr>
              <w:t>防护用品</w:t>
            </w:r>
          </w:p>
        </w:tc>
      </w:tr>
      <w:tr w:rsidR="006A6C0A" w:rsidRPr="00911E26" w:rsidTr="009B06B1">
        <w:tc>
          <w:tcPr>
            <w:tcW w:w="1668" w:type="dxa"/>
            <w:vAlign w:val="center"/>
          </w:tcPr>
          <w:p w:rsidR="00852167" w:rsidRPr="00911E26" w:rsidRDefault="00852167" w:rsidP="009B06B1">
            <w:pPr>
              <w:spacing w:line="348" w:lineRule="auto"/>
              <w:jc w:val="center"/>
              <w:rPr>
                <w:rFonts w:asciiTheme="minorEastAsia" w:hAnsiTheme="minorEastAsia"/>
                <w:lang w:eastAsia="zh-CN"/>
              </w:rPr>
            </w:pPr>
            <w:r w:rsidRPr="00911E26">
              <w:rPr>
                <w:rFonts w:asciiTheme="minorEastAsia" w:hAnsiTheme="minorEastAsia"/>
                <w:lang w:eastAsia="zh-CN"/>
              </w:rPr>
              <w:t>十三</w:t>
            </w:r>
          </w:p>
        </w:tc>
        <w:tc>
          <w:tcPr>
            <w:tcW w:w="3827" w:type="dxa"/>
            <w:vAlign w:val="center"/>
          </w:tcPr>
          <w:p w:rsidR="00852167" w:rsidRPr="00911E26" w:rsidRDefault="00852167" w:rsidP="009B06B1">
            <w:pPr>
              <w:spacing w:line="348" w:lineRule="auto"/>
              <w:jc w:val="center"/>
              <w:rPr>
                <w:rFonts w:asciiTheme="minorEastAsia" w:hAnsiTheme="minorEastAsia"/>
                <w:lang w:eastAsia="zh-CN"/>
              </w:rPr>
            </w:pPr>
            <w:r w:rsidRPr="00911E26">
              <w:rPr>
                <w:rFonts w:asciiTheme="minorEastAsia" w:hAnsiTheme="minorEastAsia"/>
                <w:lang w:eastAsia="zh-CN"/>
              </w:rPr>
              <w:t>其它</w:t>
            </w:r>
          </w:p>
        </w:tc>
        <w:tc>
          <w:tcPr>
            <w:tcW w:w="3891" w:type="dxa"/>
            <w:vAlign w:val="center"/>
          </w:tcPr>
          <w:p w:rsidR="00852167" w:rsidRPr="00911E26" w:rsidRDefault="00852167" w:rsidP="009B06B1">
            <w:pPr>
              <w:spacing w:line="348" w:lineRule="auto"/>
              <w:jc w:val="center"/>
              <w:rPr>
                <w:rFonts w:asciiTheme="minorEastAsia" w:hAnsiTheme="minorEastAsia"/>
                <w:lang w:eastAsia="zh-CN"/>
              </w:rPr>
            </w:pPr>
          </w:p>
        </w:tc>
      </w:tr>
    </w:tbl>
    <w:p w:rsidR="00B609B9" w:rsidRPr="00911E26" w:rsidRDefault="00666E69" w:rsidP="00B609B9">
      <w:pPr>
        <w:spacing w:line="348" w:lineRule="auto"/>
        <w:rPr>
          <w:rFonts w:asciiTheme="minorEastAsia" w:hAnsiTheme="minorEastAsia"/>
          <w:sz w:val="18"/>
          <w:szCs w:val="18"/>
          <w:lang w:eastAsia="zh-CN"/>
        </w:rPr>
      </w:pPr>
      <w:r w:rsidRPr="00911E26">
        <w:rPr>
          <w:rFonts w:asciiTheme="minorEastAsia" w:hAnsiTheme="minorEastAsia" w:hint="eastAsia"/>
          <w:sz w:val="18"/>
          <w:szCs w:val="18"/>
          <w:lang w:eastAsia="zh-CN"/>
        </w:rPr>
        <w:t>注：纺织实验室检测对象层次分类（一级分类、二级分类）</w:t>
      </w:r>
      <w:r w:rsidR="002E161E" w:rsidRPr="00911E26">
        <w:rPr>
          <w:rFonts w:asciiTheme="minorEastAsia" w:hAnsiTheme="minorEastAsia" w:hint="eastAsia"/>
          <w:sz w:val="18"/>
          <w:szCs w:val="18"/>
          <w:lang w:eastAsia="zh-CN"/>
        </w:rPr>
        <w:t>仅</w:t>
      </w:r>
      <w:r w:rsidR="002E161E" w:rsidRPr="00911E26">
        <w:rPr>
          <w:rFonts w:asciiTheme="minorEastAsia" w:hAnsiTheme="minorEastAsia"/>
          <w:sz w:val="18"/>
          <w:szCs w:val="18"/>
          <w:lang w:eastAsia="zh-CN"/>
        </w:rPr>
        <w:t>作为实验室</w:t>
      </w:r>
      <w:r w:rsidR="002E161E" w:rsidRPr="00911E26">
        <w:rPr>
          <w:rFonts w:asciiTheme="minorEastAsia" w:hAnsiTheme="minorEastAsia" w:hint="eastAsia"/>
          <w:sz w:val="18"/>
          <w:szCs w:val="18"/>
          <w:lang w:eastAsia="zh-CN"/>
        </w:rPr>
        <w:t>认可申请检测能力的</w:t>
      </w:r>
      <w:r w:rsidR="002E161E" w:rsidRPr="00911E26">
        <w:rPr>
          <w:rFonts w:asciiTheme="minorEastAsia" w:hAnsiTheme="minorEastAsia"/>
          <w:sz w:val="18"/>
          <w:szCs w:val="18"/>
          <w:lang w:eastAsia="zh-CN"/>
        </w:rPr>
        <w:t>填报</w:t>
      </w:r>
      <w:r w:rsidR="002E161E" w:rsidRPr="00911E26">
        <w:rPr>
          <w:rFonts w:asciiTheme="minorEastAsia" w:hAnsiTheme="minorEastAsia" w:hint="eastAsia"/>
          <w:sz w:val="18"/>
          <w:szCs w:val="18"/>
          <w:lang w:eastAsia="zh-CN"/>
        </w:rPr>
        <w:t>顺序。</w:t>
      </w:r>
    </w:p>
    <w:p w:rsidR="00666E69" w:rsidRPr="00911E26" w:rsidRDefault="00666E69">
      <w:pPr>
        <w:pStyle w:val="a3"/>
        <w:spacing w:before="26" w:after="77"/>
        <w:ind w:left="2584" w:right="130"/>
        <w:rPr>
          <w:rFonts w:asciiTheme="minorEastAsia" w:eastAsiaTheme="minorEastAsia" w:hAnsiTheme="minorEastAsia"/>
          <w:i w:val="0"/>
          <w:lang w:eastAsia="zh-CN"/>
        </w:rPr>
      </w:pPr>
      <w:bookmarkStart w:id="1" w:name="3.2_检测项目/参数"/>
      <w:bookmarkEnd w:id="1"/>
    </w:p>
    <w:p w:rsidR="0073308D" w:rsidRPr="00911E26" w:rsidRDefault="0073308D">
      <w:pPr>
        <w:pStyle w:val="a3"/>
        <w:spacing w:before="26" w:after="77"/>
        <w:ind w:left="2584" w:right="130"/>
        <w:rPr>
          <w:rFonts w:asciiTheme="minorEastAsia" w:eastAsiaTheme="minorEastAsia" w:hAnsiTheme="minorEastAsia"/>
          <w:i w:val="0"/>
          <w:lang w:eastAsia="zh-CN"/>
        </w:rPr>
      </w:pPr>
    </w:p>
    <w:p w:rsidR="0073308D" w:rsidRPr="00911E26" w:rsidRDefault="0073308D">
      <w:pPr>
        <w:pStyle w:val="a3"/>
        <w:spacing w:before="26" w:after="77"/>
        <w:ind w:left="2584" w:right="130"/>
        <w:rPr>
          <w:rFonts w:asciiTheme="minorEastAsia" w:eastAsiaTheme="minorEastAsia" w:hAnsiTheme="minorEastAsia"/>
          <w:i w:val="0"/>
          <w:lang w:eastAsia="zh-CN"/>
        </w:rPr>
      </w:pPr>
    </w:p>
    <w:p w:rsidR="0073308D" w:rsidRDefault="0073308D">
      <w:pPr>
        <w:pStyle w:val="a3"/>
        <w:spacing w:before="26" w:after="77"/>
        <w:ind w:left="2584" w:right="130"/>
        <w:rPr>
          <w:rFonts w:asciiTheme="minorEastAsia" w:eastAsiaTheme="minorEastAsia" w:hAnsiTheme="minorEastAsia" w:hint="eastAsia"/>
          <w:i w:val="0"/>
          <w:lang w:eastAsia="zh-CN"/>
        </w:rPr>
      </w:pPr>
    </w:p>
    <w:p w:rsidR="006A5467" w:rsidRDefault="006A5467">
      <w:pPr>
        <w:pStyle w:val="a3"/>
        <w:spacing w:before="26" w:after="77"/>
        <w:ind w:left="2584" w:right="130"/>
        <w:rPr>
          <w:rFonts w:asciiTheme="minorEastAsia" w:eastAsiaTheme="minorEastAsia" w:hAnsiTheme="minorEastAsia" w:hint="eastAsia"/>
          <w:i w:val="0"/>
          <w:lang w:eastAsia="zh-CN"/>
        </w:rPr>
      </w:pPr>
    </w:p>
    <w:p w:rsidR="006A5467" w:rsidRPr="00911E26" w:rsidRDefault="006A5467">
      <w:pPr>
        <w:pStyle w:val="a3"/>
        <w:spacing w:before="26" w:after="77"/>
        <w:ind w:left="2584" w:right="130"/>
        <w:rPr>
          <w:rFonts w:asciiTheme="minorEastAsia" w:eastAsiaTheme="minorEastAsia" w:hAnsiTheme="minorEastAsia"/>
          <w:i w:val="0"/>
          <w:lang w:eastAsia="zh-CN"/>
        </w:rPr>
      </w:pPr>
    </w:p>
    <w:p w:rsidR="00D41F98" w:rsidRPr="00911E26" w:rsidRDefault="00C4089B">
      <w:pPr>
        <w:pStyle w:val="a3"/>
        <w:spacing w:before="26" w:after="77"/>
        <w:ind w:left="2584" w:right="130"/>
        <w:rPr>
          <w:rFonts w:asciiTheme="minorEastAsia" w:eastAsiaTheme="minorEastAsia" w:hAnsiTheme="minorEastAsia"/>
          <w:i w:val="0"/>
          <w:lang w:eastAsia="zh-CN"/>
        </w:rPr>
      </w:pPr>
      <w:r w:rsidRPr="00911E26">
        <w:rPr>
          <w:rFonts w:asciiTheme="minorEastAsia" w:eastAsiaTheme="minorEastAsia" w:hAnsiTheme="minorEastAsia"/>
          <w:i w:val="0"/>
          <w:lang w:eastAsia="zh-CN"/>
        </w:rPr>
        <w:lastRenderedPageBreak/>
        <w:t xml:space="preserve">表 </w:t>
      </w:r>
      <w:r w:rsidRPr="00911E26">
        <w:rPr>
          <w:rFonts w:asciiTheme="minorEastAsia" w:eastAsiaTheme="minorEastAsia" w:hAnsiTheme="minorEastAsia" w:cs="宋体"/>
          <w:i w:val="0"/>
          <w:lang w:eastAsia="zh-CN"/>
        </w:rPr>
        <w:t>2</w:t>
      </w:r>
      <w:r w:rsidRPr="00911E26">
        <w:rPr>
          <w:rFonts w:asciiTheme="minorEastAsia" w:eastAsiaTheme="minorEastAsia" w:hAnsiTheme="minorEastAsia" w:cs="宋体"/>
          <w:i w:val="0"/>
          <w:spacing w:val="-60"/>
          <w:lang w:eastAsia="zh-CN"/>
        </w:rPr>
        <w:t xml:space="preserve"> </w:t>
      </w:r>
      <w:r w:rsidRPr="00911E26">
        <w:rPr>
          <w:rFonts w:asciiTheme="minorEastAsia" w:eastAsiaTheme="minorEastAsia" w:hAnsiTheme="minorEastAsia"/>
          <w:i w:val="0"/>
          <w:lang w:eastAsia="zh-CN"/>
        </w:rPr>
        <w:t>纺织实验室检测对象规范表述示例一</w:t>
      </w:r>
    </w:p>
    <w:tbl>
      <w:tblPr>
        <w:tblStyle w:val="TableNormal"/>
        <w:tblW w:w="9184" w:type="dxa"/>
        <w:tblInd w:w="177" w:type="dxa"/>
        <w:tblLayout w:type="fixed"/>
        <w:tblLook w:val="01E0" w:firstRow="1" w:lastRow="1" w:firstColumn="1" w:lastColumn="1" w:noHBand="0" w:noVBand="0"/>
      </w:tblPr>
      <w:tblGrid>
        <w:gridCol w:w="538"/>
        <w:gridCol w:w="874"/>
        <w:gridCol w:w="708"/>
        <w:gridCol w:w="1252"/>
        <w:gridCol w:w="851"/>
        <w:gridCol w:w="2976"/>
        <w:gridCol w:w="993"/>
        <w:gridCol w:w="992"/>
      </w:tblGrid>
      <w:tr w:rsidR="006A6C0A" w:rsidRPr="00911E26" w:rsidTr="00496D4B">
        <w:trPr>
          <w:trHeight w:hRule="exact" w:val="398"/>
        </w:trPr>
        <w:tc>
          <w:tcPr>
            <w:tcW w:w="538" w:type="dxa"/>
            <w:vMerge w:val="restart"/>
            <w:tcBorders>
              <w:top w:val="single" w:sz="4" w:space="0" w:color="000000"/>
              <w:left w:val="single" w:sz="4" w:space="0" w:color="000000"/>
              <w:right w:val="single" w:sz="4" w:space="0" w:color="000000"/>
            </w:tcBorders>
            <w:shd w:val="clear" w:color="auto" w:fill="E7E7E7"/>
            <w:vAlign w:val="center"/>
          </w:tcPr>
          <w:p w:rsidR="00D41F98" w:rsidRPr="00911E26" w:rsidRDefault="00C4089B" w:rsidP="00496D4B">
            <w:pPr>
              <w:pStyle w:val="TableParagraph"/>
              <w:spacing w:before="30" w:line="340" w:lineRule="auto"/>
              <w:ind w:left="155" w:right="158"/>
              <w:jc w:val="center"/>
              <w:rPr>
                <w:rFonts w:asciiTheme="minorEastAsia" w:hAnsiTheme="minorEastAsia" w:cs="宋体"/>
                <w:sz w:val="21"/>
                <w:szCs w:val="21"/>
              </w:rPr>
            </w:pPr>
            <w:r w:rsidRPr="00911E26">
              <w:rPr>
                <w:rFonts w:asciiTheme="minorEastAsia" w:hAnsiTheme="minorEastAsia" w:cs="宋体"/>
                <w:b/>
                <w:bCs/>
                <w:sz w:val="21"/>
                <w:szCs w:val="21"/>
              </w:rPr>
              <w:t>序 号</w:t>
            </w:r>
          </w:p>
        </w:tc>
        <w:tc>
          <w:tcPr>
            <w:tcW w:w="874" w:type="dxa"/>
            <w:vMerge w:val="restart"/>
            <w:tcBorders>
              <w:top w:val="single" w:sz="4" w:space="0" w:color="000000"/>
              <w:left w:val="single" w:sz="4" w:space="0" w:color="000000"/>
              <w:right w:val="single" w:sz="4" w:space="0" w:color="000000"/>
            </w:tcBorders>
            <w:shd w:val="clear" w:color="auto" w:fill="E7E7E7"/>
            <w:vAlign w:val="center"/>
          </w:tcPr>
          <w:p w:rsidR="00D41F98" w:rsidRPr="00911E26" w:rsidRDefault="00C4089B" w:rsidP="00496D4B">
            <w:pPr>
              <w:pStyle w:val="TableParagraph"/>
              <w:spacing w:before="30" w:line="340" w:lineRule="auto"/>
              <w:ind w:left="220" w:right="218"/>
              <w:jc w:val="center"/>
              <w:rPr>
                <w:rFonts w:asciiTheme="minorEastAsia" w:hAnsiTheme="minorEastAsia" w:cs="宋体"/>
                <w:sz w:val="21"/>
                <w:szCs w:val="21"/>
              </w:rPr>
            </w:pPr>
            <w:r w:rsidRPr="00911E26">
              <w:rPr>
                <w:rFonts w:asciiTheme="minorEastAsia" w:hAnsiTheme="minorEastAsia" w:cs="宋体"/>
                <w:b/>
                <w:bCs/>
                <w:sz w:val="21"/>
                <w:szCs w:val="21"/>
              </w:rPr>
              <w:t>检测 对象</w:t>
            </w:r>
          </w:p>
        </w:tc>
        <w:tc>
          <w:tcPr>
            <w:tcW w:w="1960" w:type="dxa"/>
            <w:gridSpan w:val="2"/>
            <w:tcBorders>
              <w:top w:val="single" w:sz="4" w:space="0" w:color="000000"/>
              <w:left w:val="single" w:sz="4" w:space="0" w:color="000000"/>
              <w:bottom w:val="single" w:sz="4" w:space="0" w:color="000000"/>
              <w:right w:val="single" w:sz="4" w:space="0" w:color="000000"/>
            </w:tcBorders>
            <w:shd w:val="clear" w:color="auto" w:fill="E7E7E7"/>
            <w:vAlign w:val="center"/>
          </w:tcPr>
          <w:p w:rsidR="00D41F98" w:rsidRPr="00911E26" w:rsidRDefault="00C4089B" w:rsidP="00496D4B">
            <w:pPr>
              <w:pStyle w:val="TableParagraph"/>
              <w:spacing w:before="26"/>
              <w:ind w:left="592"/>
              <w:jc w:val="center"/>
              <w:rPr>
                <w:rFonts w:asciiTheme="minorEastAsia" w:hAnsiTheme="minorEastAsia" w:cs="宋体"/>
                <w:sz w:val="21"/>
                <w:szCs w:val="21"/>
              </w:rPr>
            </w:pPr>
            <w:r w:rsidRPr="00911E26">
              <w:rPr>
                <w:rFonts w:asciiTheme="minorEastAsia" w:hAnsiTheme="minorEastAsia" w:cs="宋体"/>
                <w:b/>
                <w:bCs/>
                <w:sz w:val="21"/>
                <w:szCs w:val="21"/>
              </w:rPr>
              <w:t>项目/参数</w:t>
            </w:r>
          </w:p>
        </w:tc>
        <w:tc>
          <w:tcPr>
            <w:tcW w:w="851" w:type="dxa"/>
            <w:vMerge w:val="restart"/>
            <w:tcBorders>
              <w:top w:val="single" w:sz="4" w:space="0" w:color="000000"/>
              <w:left w:val="single" w:sz="4" w:space="0" w:color="000000"/>
              <w:right w:val="single" w:sz="4" w:space="0" w:color="000000"/>
            </w:tcBorders>
            <w:shd w:val="clear" w:color="auto" w:fill="E7E7E7"/>
            <w:vAlign w:val="center"/>
          </w:tcPr>
          <w:p w:rsidR="00D41F98" w:rsidRPr="00911E26" w:rsidRDefault="00C4089B" w:rsidP="00496D4B">
            <w:pPr>
              <w:pStyle w:val="TableParagraph"/>
              <w:spacing w:before="30" w:line="340" w:lineRule="auto"/>
              <w:ind w:left="112" w:right="115"/>
              <w:jc w:val="center"/>
              <w:rPr>
                <w:rFonts w:asciiTheme="minorEastAsia" w:hAnsiTheme="minorEastAsia" w:cs="宋体"/>
                <w:sz w:val="21"/>
                <w:szCs w:val="21"/>
              </w:rPr>
            </w:pPr>
            <w:r w:rsidRPr="00911E26">
              <w:rPr>
                <w:rFonts w:asciiTheme="minorEastAsia" w:hAnsiTheme="minorEastAsia" w:cs="宋体"/>
                <w:b/>
                <w:bCs/>
                <w:sz w:val="21"/>
                <w:szCs w:val="21"/>
              </w:rPr>
              <w:t>领域 代码</w:t>
            </w:r>
          </w:p>
        </w:tc>
        <w:tc>
          <w:tcPr>
            <w:tcW w:w="2976" w:type="dxa"/>
            <w:vMerge w:val="restart"/>
            <w:tcBorders>
              <w:top w:val="single" w:sz="4" w:space="0" w:color="000000"/>
              <w:left w:val="single" w:sz="4" w:space="0" w:color="000000"/>
              <w:right w:val="single" w:sz="4" w:space="0" w:color="000000"/>
            </w:tcBorders>
            <w:shd w:val="clear" w:color="auto" w:fill="E7E7E7"/>
            <w:vAlign w:val="center"/>
          </w:tcPr>
          <w:p w:rsidR="00D41F98" w:rsidRPr="00911E26" w:rsidRDefault="00C4089B" w:rsidP="00496D4B">
            <w:pPr>
              <w:pStyle w:val="TableParagraph"/>
              <w:spacing w:before="30"/>
              <w:jc w:val="center"/>
              <w:rPr>
                <w:rFonts w:asciiTheme="minorEastAsia" w:hAnsiTheme="minorEastAsia" w:cs="宋体"/>
                <w:sz w:val="21"/>
                <w:szCs w:val="21"/>
                <w:lang w:eastAsia="zh-CN"/>
              </w:rPr>
            </w:pPr>
            <w:r w:rsidRPr="00911E26">
              <w:rPr>
                <w:rFonts w:asciiTheme="minorEastAsia" w:hAnsiTheme="minorEastAsia" w:cs="宋体"/>
                <w:b/>
                <w:bCs/>
                <w:sz w:val="21"/>
                <w:szCs w:val="21"/>
                <w:lang w:eastAsia="zh-CN"/>
              </w:rPr>
              <w:t>检测标准（方法）名称及编号</w:t>
            </w:r>
          </w:p>
          <w:p w:rsidR="00D41F98" w:rsidRPr="00911E26" w:rsidRDefault="00C4089B" w:rsidP="00496D4B">
            <w:pPr>
              <w:pStyle w:val="TableParagraph"/>
              <w:spacing w:before="116"/>
              <w:ind w:left="2"/>
              <w:jc w:val="center"/>
              <w:rPr>
                <w:rFonts w:asciiTheme="minorEastAsia" w:hAnsiTheme="minorEastAsia" w:cs="宋体"/>
                <w:sz w:val="21"/>
                <w:szCs w:val="21"/>
              </w:rPr>
            </w:pPr>
            <w:r w:rsidRPr="00911E26">
              <w:rPr>
                <w:rFonts w:asciiTheme="minorEastAsia" w:hAnsiTheme="minorEastAsia" w:cs="宋体"/>
                <w:b/>
                <w:bCs/>
                <w:sz w:val="21"/>
                <w:szCs w:val="21"/>
              </w:rPr>
              <w:t>（含年号）</w:t>
            </w:r>
          </w:p>
        </w:tc>
        <w:tc>
          <w:tcPr>
            <w:tcW w:w="993" w:type="dxa"/>
            <w:vMerge w:val="restart"/>
            <w:tcBorders>
              <w:top w:val="single" w:sz="4" w:space="0" w:color="000000"/>
              <w:left w:val="single" w:sz="4" w:space="0" w:color="000000"/>
              <w:right w:val="single" w:sz="4" w:space="0" w:color="000000"/>
            </w:tcBorders>
            <w:shd w:val="clear" w:color="auto" w:fill="E7E7E7"/>
            <w:vAlign w:val="center"/>
          </w:tcPr>
          <w:p w:rsidR="00D41F98" w:rsidRPr="00911E26" w:rsidRDefault="00496D4B" w:rsidP="00496D4B">
            <w:pPr>
              <w:pStyle w:val="TableParagraph"/>
              <w:spacing w:before="30" w:line="340" w:lineRule="auto"/>
              <w:ind w:left="227" w:right="227"/>
              <w:jc w:val="center"/>
              <w:rPr>
                <w:rFonts w:asciiTheme="minorEastAsia" w:hAnsiTheme="minorEastAsia" w:cs="宋体"/>
                <w:sz w:val="21"/>
                <w:szCs w:val="21"/>
              </w:rPr>
            </w:pPr>
            <w:r w:rsidRPr="00911E26">
              <w:rPr>
                <w:rFonts w:asciiTheme="minorEastAsia" w:hAnsiTheme="minorEastAsia" w:cs="宋体"/>
                <w:b/>
                <w:bCs/>
                <w:sz w:val="21"/>
                <w:szCs w:val="21"/>
              </w:rPr>
              <w:t>说明</w:t>
            </w:r>
          </w:p>
        </w:tc>
        <w:tc>
          <w:tcPr>
            <w:tcW w:w="992" w:type="dxa"/>
            <w:vMerge w:val="restart"/>
            <w:tcBorders>
              <w:top w:val="single" w:sz="4" w:space="0" w:color="000000"/>
              <w:left w:val="single" w:sz="4" w:space="0" w:color="000000"/>
              <w:right w:val="single" w:sz="4" w:space="0" w:color="000000"/>
            </w:tcBorders>
            <w:shd w:val="clear" w:color="auto" w:fill="E7E7E7"/>
            <w:vAlign w:val="center"/>
          </w:tcPr>
          <w:p w:rsidR="00D41F98" w:rsidRPr="00911E26" w:rsidRDefault="00496D4B" w:rsidP="00496D4B">
            <w:pPr>
              <w:pStyle w:val="TableParagraph"/>
              <w:spacing w:before="30" w:line="340" w:lineRule="auto"/>
              <w:ind w:left="227" w:right="227"/>
              <w:jc w:val="center"/>
              <w:rPr>
                <w:rFonts w:asciiTheme="minorEastAsia" w:hAnsiTheme="minorEastAsia" w:cs="宋体"/>
                <w:sz w:val="21"/>
                <w:szCs w:val="21"/>
              </w:rPr>
            </w:pPr>
            <w:r w:rsidRPr="00911E26">
              <w:rPr>
                <w:rFonts w:asciiTheme="minorEastAsia" w:hAnsiTheme="minorEastAsia" w:cs="宋体"/>
                <w:b/>
                <w:bCs/>
                <w:sz w:val="21"/>
                <w:szCs w:val="21"/>
              </w:rPr>
              <w:t>备注</w:t>
            </w:r>
          </w:p>
        </w:tc>
      </w:tr>
      <w:tr w:rsidR="006A6C0A" w:rsidRPr="00911E26" w:rsidTr="00496D4B">
        <w:trPr>
          <w:trHeight w:hRule="exact" w:val="685"/>
        </w:trPr>
        <w:tc>
          <w:tcPr>
            <w:tcW w:w="538" w:type="dxa"/>
            <w:vMerge/>
            <w:tcBorders>
              <w:left w:val="single" w:sz="4" w:space="0" w:color="000000"/>
              <w:bottom w:val="single" w:sz="4" w:space="0" w:color="000000"/>
              <w:right w:val="single" w:sz="4" w:space="0" w:color="000000"/>
            </w:tcBorders>
            <w:shd w:val="clear" w:color="auto" w:fill="E7E7E7"/>
          </w:tcPr>
          <w:p w:rsidR="00D41F98" w:rsidRPr="00911E26" w:rsidRDefault="00D41F98">
            <w:pPr>
              <w:rPr>
                <w:rFonts w:asciiTheme="minorEastAsia" w:hAnsiTheme="minorEastAsia"/>
              </w:rPr>
            </w:pPr>
          </w:p>
        </w:tc>
        <w:tc>
          <w:tcPr>
            <w:tcW w:w="874" w:type="dxa"/>
            <w:vMerge/>
            <w:tcBorders>
              <w:left w:val="single" w:sz="4" w:space="0" w:color="000000"/>
              <w:bottom w:val="single" w:sz="4" w:space="0" w:color="000000"/>
              <w:right w:val="single" w:sz="4" w:space="0" w:color="000000"/>
            </w:tcBorders>
            <w:shd w:val="clear" w:color="auto" w:fill="E7E7E7"/>
          </w:tcPr>
          <w:p w:rsidR="00D41F98" w:rsidRPr="00911E26" w:rsidRDefault="00D41F98">
            <w:pPr>
              <w:rPr>
                <w:rFonts w:asciiTheme="minorEastAsia" w:hAnsiTheme="minorEastAsia"/>
              </w:rPr>
            </w:pPr>
          </w:p>
        </w:tc>
        <w:tc>
          <w:tcPr>
            <w:tcW w:w="708" w:type="dxa"/>
            <w:tcBorders>
              <w:top w:val="single" w:sz="4" w:space="0" w:color="000000"/>
              <w:left w:val="single" w:sz="4" w:space="0" w:color="000000"/>
              <w:bottom w:val="single" w:sz="4" w:space="0" w:color="000000"/>
              <w:right w:val="single" w:sz="4" w:space="0" w:color="000000"/>
            </w:tcBorders>
            <w:shd w:val="clear" w:color="auto" w:fill="E7E7E7"/>
            <w:vAlign w:val="center"/>
          </w:tcPr>
          <w:p w:rsidR="00D41F98" w:rsidRPr="00911E26" w:rsidRDefault="00C4089B" w:rsidP="00496D4B">
            <w:pPr>
              <w:pStyle w:val="TableParagraph"/>
              <w:spacing w:before="28"/>
              <w:jc w:val="center"/>
              <w:rPr>
                <w:rFonts w:asciiTheme="minorEastAsia" w:hAnsiTheme="minorEastAsia" w:cs="宋体"/>
                <w:sz w:val="21"/>
                <w:szCs w:val="21"/>
              </w:rPr>
            </w:pPr>
            <w:r w:rsidRPr="00911E26">
              <w:rPr>
                <w:rFonts w:asciiTheme="minorEastAsia" w:hAnsiTheme="minorEastAsia" w:cs="宋体"/>
                <w:b/>
                <w:bCs/>
                <w:sz w:val="21"/>
                <w:szCs w:val="21"/>
              </w:rPr>
              <w:t>序号</w:t>
            </w:r>
          </w:p>
        </w:tc>
        <w:tc>
          <w:tcPr>
            <w:tcW w:w="1252" w:type="dxa"/>
            <w:tcBorders>
              <w:top w:val="single" w:sz="4" w:space="0" w:color="000000"/>
              <w:left w:val="single" w:sz="4" w:space="0" w:color="000000"/>
              <w:bottom w:val="single" w:sz="4" w:space="0" w:color="000000"/>
              <w:right w:val="single" w:sz="4" w:space="0" w:color="000000"/>
            </w:tcBorders>
            <w:shd w:val="clear" w:color="auto" w:fill="E7E7E7"/>
            <w:vAlign w:val="center"/>
          </w:tcPr>
          <w:p w:rsidR="00D41F98" w:rsidRPr="00911E26" w:rsidRDefault="00C4089B" w:rsidP="00496D4B">
            <w:pPr>
              <w:pStyle w:val="TableParagraph"/>
              <w:spacing w:before="28"/>
              <w:ind w:right="2"/>
              <w:jc w:val="center"/>
              <w:rPr>
                <w:rFonts w:asciiTheme="minorEastAsia" w:hAnsiTheme="minorEastAsia" w:cs="宋体"/>
                <w:sz w:val="21"/>
                <w:szCs w:val="21"/>
              </w:rPr>
            </w:pPr>
            <w:r w:rsidRPr="00911E26">
              <w:rPr>
                <w:rFonts w:asciiTheme="minorEastAsia" w:hAnsiTheme="minorEastAsia" w:cs="宋体"/>
                <w:b/>
                <w:bCs/>
                <w:sz w:val="21"/>
                <w:szCs w:val="21"/>
              </w:rPr>
              <w:t>名称</w:t>
            </w:r>
          </w:p>
        </w:tc>
        <w:tc>
          <w:tcPr>
            <w:tcW w:w="851" w:type="dxa"/>
            <w:vMerge/>
            <w:tcBorders>
              <w:left w:val="single" w:sz="4" w:space="0" w:color="000000"/>
              <w:bottom w:val="single" w:sz="4" w:space="0" w:color="000000"/>
              <w:right w:val="single" w:sz="4" w:space="0" w:color="000000"/>
            </w:tcBorders>
            <w:shd w:val="clear" w:color="auto" w:fill="E7E7E7"/>
          </w:tcPr>
          <w:p w:rsidR="00D41F98" w:rsidRPr="00911E26" w:rsidRDefault="00D41F98">
            <w:pPr>
              <w:rPr>
                <w:rFonts w:asciiTheme="minorEastAsia" w:hAnsiTheme="minorEastAsia"/>
              </w:rPr>
            </w:pPr>
          </w:p>
        </w:tc>
        <w:tc>
          <w:tcPr>
            <w:tcW w:w="2976" w:type="dxa"/>
            <w:vMerge/>
            <w:tcBorders>
              <w:left w:val="single" w:sz="4" w:space="0" w:color="000000"/>
              <w:bottom w:val="single" w:sz="4" w:space="0" w:color="000000"/>
              <w:right w:val="single" w:sz="4" w:space="0" w:color="000000"/>
            </w:tcBorders>
            <w:shd w:val="clear" w:color="auto" w:fill="E7E7E7"/>
          </w:tcPr>
          <w:p w:rsidR="00D41F98" w:rsidRPr="00911E26" w:rsidRDefault="00D41F98">
            <w:pPr>
              <w:rPr>
                <w:rFonts w:asciiTheme="minorEastAsia" w:hAnsiTheme="minorEastAsia"/>
              </w:rPr>
            </w:pPr>
          </w:p>
        </w:tc>
        <w:tc>
          <w:tcPr>
            <w:tcW w:w="993" w:type="dxa"/>
            <w:vMerge/>
            <w:tcBorders>
              <w:left w:val="single" w:sz="4" w:space="0" w:color="000000"/>
              <w:bottom w:val="single" w:sz="4" w:space="0" w:color="000000"/>
              <w:right w:val="single" w:sz="4" w:space="0" w:color="000000"/>
            </w:tcBorders>
            <w:shd w:val="clear" w:color="auto" w:fill="E7E7E7"/>
          </w:tcPr>
          <w:p w:rsidR="00D41F98" w:rsidRPr="00911E26" w:rsidRDefault="00D41F98">
            <w:pPr>
              <w:rPr>
                <w:rFonts w:asciiTheme="minorEastAsia" w:hAnsiTheme="minorEastAsia"/>
              </w:rPr>
            </w:pPr>
          </w:p>
        </w:tc>
        <w:tc>
          <w:tcPr>
            <w:tcW w:w="992" w:type="dxa"/>
            <w:vMerge/>
            <w:tcBorders>
              <w:left w:val="single" w:sz="4" w:space="0" w:color="000000"/>
              <w:bottom w:val="single" w:sz="4" w:space="0" w:color="000000"/>
              <w:right w:val="single" w:sz="4" w:space="0" w:color="000000"/>
            </w:tcBorders>
            <w:shd w:val="clear" w:color="auto" w:fill="E7E7E7"/>
          </w:tcPr>
          <w:p w:rsidR="00D41F98" w:rsidRPr="00911E26" w:rsidRDefault="00D41F98">
            <w:pPr>
              <w:rPr>
                <w:rFonts w:asciiTheme="minorEastAsia" w:hAnsiTheme="minorEastAsia"/>
              </w:rPr>
            </w:pPr>
          </w:p>
        </w:tc>
      </w:tr>
      <w:tr w:rsidR="006A6C0A" w:rsidRPr="00911E26" w:rsidTr="00496D4B">
        <w:trPr>
          <w:trHeight w:hRule="exact" w:val="1008"/>
        </w:trPr>
        <w:tc>
          <w:tcPr>
            <w:tcW w:w="538" w:type="dxa"/>
            <w:vMerge w:val="restart"/>
            <w:tcBorders>
              <w:top w:val="single" w:sz="4" w:space="0" w:color="000000"/>
              <w:left w:val="single" w:sz="4" w:space="0" w:color="000000"/>
              <w:right w:val="single" w:sz="4" w:space="0" w:color="000000"/>
            </w:tcBorders>
          </w:tcPr>
          <w:p w:rsidR="00D41F98" w:rsidRPr="00911E26" w:rsidRDefault="00D41F98">
            <w:pPr>
              <w:pStyle w:val="TableParagraph"/>
              <w:rPr>
                <w:rFonts w:asciiTheme="minorEastAsia" w:hAnsiTheme="minorEastAsia" w:cs="宋体"/>
                <w:sz w:val="20"/>
                <w:szCs w:val="20"/>
                <w:lang w:eastAsia="zh-CN"/>
              </w:rPr>
            </w:pPr>
          </w:p>
          <w:p w:rsidR="00D41F98" w:rsidRPr="00911E26" w:rsidRDefault="00D41F98">
            <w:pPr>
              <w:pStyle w:val="TableParagraph"/>
              <w:rPr>
                <w:rFonts w:asciiTheme="minorEastAsia" w:hAnsiTheme="minorEastAsia" w:cs="宋体"/>
                <w:sz w:val="20"/>
                <w:szCs w:val="20"/>
                <w:lang w:eastAsia="zh-CN"/>
              </w:rPr>
            </w:pPr>
          </w:p>
          <w:p w:rsidR="00D41F98" w:rsidRPr="00911E26" w:rsidRDefault="00D41F98">
            <w:pPr>
              <w:pStyle w:val="TableParagraph"/>
              <w:rPr>
                <w:rFonts w:asciiTheme="minorEastAsia" w:hAnsiTheme="minorEastAsia" w:cs="宋体"/>
                <w:sz w:val="20"/>
                <w:szCs w:val="20"/>
                <w:lang w:eastAsia="zh-CN"/>
              </w:rPr>
            </w:pPr>
          </w:p>
          <w:p w:rsidR="00D41F98" w:rsidRPr="00911E26" w:rsidRDefault="00C4089B">
            <w:pPr>
              <w:pStyle w:val="TableParagraph"/>
              <w:spacing w:before="155"/>
              <w:ind w:right="2"/>
              <w:jc w:val="center"/>
              <w:rPr>
                <w:rFonts w:asciiTheme="minorEastAsia" w:hAnsiTheme="minorEastAsia" w:cs="宋体"/>
                <w:sz w:val="21"/>
                <w:szCs w:val="21"/>
              </w:rPr>
            </w:pPr>
            <w:r w:rsidRPr="00911E26">
              <w:rPr>
                <w:rFonts w:asciiTheme="minorEastAsia" w:hAnsiTheme="minorEastAsia"/>
                <w:sz w:val="21"/>
              </w:rPr>
              <w:t>1</w:t>
            </w:r>
          </w:p>
        </w:tc>
        <w:tc>
          <w:tcPr>
            <w:tcW w:w="874" w:type="dxa"/>
            <w:vMerge w:val="restart"/>
            <w:tcBorders>
              <w:top w:val="single" w:sz="4" w:space="0" w:color="000000"/>
              <w:left w:val="single" w:sz="4" w:space="0" w:color="000000"/>
              <w:right w:val="single" w:sz="4" w:space="0" w:color="000000"/>
            </w:tcBorders>
          </w:tcPr>
          <w:p w:rsidR="00D41F98" w:rsidRPr="00911E26" w:rsidRDefault="00D41F98">
            <w:pPr>
              <w:pStyle w:val="TableParagraph"/>
              <w:rPr>
                <w:rFonts w:asciiTheme="minorEastAsia" w:hAnsiTheme="minorEastAsia" w:cs="宋体"/>
                <w:sz w:val="20"/>
                <w:szCs w:val="20"/>
              </w:rPr>
            </w:pPr>
          </w:p>
          <w:p w:rsidR="00D41F98" w:rsidRPr="00911E26" w:rsidRDefault="00D41F98">
            <w:pPr>
              <w:pStyle w:val="TableParagraph"/>
              <w:rPr>
                <w:rFonts w:asciiTheme="minorEastAsia" w:hAnsiTheme="minorEastAsia" w:cs="宋体"/>
                <w:sz w:val="20"/>
                <w:szCs w:val="20"/>
              </w:rPr>
            </w:pPr>
          </w:p>
          <w:p w:rsidR="00D41F98" w:rsidRPr="00911E26" w:rsidRDefault="00D41F98">
            <w:pPr>
              <w:pStyle w:val="TableParagraph"/>
              <w:rPr>
                <w:rFonts w:asciiTheme="minorEastAsia" w:hAnsiTheme="minorEastAsia" w:cs="宋体"/>
                <w:sz w:val="20"/>
                <w:szCs w:val="20"/>
              </w:rPr>
            </w:pPr>
          </w:p>
          <w:p w:rsidR="00D41F98" w:rsidRPr="00911E26" w:rsidRDefault="00C4089B">
            <w:pPr>
              <w:pStyle w:val="TableParagraph"/>
              <w:spacing w:before="155"/>
              <w:ind w:left="115"/>
              <w:rPr>
                <w:rFonts w:asciiTheme="minorEastAsia" w:hAnsiTheme="minorEastAsia" w:cs="宋体"/>
                <w:sz w:val="21"/>
                <w:szCs w:val="21"/>
              </w:rPr>
            </w:pPr>
            <w:r w:rsidRPr="00911E26">
              <w:rPr>
                <w:rFonts w:asciiTheme="minorEastAsia" w:hAnsiTheme="minorEastAsia" w:cs="宋体"/>
                <w:sz w:val="21"/>
                <w:szCs w:val="21"/>
              </w:rPr>
              <w:t>棉纤维</w:t>
            </w:r>
          </w:p>
        </w:tc>
        <w:tc>
          <w:tcPr>
            <w:tcW w:w="708" w:type="dxa"/>
            <w:tcBorders>
              <w:top w:val="single" w:sz="4" w:space="0" w:color="000000"/>
              <w:left w:val="single" w:sz="4" w:space="0" w:color="000000"/>
              <w:bottom w:val="single" w:sz="4" w:space="0" w:color="000000"/>
              <w:right w:val="single" w:sz="4" w:space="0" w:color="000000"/>
            </w:tcBorders>
          </w:tcPr>
          <w:p w:rsidR="00D41F98" w:rsidRPr="00911E26" w:rsidRDefault="00D41F98">
            <w:pPr>
              <w:pStyle w:val="TableParagraph"/>
              <w:spacing w:before="12"/>
              <w:rPr>
                <w:rFonts w:asciiTheme="minorEastAsia" w:hAnsiTheme="minorEastAsia" w:cs="宋体"/>
              </w:rPr>
            </w:pPr>
          </w:p>
          <w:p w:rsidR="00D41F98" w:rsidRPr="00911E26" w:rsidRDefault="00C4089B">
            <w:pPr>
              <w:pStyle w:val="TableParagraph"/>
              <w:jc w:val="center"/>
              <w:rPr>
                <w:rFonts w:asciiTheme="minorEastAsia" w:hAnsiTheme="minorEastAsia" w:cs="宋体"/>
                <w:sz w:val="21"/>
                <w:szCs w:val="21"/>
              </w:rPr>
            </w:pPr>
            <w:r w:rsidRPr="00911E26">
              <w:rPr>
                <w:rFonts w:asciiTheme="minorEastAsia" w:hAnsiTheme="minorEastAsia"/>
                <w:sz w:val="21"/>
              </w:rPr>
              <w:t>1</w:t>
            </w:r>
          </w:p>
        </w:tc>
        <w:tc>
          <w:tcPr>
            <w:tcW w:w="1252" w:type="dxa"/>
            <w:tcBorders>
              <w:top w:val="single" w:sz="4" w:space="0" w:color="000000"/>
              <w:left w:val="single" w:sz="4" w:space="0" w:color="000000"/>
              <w:bottom w:val="single" w:sz="4" w:space="0" w:color="000000"/>
              <w:right w:val="single" w:sz="4" w:space="0" w:color="000000"/>
            </w:tcBorders>
          </w:tcPr>
          <w:p w:rsidR="00D41F98" w:rsidRPr="00911E26" w:rsidRDefault="00D41F98">
            <w:pPr>
              <w:pStyle w:val="TableParagraph"/>
              <w:spacing w:before="12"/>
              <w:rPr>
                <w:rFonts w:asciiTheme="minorEastAsia" w:hAnsiTheme="minorEastAsia" w:cs="宋体"/>
              </w:rPr>
            </w:pPr>
          </w:p>
          <w:p w:rsidR="00D41F98" w:rsidRPr="00911E26" w:rsidRDefault="00C4089B">
            <w:pPr>
              <w:pStyle w:val="TableParagraph"/>
              <w:jc w:val="center"/>
              <w:rPr>
                <w:rFonts w:asciiTheme="minorEastAsia" w:hAnsiTheme="minorEastAsia" w:cs="宋体"/>
                <w:sz w:val="21"/>
                <w:szCs w:val="21"/>
              </w:rPr>
            </w:pPr>
            <w:r w:rsidRPr="00911E26">
              <w:rPr>
                <w:rFonts w:asciiTheme="minorEastAsia" w:hAnsiTheme="minorEastAsia" w:cs="宋体"/>
                <w:sz w:val="21"/>
                <w:szCs w:val="21"/>
              </w:rPr>
              <w:t>长度</w:t>
            </w:r>
          </w:p>
        </w:tc>
        <w:tc>
          <w:tcPr>
            <w:tcW w:w="851" w:type="dxa"/>
            <w:tcBorders>
              <w:top w:val="single" w:sz="4" w:space="0" w:color="000000"/>
              <w:left w:val="single" w:sz="4" w:space="0" w:color="000000"/>
              <w:bottom w:val="single" w:sz="4" w:space="0" w:color="000000"/>
              <w:right w:val="single" w:sz="4" w:space="0" w:color="000000"/>
            </w:tcBorders>
          </w:tcPr>
          <w:p w:rsidR="00D41F98" w:rsidRPr="00911E26" w:rsidRDefault="00D41F98">
            <w:pPr>
              <w:pStyle w:val="TableParagraph"/>
              <w:spacing w:before="12"/>
              <w:rPr>
                <w:rFonts w:asciiTheme="minorEastAsia" w:hAnsiTheme="minorEastAsia" w:cs="宋体"/>
              </w:rPr>
            </w:pPr>
          </w:p>
          <w:p w:rsidR="00D41F98" w:rsidRPr="00911E26" w:rsidRDefault="001D1589">
            <w:pPr>
              <w:pStyle w:val="TableParagraph"/>
              <w:ind w:right="2"/>
              <w:jc w:val="center"/>
              <w:rPr>
                <w:rFonts w:asciiTheme="minorEastAsia" w:hAnsiTheme="minorEastAsia" w:cs="宋体"/>
                <w:sz w:val="21"/>
                <w:szCs w:val="21"/>
                <w:lang w:eastAsia="zh-CN"/>
              </w:rPr>
            </w:pPr>
            <w:r w:rsidRPr="00911E26">
              <w:rPr>
                <w:rFonts w:asciiTheme="minorEastAsia" w:hAnsiTheme="minorEastAsia" w:hint="eastAsia"/>
                <w:sz w:val="21"/>
                <w:lang w:eastAsia="zh-CN"/>
              </w:rPr>
              <w:t>052901</w:t>
            </w:r>
          </w:p>
        </w:tc>
        <w:tc>
          <w:tcPr>
            <w:tcW w:w="2976" w:type="dxa"/>
            <w:tcBorders>
              <w:top w:val="single" w:sz="4" w:space="0" w:color="000000"/>
              <w:left w:val="single" w:sz="4" w:space="0" w:color="000000"/>
              <w:bottom w:val="single" w:sz="4" w:space="0" w:color="000000"/>
              <w:right w:val="single" w:sz="4" w:space="0" w:color="000000"/>
            </w:tcBorders>
          </w:tcPr>
          <w:p w:rsidR="00D41F98" w:rsidRPr="00911E26" w:rsidRDefault="00C4089B" w:rsidP="007A7A9E">
            <w:pPr>
              <w:pStyle w:val="TableParagraph"/>
              <w:spacing w:line="273" w:lineRule="auto"/>
              <w:ind w:left="322" w:right="321"/>
              <w:rPr>
                <w:rFonts w:asciiTheme="minorEastAsia" w:hAnsiTheme="minorEastAsia" w:cs="宋体"/>
                <w:sz w:val="21"/>
                <w:szCs w:val="21"/>
                <w:lang w:eastAsia="zh-CN"/>
              </w:rPr>
            </w:pPr>
            <w:r w:rsidRPr="00911E26">
              <w:rPr>
                <w:rFonts w:asciiTheme="minorEastAsia" w:hAnsiTheme="minorEastAsia" w:cs="宋体"/>
                <w:sz w:val="21"/>
                <w:szCs w:val="21"/>
                <w:lang w:eastAsia="zh-CN"/>
              </w:rPr>
              <w:t>棉纤维长度试验方法</w:t>
            </w:r>
            <w:r w:rsidR="007A7A9E" w:rsidRPr="00911E26">
              <w:rPr>
                <w:rFonts w:asciiTheme="minorEastAsia" w:hAnsiTheme="minorEastAsia" w:cs="宋体" w:hint="eastAsia"/>
                <w:sz w:val="21"/>
                <w:szCs w:val="21"/>
                <w:lang w:eastAsia="zh-CN"/>
              </w:rPr>
              <w:t xml:space="preserve">   </w:t>
            </w:r>
            <w:r w:rsidRPr="00911E26">
              <w:rPr>
                <w:rFonts w:asciiTheme="minorEastAsia" w:hAnsiTheme="minorEastAsia" w:cs="宋体"/>
                <w:sz w:val="21"/>
                <w:szCs w:val="21"/>
                <w:lang w:eastAsia="zh-CN"/>
              </w:rPr>
              <w:t>罗拉式</w:t>
            </w:r>
            <w:proofErr w:type="gramStart"/>
            <w:r w:rsidRPr="00911E26">
              <w:rPr>
                <w:rFonts w:asciiTheme="minorEastAsia" w:hAnsiTheme="minorEastAsia" w:cs="宋体"/>
                <w:sz w:val="21"/>
                <w:szCs w:val="21"/>
                <w:lang w:eastAsia="zh-CN"/>
              </w:rPr>
              <w:t>分析仪法</w:t>
            </w:r>
            <w:proofErr w:type="gramEnd"/>
            <w:r w:rsidR="00497DF8" w:rsidRPr="00911E26">
              <w:rPr>
                <w:rFonts w:asciiTheme="minorEastAsia" w:hAnsiTheme="minorEastAsia"/>
                <w:sz w:val="21"/>
                <w:lang w:eastAsia="zh-CN"/>
              </w:rPr>
              <w:t>GB/T 6098</w:t>
            </w:r>
            <w:r w:rsidRPr="00911E26">
              <w:rPr>
                <w:rFonts w:asciiTheme="minorEastAsia" w:hAnsiTheme="minorEastAsia"/>
                <w:sz w:val="21"/>
                <w:lang w:eastAsia="zh-CN"/>
              </w:rPr>
              <w:t>-20</w:t>
            </w:r>
            <w:r w:rsidR="0076476D" w:rsidRPr="00911E26">
              <w:rPr>
                <w:rFonts w:asciiTheme="minorEastAsia" w:hAnsiTheme="minorEastAsia" w:hint="eastAsia"/>
                <w:sz w:val="21"/>
                <w:lang w:eastAsia="zh-CN"/>
              </w:rPr>
              <w:t>18</w:t>
            </w:r>
          </w:p>
        </w:tc>
        <w:tc>
          <w:tcPr>
            <w:tcW w:w="993" w:type="dxa"/>
            <w:tcBorders>
              <w:top w:val="single" w:sz="4" w:space="0" w:color="000000"/>
              <w:left w:val="single" w:sz="4" w:space="0" w:color="000000"/>
              <w:bottom w:val="single" w:sz="4" w:space="0" w:color="000000"/>
              <w:right w:val="single" w:sz="4" w:space="0" w:color="000000"/>
            </w:tcBorders>
          </w:tcPr>
          <w:p w:rsidR="00D41F98" w:rsidRPr="00911E26" w:rsidRDefault="00D41F98">
            <w:pPr>
              <w:rPr>
                <w:rFonts w:asciiTheme="minorEastAsia" w:hAnsiTheme="minorEastAsia"/>
                <w:lang w:eastAsia="zh-CN"/>
              </w:rPr>
            </w:pPr>
          </w:p>
        </w:tc>
        <w:tc>
          <w:tcPr>
            <w:tcW w:w="992" w:type="dxa"/>
            <w:tcBorders>
              <w:top w:val="single" w:sz="4" w:space="0" w:color="000000"/>
              <w:left w:val="single" w:sz="4" w:space="0" w:color="000000"/>
              <w:bottom w:val="single" w:sz="4" w:space="0" w:color="000000"/>
              <w:right w:val="single" w:sz="4" w:space="0" w:color="000000"/>
            </w:tcBorders>
          </w:tcPr>
          <w:p w:rsidR="00D41F98" w:rsidRPr="00911E26" w:rsidRDefault="00D41F98">
            <w:pPr>
              <w:rPr>
                <w:rFonts w:asciiTheme="minorEastAsia" w:hAnsiTheme="minorEastAsia"/>
                <w:lang w:eastAsia="zh-CN"/>
              </w:rPr>
            </w:pPr>
          </w:p>
        </w:tc>
      </w:tr>
      <w:tr w:rsidR="006A6C0A" w:rsidRPr="00911E26" w:rsidTr="00496D4B">
        <w:trPr>
          <w:trHeight w:hRule="exact" w:val="634"/>
        </w:trPr>
        <w:tc>
          <w:tcPr>
            <w:tcW w:w="538" w:type="dxa"/>
            <w:vMerge/>
            <w:tcBorders>
              <w:left w:val="single" w:sz="4" w:space="0" w:color="000000"/>
              <w:right w:val="single" w:sz="4" w:space="0" w:color="000000"/>
            </w:tcBorders>
          </w:tcPr>
          <w:p w:rsidR="00D41F98" w:rsidRPr="00911E26" w:rsidRDefault="00D41F98">
            <w:pPr>
              <w:rPr>
                <w:rFonts w:asciiTheme="minorEastAsia" w:hAnsiTheme="minorEastAsia"/>
                <w:lang w:eastAsia="zh-CN"/>
              </w:rPr>
            </w:pPr>
          </w:p>
        </w:tc>
        <w:tc>
          <w:tcPr>
            <w:tcW w:w="874" w:type="dxa"/>
            <w:vMerge/>
            <w:tcBorders>
              <w:left w:val="single" w:sz="4" w:space="0" w:color="000000"/>
              <w:right w:val="single" w:sz="4" w:space="0" w:color="000000"/>
            </w:tcBorders>
          </w:tcPr>
          <w:p w:rsidR="00D41F98" w:rsidRPr="00911E26" w:rsidRDefault="00D41F98">
            <w:pPr>
              <w:rPr>
                <w:rFonts w:asciiTheme="minorEastAsia" w:hAnsiTheme="minorEastAsia"/>
                <w:lang w:eastAsia="zh-CN"/>
              </w:rPr>
            </w:pPr>
          </w:p>
        </w:tc>
        <w:tc>
          <w:tcPr>
            <w:tcW w:w="70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43"/>
              <w:jc w:val="center"/>
              <w:rPr>
                <w:rFonts w:asciiTheme="minorEastAsia" w:hAnsiTheme="minorEastAsia" w:cs="宋体"/>
                <w:sz w:val="21"/>
                <w:szCs w:val="21"/>
              </w:rPr>
            </w:pPr>
            <w:r w:rsidRPr="00911E26">
              <w:rPr>
                <w:rFonts w:asciiTheme="minorEastAsia" w:hAnsiTheme="minorEastAsia"/>
                <w:sz w:val="21"/>
              </w:rPr>
              <w:t>2</w:t>
            </w:r>
          </w:p>
        </w:tc>
        <w:tc>
          <w:tcPr>
            <w:tcW w:w="1252"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43"/>
              <w:jc w:val="center"/>
              <w:rPr>
                <w:rFonts w:asciiTheme="minorEastAsia" w:hAnsiTheme="minorEastAsia" w:cs="宋体"/>
                <w:sz w:val="21"/>
                <w:szCs w:val="21"/>
              </w:rPr>
            </w:pPr>
            <w:r w:rsidRPr="00911E26">
              <w:rPr>
                <w:rFonts w:asciiTheme="minorEastAsia" w:hAnsiTheme="minorEastAsia" w:cs="宋体"/>
                <w:sz w:val="21"/>
                <w:szCs w:val="21"/>
              </w:rPr>
              <w:t>马克隆值</w:t>
            </w:r>
          </w:p>
        </w:tc>
        <w:tc>
          <w:tcPr>
            <w:tcW w:w="851" w:type="dxa"/>
            <w:tcBorders>
              <w:top w:val="single" w:sz="4" w:space="0" w:color="000000"/>
              <w:left w:val="single" w:sz="4" w:space="0" w:color="000000"/>
              <w:bottom w:val="single" w:sz="4" w:space="0" w:color="000000"/>
              <w:right w:val="single" w:sz="4" w:space="0" w:color="000000"/>
            </w:tcBorders>
          </w:tcPr>
          <w:p w:rsidR="00D41F98" w:rsidRPr="00911E26" w:rsidRDefault="001D1589">
            <w:pPr>
              <w:pStyle w:val="TableParagraph"/>
              <w:spacing w:before="143"/>
              <w:ind w:right="2"/>
              <w:jc w:val="center"/>
              <w:rPr>
                <w:rFonts w:asciiTheme="minorEastAsia" w:hAnsiTheme="minorEastAsia" w:cs="宋体"/>
                <w:sz w:val="21"/>
                <w:szCs w:val="21"/>
              </w:rPr>
            </w:pPr>
            <w:r w:rsidRPr="00911E26">
              <w:rPr>
                <w:rFonts w:asciiTheme="minorEastAsia" w:hAnsiTheme="minorEastAsia" w:hint="eastAsia"/>
                <w:sz w:val="21"/>
                <w:lang w:eastAsia="zh-CN"/>
              </w:rPr>
              <w:t>052901</w:t>
            </w:r>
          </w:p>
        </w:tc>
        <w:tc>
          <w:tcPr>
            <w:tcW w:w="2976"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line="262" w:lineRule="exact"/>
              <w:ind w:left="2"/>
              <w:jc w:val="center"/>
              <w:rPr>
                <w:rFonts w:asciiTheme="minorEastAsia" w:hAnsiTheme="minorEastAsia" w:cs="宋体"/>
                <w:sz w:val="21"/>
                <w:szCs w:val="21"/>
                <w:lang w:eastAsia="zh-CN"/>
              </w:rPr>
            </w:pPr>
            <w:r w:rsidRPr="00911E26">
              <w:rPr>
                <w:rFonts w:asciiTheme="minorEastAsia" w:hAnsiTheme="minorEastAsia" w:cs="宋体"/>
                <w:sz w:val="21"/>
                <w:szCs w:val="21"/>
                <w:lang w:eastAsia="zh-CN"/>
              </w:rPr>
              <w:t>棉纤维马克隆值试验方法</w:t>
            </w:r>
          </w:p>
          <w:p w:rsidR="00D41F98" w:rsidRPr="00911E26" w:rsidRDefault="00C4089B">
            <w:pPr>
              <w:pStyle w:val="TableParagraph"/>
              <w:spacing w:before="37"/>
              <w:ind w:left="2"/>
              <w:jc w:val="center"/>
              <w:rPr>
                <w:rFonts w:asciiTheme="minorEastAsia" w:hAnsiTheme="minorEastAsia" w:cs="宋体"/>
                <w:sz w:val="21"/>
                <w:szCs w:val="21"/>
              </w:rPr>
            </w:pPr>
            <w:r w:rsidRPr="00911E26">
              <w:rPr>
                <w:rFonts w:asciiTheme="minorEastAsia" w:hAnsiTheme="minorEastAsia"/>
                <w:sz w:val="21"/>
              </w:rPr>
              <w:t>GB/T</w:t>
            </w:r>
            <w:r w:rsidRPr="00911E26">
              <w:rPr>
                <w:rFonts w:asciiTheme="minorEastAsia" w:hAnsiTheme="minorEastAsia"/>
                <w:spacing w:val="1"/>
                <w:sz w:val="21"/>
              </w:rPr>
              <w:t xml:space="preserve"> </w:t>
            </w:r>
            <w:r w:rsidRPr="00911E26">
              <w:rPr>
                <w:rFonts w:asciiTheme="minorEastAsia" w:hAnsiTheme="minorEastAsia"/>
                <w:sz w:val="21"/>
              </w:rPr>
              <w:t>6498-2008</w:t>
            </w:r>
          </w:p>
        </w:tc>
        <w:tc>
          <w:tcPr>
            <w:tcW w:w="993" w:type="dxa"/>
            <w:tcBorders>
              <w:top w:val="single" w:sz="4" w:space="0" w:color="000000"/>
              <w:left w:val="single" w:sz="4" w:space="0" w:color="000000"/>
              <w:bottom w:val="single" w:sz="4" w:space="0" w:color="000000"/>
              <w:right w:val="single" w:sz="4" w:space="0" w:color="000000"/>
            </w:tcBorders>
          </w:tcPr>
          <w:p w:rsidR="00D41F98" w:rsidRPr="00911E26" w:rsidRDefault="00D41F98">
            <w:pPr>
              <w:rPr>
                <w:rFonts w:asciiTheme="minorEastAsia" w:hAnsiTheme="minorEastAsia"/>
              </w:rPr>
            </w:pPr>
          </w:p>
        </w:tc>
        <w:tc>
          <w:tcPr>
            <w:tcW w:w="992" w:type="dxa"/>
            <w:tcBorders>
              <w:top w:val="single" w:sz="4" w:space="0" w:color="000000"/>
              <w:left w:val="single" w:sz="4" w:space="0" w:color="000000"/>
              <w:bottom w:val="single" w:sz="4" w:space="0" w:color="000000"/>
              <w:right w:val="single" w:sz="4" w:space="0" w:color="000000"/>
            </w:tcBorders>
          </w:tcPr>
          <w:p w:rsidR="00D41F98" w:rsidRPr="00911E26" w:rsidRDefault="00D41F98">
            <w:pPr>
              <w:rPr>
                <w:rFonts w:asciiTheme="minorEastAsia" w:hAnsiTheme="minorEastAsia"/>
              </w:rPr>
            </w:pPr>
          </w:p>
        </w:tc>
      </w:tr>
      <w:tr w:rsidR="006A6C0A" w:rsidRPr="00911E26" w:rsidTr="00496D4B">
        <w:trPr>
          <w:trHeight w:hRule="exact" w:val="648"/>
        </w:trPr>
        <w:tc>
          <w:tcPr>
            <w:tcW w:w="538" w:type="dxa"/>
            <w:vMerge/>
            <w:tcBorders>
              <w:left w:val="single" w:sz="4" w:space="0" w:color="000000"/>
              <w:bottom w:val="single" w:sz="4" w:space="0" w:color="000000"/>
              <w:right w:val="single" w:sz="4" w:space="0" w:color="000000"/>
            </w:tcBorders>
          </w:tcPr>
          <w:p w:rsidR="00D41F98" w:rsidRPr="00911E26" w:rsidRDefault="00D41F98">
            <w:pPr>
              <w:rPr>
                <w:rFonts w:asciiTheme="minorEastAsia" w:hAnsiTheme="minorEastAsia"/>
              </w:rPr>
            </w:pPr>
          </w:p>
        </w:tc>
        <w:tc>
          <w:tcPr>
            <w:tcW w:w="874" w:type="dxa"/>
            <w:vMerge/>
            <w:tcBorders>
              <w:left w:val="single" w:sz="4" w:space="0" w:color="000000"/>
              <w:bottom w:val="single" w:sz="4" w:space="0" w:color="000000"/>
              <w:right w:val="single" w:sz="4" w:space="0" w:color="000000"/>
            </w:tcBorders>
          </w:tcPr>
          <w:p w:rsidR="00D41F98" w:rsidRPr="00911E26" w:rsidRDefault="00D41F98">
            <w:pPr>
              <w:rPr>
                <w:rFonts w:asciiTheme="minorEastAsia" w:hAnsiTheme="minorEastAsia"/>
              </w:rPr>
            </w:pPr>
          </w:p>
        </w:tc>
        <w:tc>
          <w:tcPr>
            <w:tcW w:w="70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50"/>
              <w:jc w:val="center"/>
              <w:rPr>
                <w:rFonts w:asciiTheme="minorEastAsia" w:hAnsiTheme="minorEastAsia" w:cs="宋体"/>
                <w:sz w:val="21"/>
                <w:szCs w:val="21"/>
              </w:rPr>
            </w:pPr>
            <w:r w:rsidRPr="00911E26">
              <w:rPr>
                <w:rFonts w:asciiTheme="minorEastAsia" w:hAnsiTheme="minorEastAsia" w:cs="宋体"/>
                <w:sz w:val="21"/>
                <w:szCs w:val="21"/>
              </w:rPr>
              <w:t>…</w:t>
            </w:r>
          </w:p>
        </w:tc>
        <w:tc>
          <w:tcPr>
            <w:tcW w:w="1252"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50"/>
              <w:ind w:right="2"/>
              <w:jc w:val="center"/>
              <w:rPr>
                <w:rFonts w:asciiTheme="minorEastAsia" w:hAnsiTheme="minorEastAsia" w:cs="宋体"/>
                <w:sz w:val="21"/>
                <w:szCs w:val="21"/>
              </w:rPr>
            </w:pPr>
            <w:r w:rsidRPr="00911E26">
              <w:rPr>
                <w:rFonts w:asciiTheme="minorEastAsia" w:hAnsiTheme="minorEastAsia" w:cs="宋体"/>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50"/>
              <w:ind w:right="2"/>
              <w:jc w:val="center"/>
              <w:rPr>
                <w:rFonts w:asciiTheme="minorEastAsia" w:hAnsiTheme="minorEastAsia" w:cs="宋体"/>
                <w:sz w:val="21"/>
                <w:szCs w:val="21"/>
              </w:rPr>
            </w:pPr>
            <w:r w:rsidRPr="00911E26">
              <w:rPr>
                <w:rFonts w:asciiTheme="minorEastAsia" w:hAnsiTheme="minorEastAsia" w:cs="宋体"/>
                <w:sz w:val="21"/>
                <w:szCs w:val="21"/>
              </w:rPr>
              <w:t>…</w:t>
            </w:r>
          </w:p>
        </w:tc>
        <w:tc>
          <w:tcPr>
            <w:tcW w:w="2976"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50"/>
              <w:ind w:right="1476"/>
              <w:jc w:val="right"/>
              <w:rPr>
                <w:rFonts w:asciiTheme="minorEastAsia" w:hAnsiTheme="minorEastAsia" w:cs="宋体"/>
                <w:sz w:val="21"/>
                <w:szCs w:val="21"/>
              </w:rPr>
            </w:pPr>
            <w:r w:rsidRPr="00911E26">
              <w:rPr>
                <w:rFonts w:asciiTheme="minorEastAsia" w:hAnsiTheme="minorEastAsia" w:cs="宋体"/>
                <w:sz w:val="21"/>
                <w:szCs w:val="21"/>
              </w:rPr>
              <w:t>…</w:t>
            </w:r>
          </w:p>
        </w:tc>
        <w:tc>
          <w:tcPr>
            <w:tcW w:w="993"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50"/>
              <w:jc w:val="center"/>
              <w:rPr>
                <w:rFonts w:asciiTheme="minorEastAsia" w:hAnsiTheme="minorEastAsia" w:cs="宋体"/>
                <w:sz w:val="21"/>
                <w:szCs w:val="21"/>
              </w:rPr>
            </w:pPr>
            <w:r w:rsidRPr="00911E26">
              <w:rPr>
                <w:rFonts w:asciiTheme="minorEastAsia" w:hAnsiTheme="minorEastAsia" w:cs="宋体"/>
                <w:sz w:val="21"/>
                <w:szCs w:val="21"/>
              </w:rPr>
              <w:t>…</w:t>
            </w:r>
          </w:p>
        </w:tc>
        <w:tc>
          <w:tcPr>
            <w:tcW w:w="992"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50"/>
              <w:ind w:right="2"/>
              <w:jc w:val="center"/>
              <w:rPr>
                <w:rFonts w:asciiTheme="minorEastAsia" w:hAnsiTheme="minorEastAsia" w:cs="宋体"/>
                <w:sz w:val="21"/>
                <w:szCs w:val="21"/>
              </w:rPr>
            </w:pPr>
            <w:r w:rsidRPr="00911E26">
              <w:rPr>
                <w:rFonts w:asciiTheme="minorEastAsia" w:hAnsiTheme="minorEastAsia" w:cs="宋体"/>
                <w:sz w:val="21"/>
                <w:szCs w:val="21"/>
              </w:rPr>
              <w:t>…</w:t>
            </w:r>
          </w:p>
        </w:tc>
      </w:tr>
      <w:tr w:rsidR="006A6C0A" w:rsidRPr="00911E26" w:rsidTr="00496D4B">
        <w:trPr>
          <w:trHeight w:hRule="exact" w:val="687"/>
        </w:trPr>
        <w:tc>
          <w:tcPr>
            <w:tcW w:w="53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46"/>
              <w:ind w:left="208"/>
              <w:rPr>
                <w:rFonts w:asciiTheme="minorEastAsia" w:hAnsiTheme="minorEastAsia" w:cs="宋体"/>
                <w:sz w:val="21"/>
                <w:szCs w:val="21"/>
              </w:rPr>
            </w:pPr>
            <w:r w:rsidRPr="00911E26">
              <w:rPr>
                <w:rFonts w:asciiTheme="minorEastAsia" w:hAnsiTheme="minorEastAsia"/>
                <w:sz w:val="21"/>
              </w:rPr>
              <w:t>2</w:t>
            </w:r>
          </w:p>
        </w:tc>
        <w:tc>
          <w:tcPr>
            <w:tcW w:w="874"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46"/>
              <w:jc w:val="center"/>
              <w:rPr>
                <w:rFonts w:asciiTheme="minorEastAsia" w:hAnsiTheme="minorEastAsia" w:cs="宋体"/>
                <w:sz w:val="21"/>
                <w:szCs w:val="21"/>
              </w:rPr>
            </w:pPr>
            <w:r w:rsidRPr="00911E26">
              <w:rPr>
                <w:rFonts w:asciiTheme="minorEastAsia" w:hAnsiTheme="minorEastAsia" w:cs="宋体"/>
                <w:sz w:val="21"/>
                <w:szCs w:val="21"/>
              </w:rPr>
              <w:t>细绒棉</w:t>
            </w:r>
          </w:p>
        </w:tc>
        <w:tc>
          <w:tcPr>
            <w:tcW w:w="708" w:type="dxa"/>
            <w:tcBorders>
              <w:top w:val="single" w:sz="4" w:space="0" w:color="000000"/>
              <w:left w:val="single" w:sz="4" w:space="0" w:color="000000"/>
              <w:bottom w:val="single" w:sz="4" w:space="0" w:color="000000"/>
              <w:right w:val="single" w:sz="4" w:space="0" w:color="000000"/>
            </w:tcBorders>
          </w:tcPr>
          <w:p w:rsidR="00D41F98" w:rsidRPr="00911E26" w:rsidRDefault="00D41F98">
            <w:pPr>
              <w:rPr>
                <w:rFonts w:asciiTheme="minorEastAsia" w:hAnsiTheme="minorEastAsia"/>
              </w:rPr>
            </w:pPr>
          </w:p>
        </w:tc>
        <w:tc>
          <w:tcPr>
            <w:tcW w:w="1252" w:type="dxa"/>
            <w:tcBorders>
              <w:top w:val="single" w:sz="4" w:space="0" w:color="000000"/>
              <w:left w:val="single" w:sz="4" w:space="0" w:color="000000"/>
              <w:bottom w:val="single" w:sz="4" w:space="0" w:color="000000"/>
              <w:right w:val="single" w:sz="4" w:space="0" w:color="000000"/>
            </w:tcBorders>
            <w:vAlign w:val="center"/>
          </w:tcPr>
          <w:p w:rsidR="001D1589" w:rsidRPr="00911E26" w:rsidRDefault="00C4089B" w:rsidP="006B58AC">
            <w:pPr>
              <w:pStyle w:val="TableParagraph"/>
              <w:ind w:firstLineChars="100" w:firstLine="210"/>
              <w:rPr>
                <w:rFonts w:asciiTheme="minorEastAsia" w:hAnsiTheme="minorEastAsia" w:cs="宋体"/>
                <w:sz w:val="21"/>
                <w:szCs w:val="21"/>
                <w:lang w:eastAsia="zh-CN"/>
              </w:rPr>
            </w:pPr>
            <w:r w:rsidRPr="00911E26">
              <w:rPr>
                <w:rFonts w:asciiTheme="minorEastAsia" w:hAnsiTheme="minorEastAsia" w:cs="宋体"/>
                <w:sz w:val="21"/>
                <w:szCs w:val="21"/>
                <w:lang w:eastAsia="zh-CN"/>
              </w:rPr>
              <w:t>全部参数</w:t>
            </w:r>
          </w:p>
        </w:tc>
        <w:tc>
          <w:tcPr>
            <w:tcW w:w="851" w:type="dxa"/>
            <w:tcBorders>
              <w:top w:val="single" w:sz="4" w:space="0" w:color="000000"/>
              <w:left w:val="single" w:sz="4" w:space="0" w:color="000000"/>
              <w:bottom w:val="single" w:sz="4" w:space="0" w:color="000000"/>
              <w:right w:val="single" w:sz="4" w:space="0" w:color="000000"/>
            </w:tcBorders>
          </w:tcPr>
          <w:p w:rsidR="00D41F98" w:rsidRPr="00911E26" w:rsidRDefault="001D1589">
            <w:pPr>
              <w:pStyle w:val="TableParagraph"/>
              <w:spacing w:before="146"/>
              <w:ind w:right="2"/>
              <w:jc w:val="center"/>
              <w:rPr>
                <w:rFonts w:asciiTheme="minorEastAsia" w:hAnsiTheme="minorEastAsia" w:cs="宋体"/>
                <w:sz w:val="21"/>
                <w:szCs w:val="21"/>
              </w:rPr>
            </w:pPr>
            <w:r w:rsidRPr="00911E26">
              <w:rPr>
                <w:rFonts w:asciiTheme="minorEastAsia" w:hAnsiTheme="minorEastAsia" w:hint="eastAsia"/>
                <w:sz w:val="21"/>
                <w:lang w:eastAsia="zh-CN"/>
              </w:rPr>
              <w:t>052901</w:t>
            </w:r>
          </w:p>
        </w:tc>
        <w:tc>
          <w:tcPr>
            <w:tcW w:w="2976"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line="265" w:lineRule="exact"/>
              <w:jc w:val="center"/>
              <w:rPr>
                <w:rFonts w:asciiTheme="minorEastAsia" w:hAnsiTheme="minorEastAsia" w:cs="宋体"/>
                <w:sz w:val="21"/>
                <w:szCs w:val="21"/>
                <w:lang w:eastAsia="zh-CN"/>
              </w:rPr>
            </w:pPr>
            <w:r w:rsidRPr="00911E26">
              <w:rPr>
                <w:rFonts w:asciiTheme="minorEastAsia" w:hAnsiTheme="minorEastAsia" w:cs="宋体"/>
                <w:sz w:val="21"/>
                <w:szCs w:val="21"/>
                <w:lang w:eastAsia="zh-CN"/>
              </w:rPr>
              <w:t>棉花</w:t>
            </w:r>
            <w:r w:rsidRPr="00911E26">
              <w:rPr>
                <w:rFonts w:asciiTheme="minorEastAsia" w:hAnsiTheme="minorEastAsia" w:cs="宋体"/>
                <w:spacing w:val="-2"/>
                <w:sz w:val="21"/>
                <w:szCs w:val="21"/>
                <w:lang w:eastAsia="zh-CN"/>
              </w:rPr>
              <w:t xml:space="preserve"> </w:t>
            </w:r>
            <w:r w:rsidRPr="00911E26">
              <w:rPr>
                <w:rFonts w:asciiTheme="minorEastAsia" w:hAnsiTheme="minorEastAsia" w:cs="宋体"/>
                <w:sz w:val="21"/>
                <w:szCs w:val="21"/>
                <w:lang w:eastAsia="zh-CN"/>
              </w:rPr>
              <w:t>第</w:t>
            </w:r>
            <w:r w:rsidRPr="00911E26">
              <w:rPr>
                <w:rFonts w:asciiTheme="minorEastAsia" w:hAnsiTheme="minorEastAsia" w:cs="宋体"/>
                <w:spacing w:val="-53"/>
                <w:sz w:val="21"/>
                <w:szCs w:val="21"/>
                <w:lang w:eastAsia="zh-CN"/>
              </w:rPr>
              <w:t xml:space="preserve"> </w:t>
            </w:r>
            <w:r w:rsidRPr="00911E26">
              <w:rPr>
                <w:rFonts w:asciiTheme="minorEastAsia" w:hAnsiTheme="minorEastAsia" w:cs="宋体"/>
                <w:sz w:val="21"/>
                <w:szCs w:val="21"/>
                <w:lang w:eastAsia="zh-CN"/>
              </w:rPr>
              <w:t>1</w:t>
            </w:r>
            <w:r w:rsidRPr="00911E26">
              <w:rPr>
                <w:rFonts w:asciiTheme="minorEastAsia" w:hAnsiTheme="minorEastAsia" w:cs="宋体"/>
                <w:spacing w:val="-55"/>
                <w:sz w:val="21"/>
                <w:szCs w:val="21"/>
                <w:lang w:eastAsia="zh-CN"/>
              </w:rPr>
              <w:t xml:space="preserve"> </w:t>
            </w:r>
            <w:r w:rsidRPr="00911E26">
              <w:rPr>
                <w:rFonts w:asciiTheme="minorEastAsia" w:hAnsiTheme="minorEastAsia" w:cs="宋体"/>
                <w:sz w:val="21"/>
                <w:szCs w:val="21"/>
                <w:lang w:eastAsia="zh-CN"/>
              </w:rPr>
              <w:t>部</w:t>
            </w:r>
            <w:r w:rsidRPr="00911E26">
              <w:rPr>
                <w:rFonts w:asciiTheme="minorEastAsia" w:hAnsiTheme="minorEastAsia" w:cs="宋体"/>
                <w:spacing w:val="-3"/>
                <w:sz w:val="21"/>
                <w:szCs w:val="21"/>
                <w:lang w:eastAsia="zh-CN"/>
              </w:rPr>
              <w:t>分</w:t>
            </w:r>
            <w:r w:rsidRPr="00911E26">
              <w:rPr>
                <w:rFonts w:asciiTheme="minorEastAsia" w:hAnsiTheme="minorEastAsia" w:cs="宋体"/>
                <w:spacing w:val="-87"/>
                <w:sz w:val="21"/>
                <w:szCs w:val="21"/>
                <w:lang w:eastAsia="zh-CN"/>
              </w:rPr>
              <w:t>：</w:t>
            </w:r>
            <w:r w:rsidRPr="00911E26">
              <w:rPr>
                <w:rFonts w:asciiTheme="minorEastAsia" w:hAnsiTheme="minorEastAsia" w:cs="宋体"/>
                <w:sz w:val="21"/>
                <w:szCs w:val="21"/>
                <w:lang w:eastAsia="zh-CN"/>
              </w:rPr>
              <w:t>锯</w:t>
            </w:r>
            <w:r w:rsidRPr="00911E26">
              <w:rPr>
                <w:rFonts w:asciiTheme="minorEastAsia" w:hAnsiTheme="minorEastAsia" w:cs="宋体"/>
                <w:spacing w:val="-3"/>
                <w:sz w:val="21"/>
                <w:szCs w:val="21"/>
                <w:lang w:eastAsia="zh-CN"/>
              </w:rPr>
              <w:t>齿</w:t>
            </w:r>
            <w:r w:rsidRPr="00911E26">
              <w:rPr>
                <w:rFonts w:asciiTheme="minorEastAsia" w:hAnsiTheme="minorEastAsia" w:cs="宋体"/>
                <w:sz w:val="21"/>
                <w:szCs w:val="21"/>
                <w:lang w:eastAsia="zh-CN"/>
              </w:rPr>
              <w:t>加</w:t>
            </w:r>
            <w:r w:rsidRPr="00911E26">
              <w:rPr>
                <w:rFonts w:asciiTheme="minorEastAsia" w:hAnsiTheme="minorEastAsia" w:cs="宋体"/>
                <w:spacing w:val="-3"/>
                <w:sz w:val="21"/>
                <w:szCs w:val="21"/>
                <w:lang w:eastAsia="zh-CN"/>
              </w:rPr>
              <w:t>工</w:t>
            </w:r>
            <w:r w:rsidRPr="00911E26">
              <w:rPr>
                <w:rFonts w:asciiTheme="minorEastAsia" w:hAnsiTheme="minorEastAsia" w:cs="宋体"/>
                <w:sz w:val="21"/>
                <w:szCs w:val="21"/>
                <w:lang w:eastAsia="zh-CN"/>
              </w:rPr>
              <w:t>细</w:t>
            </w:r>
            <w:r w:rsidRPr="00911E26">
              <w:rPr>
                <w:rFonts w:asciiTheme="minorEastAsia" w:hAnsiTheme="minorEastAsia" w:cs="宋体"/>
                <w:spacing w:val="-3"/>
                <w:sz w:val="21"/>
                <w:szCs w:val="21"/>
                <w:lang w:eastAsia="zh-CN"/>
              </w:rPr>
              <w:t>绒棉</w:t>
            </w:r>
          </w:p>
          <w:p w:rsidR="00D41F98" w:rsidRPr="00911E26" w:rsidRDefault="00C4089B">
            <w:pPr>
              <w:pStyle w:val="TableParagraph"/>
              <w:spacing w:before="37"/>
              <w:ind w:left="3"/>
              <w:jc w:val="center"/>
              <w:rPr>
                <w:rFonts w:asciiTheme="minorEastAsia" w:hAnsiTheme="minorEastAsia" w:cs="宋体"/>
                <w:sz w:val="21"/>
                <w:szCs w:val="21"/>
              </w:rPr>
            </w:pPr>
            <w:r w:rsidRPr="00911E26">
              <w:rPr>
                <w:rFonts w:asciiTheme="minorEastAsia" w:hAnsiTheme="minorEastAsia"/>
                <w:sz w:val="21"/>
              </w:rPr>
              <w:t>GB</w:t>
            </w:r>
            <w:r w:rsidRPr="00911E26">
              <w:rPr>
                <w:rFonts w:asciiTheme="minorEastAsia" w:hAnsiTheme="minorEastAsia"/>
                <w:spacing w:val="1"/>
                <w:sz w:val="21"/>
              </w:rPr>
              <w:t xml:space="preserve"> </w:t>
            </w:r>
            <w:r w:rsidRPr="00911E26">
              <w:rPr>
                <w:rFonts w:asciiTheme="minorEastAsia" w:hAnsiTheme="minorEastAsia"/>
                <w:sz w:val="21"/>
              </w:rPr>
              <w:t>1103.1-2012</w:t>
            </w:r>
          </w:p>
        </w:tc>
        <w:tc>
          <w:tcPr>
            <w:tcW w:w="993" w:type="dxa"/>
            <w:tcBorders>
              <w:top w:val="single" w:sz="4" w:space="0" w:color="000000"/>
              <w:left w:val="single" w:sz="4" w:space="0" w:color="000000"/>
              <w:bottom w:val="single" w:sz="4" w:space="0" w:color="000000"/>
              <w:right w:val="single" w:sz="4" w:space="0" w:color="000000"/>
            </w:tcBorders>
          </w:tcPr>
          <w:p w:rsidR="00D41F98" w:rsidRPr="00911E26" w:rsidRDefault="00D41F98">
            <w:pPr>
              <w:rPr>
                <w:rFonts w:asciiTheme="minorEastAsia" w:hAnsiTheme="minorEastAsia"/>
              </w:rPr>
            </w:pPr>
          </w:p>
        </w:tc>
        <w:tc>
          <w:tcPr>
            <w:tcW w:w="992" w:type="dxa"/>
            <w:tcBorders>
              <w:top w:val="single" w:sz="4" w:space="0" w:color="000000"/>
              <w:left w:val="single" w:sz="4" w:space="0" w:color="000000"/>
              <w:bottom w:val="single" w:sz="4" w:space="0" w:color="000000"/>
              <w:right w:val="single" w:sz="4" w:space="0" w:color="000000"/>
            </w:tcBorders>
          </w:tcPr>
          <w:p w:rsidR="00D41F98" w:rsidRPr="00911E26" w:rsidRDefault="00D41F98">
            <w:pPr>
              <w:rPr>
                <w:rFonts w:asciiTheme="minorEastAsia" w:hAnsiTheme="minorEastAsia"/>
              </w:rPr>
            </w:pPr>
          </w:p>
        </w:tc>
      </w:tr>
      <w:tr w:rsidR="006A6C0A" w:rsidRPr="00911E26" w:rsidTr="00496D4B">
        <w:trPr>
          <w:trHeight w:hRule="exact" w:val="605"/>
        </w:trPr>
        <w:tc>
          <w:tcPr>
            <w:tcW w:w="53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29"/>
              <w:ind w:left="155"/>
              <w:rPr>
                <w:rFonts w:asciiTheme="minorEastAsia" w:hAnsiTheme="minorEastAsia" w:cs="宋体"/>
                <w:sz w:val="21"/>
                <w:szCs w:val="21"/>
              </w:rPr>
            </w:pPr>
            <w:r w:rsidRPr="00911E26">
              <w:rPr>
                <w:rFonts w:asciiTheme="minorEastAsia" w:hAnsiTheme="minorEastAsia" w:cs="宋体"/>
                <w:sz w:val="21"/>
                <w:szCs w:val="21"/>
              </w:rPr>
              <w:t>…</w:t>
            </w:r>
          </w:p>
        </w:tc>
        <w:tc>
          <w:tcPr>
            <w:tcW w:w="874"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29"/>
              <w:jc w:val="center"/>
              <w:rPr>
                <w:rFonts w:asciiTheme="minorEastAsia" w:hAnsiTheme="minorEastAsia" w:cs="宋体"/>
                <w:sz w:val="21"/>
                <w:szCs w:val="21"/>
              </w:rPr>
            </w:pPr>
            <w:r w:rsidRPr="00911E26">
              <w:rPr>
                <w:rFonts w:asciiTheme="minorEastAsia" w:hAnsiTheme="minorEastAsia" w:cs="宋体"/>
                <w:sz w:val="21"/>
                <w:szCs w:val="21"/>
              </w:rPr>
              <w:t>…</w:t>
            </w:r>
          </w:p>
        </w:tc>
        <w:tc>
          <w:tcPr>
            <w:tcW w:w="70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29"/>
              <w:jc w:val="center"/>
              <w:rPr>
                <w:rFonts w:asciiTheme="minorEastAsia" w:hAnsiTheme="minorEastAsia" w:cs="宋体"/>
                <w:sz w:val="21"/>
                <w:szCs w:val="21"/>
              </w:rPr>
            </w:pPr>
            <w:r w:rsidRPr="00911E26">
              <w:rPr>
                <w:rFonts w:asciiTheme="minorEastAsia" w:hAnsiTheme="minorEastAsia" w:cs="宋体"/>
                <w:sz w:val="21"/>
                <w:szCs w:val="21"/>
              </w:rPr>
              <w:t>…</w:t>
            </w:r>
          </w:p>
        </w:tc>
        <w:tc>
          <w:tcPr>
            <w:tcW w:w="1252"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29"/>
              <w:ind w:right="2"/>
              <w:jc w:val="center"/>
              <w:rPr>
                <w:rFonts w:asciiTheme="minorEastAsia" w:hAnsiTheme="minorEastAsia" w:cs="宋体"/>
                <w:sz w:val="21"/>
                <w:szCs w:val="21"/>
              </w:rPr>
            </w:pPr>
            <w:r w:rsidRPr="00911E26">
              <w:rPr>
                <w:rFonts w:asciiTheme="minorEastAsia" w:hAnsiTheme="minorEastAsia" w:cs="宋体"/>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29"/>
              <w:ind w:right="2"/>
              <w:jc w:val="center"/>
              <w:rPr>
                <w:rFonts w:asciiTheme="minorEastAsia" w:hAnsiTheme="minorEastAsia" w:cs="宋体"/>
                <w:sz w:val="21"/>
                <w:szCs w:val="21"/>
              </w:rPr>
            </w:pPr>
            <w:r w:rsidRPr="00911E26">
              <w:rPr>
                <w:rFonts w:asciiTheme="minorEastAsia" w:hAnsiTheme="minorEastAsia" w:cs="宋体"/>
                <w:sz w:val="21"/>
                <w:szCs w:val="21"/>
              </w:rPr>
              <w:t>…</w:t>
            </w:r>
          </w:p>
        </w:tc>
        <w:tc>
          <w:tcPr>
            <w:tcW w:w="2976"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29"/>
              <w:ind w:right="1476"/>
              <w:jc w:val="right"/>
              <w:rPr>
                <w:rFonts w:asciiTheme="minorEastAsia" w:hAnsiTheme="minorEastAsia" w:cs="宋体"/>
                <w:sz w:val="21"/>
                <w:szCs w:val="21"/>
              </w:rPr>
            </w:pPr>
            <w:r w:rsidRPr="00911E26">
              <w:rPr>
                <w:rFonts w:asciiTheme="minorEastAsia" w:hAnsiTheme="minorEastAsia" w:cs="宋体"/>
                <w:sz w:val="21"/>
                <w:szCs w:val="21"/>
              </w:rPr>
              <w:t>…</w:t>
            </w:r>
          </w:p>
        </w:tc>
        <w:tc>
          <w:tcPr>
            <w:tcW w:w="993"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29"/>
              <w:jc w:val="center"/>
              <w:rPr>
                <w:rFonts w:asciiTheme="minorEastAsia" w:hAnsiTheme="minorEastAsia" w:cs="宋体"/>
                <w:sz w:val="21"/>
                <w:szCs w:val="21"/>
              </w:rPr>
            </w:pPr>
            <w:r w:rsidRPr="00911E26">
              <w:rPr>
                <w:rFonts w:asciiTheme="minorEastAsia" w:hAnsiTheme="minorEastAsia" w:cs="宋体"/>
                <w:sz w:val="21"/>
                <w:szCs w:val="21"/>
              </w:rPr>
              <w:t>…</w:t>
            </w:r>
          </w:p>
        </w:tc>
        <w:tc>
          <w:tcPr>
            <w:tcW w:w="992"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29"/>
              <w:ind w:right="2"/>
              <w:jc w:val="center"/>
              <w:rPr>
                <w:rFonts w:asciiTheme="minorEastAsia" w:hAnsiTheme="minorEastAsia" w:cs="宋体"/>
                <w:sz w:val="21"/>
                <w:szCs w:val="21"/>
              </w:rPr>
            </w:pPr>
            <w:r w:rsidRPr="00911E26">
              <w:rPr>
                <w:rFonts w:asciiTheme="minorEastAsia" w:hAnsiTheme="minorEastAsia" w:cs="宋体"/>
                <w:sz w:val="21"/>
                <w:szCs w:val="21"/>
              </w:rPr>
              <w:t>…</w:t>
            </w:r>
          </w:p>
        </w:tc>
      </w:tr>
      <w:tr w:rsidR="006A6C0A" w:rsidRPr="00911E26" w:rsidTr="00496D4B">
        <w:trPr>
          <w:trHeight w:hRule="exact" w:val="946"/>
        </w:trPr>
        <w:tc>
          <w:tcPr>
            <w:tcW w:w="538" w:type="dxa"/>
            <w:vMerge w:val="restart"/>
            <w:tcBorders>
              <w:top w:val="single" w:sz="4" w:space="0" w:color="000000"/>
              <w:left w:val="single" w:sz="4" w:space="0" w:color="000000"/>
              <w:right w:val="single" w:sz="4" w:space="0" w:color="000000"/>
            </w:tcBorders>
          </w:tcPr>
          <w:p w:rsidR="00D41F98" w:rsidRPr="00911E26" w:rsidRDefault="00D41F98">
            <w:pPr>
              <w:pStyle w:val="TableParagraph"/>
              <w:rPr>
                <w:rFonts w:asciiTheme="minorEastAsia" w:hAnsiTheme="minorEastAsia" w:cs="宋体"/>
                <w:sz w:val="20"/>
                <w:szCs w:val="20"/>
                <w:lang w:eastAsia="zh-CN"/>
              </w:rPr>
            </w:pPr>
          </w:p>
          <w:p w:rsidR="00D41F98" w:rsidRPr="00911E26" w:rsidRDefault="00D41F98">
            <w:pPr>
              <w:pStyle w:val="TableParagraph"/>
              <w:rPr>
                <w:rFonts w:asciiTheme="minorEastAsia" w:hAnsiTheme="minorEastAsia" w:cs="宋体"/>
                <w:sz w:val="20"/>
                <w:szCs w:val="20"/>
                <w:lang w:eastAsia="zh-CN"/>
              </w:rPr>
            </w:pPr>
          </w:p>
          <w:p w:rsidR="00D41F98" w:rsidRPr="00911E26" w:rsidRDefault="00D41F98">
            <w:pPr>
              <w:pStyle w:val="TableParagraph"/>
              <w:spacing w:before="13"/>
              <w:rPr>
                <w:rFonts w:asciiTheme="minorEastAsia" w:hAnsiTheme="minorEastAsia" w:cs="宋体"/>
                <w:sz w:val="27"/>
                <w:szCs w:val="27"/>
                <w:lang w:eastAsia="zh-CN"/>
              </w:rPr>
            </w:pPr>
          </w:p>
          <w:p w:rsidR="00D41F98" w:rsidRPr="00911E26" w:rsidRDefault="00C4089B">
            <w:pPr>
              <w:pStyle w:val="TableParagraph"/>
              <w:ind w:right="5"/>
              <w:jc w:val="center"/>
              <w:rPr>
                <w:rFonts w:asciiTheme="minorEastAsia" w:hAnsiTheme="minorEastAsia" w:cs="宋体"/>
                <w:sz w:val="20"/>
                <w:szCs w:val="20"/>
              </w:rPr>
            </w:pPr>
            <w:r w:rsidRPr="00911E26">
              <w:rPr>
                <w:rFonts w:asciiTheme="minorEastAsia" w:hAnsiTheme="minorEastAsia"/>
                <w:sz w:val="20"/>
              </w:rPr>
              <w:t>5</w:t>
            </w:r>
          </w:p>
        </w:tc>
        <w:tc>
          <w:tcPr>
            <w:tcW w:w="874" w:type="dxa"/>
            <w:vMerge w:val="restart"/>
            <w:tcBorders>
              <w:top w:val="single" w:sz="4" w:space="0" w:color="000000"/>
              <w:left w:val="single" w:sz="4" w:space="0" w:color="000000"/>
              <w:right w:val="single" w:sz="4" w:space="0" w:color="000000"/>
            </w:tcBorders>
          </w:tcPr>
          <w:p w:rsidR="00D41F98" w:rsidRPr="00911E26" w:rsidRDefault="00D41F98">
            <w:pPr>
              <w:pStyle w:val="TableParagraph"/>
              <w:rPr>
                <w:rFonts w:asciiTheme="minorEastAsia" w:hAnsiTheme="minorEastAsia" w:cs="宋体"/>
                <w:sz w:val="20"/>
                <w:szCs w:val="20"/>
              </w:rPr>
            </w:pPr>
          </w:p>
          <w:p w:rsidR="00D41F98" w:rsidRPr="00911E26" w:rsidRDefault="00D41F98">
            <w:pPr>
              <w:pStyle w:val="TableParagraph"/>
              <w:rPr>
                <w:rFonts w:asciiTheme="minorEastAsia" w:hAnsiTheme="minorEastAsia" w:cs="宋体"/>
                <w:sz w:val="20"/>
                <w:szCs w:val="20"/>
              </w:rPr>
            </w:pPr>
          </w:p>
          <w:p w:rsidR="00D41F98" w:rsidRPr="00911E26" w:rsidRDefault="00D41F98">
            <w:pPr>
              <w:pStyle w:val="TableParagraph"/>
              <w:spacing w:before="9"/>
              <w:rPr>
                <w:rFonts w:asciiTheme="minorEastAsia" w:hAnsiTheme="minorEastAsia" w:cs="宋体"/>
                <w:sz w:val="15"/>
                <w:szCs w:val="15"/>
              </w:rPr>
            </w:pPr>
          </w:p>
          <w:p w:rsidR="00D41F98" w:rsidRPr="00911E26" w:rsidRDefault="00C4089B">
            <w:pPr>
              <w:pStyle w:val="TableParagraph"/>
              <w:spacing w:line="273" w:lineRule="auto"/>
              <w:ind w:left="326" w:right="113" w:hanging="212"/>
              <w:rPr>
                <w:rFonts w:asciiTheme="minorEastAsia" w:hAnsiTheme="minorEastAsia" w:cs="宋体"/>
                <w:sz w:val="21"/>
                <w:szCs w:val="21"/>
              </w:rPr>
            </w:pPr>
            <w:r w:rsidRPr="00911E26">
              <w:rPr>
                <w:rFonts w:asciiTheme="minorEastAsia" w:hAnsiTheme="minorEastAsia" w:cs="宋体"/>
                <w:sz w:val="21"/>
                <w:szCs w:val="21"/>
              </w:rPr>
              <w:t>毛绒纤 维</w:t>
            </w:r>
          </w:p>
        </w:tc>
        <w:tc>
          <w:tcPr>
            <w:tcW w:w="708" w:type="dxa"/>
            <w:tcBorders>
              <w:top w:val="single" w:sz="4" w:space="0" w:color="000000"/>
              <w:left w:val="single" w:sz="4" w:space="0" w:color="000000"/>
              <w:bottom w:val="single" w:sz="4" w:space="0" w:color="000000"/>
              <w:right w:val="single" w:sz="4" w:space="0" w:color="000000"/>
            </w:tcBorders>
          </w:tcPr>
          <w:p w:rsidR="00D41F98" w:rsidRPr="00911E26" w:rsidRDefault="00D41F98">
            <w:pPr>
              <w:pStyle w:val="TableParagraph"/>
              <w:spacing w:before="12"/>
              <w:rPr>
                <w:rFonts w:asciiTheme="minorEastAsia" w:hAnsiTheme="minorEastAsia" w:cs="宋体"/>
              </w:rPr>
            </w:pPr>
          </w:p>
          <w:p w:rsidR="00D41F98" w:rsidRPr="00911E26" w:rsidRDefault="00C4089B">
            <w:pPr>
              <w:pStyle w:val="TableParagraph"/>
              <w:jc w:val="center"/>
              <w:rPr>
                <w:rFonts w:asciiTheme="minorEastAsia" w:hAnsiTheme="minorEastAsia" w:cs="宋体"/>
                <w:sz w:val="21"/>
                <w:szCs w:val="21"/>
              </w:rPr>
            </w:pPr>
            <w:r w:rsidRPr="00911E26">
              <w:rPr>
                <w:rFonts w:asciiTheme="minorEastAsia" w:hAnsiTheme="minorEastAsia"/>
                <w:sz w:val="21"/>
              </w:rPr>
              <w:t>1</w:t>
            </w:r>
          </w:p>
        </w:tc>
        <w:tc>
          <w:tcPr>
            <w:tcW w:w="1252" w:type="dxa"/>
            <w:tcBorders>
              <w:top w:val="single" w:sz="4" w:space="0" w:color="000000"/>
              <w:left w:val="single" w:sz="4" w:space="0" w:color="000000"/>
              <w:bottom w:val="single" w:sz="4" w:space="0" w:color="000000"/>
              <w:right w:val="single" w:sz="4" w:space="0" w:color="000000"/>
            </w:tcBorders>
          </w:tcPr>
          <w:p w:rsidR="00D41F98" w:rsidRPr="00911E26" w:rsidRDefault="00D41F98">
            <w:pPr>
              <w:pStyle w:val="TableParagraph"/>
              <w:spacing w:before="12"/>
              <w:rPr>
                <w:rFonts w:asciiTheme="minorEastAsia" w:hAnsiTheme="minorEastAsia" w:cs="宋体"/>
              </w:rPr>
            </w:pPr>
          </w:p>
          <w:p w:rsidR="00D41F98" w:rsidRPr="00911E26" w:rsidRDefault="00C4089B">
            <w:pPr>
              <w:pStyle w:val="TableParagraph"/>
              <w:ind w:right="1"/>
              <w:jc w:val="center"/>
              <w:rPr>
                <w:rFonts w:asciiTheme="minorEastAsia" w:hAnsiTheme="minorEastAsia" w:cs="宋体"/>
                <w:sz w:val="21"/>
                <w:szCs w:val="21"/>
              </w:rPr>
            </w:pPr>
            <w:r w:rsidRPr="00911E26">
              <w:rPr>
                <w:rFonts w:asciiTheme="minorEastAsia" w:hAnsiTheme="minorEastAsia" w:cs="宋体"/>
                <w:sz w:val="21"/>
                <w:szCs w:val="21"/>
              </w:rPr>
              <w:t>直径/细度</w:t>
            </w:r>
          </w:p>
        </w:tc>
        <w:tc>
          <w:tcPr>
            <w:tcW w:w="851" w:type="dxa"/>
            <w:tcBorders>
              <w:top w:val="single" w:sz="4" w:space="0" w:color="000000"/>
              <w:left w:val="single" w:sz="4" w:space="0" w:color="000000"/>
              <w:bottom w:val="single" w:sz="4" w:space="0" w:color="000000"/>
              <w:right w:val="single" w:sz="4" w:space="0" w:color="000000"/>
            </w:tcBorders>
          </w:tcPr>
          <w:p w:rsidR="00D41F98" w:rsidRPr="00911E26" w:rsidRDefault="00D41F98">
            <w:pPr>
              <w:pStyle w:val="TableParagraph"/>
              <w:spacing w:before="12"/>
              <w:rPr>
                <w:rFonts w:asciiTheme="minorEastAsia" w:hAnsiTheme="minorEastAsia" w:cs="宋体"/>
              </w:rPr>
            </w:pPr>
          </w:p>
          <w:p w:rsidR="00D41F98" w:rsidRPr="00911E26" w:rsidRDefault="001D1589">
            <w:pPr>
              <w:pStyle w:val="TableParagraph"/>
              <w:ind w:right="2"/>
              <w:jc w:val="center"/>
              <w:rPr>
                <w:rFonts w:asciiTheme="minorEastAsia" w:hAnsiTheme="minorEastAsia" w:cs="宋体"/>
                <w:sz w:val="21"/>
                <w:szCs w:val="21"/>
                <w:lang w:eastAsia="zh-CN"/>
              </w:rPr>
            </w:pPr>
            <w:r w:rsidRPr="00911E26">
              <w:rPr>
                <w:rFonts w:asciiTheme="minorEastAsia" w:hAnsiTheme="minorEastAsia" w:hint="eastAsia"/>
                <w:sz w:val="21"/>
                <w:lang w:eastAsia="zh-CN"/>
              </w:rPr>
              <w:t>052904</w:t>
            </w:r>
          </w:p>
        </w:tc>
        <w:tc>
          <w:tcPr>
            <w:tcW w:w="2976"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line="273" w:lineRule="auto"/>
              <w:ind w:left="166" w:right="160"/>
              <w:jc w:val="center"/>
              <w:rPr>
                <w:rFonts w:asciiTheme="minorEastAsia" w:hAnsiTheme="minorEastAsia" w:cs="宋体"/>
                <w:sz w:val="21"/>
                <w:szCs w:val="21"/>
                <w:lang w:eastAsia="zh-CN"/>
              </w:rPr>
            </w:pPr>
            <w:r w:rsidRPr="00911E26">
              <w:rPr>
                <w:rFonts w:asciiTheme="minorEastAsia" w:hAnsiTheme="minorEastAsia" w:cs="宋体"/>
                <w:sz w:val="21"/>
                <w:szCs w:val="21"/>
                <w:lang w:eastAsia="zh-CN"/>
              </w:rPr>
              <w:t>羊毛纤维直径试验方法</w:t>
            </w:r>
            <w:r w:rsidRPr="00911E26">
              <w:rPr>
                <w:rFonts w:asciiTheme="minorEastAsia" w:hAnsiTheme="minorEastAsia" w:cs="宋体"/>
                <w:spacing w:val="-3"/>
                <w:sz w:val="21"/>
                <w:szCs w:val="21"/>
                <w:lang w:eastAsia="zh-CN"/>
              </w:rPr>
              <w:t xml:space="preserve"> </w:t>
            </w:r>
            <w:r w:rsidRPr="00911E26">
              <w:rPr>
                <w:rFonts w:asciiTheme="minorEastAsia" w:hAnsiTheme="minorEastAsia" w:cs="宋体"/>
                <w:sz w:val="21"/>
                <w:szCs w:val="21"/>
                <w:lang w:eastAsia="zh-CN"/>
              </w:rPr>
              <w:t xml:space="preserve">投影显 </w:t>
            </w:r>
            <w:proofErr w:type="gramStart"/>
            <w:r w:rsidRPr="00911E26">
              <w:rPr>
                <w:rFonts w:asciiTheme="minorEastAsia" w:hAnsiTheme="minorEastAsia" w:cs="宋体"/>
                <w:sz w:val="21"/>
                <w:szCs w:val="21"/>
                <w:lang w:eastAsia="zh-CN"/>
              </w:rPr>
              <w:t>微镜法</w:t>
            </w:r>
            <w:proofErr w:type="gramEnd"/>
          </w:p>
          <w:p w:rsidR="00D41F98" w:rsidRPr="00911E26" w:rsidRDefault="00C4089B">
            <w:pPr>
              <w:pStyle w:val="TableParagraph"/>
              <w:spacing w:before="7"/>
              <w:ind w:left="1"/>
              <w:jc w:val="center"/>
              <w:rPr>
                <w:rFonts w:asciiTheme="minorEastAsia" w:hAnsiTheme="minorEastAsia" w:cs="宋体"/>
                <w:sz w:val="21"/>
                <w:szCs w:val="21"/>
              </w:rPr>
            </w:pPr>
            <w:r w:rsidRPr="00911E26">
              <w:rPr>
                <w:rFonts w:asciiTheme="minorEastAsia" w:hAnsiTheme="minorEastAsia"/>
                <w:sz w:val="21"/>
              </w:rPr>
              <w:t>GB/T</w:t>
            </w:r>
            <w:r w:rsidRPr="00911E26">
              <w:rPr>
                <w:rFonts w:asciiTheme="minorEastAsia" w:hAnsiTheme="minorEastAsia"/>
                <w:spacing w:val="-1"/>
                <w:sz w:val="21"/>
              </w:rPr>
              <w:t xml:space="preserve"> </w:t>
            </w:r>
            <w:r w:rsidRPr="00911E26">
              <w:rPr>
                <w:rFonts w:asciiTheme="minorEastAsia" w:hAnsiTheme="minorEastAsia"/>
                <w:sz w:val="21"/>
              </w:rPr>
              <w:t>10685-2007</w:t>
            </w:r>
          </w:p>
        </w:tc>
        <w:tc>
          <w:tcPr>
            <w:tcW w:w="993" w:type="dxa"/>
            <w:tcBorders>
              <w:top w:val="single" w:sz="4" w:space="0" w:color="000000"/>
              <w:left w:val="single" w:sz="4" w:space="0" w:color="000000"/>
              <w:bottom w:val="single" w:sz="4" w:space="0" w:color="000000"/>
              <w:right w:val="single" w:sz="4" w:space="0" w:color="000000"/>
            </w:tcBorders>
          </w:tcPr>
          <w:p w:rsidR="00D41F98" w:rsidRPr="00911E26" w:rsidRDefault="00D41F98">
            <w:pPr>
              <w:rPr>
                <w:rFonts w:asciiTheme="minorEastAsia" w:hAnsiTheme="minorEastAsia"/>
              </w:rPr>
            </w:pPr>
          </w:p>
        </w:tc>
        <w:tc>
          <w:tcPr>
            <w:tcW w:w="992" w:type="dxa"/>
            <w:tcBorders>
              <w:top w:val="single" w:sz="4" w:space="0" w:color="000000"/>
              <w:left w:val="single" w:sz="4" w:space="0" w:color="000000"/>
              <w:bottom w:val="single" w:sz="4" w:space="0" w:color="000000"/>
              <w:right w:val="single" w:sz="4" w:space="0" w:color="000000"/>
            </w:tcBorders>
          </w:tcPr>
          <w:p w:rsidR="00D41F98" w:rsidRPr="00911E26" w:rsidRDefault="00D41F98">
            <w:pPr>
              <w:rPr>
                <w:rFonts w:asciiTheme="minorEastAsia" w:hAnsiTheme="minorEastAsia"/>
              </w:rPr>
            </w:pPr>
          </w:p>
        </w:tc>
      </w:tr>
      <w:tr w:rsidR="006A6C0A" w:rsidRPr="00911E26" w:rsidTr="00496D4B">
        <w:trPr>
          <w:trHeight w:hRule="exact" w:val="636"/>
        </w:trPr>
        <w:tc>
          <w:tcPr>
            <w:tcW w:w="538" w:type="dxa"/>
            <w:vMerge/>
            <w:tcBorders>
              <w:left w:val="single" w:sz="4" w:space="0" w:color="000000"/>
              <w:right w:val="single" w:sz="4" w:space="0" w:color="000000"/>
            </w:tcBorders>
          </w:tcPr>
          <w:p w:rsidR="00D41F98" w:rsidRPr="00911E26" w:rsidRDefault="00D41F98">
            <w:pPr>
              <w:rPr>
                <w:rFonts w:asciiTheme="minorEastAsia" w:hAnsiTheme="minorEastAsia"/>
              </w:rPr>
            </w:pPr>
          </w:p>
        </w:tc>
        <w:tc>
          <w:tcPr>
            <w:tcW w:w="874" w:type="dxa"/>
            <w:vMerge/>
            <w:tcBorders>
              <w:left w:val="single" w:sz="4" w:space="0" w:color="000000"/>
              <w:right w:val="single" w:sz="4" w:space="0" w:color="000000"/>
            </w:tcBorders>
          </w:tcPr>
          <w:p w:rsidR="00D41F98" w:rsidRPr="00911E26" w:rsidRDefault="00D41F98">
            <w:pPr>
              <w:rPr>
                <w:rFonts w:asciiTheme="minorEastAsia" w:hAnsiTheme="minorEastAsia"/>
              </w:rPr>
            </w:pPr>
          </w:p>
        </w:tc>
        <w:tc>
          <w:tcPr>
            <w:tcW w:w="70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46"/>
              <w:jc w:val="center"/>
              <w:rPr>
                <w:rFonts w:asciiTheme="minorEastAsia" w:hAnsiTheme="minorEastAsia" w:cs="宋体"/>
                <w:sz w:val="21"/>
                <w:szCs w:val="21"/>
              </w:rPr>
            </w:pPr>
            <w:r w:rsidRPr="00911E26">
              <w:rPr>
                <w:rFonts w:asciiTheme="minorEastAsia" w:hAnsiTheme="minorEastAsia"/>
                <w:sz w:val="21"/>
              </w:rPr>
              <w:t>2</w:t>
            </w:r>
          </w:p>
        </w:tc>
        <w:tc>
          <w:tcPr>
            <w:tcW w:w="1252"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46"/>
              <w:jc w:val="center"/>
              <w:rPr>
                <w:rFonts w:asciiTheme="minorEastAsia" w:hAnsiTheme="minorEastAsia" w:cs="宋体"/>
                <w:sz w:val="21"/>
                <w:szCs w:val="21"/>
              </w:rPr>
            </w:pPr>
            <w:r w:rsidRPr="00911E26">
              <w:rPr>
                <w:rFonts w:asciiTheme="minorEastAsia" w:hAnsiTheme="minorEastAsia" w:cs="宋体"/>
                <w:sz w:val="21"/>
                <w:szCs w:val="21"/>
              </w:rPr>
              <w:t>长度</w:t>
            </w:r>
          </w:p>
        </w:tc>
        <w:tc>
          <w:tcPr>
            <w:tcW w:w="851" w:type="dxa"/>
            <w:tcBorders>
              <w:top w:val="single" w:sz="4" w:space="0" w:color="000000"/>
              <w:left w:val="single" w:sz="4" w:space="0" w:color="000000"/>
              <w:bottom w:val="single" w:sz="4" w:space="0" w:color="000000"/>
              <w:right w:val="single" w:sz="4" w:space="0" w:color="000000"/>
            </w:tcBorders>
          </w:tcPr>
          <w:p w:rsidR="00D41F98" w:rsidRPr="00911E26" w:rsidRDefault="001D1589">
            <w:pPr>
              <w:pStyle w:val="TableParagraph"/>
              <w:spacing w:before="146"/>
              <w:ind w:right="2"/>
              <w:jc w:val="center"/>
              <w:rPr>
                <w:rFonts w:asciiTheme="minorEastAsia" w:hAnsiTheme="minorEastAsia" w:cs="宋体"/>
                <w:sz w:val="21"/>
                <w:szCs w:val="21"/>
              </w:rPr>
            </w:pPr>
            <w:r w:rsidRPr="00911E26">
              <w:rPr>
                <w:rFonts w:asciiTheme="minorEastAsia" w:hAnsiTheme="minorEastAsia" w:hint="eastAsia"/>
                <w:sz w:val="21"/>
                <w:lang w:eastAsia="zh-CN"/>
              </w:rPr>
              <w:t>052904</w:t>
            </w:r>
          </w:p>
        </w:tc>
        <w:tc>
          <w:tcPr>
            <w:tcW w:w="2976"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line="265" w:lineRule="exact"/>
              <w:ind w:left="3"/>
              <w:jc w:val="center"/>
              <w:rPr>
                <w:rFonts w:asciiTheme="minorEastAsia" w:hAnsiTheme="minorEastAsia" w:cs="宋体"/>
                <w:sz w:val="21"/>
                <w:szCs w:val="21"/>
                <w:lang w:eastAsia="zh-CN"/>
              </w:rPr>
            </w:pPr>
            <w:r w:rsidRPr="00911E26">
              <w:rPr>
                <w:rFonts w:asciiTheme="minorEastAsia" w:hAnsiTheme="minorEastAsia" w:cs="宋体"/>
                <w:sz w:val="21"/>
                <w:szCs w:val="21"/>
                <w:lang w:eastAsia="zh-CN"/>
              </w:rPr>
              <w:t>羊毛纤维长度试验方法</w:t>
            </w:r>
            <w:r w:rsidRPr="00911E26">
              <w:rPr>
                <w:rFonts w:asciiTheme="minorEastAsia" w:hAnsiTheme="minorEastAsia" w:cs="宋体"/>
                <w:spacing w:val="-2"/>
                <w:sz w:val="21"/>
                <w:szCs w:val="21"/>
                <w:lang w:eastAsia="zh-CN"/>
              </w:rPr>
              <w:t xml:space="preserve"> </w:t>
            </w:r>
            <w:proofErr w:type="gramStart"/>
            <w:r w:rsidRPr="00911E26">
              <w:rPr>
                <w:rFonts w:asciiTheme="minorEastAsia" w:hAnsiTheme="minorEastAsia" w:cs="宋体"/>
                <w:sz w:val="21"/>
                <w:szCs w:val="21"/>
                <w:lang w:eastAsia="zh-CN"/>
              </w:rPr>
              <w:t>梳片法</w:t>
            </w:r>
            <w:proofErr w:type="gramEnd"/>
          </w:p>
          <w:p w:rsidR="00D41F98" w:rsidRPr="00911E26" w:rsidRDefault="00C4089B">
            <w:pPr>
              <w:pStyle w:val="TableParagraph"/>
              <w:spacing w:before="37"/>
              <w:jc w:val="center"/>
              <w:rPr>
                <w:rFonts w:asciiTheme="minorEastAsia" w:hAnsiTheme="minorEastAsia" w:cs="宋体"/>
                <w:sz w:val="21"/>
                <w:szCs w:val="21"/>
              </w:rPr>
            </w:pPr>
            <w:r w:rsidRPr="00911E26">
              <w:rPr>
                <w:rFonts w:asciiTheme="minorEastAsia" w:hAnsiTheme="minorEastAsia" w:cs="宋体"/>
                <w:sz w:val="21"/>
                <w:szCs w:val="21"/>
              </w:rPr>
              <w:t>GB/T</w:t>
            </w:r>
            <w:r w:rsidRPr="00911E26">
              <w:rPr>
                <w:rFonts w:asciiTheme="minorEastAsia" w:hAnsiTheme="minorEastAsia" w:cs="宋体"/>
                <w:spacing w:val="-1"/>
                <w:sz w:val="21"/>
                <w:szCs w:val="21"/>
              </w:rPr>
              <w:t xml:space="preserve"> </w:t>
            </w:r>
            <w:r w:rsidRPr="00911E26">
              <w:rPr>
                <w:rFonts w:asciiTheme="minorEastAsia" w:hAnsiTheme="minorEastAsia" w:cs="宋体"/>
                <w:sz w:val="21"/>
                <w:szCs w:val="21"/>
              </w:rPr>
              <w:t>6501－2006</w:t>
            </w:r>
          </w:p>
        </w:tc>
        <w:tc>
          <w:tcPr>
            <w:tcW w:w="993" w:type="dxa"/>
            <w:tcBorders>
              <w:top w:val="single" w:sz="4" w:space="0" w:color="000000"/>
              <w:left w:val="single" w:sz="4" w:space="0" w:color="000000"/>
              <w:bottom w:val="single" w:sz="4" w:space="0" w:color="000000"/>
              <w:right w:val="single" w:sz="4" w:space="0" w:color="000000"/>
            </w:tcBorders>
          </w:tcPr>
          <w:p w:rsidR="00D41F98" w:rsidRPr="00911E26" w:rsidRDefault="00D41F98">
            <w:pPr>
              <w:rPr>
                <w:rFonts w:asciiTheme="minorEastAsia" w:hAnsiTheme="minorEastAsia"/>
              </w:rPr>
            </w:pPr>
          </w:p>
        </w:tc>
        <w:tc>
          <w:tcPr>
            <w:tcW w:w="992" w:type="dxa"/>
            <w:tcBorders>
              <w:top w:val="single" w:sz="4" w:space="0" w:color="000000"/>
              <w:left w:val="single" w:sz="4" w:space="0" w:color="000000"/>
              <w:bottom w:val="single" w:sz="4" w:space="0" w:color="000000"/>
              <w:right w:val="single" w:sz="4" w:space="0" w:color="000000"/>
            </w:tcBorders>
          </w:tcPr>
          <w:p w:rsidR="00D41F98" w:rsidRPr="00911E26" w:rsidRDefault="00D41F98">
            <w:pPr>
              <w:rPr>
                <w:rFonts w:asciiTheme="minorEastAsia" w:hAnsiTheme="minorEastAsia"/>
              </w:rPr>
            </w:pPr>
          </w:p>
        </w:tc>
      </w:tr>
      <w:tr w:rsidR="006A6C0A" w:rsidRPr="00911E26" w:rsidTr="00496D4B">
        <w:trPr>
          <w:trHeight w:hRule="exact" w:val="533"/>
        </w:trPr>
        <w:tc>
          <w:tcPr>
            <w:tcW w:w="538" w:type="dxa"/>
            <w:vMerge/>
            <w:tcBorders>
              <w:left w:val="single" w:sz="4" w:space="0" w:color="000000"/>
              <w:bottom w:val="single" w:sz="4" w:space="0" w:color="000000"/>
              <w:right w:val="single" w:sz="4" w:space="0" w:color="000000"/>
            </w:tcBorders>
          </w:tcPr>
          <w:p w:rsidR="00D41F98" w:rsidRPr="00911E26" w:rsidRDefault="00D41F98">
            <w:pPr>
              <w:rPr>
                <w:rFonts w:asciiTheme="minorEastAsia" w:hAnsiTheme="minorEastAsia"/>
              </w:rPr>
            </w:pPr>
          </w:p>
        </w:tc>
        <w:tc>
          <w:tcPr>
            <w:tcW w:w="874" w:type="dxa"/>
            <w:vMerge/>
            <w:tcBorders>
              <w:left w:val="single" w:sz="4" w:space="0" w:color="000000"/>
              <w:bottom w:val="single" w:sz="4" w:space="0" w:color="000000"/>
              <w:right w:val="single" w:sz="4" w:space="0" w:color="000000"/>
            </w:tcBorders>
          </w:tcPr>
          <w:p w:rsidR="00D41F98" w:rsidRPr="00911E26" w:rsidRDefault="00D41F98">
            <w:pPr>
              <w:rPr>
                <w:rFonts w:asciiTheme="minorEastAsia" w:hAnsiTheme="minorEastAsia"/>
              </w:rPr>
            </w:pPr>
          </w:p>
        </w:tc>
        <w:tc>
          <w:tcPr>
            <w:tcW w:w="70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93"/>
              <w:jc w:val="center"/>
              <w:rPr>
                <w:rFonts w:asciiTheme="minorEastAsia" w:hAnsiTheme="minorEastAsia" w:cs="宋体"/>
                <w:sz w:val="21"/>
                <w:szCs w:val="21"/>
              </w:rPr>
            </w:pPr>
            <w:r w:rsidRPr="00911E26">
              <w:rPr>
                <w:rFonts w:asciiTheme="minorEastAsia" w:hAnsiTheme="minorEastAsia" w:cs="宋体"/>
                <w:sz w:val="21"/>
                <w:szCs w:val="21"/>
              </w:rPr>
              <w:t>…</w:t>
            </w:r>
          </w:p>
        </w:tc>
        <w:tc>
          <w:tcPr>
            <w:tcW w:w="1252"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93"/>
              <w:ind w:right="2"/>
              <w:jc w:val="center"/>
              <w:rPr>
                <w:rFonts w:asciiTheme="minorEastAsia" w:hAnsiTheme="minorEastAsia" w:cs="宋体"/>
                <w:sz w:val="21"/>
                <w:szCs w:val="21"/>
              </w:rPr>
            </w:pPr>
            <w:r w:rsidRPr="00911E26">
              <w:rPr>
                <w:rFonts w:asciiTheme="minorEastAsia" w:hAnsiTheme="minorEastAsia" w:cs="宋体"/>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93"/>
              <w:ind w:right="2"/>
              <w:jc w:val="center"/>
              <w:rPr>
                <w:rFonts w:asciiTheme="minorEastAsia" w:hAnsiTheme="minorEastAsia" w:cs="宋体"/>
                <w:sz w:val="21"/>
                <w:szCs w:val="21"/>
              </w:rPr>
            </w:pPr>
            <w:r w:rsidRPr="00911E26">
              <w:rPr>
                <w:rFonts w:asciiTheme="minorEastAsia" w:hAnsiTheme="minorEastAsia" w:cs="宋体"/>
                <w:sz w:val="21"/>
                <w:szCs w:val="21"/>
              </w:rPr>
              <w:t>…</w:t>
            </w:r>
          </w:p>
        </w:tc>
        <w:tc>
          <w:tcPr>
            <w:tcW w:w="2976"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93"/>
              <w:ind w:right="1476"/>
              <w:jc w:val="right"/>
              <w:rPr>
                <w:rFonts w:asciiTheme="minorEastAsia" w:hAnsiTheme="minorEastAsia" w:cs="宋体"/>
                <w:sz w:val="21"/>
                <w:szCs w:val="21"/>
              </w:rPr>
            </w:pPr>
            <w:r w:rsidRPr="00911E26">
              <w:rPr>
                <w:rFonts w:asciiTheme="minorEastAsia" w:hAnsiTheme="minorEastAsia" w:cs="宋体"/>
                <w:sz w:val="21"/>
                <w:szCs w:val="21"/>
              </w:rPr>
              <w:t>…</w:t>
            </w:r>
          </w:p>
        </w:tc>
        <w:tc>
          <w:tcPr>
            <w:tcW w:w="993"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91"/>
              <w:jc w:val="center"/>
              <w:rPr>
                <w:rFonts w:asciiTheme="minorEastAsia" w:hAnsiTheme="minorEastAsia" w:cs="宋体"/>
                <w:sz w:val="21"/>
                <w:szCs w:val="21"/>
              </w:rPr>
            </w:pPr>
            <w:r w:rsidRPr="00911E26">
              <w:rPr>
                <w:rFonts w:asciiTheme="minorEastAsia" w:hAnsiTheme="minorEastAsia" w:cs="宋体"/>
                <w:sz w:val="21"/>
                <w:szCs w:val="21"/>
              </w:rPr>
              <w:t>…</w:t>
            </w:r>
          </w:p>
        </w:tc>
        <w:tc>
          <w:tcPr>
            <w:tcW w:w="992"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91"/>
              <w:ind w:right="2"/>
              <w:jc w:val="center"/>
              <w:rPr>
                <w:rFonts w:asciiTheme="minorEastAsia" w:hAnsiTheme="minorEastAsia" w:cs="宋体"/>
                <w:sz w:val="21"/>
                <w:szCs w:val="21"/>
              </w:rPr>
            </w:pPr>
            <w:r w:rsidRPr="00911E26">
              <w:rPr>
                <w:rFonts w:asciiTheme="minorEastAsia" w:hAnsiTheme="minorEastAsia" w:cs="宋体"/>
                <w:sz w:val="21"/>
                <w:szCs w:val="21"/>
              </w:rPr>
              <w:t>…</w:t>
            </w:r>
          </w:p>
        </w:tc>
      </w:tr>
      <w:tr w:rsidR="006A6C0A" w:rsidRPr="00911E26" w:rsidTr="00496D4B">
        <w:trPr>
          <w:trHeight w:hRule="exact" w:val="634"/>
        </w:trPr>
        <w:tc>
          <w:tcPr>
            <w:tcW w:w="53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48"/>
              <w:ind w:left="211"/>
              <w:rPr>
                <w:rFonts w:asciiTheme="minorEastAsia" w:hAnsiTheme="minorEastAsia" w:cs="宋体"/>
                <w:sz w:val="20"/>
                <w:szCs w:val="20"/>
              </w:rPr>
            </w:pPr>
            <w:r w:rsidRPr="00911E26">
              <w:rPr>
                <w:rFonts w:asciiTheme="minorEastAsia" w:hAnsiTheme="minorEastAsia"/>
                <w:sz w:val="20"/>
              </w:rPr>
              <w:t>6</w:t>
            </w:r>
          </w:p>
        </w:tc>
        <w:tc>
          <w:tcPr>
            <w:tcW w:w="874"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43"/>
              <w:jc w:val="center"/>
              <w:rPr>
                <w:rFonts w:asciiTheme="minorEastAsia" w:hAnsiTheme="minorEastAsia" w:cs="宋体"/>
                <w:sz w:val="21"/>
                <w:szCs w:val="21"/>
              </w:rPr>
            </w:pPr>
            <w:r w:rsidRPr="00911E26">
              <w:rPr>
                <w:rFonts w:asciiTheme="minorEastAsia" w:hAnsiTheme="minorEastAsia" w:cs="宋体"/>
                <w:sz w:val="21"/>
                <w:szCs w:val="21"/>
              </w:rPr>
              <w:t>绵羊毛</w:t>
            </w:r>
          </w:p>
        </w:tc>
        <w:tc>
          <w:tcPr>
            <w:tcW w:w="708" w:type="dxa"/>
            <w:tcBorders>
              <w:top w:val="single" w:sz="4" w:space="0" w:color="000000"/>
              <w:left w:val="single" w:sz="4" w:space="0" w:color="000000"/>
              <w:bottom w:val="single" w:sz="4" w:space="0" w:color="000000"/>
              <w:right w:val="single" w:sz="4" w:space="0" w:color="000000"/>
            </w:tcBorders>
          </w:tcPr>
          <w:p w:rsidR="00D41F98" w:rsidRPr="00911E26" w:rsidRDefault="00D41F98">
            <w:pPr>
              <w:rPr>
                <w:rFonts w:asciiTheme="minorEastAsia" w:hAnsiTheme="minorEastAsia"/>
              </w:rPr>
            </w:pPr>
          </w:p>
        </w:tc>
        <w:tc>
          <w:tcPr>
            <w:tcW w:w="1252"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43"/>
              <w:ind w:right="1"/>
              <w:jc w:val="center"/>
              <w:rPr>
                <w:rFonts w:asciiTheme="minorEastAsia" w:hAnsiTheme="minorEastAsia" w:cs="宋体"/>
                <w:sz w:val="21"/>
                <w:szCs w:val="21"/>
              </w:rPr>
            </w:pPr>
            <w:r w:rsidRPr="00911E26">
              <w:rPr>
                <w:rFonts w:asciiTheme="minorEastAsia" w:hAnsiTheme="minorEastAsia" w:cs="宋体"/>
                <w:sz w:val="21"/>
                <w:szCs w:val="21"/>
              </w:rPr>
              <w:t>全部参数</w:t>
            </w:r>
          </w:p>
        </w:tc>
        <w:tc>
          <w:tcPr>
            <w:tcW w:w="851" w:type="dxa"/>
            <w:tcBorders>
              <w:top w:val="single" w:sz="4" w:space="0" w:color="000000"/>
              <w:left w:val="single" w:sz="4" w:space="0" w:color="000000"/>
              <w:bottom w:val="single" w:sz="4" w:space="0" w:color="000000"/>
              <w:right w:val="single" w:sz="4" w:space="0" w:color="000000"/>
            </w:tcBorders>
          </w:tcPr>
          <w:p w:rsidR="00D41F98" w:rsidRPr="00911E26" w:rsidRDefault="001D1589" w:rsidP="00524799">
            <w:pPr>
              <w:pStyle w:val="TableParagraph"/>
              <w:spacing w:before="37"/>
              <w:ind w:firstLineChars="50" w:firstLine="105"/>
              <w:rPr>
                <w:rFonts w:asciiTheme="minorEastAsia" w:hAnsiTheme="minorEastAsia" w:cs="宋体"/>
                <w:sz w:val="21"/>
                <w:szCs w:val="21"/>
              </w:rPr>
            </w:pPr>
            <w:r w:rsidRPr="00911E26">
              <w:rPr>
                <w:rFonts w:asciiTheme="minorEastAsia" w:hAnsiTheme="minorEastAsia" w:hint="eastAsia"/>
                <w:sz w:val="21"/>
                <w:lang w:eastAsia="zh-CN"/>
              </w:rPr>
              <w:t>052904</w:t>
            </w:r>
          </w:p>
        </w:tc>
        <w:tc>
          <w:tcPr>
            <w:tcW w:w="2976"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line="262" w:lineRule="exact"/>
              <w:ind w:left="2"/>
              <w:jc w:val="center"/>
              <w:rPr>
                <w:rFonts w:asciiTheme="minorEastAsia" w:hAnsiTheme="minorEastAsia" w:cs="宋体"/>
                <w:sz w:val="21"/>
                <w:szCs w:val="21"/>
              </w:rPr>
            </w:pPr>
            <w:r w:rsidRPr="00911E26">
              <w:rPr>
                <w:rFonts w:asciiTheme="minorEastAsia" w:hAnsiTheme="minorEastAsia" w:cs="宋体"/>
                <w:sz w:val="21"/>
                <w:szCs w:val="21"/>
              </w:rPr>
              <w:t>绵羊毛</w:t>
            </w:r>
          </w:p>
          <w:p w:rsidR="00D41F98" w:rsidRPr="00911E26" w:rsidRDefault="00C4089B">
            <w:pPr>
              <w:pStyle w:val="TableParagraph"/>
              <w:spacing w:before="37"/>
              <w:ind w:left="3"/>
              <w:jc w:val="center"/>
              <w:rPr>
                <w:rFonts w:asciiTheme="minorEastAsia" w:hAnsiTheme="minorEastAsia" w:cs="宋体"/>
                <w:sz w:val="21"/>
                <w:szCs w:val="21"/>
              </w:rPr>
            </w:pPr>
            <w:r w:rsidRPr="00911E26">
              <w:rPr>
                <w:rFonts w:asciiTheme="minorEastAsia" w:hAnsiTheme="minorEastAsia"/>
                <w:sz w:val="21"/>
              </w:rPr>
              <w:t>GB 1523-2013</w:t>
            </w:r>
          </w:p>
        </w:tc>
        <w:tc>
          <w:tcPr>
            <w:tcW w:w="993" w:type="dxa"/>
            <w:tcBorders>
              <w:top w:val="single" w:sz="4" w:space="0" w:color="000000"/>
              <w:left w:val="single" w:sz="4" w:space="0" w:color="000000"/>
              <w:bottom w:val="single" w:sz="4" w:space="0" w:color="000000"/>
              <w:right w:val="single" w:sz="4" w:space="0" w:color="000000"/>
            </w:tcBorders>
          </w:tcPr>
          <w:p w:rsidR="00D41F98" w:rsidRPr="00911E26" w:rsidRDefault="00D41F98">
            <w:pPr>
              <w:rPr>
                <w:rFonts w:asciiTheme="minorEastAsia" w:hAnsiTheme="minorEastAsia"/>
              </w:rPr>
            </w:pPr>
          </w:p>
        </w:tc>
        <w:tc>
          <w:tcPr>
            <w:tcW w:w="992" w:type="dxa"/>
            <w:tcBorders>
              <w:top w:val="single" w:sz="4" w:space="0" w:color="000000"/>
              <w:left w:val="single" w:sz="4" w:space="0" w:color="000000"/>
              <w:bottom w:val="single" w:sz="4" w:space="0" w:color="000000"/>
              <w:right w:val="single" w:sz="4" w:space="0" w:color="000000"/>
            </w:tcBorders>
          </w:tcPr>
          <w:p w:rsidR="00D41F98" w:rsidRPr="00911E26" w:rsidRDefault="00D41F98">
            <w:pPr>
              <w:rPr>
                <w:rFonts w:asciiTheme="minorEastAsia" w:hAnsiTheme="minorEastAsia"/>
              </w:rPr>
            </w:pPr>
          </w:p>
        </w:tc>
      </w:tr>
      <w:tr w:rsidR="006A6C0A" w:rsidRPr="00911E26" w:rsidTr="00496D4B">
        <w:trPr>
          <w:trHeight w:hRule="exact" w:val="634"/>
        </w:trPr>
        <w:tc>
          <w:tcPr>
            <w:tcW w:w="53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48"/>
              <w:ind w:left="211"/>
              <w:rPr>
                <w:rFonts w:asciiTheme="minorEastAsia" w:hAnsiTheme="minorEastAsia" w:cs="宋体"/>
                <w:sz w:val="20"/>
                <w:szCs w:val="20"/>
              </w:rPr>
            </w:pPr>
            <w:r w:rsidRPr="00911E26">
              <w:rPr>
                <w:rFonts w:asciiTheme="minorEastAsia" w:hAnsiTheme="minorEastAsia"/>
                <w:sz w:val="20"/>
              </w:rPr>
              <w:t>7</w:t>
            </w:r>
          </w:p>
        </w:tc>
        <w:tc>
          <w:tcPr>
            <w:tcW w:w="874"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43"/>
              <w:jc w:val="center"/>
              <w:rPr>
                <w:rFonts w:asciiTheme="minorEastAsia" w:hAnsiTheme="minorEastAsia" w:cs="宋体"/>
                <w:sz w:val="21"/>
                <w:szCs w:val="21"/>
              </w:rPr>
            </w:pPr>
            <w:r w:rsidRPr="00911E26">
              <w:rPr>
                <w:rFonts w:asciiTheme="minorEastAsia" w:hAnsiTheme="minorEastAsia" w:cs="宋体"/>
                <w:sz w:val="21"/>
                <w:szCs w:val="21"/>
              </w:rPr>
              <w:t>山羊绒</w:t>
            </w:r>
          </w:p>
        </w:tc>
        <w:tc>
          <w:tcPr>
            <w:tcW w:w="708" w:type="dxa"/>
            <w:tcBorders>
              <w:top w:val="single" w:sz="4" w:space="0" w:color="000000"/>
              <w:left w:val="single" w:sz="4" w:space="0" w:color="000000"/>
              <w:bottom w:val="single" w:sz="4" w:space="0" w:color="000000"/>
              <w:right w:val="single" w:sz="4" w:space="0" w:color="000000"/>
            </w:tcBorders>
          </w:tcPr>
          <w:p w:rsidR="00D41F98" w:rsidRPr="00911E26" w:rsidRDefault="00D41F98">
            <w:pPr>
              <w:rPr>
                <w:rFonts w:asciiTheme="minorEastAsia" w:hAnsiTheme="minorEastAsia"/>
              </w:rPr>
            </w:pPr>
          </w:p>
        </w:tc>
        <w:tc>
          <w:tcPr>
            <w:tcW w:w="1252"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43"/>
              <w:ind w:right="1"/>
              <w:jc w:val="center"/>
              <w:rPr>
                <w:rFonts w:asciiTheme="minorEastAsia" w:hAnsiTheme="minorEastAsia" w:cs="宋体"/>
                <w:sz w:val="21"/>
                <w:szCs w:val="21"/>
              </w:rPr>
            </w:pPr>
            <w:r w:rsidRPr="00911E26">
              <w:rPr>
                <w:rFonts w:asciiTheme="minorEastAsia" w:hAnsiTheme="minorEastAsia" w:cs="宋体"/>
                <w:sz w:val="21"/>
                <w:szCs w:val="21"/>
              </w:rPr>
              <w:t>全部参数</w:t>
            </w:r>
          </w:p>
        </w:tc>
        <w:tc>
          <w:tcPr>
            <w:tcW w:w="851" w:type="dxa"/>
            <w:tcBorders>
              <w:top w:val="single" w:sz="4" w:space="0" w:color="000000"/>
              <w:left w:val="single" w:sz="4" w:space="0" w:color="000000"/>
              <w:bottom w:val="single" w:sz="4" w:space="0" w:color="000000"/>
              <w:right w:val="single" w:sz="4" w:space="0" w:color="000000"/>
            </w:tcBorders>
          </w:tcPr>
          <w:p w:rsidR="00D41F98" w:rsidRPr="00911E26" w:rsidRDefault="001D1589" w:rsidP="00524799">
            <w:pPr>
              <w:pStyle w:val="TableParagraph"/>
              <w:spacing w:before="37"/>
              <w:ind w:firstLineChars="50" w:firstLine="105"/>
              <w:rPr>
                <w:rFonts w:asciiTheme="minorEastAsia" w:hAnsiTheme="minorEastAsia" w:cs="宋体"/>
                <w:sz w:val="21"/>
                <w:szCs w:val="21"/>
              </w:rPr>
            </w:pPr>
            <w:r w:rsidRPr="00911E26">
              <w:rPr>
                <w:rFonts w:asciiTheme="minorEastAsia" w:hAnsiTheme="minorEastAsia" w:hint="eastAsia"/>
                <w:sz w:val="21"/>
                <w:lang w:eastAsia="zh-CN"/>
              </w:rPr>
              <w:t>052904</w:t>
            </w:r>
          </w:p>
        </w:tc>
        <w:tc>
          <w:tcPr>
            <w:tcW w:w="2976"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line="262" w:lineRule="exact"/>
              <w:ind w:left="2"/>
              <w:jc w:val="center"/>
              <w:rPr>
                <w:rFonts w:asciiTheme="minorEastAsia" w:hAnsiTheme="minorEastAsia" w:cs="宋体"/>
                <w:sz w:val="21"/>
                <w:szCs w:val="21"/>
              </w:rPr>
            </w:pPr>
            <w:r w:rsidRPr="00911E26">
              <w:rPr>
                <w:rFonts w:asciiTheme="minorEastAsia" w:hAnsiTheme="minorEastAsia" w:cs="宋体"/>
                <w:sz w:val="21"/>
                <w:szCs w:val="21"/>
              </w:rPr>
              <w:t>山羊绒</w:t>
            </w:r>
          </w:p>
          <w:p w:rsidR="00D41F98" w:rsidRPr="00911E26" w:rsidRDefault="00C4089B">
            <w:pPr>
              <w:pStyle w:val="TableParagraph"/>
              <w:spacing w:before="37"/>
              <w:ind w:left="3"/>
              <w:jc w:val="center"/>
              <w:rPr>
                <w:rFonts w:asciiTheme="minorEastAsia" w:hAnsiTheme="minorEastAsia" w:cs="宋体"/>
                <w:sz w:val="21"/>
                <w:szCs w:val="21"/>
              </w:rPr>
            </w:pPr>
            <w:r w:rsidRPr="00911E26">
              <w:rPr>
                <w:rFonts w:asciiTheme="minorEastAsia" w:hAnsiTheme="minorEastAsia"/>
                <w:sz w:val="21"/>
              </w:rPr>
              <w:t>GB</w:t>
            </w:r>
            <w:r w:rsidRPr="00911E26">
              <w:rPr>
                <w:rFonts w:asciiTheme="minorEastAsia" w:hAnsiTheme="minorEastAsia"/>
                <w:spacing w:val="1"/>
                <w:sz w:val="21"/>
              </w:rPr>
              <w:t xml:space="preserve"> </w:t>
            </w:r>
            <w:r w:rsidRPr="00911E26">
              <w:rPr>
                <w:rFonts w:asciiTheme="minorEastAsia" w:hAnsiTheme="minorEastAsia"/>
                <w:sz w:val="21"/>
              </w:rPr>
              <w:t>18267-2013</w:t>
            </w:r>
          </w:p>
        </w:tc>
        <w:tc>
          <w:tcPr>
            <w:tcW w:w="993" w:type="dxa"/>
            <w:tcBorders>
              <w:top w:val="single" w:sz="4" w:space="0" w:color="000000"/>
              <w:left w:val="single" w:sz="4" w:space="0" w:color="000000"/>
              <w:bottom w:val="single" w:sz="4" w:space="0" w:color="000000"/>
              <w:right w:val="single" w:sz="4" w:space="0" w:color="000000"/>
            </w:tcBorders>
          </w:tcPr>
          <w:p w:rsidR="00D41F98" w:rsidRPr="00911E26" w:rsidRDefault="00D41F98">
            <w:pPr>
              <w:rPr>
                <w:rFonts w:asciiTheme="minorEastAsia" w:hAnsiTheme="minorEastAsia"/>
              </w:rPr>
            </w:pPr>
          </w:p>
        </w:tc>
        <w:tc>
          <w:tcPr>
            <w:tcW w:w="992" w:type="dxa"/>
            <w:tcBorders>
              <w:top w:val="single" w:sz="4" w:space="0" w:color="000000"/>
              <w:left w:val="single" w:sz="4" w:space="0" w:color="000000"/>
              <w:bottom w:val="single" w:sz="4" w:space="0" w:color="000000"/>
              <w:right w:val="single" w:sz="4" w:space="0" w:color="000000"/>
            </w:tcBorders>
          </w:tcPr>
          <w:p w:rsidR="00D41F98" w:rsidRPr="00911E26" w:rsidRDefault="00D41F98">
            <w:pPr>
              <w:rPr>
                <w:rFonts w:asciiTheme="minorEastAsia" w:hAnsiTheme="minorEastAsia"/>
              </w:rPr>
            </w:pPr>
          </w:p>
        </w:tc>
      </w:tr>
      <w:tr w:rsidR="006A6C0A" w:rsidRPr="00911E26" w:rsidTr="00496D4B">
        <w:trPr>
          <w:trHeight w:hRule="exact" w:val="533"/>
        </w:trPr>
        <w:tc>
          <w:tcPr>
            <w:tcW w:w="53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90"/>
              <w:ind w:left="155"/>
              <w:rPr>
                <w:rFonts w:asciiTheme="minorEastAsia" w:hAnsiTheme="minorEastAsia" w:cs="宋体"/>
                <w:sz w:val="21"/>
                <w:szCs w:val="21"/>
              </w:rPr>
            </w:pPr>
            <w:r w:rsidRPr="00911E26">
              <w:rPr>
                <w:rFonts w:asciiTheme="minorEastAsia" w:hAnsiTheme="minorEastAsia" w:cs="宋体"/>
                <w:sz w:val="21"/>
                <w:szCs w:val="21"/>
              </w:rPr>
              <w:t>…</w:t>
            </w:r>
          </w:p>
        </w:tc>
        <w:tc>
          <w:tcPr>
            <w:tcW w:w="874"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90"/>
              <w:jc w:val="center"/>
              <w:rPr>
                <w:rFonts w:asciiTheme="minorEastAsia" w:hAnsiTheme="minorEastAsia" w:cs="宋体"/>
                <w:sz w:val="21"/>
                <w:szCs w:val="21"/>
              </w:rPr>
            </w:pPr>
            <w:r w:rsidRPr="00911E26">
              <w:rPr>
                <w:rFonts w:asciiTheme="minorEastAsia" w:hAnsiTheme="minorEastAsia" w:cs="宋体"/>
                <w:sz w:val="21"/>
                <w:szCs w:val="21"/>
              </w:rPr>
              <w:t>…</w:t>
            </w:r>
          </w:p>
        </w:tc>
        <w:tc>
          <w:tcPr>
            <w:tcW w:w="70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90"/>
              <w:jc w:val="center"/>
              <w:rPr>
                <w:rFonts w:asciiTheme="minorEastAsia" w:hAnsiTheme="minorEastAsia" w:cs="宋体"/>
                <w:sz w:val="21"/>
                <w:szCs w:val="21"/>
              </w:rPr>
            </w:pPr>
            <w:r w:rsidRPr="00911E26">
              <w:rPr>
                <w:rFonts w:asciiTheme="minorEastAsia" w:hAnsiTheme="minorEastAsia" w:cs="宋体"/>
                <w:sz w:val="21"/>
                <w:szCs w:val="21"/>
              </w:rPr>
              <w:t>…</w:t>
            </w:r>
          </w:p>
        </w:tc>
        <w:tc>
          <w:tcPr>
            <w:tcW w:w="1252"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90"/>
              <w:ind w:right="2"/>
              <w:jc w:val="center"/>
              <w:rPr>
                <w:rFonts w:asciiTheme="minorEastAsia" w:hAnsiTheme="minorEastAsia" w:cs="宋体"/>
                <w:sz w:val="21"/>
                <w:szCs w:val="21"/>
              </w:rPr>
            </w:pPr>
            <w:r w:rsidRPr="00911E26">
              <w:rPr>
                <w:rFonts w:asciiTheme="minorEastAsia" w:hAnsiTheme="minorEastAsia" w:cs="宋体"/>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90"/>
              <w:ind w:right="2"/>
              <w:jc w:val="center"/>
              <w:rPr>
                <w:rFonts w:asciiTheme="minorEastAsia" w:hAnsiTheme="minorEastAsia" w:cs="宋体"/>
                <w:sz w:val="21"/>
                <w:szCs w:val="21"/>
              </w:rPr>
            </w:pPr>
            <w:r w:rsidRPr="00911E26">
              <w:rPr>
                <w:rFonts w:asciiTheme="minorEastAsia" w:hAnsiTheme="minorEastAsia" w:cs="宋体"/>
                <w:sz w:val="21"/>
                <w:szCs w:val="21"/>
              </w:rPr>
              <w:t>…</w:t>
            </w:r>
          </w:p>
        </w:tc>
        <w:tc>
          <w:tcPr>
            <w:tcW w:w="2976"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90"/>
              <w:ind w:right="1476"/>
              <w:jc w:val="right"/>
              <w:rPr>
                <w:rFonts w:asciiTheme="minorEastAsia" w:hAnsiTheme="minorEastAsia" w:cs="宋体"/>
                <w:sz w:val="21"/>
                <w:szCs w:val="21"/>
              </w:rPr>
            </w:pPr>
            <w:r w:rsidRPr="00911E26">
              <w:rPr>
                <w:rFonts w:asciiTheme="minorEastAsia" w:hAnsiTheme="minorEastAsia" w:cs="宋体"/>
                <w:sz w:val="21"/>
                <w:szCs w:val="21"/>
              </w:rPr>
              <w:t>…</w:t>
            </w:r>
          </w:p>
        </w:tc>
        <w:tc>
          <w:tcPr>
            <w:tcW w:w="993"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90"/>
              <w:jc w:val="center"/>
              <w:rPr>
                <w:rFonts w:asciiTheme="minorEastAsia" w:hAnsiTheme="minorEastAsia" w:cs="宋体"/>
                <w:sz w:val="21"/>
                <w:szCs w:val="21"/>
              </w:rPr>
            </w:pPr>
            <w:r w:rsidRPr="00911E26">
              <w:rPr>
                <w:rFonts w:asciiTheme="minorEastAsia" w:hAnsiTheme="minorEastAsia" w:cs="宋体"/>
                <w:sz w:val="21"/>
                <w:szCs w:val="21"/>
              </w:rPr>
              <w:t>…</w:t>
            </w:r>
          </w:p>
        </w:tc>
        <w:tc>
          <w:tcPr>
            <w:tcW w:w="992" w:type="dxa"/>
            <w:tcBorders>
              <w:top w:val="single" w:sz="4" w:space="0" w:color="000000"/>
              <w:left w:val="single" w:sz="4" w:space="0" w:color="000000"/>
              <w:bottom w:val="single" w:sz="4" w:space="0" w:color="000000"/>
              <w:right w:val="single" w:sz="4" w:space="0" w:color="000000"/>
            </w:tcBorders>
          </w:tcPr>
          <w:p w:rsidR="00D41F98" w:rsidRPr="00911E26" w:rsidRDefault="00D41F98">
            <w:pPr>
              <w:rPr>
                <w:rFonts w:asciiTheme="minorEastAsia" w:hAnsiTheme="minorEastAsia"/>
              </w:rPr>
            </w:pPr>
          </w:p>
        </w:tc>
      </w:tr>
    </w:tbl>
    <w:p w:rsidR="006A5467" w:rsidRDefault="00C4089B" w:rsidP="006A5467">
      <w:pPr>
        <w:spacing w:line="328" w:lineRule="auto"/>
        <w:ind w:leftChars="100" w:left="220" w:right="130"/>
        <w:rPr>
          <w:rFonts w:asciiTheme="minorEastAsia" w:hAnsiTheme="minorEastAsia" w:cs="宋体" w:hint="eastAsia"/>
          <w:b/>
          <w:bCs/>
          <w:sz w:val="24"/>
          <w:szCs w:val="24"/>
          <w:lang w:eastAsia="zh-CN"/>
        </w:rPr>
      </w:pPr>
      <w:r w:rsidRPr="00911E26">
        <w:rPr>
          <w:rFonts w:asciiTheme="minorEastAsia" w:hAnsiTheme="minorEastAsia" w:cs="宋体"/>
          <w:b/>
          <w:bCs/>
          <w:sz w:val="24"/>
          <w:szCs w:val="24"/>
          <w:lang w:eastAsia="zh-CN"/>
        </w:rPr>
        <w:t xml:space="preserve">3.2 检测项目/参数 </w:t>
      </w:r>
    </w:p>
    <w:p w:rsidR="00D41F98" w:rsidRPr="006A5467" w:rsidRDefault="00C4089B" w:rsidP="006A5467">
      <w:pPr>
        <w:pStyle w:val="a3"/>
        <w:spacing w:before="36" w:line="338" w:lineRule="auto"/>
        <w:ind w:right="135" w:firstLine="480"/>
        <w:rPr>
          <w:rFonts w:asciiTheme="minorEastAsia" w:eastAsiaTheme="minorEastAsia" w:hAnsiTheme="minorEastAsia"/>
          <w:i w:val="0"/>
          <w:lang w:eastAsia="zh-CN"/>
        </w:rPr>
      </w:pPr>
      <w:r w:rsidRPr="006A5467">
        <w:rPr>
          <w:rFonts w:asciiTheme="minorEastAsia" w:eastAsiaTheme="minorEastAsia" w:hAnsiTheme="minorEastAsia"/>
          <w:i w:val="0"/>
          <w:lang w:eastAsia="zh-CN"/>
        </w:rPr>
        <w:t>纺织检测领域表述各产品类别的检测项目/参数时，按照物理性能、</w:t>
      </w:r>
      <w:r w:rsidR="00576A62" w:rsidRPr="006A5467">
        <w:rPr>
          <w:rFonts w:asciiTheme="minorEastAsia" w:eastAsiaTheme="minorEastAsia" w:hAnsiTheme="minorEastAsia"/>
          <w:i w:val="0"/>
          <w:lang w:eastAsia="zh-CN"/>
        </w:rPr>
        <w:t>染色牢度</w:t>
      </w:r>
      <w:r w:rsidR="00576A62" w:rsidRPr="006A5467">
        <w:rPr>
          <w:rFonts w:asciiTheme="minorEastAsia" w:eastAsiaTheme="minorEastAsia" w:hAnsiTheme="minorEastAsia" w:hint="eastAsia"/>
          <w:i w:val="0"/>
          <w:lang w:eastAsia="zh-CN"/>
        </w:rPr>
        <w:t>、</w:t>
      </w:r>
      <w:r w:rsidRPr="006A5467">
        <w:rPr>
          <w:rFonts w:asciiTheme="minorEastAsia" w:eastAsiaTheme="minorEastAsia" w:hAnsiTheme="minorEastAsia"/>
          <w:i w:val="0"/>
          <w:lang w:eastAsia="zh-CN"/>
        </w:rPr>
        <w:t xml:space="preserve">化学性能、其他性能的顺序依次进行。纺织品、服装类别的检测项目/参数表述顺序如下： </w:t>
      </w:r>
      <w:r w:rsidR="00576A62" w:rsidRPr="006A5467">
        <w:rPr>
          <w:rFonts w:asciiTheme="minorEastAsia" w:eastAsiaTheme="minorEastAsia" w:hAnsiTheme="minorEastAsia"/>
          <w:i w:val="0"/>
          <w:lang w:eastAsia="zh-CN"/>
        </w:rPr>
        <w:t>物理（规格尺寸、力学性能、其它服用性能</w:t>
      </w:r>
      <w:r w:rsidRPr="006A5467">
        <w:rPr>
          <w:rFonts w:asciiTheme="minorEastAsia" w:eastAsiaTheme="minorEastAsia" w:hAnsiTheme="minorEastAsia"/>
          <w:i w:val="0"/>
          <w:lang w:eastAsia="zh-CN"/>
        </w:rPr>
        <w:t>等）、</w:t>
      </w:r>
      <w:r w:rsidR="00576A62" w:rsidRPr="006A5467">
        <w:rPr>
          <w:rFonts w:asciiTheme="minorEastAsia" w:eastAsiaTheme="minorEastAsia" w:hAnsiTheme="minorEastAsia"/>
          <w:i w:val="0"/>
          <w:lang w:eastAsia="zh-CN"/>
        </w:rPr>
        <w:t>染色牢度</w:t>
      </w:r>
      <w:r w:rsidR="00576A62" w:rsidRPr="006A5467">
        <w:rPr>
          <w:rFonts w:asciiTheme="minorEastAsia" w:eastAsiaTheme="minorEastAsia" w:hAnsiTheme="minorEastAsia" w:hint="eastAsia"/>
          <w:i w:val="0"/>
          <w:lang w:eastAsia="zh-CN"/>
        </w:rPr>
        <w:t>、</w:t>
      </w:r>
      <w:r w:rsidRPr="006A5467">
        <w:rPr>
          <w:rFonts w:asciiTheme="minorEastAsia" w:eastAsiaTheme="minorEastAsia" w:hAnsiTheme="minorEastAsia"/>
          <w:i w:val="0"/>
          <w:lang w:eastAsia="zh-CN"/>
        </w:rPr>
        <w:t>化学（纤维成分</w:t>
      </w:r>
      <w:r w:rsidR="003E08F7" w:rsidRPr="006A5467">
        <w:rPr>
          <w:rFonts w:asciiTheme="minorEastAsia" w:eastAsiaTheme="minorEastAsia" w:hAnsiTheme="minorEastAsia" w:hint="eastAsia"/>
          <w:i w:val="0"/>
          <w:lang w:eastAsia="zh-CN"/>
        </w:rPr>
        <w:t>定性、纤维成分定量</w:t>
      </w:r>
      <w:r w:rsidRPr="006A5467">
        <w:rPr>
          <w:rFonts w:asciiTheme="minorEastAsia" w:eastAsiaTheme="minorEastAsia" w:hAnsiTheme="minorEastAsia"/>
          <w:i w:val="0"/>
          <w:lang w:eastAsia="zh-CN"/>
        </w:rPr>
        <w:t>、甲醛、pH 值、</w:t>
      </w:r>
      <w:r w:rsidR="003E08F7" w:rsidRPr="006A5467">
        <w:rPr>
          <w:rFonts w:asciiTheme="minorEastAsia" w:eastAsiaTheme="minorEastAsia" w:hAnsiTheme="minorEastAsia" w:hint="eastAsia"/>
          <w:i w:val="0"/>
          <w:lang w:eastAsia="zh-CN"/>
        </w:rPr>
        <w:t>可分解致癌芳香</w:t>
      </w:r>
      <w:proofErr w:type="gramStart"/>
      <w:r w:rsidR="003E08F7" w:rsidRPr="006A5467">
        <w:rPr>
          <w:rFonts w:asciiTheme="minorEastAsia" w:eastAsiaTheme="minorEastAsia" w:hAnsiTheme="minorEastAsia" w:hint="eastAsia"/>
          <w:i w:val="0"/>
          <w:lang w:eastAsia="zh-CN"/>
        </w:rPr>
        <w:t>胺</w:t>
      </w:r>
      <w:proofErr w:type="gramEnd"/>
      <w:r w:rsidR="003E08F7" w:rsidRPr="006A5467">
        <w:rPr>
          <w:rFonts w:asciiTheme="minorEastAsia" w:eastAsiaTheme="minorEastAsia" w:hAnsiTheme="minorEastAsia" w:hint="eastAsia"/>
          <w:i w:val="0"/>
          <w:lang w:eastAsia="zh-CN"/>
        </w:rPr>
        <w:t>染料</w:t>
      </w:r>
      <w:r w:rsidRPr="006A5467">
        <w:rPr>
          <w:rFonts w:asciiTheme="minorEastAsia" w:eastAsiaTheme="minorEastAsia" w:hAnsiTheme="minorEastAsia"/>
          <w:i w:val="0"/>
          <w:lang w:eastAsia="zh-CN"/>
        </w:rPr>
        <w:t>、致癌致敏染料、重金属、</w:t>
      </w:r>
      <w:r w:rsidR="00DF5364" w:rsidRPr="006A5467">
        <w:rPr>
          <w:rFonts w:asciiTheme="minorEastAsia" w:eastAsiaTheme="minorEastAsia" w:hAnsiTheme="minorEastAsia" w:hint="eastAsia"/>
          <w:i w:val="0"/>
          <w:lang w:eastAsia="zh-CN"/>
        </w:rPr>
        <w:t>邻苯二甲酸酯、</w:t>
      </w:r>
      <w:r w:rsidRPr="006A5467">
        <w:rPr>
          <w:rFonts w:asciiTheme="minorEastAsia" w:eastAsiaTheme="minorEastAsia" w:hAnsiTheme="minorEastAsia"/>
          <w:i w:val="0"/>
          <w:lang w:eastAsia="zh-CN"/>
        </w:rPr>
        <w:t>农药残留量、其它有机化合物等）、微生物检测。</w:t>
      </w:r>
    </w:p>
    <w:p w:rsidR="00D41F98" w:rsidRPr="00911E26" w:rsidRDefault="00C4089B">
      <w:pPr>
        <w:pStyle w:val="a3"/>
        <w:spacing w:before="36" w:line="338" w:lineRule="auto"/>
        <w:ind w:right="135" w:firstLine="480"/>
        <w:rPr>
          <w:rFonts w:asciiTheme="minorEastAsia" w:eastAsiaTheme="minorEastAsia" w:hAnsiTheme="minorEastAsia"/>
          <w:i w:val="0"/>
          <w:lang w:eastAsia="zh-CN"/>
        </w:rPr>
      </w:pPr>
      <w:r w:rsidRPr="00911E26">
        <w:rPr>
          <w:rFonts w:asciiTheme="minorEastAsia" w:eastAsiaTheme="minorEastAsia" w:hAnsiTheme="minorEastAsia"/>
          <w:i w:val="0"/>
          <w:lang w:eastAsia="zh-CN"/>
        </w:rPr>
        <w:t>纺织检测领域认可范围内的检测方法标准应在项目</w:t>
      </w:r>
      <w:r w:rsidRPr="00911E26">
        <w:rPr>
          <w:rFonts w:asciiTheme="minorEastAsia" w:eastAsiaTheme="minorEastAsia" w:hAnsiTheme="minorEastAsia" w:cs="Times New Roman"/>
          <w:i w:val="0"/>
          <w:lang w:eastAsia="zh-CN"/>
        </w:rPr>
        <w:t>/</w:t>
      </w:r>
      <w:r w:rsidRPr="00911E26">
        <w:rPr>
          <w:rFonts w:asciiTheme="minorEastAsia" w:eastAsiaTheme="minorEastAsia" w:hAnsiTheme="minorEastAsia"/>
          <w:i w:val="0"/>
          <w:lang w:eastAsia="zh-CN"/>
        </w:rPr>
        <w:t xml:space="preserve">参数栏中全部列出，产品标 </w:t>
      </w:r>
      <w:r w:rsidRPr="00911E26">
        <w:rPr>
          <w:rFonts w:asciiTheme="minorEastAsia" w:eastAsiaTheme="minorEastAsia" w:hAnsiTheme="minorEastAsia"/>
          <w:i w:val="0"/>
          <w:spacing w:val="-3"/>
          <w:lang w:eastAsia="zh-CN"/>
        </w:rPr>
        <w:t>准中包含但未单独列出的检测参数不认为包含在认可范围内。若产品标准条款中规定</w:t>
      </w:r>
    </w:p>
    <w:p w:rsidR="00D41F98" w:rsidRPr="00911E26" w:rsidRDefault="00C4089B">
      <w:pPr>
        <w:pStyle w:val="a3"/>
        <w:spacing w:line="348" w:lineRule="auto"/>
        <w:ind w:right="102"/>
        <w:jc w:val="both"/>
        <w:rPr>
          <w:rFonts w:asciiTheme="minorEastAsia" w:eastAsiaTheme="minorEastAsia" w:hAnsiTheme="minorEastAsia"/>
          <w:i w:val="0"/>
          <w:lang w:eastAsia="zh-CN"/>
        </w:rPr>
      </w:pPr>
      <w:r w:rsidRPr="00911E26">
        <w:rPr>
          <w:rFonts w:asciiTheme="minorEastAsia" w:eastAsiaTheme="minorEastAsia" w:hAnsiTheme="minorEastAsia"/>
          <w:i w:val="0"/>
          <w:lang w:eastAsia="zh-CN"/>
        </w:rPr>
        <w:t>的试验方法与已经单列出的检测参数的试验原理、试验设备一致，可不再单独列出， 其认可结果视为与相应的已单列出检测参数的认可结果一致。如</w:t>
      </w:r>
      <w:r w:rsidRPr="00911E26">
        <w:rPr>
          <w:rFonts w:asciiTheme="minorEastAsia" w:eastAsiaTheme="minorEastAsia" w:hAnsiTheme="minorEastAsia"/>
          <w:i w:val="0"/>
          <w:spacing w:val="-66"/>
          <w:lang w:eastAsia="zh-CN"/>
        </w:rPr>
        <w:t xml:space="preserve"> </w:t>
      </w:r>
      <w:r w:rsidR="002845B6" w:rsidRPr="00911E26">
        <w:rPr>
          <w:rFonts w:asciiTheme="minorEastAsia" w:eastAsiaTheme="minorEastAsia" w:hAnsiTheme="minorEastAsia" w:cs="Times New Roman" w:hint="eastAsia"/>
          <w:i w:val="0"/>
          <w:lang w:eastAsia="zh-CN"/>
        </w:rPr>
        <w:t>FZ</w:t>
      </w:r>
      <w:r w:rsidRPr="00911E26">
        <w:rPr>
          <w:rFonts w:asciiTheme="minorEastAsia" w:eastAsiaTheme="minorEastAsia" w:hAnsiTheme="minorEastAsia" w:cs="Times New Roman"/>
          <w:i w:val="0"/>
          <w:lang w:eastAsia="zh-CN"/>
        </w:rPr>
        <w:t xml:space="preserve">/T </w:t>
      </w:r>
      <w:r w:rsidR="002845B6" w:rsidRPr="00911E26">
        <w:rPr>
          <w:rFonts w:asciiTheme="minorEastAsia" w:eastAsiaTheme="minorEastAsia" w:hAnsiTheme="minorEastAsia" w:cs="Times New Roman" w:hint="eastAsia"/>
          <w:i w:val="0"/>
          <w:lang w:eastAsia="zh-CN"/>
        </w:rPr>
        <w:t>81007-2012</w:t>
      </w:r>
      <w:r w:rsidRPr="00911E26">
        <w:rPr>
          <w:rFonts w:asciiTheme="minorEastAsia" w:eastAsiaTheme="minorEastAsia" w:hAnsiTheme="minorEastAsia"/>
          <w:i w:val="0"/>
          <w:lang w:eastAsia="zh-CN"/>
        </w:rPr>
        <w:t>《</w:t>
      </w:r>
      <w:r w:rsidR="002845B6" w:rsidRPr="00911E26">
        <w:rPr>
          <w:rFonts w:asciiTheme="minorEastAsia" w:eastAsiaTheme="minorEastAsia" w:hAnsiTheme="minorEastAsia" w:hint="eastAsia"/>
          <w:i w:val="0"/>
          <w:lang w:eastAsia="zh-CN"/>
        </w:rPr>
        <w:t>单夹</w:t>
      </w:r>
      <w:r w:rsidR="00AF2200" w:rsidRPr="00911E26">
        <w:rPr>
          <w:rFonts w:asciiTheme="minorEastAsia" w:eastAsiaTheme="minorEastAsia" w:hAnsiTheme="minorEastAsia" w:hint="eastAsia"/>
          <w:i w:val="0"/>
          <w:lang w:eastAsia="zh-CN"/>
        </w:rPr>
        <w:t>服</w:t>
      </w:r>
      <w:r w:rsidRPr="00911E26">
        <w:rPr>
          <w:rFonts w:asciiTheme="minorEastAsia" w:eastAsiaTheme="minorEastAsia" w:hAnsiTheme="minorEastAsia"/>
          <w:i w:val="0"/>
          <w:lang w:eastAsia="zh-CN"/>
        </w:rPr>
        <w:t xml:space="preserve">》 的规范性附录 </w:t>
      </w:r>
      <w:r w:rsidR="0044197E" w:rsidRPr="00911E26">
        <w:rPr>
          <w:rFonts w:asciiTheme="minorEastAsia" w:eastAsiaTheme="minorEastAsia" w:hAnsiTheme="minorEastAsia" w:cs="Times New Roman" w:hint="eastAsia"/>
          <w:i w:val="0"/>
          <w:lang w:eastAsia="zh-CN"/>
        </w:rPr>
        <w:t>A</w:t>
      </w:r>
      <w:r w:rsidRPr="00911E26">
        <w:rPr>
          <w:rFonts w:asciiTheme="minorEastAsia" w:eastAsiaTheme="minorEastAsia" w:hAnsiTheme="minorEastAsia" w:cs="Times New Roman"/>
          <w:i w:val="0"/>
          <w:lang w:eastAsia="zh-CN"/>
        </w:rPr>
        <w:t xml:space="preserve"> </w:t>
      </w:r>
      <w:r w:rsidR="00AF2200" w:rsidRPr="00911E26">
        <w:rPr>
          <w:rFonts w:asciiTheme="minorEastAsia" w:eastAsiaTheme="minorEastAsia" w:hAnsiTheme="minorEastAsia" w:hint="eastAsia"/>
          <w:i w:val="0"/>
          <w:lang w:eastAsia="zh-CN"/>
        </w:rPr>
        <w:t>接缝性能试验方法</w:t>
      </w:r>
      <w:r w:rsidRPr="00911E26">
        <w:rPr>
          <w:rFonts w:asciiTheme="minorEastAsia" w:eastAsiaTheme="minorEastAsia" w:hAnsiTheme="minorEastAsia"/>
          <w:i w:val="0"/>
          <w:lang w:eastAsia="zh-CN"/>
        </w:rPr>
        <w:t>。</w:t>
      </w:r>
    </w:p>
    <w:p w:rsidR="004748B3" w:rsidRPr="00911E26" w:rsidRDefault="00C4089B" w:rsidP="006A5467">
      <w:pPr>
        <w:pStyle w:val="a3"/>
        <w:spacing w:before="16" w:line="357" w:lineRule="auto"/>
        <w:ind w:right="190" w:firstLine="480"/>
        <w:rPr>
          <w:rFonts w:asciiTheme="minorEastAsia" w:eastAsiaTheme="minorEastAsia" w:hAnsiTheme="minorEastAsia"/>
          <w:i w:val="0"/>
          <w:lang w:eastAsia="zh-CN"/>
        </w:rPr>
      </w:pPr>
      <w:r w:rsidRPr="00911E26">
        <w:rPr>
          <w:rFonts w:asciiTheme="minorEastAsia" w:eastAsiaTheme="minorEastAsia" w:hAnsiTheme="minorEastAsia"/>
          <w:i w:val="0"/>
          <w:spacing w:val="-3"/>
          <w:lang w:eastAsia="zh-CN"/>
        </w:rPr>
        <w:lastRenderedPageBreak/>
        <w:t xml:space="preserve">纤维类试验方法汇总型标准应列在检测对象栏中，其中的检测参数要展开，参见 </w:t>
      </w:r>
      <w:r w:rsidRPr="00911E26">
        <w:rPr>
          <w:rFonts w:asciiTheme="minorEastAsia" w:eastAsiaTheme="minorEastAsia" w:hAnsiTheme="minorEastAsia"/>
          <w:i w:val="0"/>
          <w:lang w:eastAsia="zh-CN"/>
        </w:rPr>
        <w:t>表</w:t>
      </w:r>
      <w:r w:rsidRPr="00911E26">
        <w:rPr>
          <w:rFonts w:asciiTheme="minorEastAsia" w:eastAsiaTheme="minorEastAsia" w:hAnsiTheme="minorEastAsia"/>
          <w:i w:val="0"/>
          <w:spacing w:val="-60"/>
          <w:lang w:eastAsia="zh-CN"/>
        </w:rPr>
        <w:t xml:space="preserve"> </w:t>
      </w:r>
      <w:r w:rsidRPr="00911E26">
        <w:rPr>
          <w:rFonts w:asciiTheme="minorEastAsia" w:eastAsiaTheme="minorEastAsia" w:hAnsiTheme="minorEastAsia" w:cs="Times New Roman"/>
          <w:i w:val="0"/>
          <w:lang w:eastAsia="zh-CN"/>
        </w:rPr>
        <w:t xml:space="preserve">3 </w:t>
      </w:r>
      <w:r w:rsidRPr="00911E26">
        <w:rPr>
          <w:rFonts w:asciiTheme="minorEastAsia" w:eastAsiaTheme="minorEastAsia" w:hAnsiTheme="minorEastAsia"/>
          <w:i w:val="0"/>
          <w:lang w:eastAsia="zh-CN"/>
        </w:rPr>
        <w:t>纺织实验室检测对象规范表述示例二。</w:t>
      </w:r>
    </w:p>
    <w:p w:rsidR="00D41F98" w:rsidRPr="00911E26" w:rsidRDefault="00C4089B">
      <w:pPr>
        <w:pStyle w:val="a3"/>
        <w:spacing w:before="5"/>
        <w:ind w:left="2553" w:right="190"/>
        <w:rPr>
          <w:rFonts w:asciiTheme="minorEastAsia" w:eastAsiaTheme="minorEastAsia" w:hAnsiTheme="minorEastAsia"/>
          <w:i w:val="0"/>
          <w:lang w:eastAsia="zh-CN"/>
        </w:rPr>
      </w:pPr>
      <w:r w:rsidRPr="00911E26">
        <w:rPr>
          <w:rFonts w:asciiTheme="minorEastAsia" w:eastAsiaTheme="minorEastAsia" w:hAnsiTheme="minorEastAsia"/>
          <w:i w:val="0"/>
          <w:lang w:eastAsia="zh-CN"/>
        </w:rPr>
        <w:t xml:space="preserve">表 </w:t>
      </w:r>
      <w:r w:rsidRPr="00911E26">
        <w:rPr>
          <w:rFonts w:asciiTheme="minorEastAsia" w:eastAsiaTheme="minorEastAsia" w:hAnsiTheme="minorEastAsia" w:cs="宋体"/>
          <w:i w:val="0"/>
          <w:lang w:eastAsia="zh-CN"/>
        </w:rPr>
        <w:t>3</w:t>
      </w:r>
      <w:r w:rsidRPr="00911E26">
        <w:rPr>
          <w:rFonts w:asciiTheme="minorEastAsia" w:eastAsiaTheme="minorEastAsia" w:hAnsiTheme="minorEastAsia" w:cs="宋体"/>
          <w:i w:val="0"/>
          <w:spacing w:val="-60"/>
          <w:lang w:eastAsia="zh-CN"/>
        </w:rPr>
        <w:t xml:space="preserve"> </w:t>
      </w:r>
      <w:r w:rsidRPr="00911E26">
        <w:rPr>
          <w:rFonts w:asciiTheme="minorEastAsia" w:eastAsiaTheme="minorEastAsia" w:hAnsiTheme="minorEastAsia"/>
          <w:i w:val="0"/>
          <w:lang w:eastAsia="zh-CN"/>
        </w:rPr>
        <w:t>纺织实验室检测对象规范表述示例二</w:t>
      </w:r>
    </w:p>
    <w:p w:rsidR="00D41F98" w:rsidRPr="00911E26" w:rsidRDefault="00D41F98">
      <w:pPr>
        <w:spacing w:before="10"/>
        <w:rPr>
          <w:rFonts w:asciiTheme="minorEastAsia" w:hAnsiTheme="minorEastAsia" w:cs="宋体"/>
          <w:sz w:val="8"/>
          <w:szCs w:val="8"/>
          <w:lang w:eastAsia="zh-CN"/>
        </w:rPr>
      </w:pPr>
    </w:p>
    <w:tbl>
      <w:tblPr>
        <w:tblStyle w:val="TableNormal"/>
        <w:tblW w:w="9379" w:type="dxa"/>
        <w:tblInd w:w="124" w:type="dxa"/>
        <w:tblLayout w:type="fixed"/>
        <w:tblLook w:val="01E0" w:firstRow="1" w:lastRow="1" w:firstColumn="1" w:lastColumn="1" w:noHBand="0" w:noVBand="0"/>
      </w:tblPr>
      <w:tblGrid>
        <w:gridCol w:w="540"/>
        <w:gridCol w:w="874"/>
        <w:gridCol w:w="708"/>
        <w:gridCol w:w="1526"/>
        <w:gridCol w:w="828"/>
        <w:gridCol w:w="2776"/>
        <w:gridCol w:w="1131"/>
        <w:gridCol w:w="996"/>
      </w:tblGrid>
      <w:tr w:rsidR="006A6C0A" w:rsidRPr="00911E26" w:rsidTr="00496D4B">
        <w:trPr>
          <w:trHeight w:hRule="exact" w:val="398"/>
        </w:trPr>
        <w:tc>
          <w:tcPr>
            <w:tcW w:w="540" w:type="dxa"/>
            <w:vMerge w:val="restart"/>
            <w:tcBorders>
              <w:top w:val="single" w:sz="4" w:space="0" w:color="000000"/>
              <w:left w:val="single" w:sz="4" w:space="0" w:color="000000"/>
              <w:right w:val="single" w:sz="4" w:space="0" w:color="000000"/>
            </w:tcBorders>
            <w:shd w:val="clear" w:color="auto" w:fill="E7E7E7"/>
          </w:tcPr>
          <w:p w:rsidR="00D41F98" w:rsidRPr="00911E26" w:rsidRDefault="00C4089B">
            <w:pPr>
              <w:pStyle w:val="TableParagraph"/>
              <w:spacing w:before="30" w:line="340" w:lineRule="auto"/>
              <w:ind w:left="158" w:right="158"/>
              <w:rPr>
                <w:rFonts w:asciiTheme="minorEastAsia" w:hAnsiTheme="minorEastAsia" w:cs="宋体"/>
                <w:sz w:val="21"/>
                <w:szCs w:val="21"/>
              </w:rPr>
            </w:pPr>
            <w:r w:rsidRPr="00911E26">
              <w:rPr>
                <w:rFonts w:asciiTheme="minorEastAsia" w:hAnsiTheme="minorEastAsia" w:cs="宋体"/>
                <w:b/>
                <w:bCs/>
                <w:sz w:val="21"/>
                <w:szCs w:val="21"/>
              </w:rPr>
              <w:t>序 号</w:t>
            </w:r>
          </w:p>
        </w:tc>
        <w:tc>
          <w:tcPr>
            <w:tcW w:w="874" w:type="dxa"/>
            <w:vMerge w:val="restart"/>
            <w:tcBorders>
              <w:top w:val="single" w:sz="4" w:space="0" w:color="000000"/>
              <w:left w:val="single" w:sz="4" w:space="0" w:color="000000"/>
              <w:right w:val="single" w:sz="4" w:space="0" w:color="000000"/>
            </w:tcBorders>
            <w:shd w:val="clear" w:color="auto" w:fill="E7E7E7"/>
          </w:tcPr>
          <w:p w:rsidR="00D41F98" w:rsidRPr="00911E26" w:rsidRDefault="00C4089B">
            <w:pPr>
              <w:pStyle w:val="TableParagraph"/>
              <w:spacing w:before="30" w:line="340" w:lineRule="auto"/>
              <w:ind w:left="220" w:right="218"/>
              <w:rPr>
                <w:rFonts w:asciiTheme="minorEastAsia" w:hAnsiTheme="minorEastAsia" w:cs="宋体"/>
                <w:sz w:val="21"/>
                <w:szCs w:val="21"/>
              </w:rPr>
            </w:pPr>
            <w:r w:rsidRPr="00911E26">
              <w:rPr>
                <w:rFonts w:asciiTheme="minorEastAsia" w:hAnsiTheme="minorEastAsia" w:cs="宋体"/>
                <w:b/>
                <w:bCs/>
                <w:sz w:val="21"/>
                <w:szCs w:val="21"/>
              </w:rPr>
              <w:t>检测 对象</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E7E7E7"/>
          </w:tcPr>
          <w:p w:rsidR="00D41F98" w:rsidRPr="00911E26" w:rsidRDefault="00C4089B">
            <w:pPr>
              <w:pStyle w:val="TableParagraph"/>
              <w:spacing w:before="26"/>
              <w:ind w:left="638"/>
              <w:rPr>
                <w:rFonts w:asciiTheme="minorEastAsia" w:hAnsiTheme="minorEastAsia" w:cs="宋体"/>
                <w:sz w:val="21"/>
                <w:szCs w:val="21"/>
              </w:rPr>
            </w:pPr>
            <w:r w:rsidRPr="00911E26">
              <w:rPr>
                <w:rFonts w:asciiTheme="minorEastAsia" w:hAnsiTheme="minorEastAsia" w:cs="宋体"/>
                <w:b/>
                <w:bCs/>
                <w:sz w:val="21"/>
                <w:szCs w:val="21"/>
              </w:rPr>
              <w:t>项目/参数</w:t>
            </w:r>
          </w:p>
        </w:tc>
        <w:tc>
          <w:tcPr>
            <w:tcW w:w="828" w:type="dxa"/>
            <w:vMerge w:val="restart"/>
            <w:tcBorders>
              <w:top w:val="single" w:sz="4" w:space="0" w:color="000000"/>
              <w:left w:val="single" w:sz="4" w:space="0" w:color="000000"/>
              <w:right w:val="single" w:sz="4" w:space="0" w:color="000000"/>
            </w:tcBorders>
            <w:shd w:val="clear" w:color="auto" w:fill="E7E7E7"/>
          </w:tcPr>
          <w:p w:rsidR="00D41F98" w:rsidRPr="00911E26" w:rsidRDefault="00C4089B">
            <w:pPr>
              <w:pStyle w:val="TableParagraph"/>
              <w:spacing w:before="30" w:line="340" w:lineRule="auto"/>
              <w:ind w:left="196" w:right="197"/>
              <w:rPr>
                <w:rFonts w:asciiTheme="minorEastAsia" w:hAnsiTheme="minorEastAsia" w:cs="宋体"/>
                <w:sz w:val="21"/>
                <w:szCs w:val="21"/>
              </w:rPr>
            </w:pPr>
            <w:r w:rsidRPr="00911E26">
              <w:rPr>
                <w:rFonts w:asciiTheme="minorEastAsia" w:hAnsiTheme="minorEastAsia" w:cs="宋体"/>
                <w:b/>
                <w:bCs/>
                <w:sz w:val="21"/>
                <w:szCs w:val="21"/>
              </w:rPr>
              <w:t>领域 代码</w:t>
            </w:r>
          </w:p>
        </w:tc>
        <w:tc>
          <w:tcPr>
            <w:tcW w:w="2776" w:type="dxa"/>
            <w:vMerge w:val="restart"/>
            <w:tcBorders>
              <w:top w:val="single" w:sz="4" w:space="0" w:color="000000"/>
              <w:left w:val="single" w:sz="4" w:space="0" w:color="000000"/>
              <w:right w:val="single" w:sz="4" w:space="0" w:color="000000"/>
            </w:tcBorders>
            <w:shd w:val="clear" w:color="auto" w:fill="E7E7E7"/>
          </w:tcPr>
          <w:p w:rsidR="00D41F98" w:rsidRPr="00911E26" w:rsidRDefault="00C4089B">
            <w:pPr>
              <w:pStyle w:val="TableParagraph"/>
              <w:spacing w:before="30"/>
              <w:jc w:val="center"/>
              <w:rPr>
                <w:rFonts w:asciiTheme="minorEastAsia" w:hAnsiTheme="minorEastAsia" w:cs="宋体"/>
                <w:sz w:val="21"/>
                <w:szCs w:val="21"/>
                <w:lang w:eastAsia="zh-CN"/>
              </w:rPr>
            </w:pPr>
            <w:r w:rsidRPr="00911E26">
              <w:rPr>
                <w:rFonts w:asciiTheme="minorEastAsia" w:hAnsiTheme="minorEastAsia" w:cs="宋体"/>
                <w:b/>
                <w:bCs/>
                <w:sz w:val="21"/>
                <w:szCs w:val="21"/>
                <w:lang w:eastAsia="zh-CN"/>
              </w:rPr>
              <w:t>检测标准（方法）名称及编号</w:t>
            </w:r>
          </w:p>
          <w:p w:rsidR="00D41F98" w:rsidRPr="00911E26" w:rsidRDefault="00C4089B">
            <w:pPr>
              <w:pStyle w:val="TableParagraph"/>
              <w:spacing w:before="116"/>
              <w:jc w:val="center"/>
              <w:rPr>
                <w:rFonts w:asciiTheme="minorEastAsia" w:hAnsiTheme="minorEastAsia" w:cs="宋体"/>
                <w:sz w:val="21"/>
                <w:szCs w:val="21"/>
              </w:rPr>
            </w:pPr>
            <w:r w:rsidRPr="00911E26">
              <w:rPr>
                <w:rFonts w:asciiTheme="minorEastAsia" w:hAnsiTheme="minorEastAsia" w:cs="宋体"/>
                <w:b/>
                <w:bCs/>
                <w:sz w:val="21"/>
                <w:szCs w:val="21"/>
              </w:rPr>
              <w:t>（含年号）</w:t>
            </w:r>
          </w:p>
        </w:tc>
        <w:tc>
          <w:tcPr>
            <w:tcW w:w="1131" w:type="dxa"/>
            <w:vMerge w:val="restart"/>
            <w:tcBorders>
              <w:top w:val="single" w:sz="4" w:space="0" w:color="000000"/>
              <w:left w:val="single" w:sz="4" w:space="0" w:color="000000"/>
              <w:right w:val="single" w:sz="4" w:space="0" w:color="000000"/>
            </w:tcBorders>
            <w:shd w:val="clear" w:color="auto" w:fill="E7E7E7"/>
            <w:vAlign w:val="center"/>
          </w:tcPr>
          <w:p w:rsidR="00D41F98" w:rsidRPr="00911E26" w:rsidRDefault="00496D4B" w:rsidP="00496D4B">
            <w:pPr>
              <w:pStyle w:val="TableParagraph"/>
              <w:spacing w:before="30" w:line="340" w:lineRule="auto"/>
              <w:ind w:left="227" w:right="227"/>
              <w:jc w:val="center"/>
              <w:rPr>
                <w:rFonts w:asciiTheme="minorEastAsia" w:hAnsiTheme="minorEastAsia" w:cs="宋体"/>
                <w:sz w:val="21"/>
                <w:szCs w:val="21"/>
              </w:rPr>
            </w:pPr>
            <w:r w:rsidRPr="00911E26">
              <w:rPr>
                <w:rFonts w:asciiTheme="minorEastAsia" w:hAnsiTheme="minorEastAsia" w:cs="宋体"/>
                <w:b/>
                <w:bCs/>
                <w:sz w:val="21"/>
                <w:szCs w:val="21"/>
              </w:rPr>
              <w:t>说明</w:t>
            </w:r>
          </w:p>
        </w:tc>
        <w:tc>
          <w:tcPr>
            <w:tcW w:w="996" w:type="dxa"/>
            <w:vMerge w:val="restart"/>
            <w:tcBorders>
              <w:top w:val="single" w:sz="4" w:space="0" w:color="000000"/>
              <w:left w:val="single" w:sz="4" w:space="0" w:color="000000"/>
              <w:right w:val="single" w:sz="4" w:space="0" w:color="000000"/>
            </w:tcBorders>
            <w:shd w:val="clear" w:color="auto" w:fill="E7E7E7"/>
            <w:vAlign w:val="center"/>
          </w:tcPr>
          <w:p w:rsidR="00D41F98" w:rsidRPr="00911E26" w:rsidRDefault="00496D4B" w:rsidP="00496D4B">
            <w:pPr>
              <w:pStyle w:val="TableParagraph"/>
              <w:spacing w:before="30" w:line="340" w:lineRule="auto"/>
              <w:ind w:left="100" w:right="101"/>
              <w:jc w:val="center"/>
              <w:rPr>
                <w:rFonts w:asciiTheme="minorEastAsia" w:hAnsiTheme="minorEastAsia" w:cs="宋体"/>
                <w:b/>
                <w:bCs/>
                <w:sz w:val="21"/>
                <w:szCs w:val="21"/>
              </w:rPr>
            </w:pPr>
            <w:r w:rsidRPr="00911E26">
              <w:rPr>
                <w:rFonts w:asciiTheme="minorEastAsia" w:hAnsiTheme="minorEastAsia" w:cs="宋体"/>
                <w:b/>
                <w:bCs/>
                <w:sz w:val="21"/>
                <w:szCs w:val="21"/>
              </w:rPr>
              <w:t>备注</w:t>
            </w:r>
          </w:p>
        </w:tc>
      </w:tr>
      <w:tr w:rsidR="006A6C0A" w:rsidRPr="00911E26" w:rsidTr="00496D4B">
        <w:trPr>
          <w:trHeight w:hRule="exact" w:val="401"/>
        </w:trPr>
        <w:tc>
          <w:tcPr>
            <w:tcW w:w="540" w:type="dxa"/>
            <w:vMerge/>
            <w:tcBorders>
              <w:left w:val="single" w:sz="4" w:space="0" w:color="000000"/>
              <w:bottom w:val="single" w:sz="4" w:space="0" w:color="000000"/>
              <w:right w:val="single" w:sz="4" w:space="0" w:color="000000"/>
            </w:tcBorders>
            <w:shd w:val="clear" w:color="auto" w:fill="E7E7E7"/>
          </w:tcPr>
          <w:p w:rsidR="00D41F98" w:rsidRPr="00911E26" w:rsidRDefault="00D41F98">
            <w:pPr>
              <w:rPr>
                <w:rFonts w:asciiTheme="minorEastAsia" w:hAnsiTheme="minorEastAsia"/>
              </w:rPr>
            </w:pPr>
          </w:p>
        </w:tc>
        <w:tc>
          <w:tcPr>
            <w:tcW w:w="874" w:type="dxa"/>
            <w:vMerge/>
            <w:tcBorders>
              <w:left w:val="single" w:sz="4" w:space="0" w:color="000000"/>
              <w:bottom w:val="single" w:sz="4" w:space="0" w:color="000000"/>
              <w:right w:val="single" w:sz="4" w:space="0" w:color="000000"/>
            </w:tcBorders>
            <w:shd w:val="clear" w:color="auto" w:fill="E7E7E7"/>
          </w:tcPr>
          <w:p w:rsidR="00D41F98" w:rsidRPr="00911E26" w:rsidRDefault="00D41F98">
            <w:pPr>
              <w:rPr>
                <w:rFonts w:asciiTheme="minorEastAsia" w:hAnsiTheme="minorEastAsia"/>
              </w:rPr>
            </w:pPr>
          </w:p>
        </w:tc>
        <w:tc>
          <w:tcPr>
            <w:tcW w:w="708" w:type="dxa"/>
            <w:tcBorders>
              <w:top w:val="single" w:sz="4" w:space="0" w:color="000000"/>
              <w:left w:val="single" w:sz="4" w:space="0" w:color="000000"/>
              <w:bottom w:val="single" w:sz="4" w:space="0" w:color="000000"/>
              <w:right w:val="single" w:sz="4" w:space="0" w:color="000000"/>
            </w:tcBorders>
            <w:shd w:val="clear" w:color="auto" w:fill="E7E7E7"/>
          </w:tcPr>
          <w:p w:rsidR="00D41F98" w:rsidRPr="00911E26" w:rsidRDefault="00C4089B">
            <w:pPr>
              <w:pStyle w:val="TableParagraph"/>
              <w:spacing w:before="28"/>
              <w:jc w:val="center"/>
              <w:rPr>
                <w:rFonts w:asciiTheme="minorEastAsia" w:hAnsiTheme="minorEastAsia" w:cs="宋体"/>
                <w:sz w:val="21"/>
                <w:szCs w:val="21"/>
              </w:rPr>
            </w:pPr>
            <w:r w:rsidRPr="00911E26">
              <w:rPr>
                <w:rFonts w:asciiTheme="minorEastAsia" w:hAnsiTheme="minorEastAsia" w:cs="宋体"/>
                <w:b/>
                <w:bCs/>
                <w:sz w:val="21"/>
                <w:szCs w:val="21"/>
              </w:rPr>
              <w:t>序号</w:t>
            </w:r>
          </w:p>
        </w:tc>
        <w:tc>
          <w:tcPr>
            <w:tcW w:w="1526" w:type="dxa"/>
            <w:tcBorders>
              <w:top w:val="single" w:sz="4" w:space="0" w:color="000000"/>
              <w:left w:val="single" w:sz="4" w:space="0" w:color="000000"/>
              <w:bottom w:val="single" w:sz="4" w:space="0" w:color="000000"/>
              <w:right w:val="single" w:sz="4" w:space="0" w:color="000000"/>
            </w:tcBorders>
            <w:shd w:val="clear" w:color="auto" w:fill="E7E7E7"/>
          </w:tcPr>
          <w:p w:rsidR="00D41F98" w:rsidRPr="00911E26" w:rsidRDefault="00C4089B">
            <w:pPr>
              <w:pStyle w:val="TableParagraph"/>
              <w:spacing w:before="28"/>
              <w:ind w:right="2"/>
              <w:jc w:val="center"/>
              <w:rPr>
                <w:rFonts w:asciiTheme="minorEastAsia" w:hAnsiTheme="minorEastAsia" w:cs="宋体"/>
                <w:sz w:val="21"/>
                <w:szCs w:val="21"/>
              </w:rPr>
            </w:pPr>
            <w:r w:rsidRPr="00911E26">
              <w:rPr>
                <w:rFonts w:asciiTheme="minorEastAsia" w:hAnsiTheme="minorEastAsia" w:cs="宋体"/>
                <w:b/>
                <w:bCs/>
                <w:sz w:val="21"/>
                <w:szCs w:val="21"/>
              </w:rPr>
              <w:t>名称</w:t>
            </w:r>
          </w:p>
        </w:tc>
        <w:tc>
          <w:tcPr>
            <w:tcW w:w="828" w:type="dxa"/>
            <w:vMerge/>
            <w:tcBorders>
              <w:left w:val="single" w:sz="4" w:space="0" w:color="000000"/>
              <w:bottom w:val="single" w:sz="4" w:space="0" w:color="000000"/>
              <w:right w:val="single" w:sz="4" w:space="0" w:color="000000"/>
            </w:tcBorders>
            <w:shd w:val="clear" w:color="auto" w:fill="E7E7E7"/>
          </w:tcPr>
          <w:p w:rsidR="00D41F98" w:rsidRPr="00911E26" w:rsidRDefault="00D41F98">
            <w:pPr>
              <w:rPr>
                <w:rFonts w:asciiTheme="minorEastAsia" w:hAnsiTheme="minorEastAsia"/>
              </w:rPr>
            </w:pPr>
          </w:p>
        </w:tc>
        <w:tc>
          <w:tcPr>
            <w:tcW w:w="2776" w:type="dxa"/>
            <w:vMerge/>
            <w:tcBorders>
              <w:left w:val="single" w:sz="4" w:space="0" w:color="000000"/>
              <w:bottom w:val="single" w:sz="4" w:space="0" w:color="000000"/>
              <w:right w:val="single" w:sz="4" w:space="0" w:color="000000"/>
            </w:tcBorders>
            <w:shd w:val="clear" w:color="auto" w:fill="E7E7E7"/>
          </w:tcPr>
          <w:p w:rsidR="00D41F98" w:rsidRPr="00911E26" w:rsidRDefault="00D41F98">
            <w:pPr>
              <w:rPr>
                <w:rFonts w:asciiTheme="minorEastAsia" w:hAnsiTheme="minorEastAsia"/>
              </w:rPr>
            </w:pPr>
          </w:p>
        </w:tc>
        <w:tc>
          <w:tcPr>
            <w:tcW w:w="1131" w:type="dxa"/>
            <w:vMerge/>
            <w:tcBorders>
              <w:left w:val="single" w:sz="4" w:space="0" w:color="000000"/>
              <w:bottom w:val="single" w:sz="4" w:space="0" w:color="000000"/>
              <w:right w:val="single" w:sz="4" w:space="0" w:color="000000"/>
            </w:tcBorders>
            <w:shd w:val="clear" w:color="auto" w:fill="E7E7E7"/>
          </w:tcPr>
          <w:p w:rsidR="00D41F98" w:rsidRPr="00911E26" w:rsidRDefault="00D41F98">
            <w:pPr>
              <w:rPr>
                <w:rFonts w:asciiTheme="minorEastAsia" w:hAnsiTheme="minorEastAsia"/>
              </w:rPr>
            </w:pPr>
          </w:p>
        </w:tc>
        <w:tc>
          <w:tcPr>
            <w:tcW w:w="996" w:type="dxa"/>
            <w:vMerge/>
            <w:tcBorders>
              <w:left w:val="single" w:sz="4" w:space="0" w:color="000000"/>
              <w:bottom w:val="single" w:sz="4" w:space="0" w:color="000000"/>
              <w:right w:val="single" w:sz="4" w:space="0" w:color="000000"/>
            </w:tcBorders>
            <w:shd w:val="clear" w:color="auto" w:fill="E7E7E7"/>
          </w:tcPr>
          <w:p w:rsidR="00D41F98" w:rsidRPr="00911E26" w:rsidRDefault="00D41F98">
            <w:pPr>
              <w:rPr>
                <w:rFonts w:asciiTheme="minorEastAsia" w:hAnsiTheme="minorEastAsia" w:cs="宋体"/>
                <w:b/>
                <w:bCs/>
                <w:sz w:val="21"/>
                <w:szCs w:val="21"/>
              </w:rPr>
            </w:pPr>
          </w:p>
        </w:tc>
      </w:tr>
      <w:tr w:rsidR="006A6C0A" w:rsidRPr="00911E26" w:rsidTr="00496D4B">
        <w:trPr>
          <w:trHeight w:hRule="exact" w:val="634"/>
        </w:trPr>
        <w:tc>
          <w:tcPr>
            <w:tcW w:w="540" w:type="dxa"/>
            <w:vMerge w:val="restart"/>
            <w:tcBorders>
              <w:top w:val="single" w:sz="4" w:space="0" w:color="000000"/>
              <w:left w:val="single" w:sz="4" w:space="0" w:color="000000"/>
              <w:right w:val="single" w:sz="4" w:space="0" w:color="000000"/>
            </w:tcBorders>
          </w:tcPr>
          <w:p w:rsidR="00D41F98" w:rsidRPr="00911E26" w:rsidRDefault="00D41F98">
            <w:pPr>
              <w:pStyle w:val="TableParagraph"/>
              <w:spacing w:before="5"/>
              <w:rPr>
                <w:rFonts w:asciiTheme="minorEastAsia" w:hAnsiTheme="minorEastAsia" w:cs="宋体"/>
                <w:sz w:val="26"/>
                <w:szCs w:val="26"/>
                <w:lang w:eastAsia="zh-CN"/>
              </w:rPr>
            </w:pPr>
          </w:p>
          <w:p w:rsidR="00D41F98" w:rsidRPr="00911E26" w:rsidRDefault="00C4089B">
            <w:pPr>
              <w:pStyle w:val="TableParagraph"/>
              <w:ind w:left="158"/>
              <w:rPr>
                <w:rFonts w:asciiTheme="minorEastAsia" w:hAnsiTheme="minorEastAsia" w:cs="宋体"/>
                <w:sz w:val="21"/>
                <w:szCs w:val="21"/>
              </w:rPr>
            </w:pPr>
            <w:r w:rsidRPr="00911E26">
              <w:rPr>
                <w:rFonts w:asciiTheme="minorEastAsia" w:hAnsiTheme="minorEastAsia"/>
                <w:sz w:val="21"/>
              </w:rPr>
              <w:t>36</w:t>
            </w:r>
          </w:p>
        </w:tc>
        <w:tc>
          <w:tcPr>
            <w:tcW w:w="874" w:type="dxa"/>
            <w:vMerge w:val="restart"/>
            <w:tcBorders>
              <w:top w:val="single" w:sz="4" w:space="0" w:color="000000"/>
              <w:left w:val="single" w:sz="4" w:space="0" w:color="000000"/>
              <w:right w:val="single" w:sz="4" w:space="0" w:color="000000"/>
            </w:tcBorders>
          </w:tcPr>
          <w:p w:rsidR="00D41F98" w:rsidRPr="00911E26" w:rsidRDefault="00D41F98">
            <w:pPr>
              <w:pStyle w:val="TableParagraph"/>
              <w:spacing w:before="5"/>
              <w:rPr>
                <w:rFonts w:asciiTheme="minorEastAsia" w:hAnsiTheme="minorEastAsia" w:cs="宋体"/>
                <w:sz w:val="26"/>
                <w:szCs w:val="26"/>
              </w:rPr>
            </w:pPr>
          </w:p>
          <w:p w:rsidR="00D41F98" w:rsidRPr="00911E26" w:rsidRDefault="00C4089B">
            <w:pPr>
              <w:pStyle w:val="TableParagraph"/>
              <w:ind w:left="220"/>
              <w:rPr>
                <w:rFonts w:asciiTheme="minorEastAsia" w:hAnsiTheme="minorEastAsia" w:cs="宋体"/>
                <w:sz w:val="21"/>
                <w:szCs w:val="21"/>
              </w:rPr>
            </w:pPr>
            <w:r w:rsidRPr="00911E26">
              <w:rPr>
                <w:rFonts w:asciiTheme="minorEastAsia" w:hAnsiTheme="minorEastAsia" w:cs="宋体"/>
                <w:sz w:val="21"/>
                <w:szCs w:val="21"/>
              </w:rPr>
              <w:t>蚕丝</w:t>
            </w:r>
          </w:p>
        </w:tc>
        <w:tc>
          <w:tcPr>
            <w:tcW w:w="70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43"/>
              <w:jc w:val="center"/>
              <w:rPr>
                <w:rFonts w:asciiTheme="minorEastAsia" w:hAnsiTheme="minorEastAsia" w:cs="宋体"/>
                <w:sz w:val="21"/>
                <w:szCs w:val="21"/>
              </w:rPr>
            </w:pPr>
            <w:r w:rsidRPr="00911E26">
              <w:rPr>
                <w:rFonts w:asciiTheme="minorEastAsia" w:hAnsiTheme="minorEastAsia"/>
                <w:sz w:val="21"/>
              </w:rPr>
              <w:t>1</w:t>
            </w:r>
          </w:p>
        </w:tc>
        <w:tc>
          <w:tcPr>
            <w:tcW w:w="1526"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43"/>
              <w:jc w:val="center"/>
              <w:rPr>
                <w:rFonts w:asciiTheme="minorEastAsia" w:hAnsiTheme="minorEastAsia" w:cs="宋体"/>
                <w:sz w:val="21"/>
                <w:szCs w:val="21"/>
              </w:rPr>
            </w:pPr>
            <w:r w:rsidRPr="00911E26">
              <w:rPr>
                <w:rFonts w:asciiTheme="minorEastAsia" w:hAnsiTheme="minorEastAsia" w:cs="宋体"/>
                <w:sz w:val="21"/>
                <w:szCs w:val="21"/>
              </w:rPr>
              <w:t>含胶率</w:t>
            </w:r>
          </w:p>
        </w:tc>
        <w:tc>
          <w:tcPr>
            <w:tcW w:w="828" w:type="dxa"/>
            <w:tcBorders>
              <w:top w:val="single" w:sz="4" w:space="0" w:color="000000"/>
              <w:left w:val="single" w:sz="4" w:space="0" w:color="000000"/>
              <w:bottom w:val="single" w:sz="4" w:space="0" w:color="000000"/>
              <w:right w:val="single" w:sz="4" w:space="0" w:color="000000"/>
            </w:tcBorders>
          </w:tcPr>
          <w:p w:rsidR="00D41F98" w:rsidRPr="00911E26" w:rsidRDefault="00576A62">
            <w:pPr>
              <w:pStyle w:val="TableParagraph"/>
              <w:spacing w:before="143"/>
              <w:jc w:val="center"/>
              <w:rPr>
                <w:rFonts w:asciiTheme="minorEastAsia" w:hAnsiTheme="minorEastAsia" w:cs="宋体"/>
                <w:sz w:val="21"/>
                <w:szCs w:val="21"/>
                <w:lang w:eastAsia="zh-CN"/>
              </w:rPr>
            </w:pPr>
            <w:r w:rsidRPr="00911E26">
              <w:rPr>
                <w:rFonts w:asciiTheme="minorEastAsia" w:hAnsiTheme="minorEastAsia" w:hint="eastAsia"/>
                <w:sz w:val="21"/>
                <w:lang w:eastAsia="zh-CN"/>
              </w:rPr>
              <w:t>052903</w:t>
            </w:r>
          </w:p>
        </w:tc>
        <w:tc>
          <w:tcPr>
            <w:tcW w:w="2776"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line="262" w:lineRule="exact"/>
              <w:ind w:left="2"/>
              <w:jc w:val="center"/>
              <w:rPr>
                <w:rFonts w:asciiTheme="minorEastAsia" w:hAnsiTheme="minorEastAsia" w:cs="宋体"/>
                <w:sz w:val="21"/>
                <w:szCs w:val="21"/>
                <w:lang w:eastAsia="zh-CN"/>
              </w:rPr>
            </w:pPr>
            <w:r w:rsidRPr="00911E26">
              <w:rPr>
                <w:rFonts w:asciiTheme="minorEastAsia" w:hAnsiTheme="minorEastAsia" w:cs="宋体"/>
                <w:sz w:val="21"/>
                <w:szCs w:val="21"/>
                <w:lang w:eastAsia="zh-CN"/>
              </w:rPr>
              <w:t>蚕丝含胶率试验方法</w:t>
            </w:r>
          </w:p>
          <w:p w:rsidR="00D41F98" w:rsidRPr="00911E26" w:rsidRDefault="00C4089B">
            <w:pPr>
              <w:pStyle w:val="TableParagraph"/>
              <w:spacing w:before="37"/>
              <w:ind w:left="2"/>
              <w:jc w:val="center"/>
              <w:rPr>
                <w:rFonts w:asciiTheme="minorEastAsia" w:hAnsiTheme="minorEastAsia" w:cs="宋体"/>
                <w:sz w:val="21"/>
                <w:szCs w:val="21"/>
                <w:lang w:eastAsia="zh-CN"/>
              </w:rPr>
            </w:pPr>
            <w:r w:rsidRPr="00911E26">
              <w:rPr>
                <w:rFonts w:asciiTheme="minorEastAsia" w:hAnsiTheme="minorEastAsia"/>
                <w:sz w:val="21"/>
                <w:lang w:eastAsia="zh-CN"/>
              </w:rPr>
              <w:t>FZ/T</w:t>
            </w:r>
            <w:r w:rsidRPr="00911E26">
              <w:rPr>
                <w:rFonts w:asciiTheme="minorEastAsia" w:hAnsiTheme="minorEastAsia"/>
                <w:spacing w:val="-1"/>
                <w:sz w:val="21"/>
                <w:lang w:eastAsia="zh-CN"/>
              </w:rPr>
              <w:t xml:space="preserve"> </w:t>
            </w:r>
            <w:r w:rsidRPr="00911E26">
              <w:rPr>
                <w:rFonts w:asciiTheme="minorEastAsia" w:hAnsiTheme="minorEastAsia"/>
                <w:sz w:val="21"/>
                <w:lang w:eastAsia="zh-CN"/>
              </w:rPr>
              <w:t>40004-2009</w:t>
            </w:r>
          </w:p>
        </w:tc>
        <w:tc>
          <w:tcPr>
            <w:tcW w:w="1131" w:type="dxa"/>
            <w:tcBorders>
              <w:top w:val="single" w:sz="4" w:space="0" w:color="000000"/>
              <w:left w:val="single" w:sz="4" w:space="0" w:color="000000"/>
              <w:bottom w:val="single" w:sz="4" w:space="0" w:color="000000"/>
              <w:right w:val="single" w:sz="4" w:space="0" w:color="000000"/>
            </w:tcBorders>
          </w:tcPr>
          <w:p w:rsidR="00D41F98" w:rsidRPr="00911E26" w:rsidRDefault="00D41F98">
            <w:pPr>
              <w:rPr>
                <w:rFonts w:asciiTheme="minorEastAsia" w:hAnsiTheme="minorEastAsia"/>
                <w:lang w:eastAsia="zh-CN"/>
              </w:rPr>
            </w:pPr>
          </w:p>
        </w:tc>
        <w:tc>
          <w:tcPr>
            <w:tcW w:w="996" w:type="dxa"/>
            <w:tcBorders>
              <w:top w:val="single" w:sz="4" w:space="0" w:color="000000"/>
              <w:left w:val="single" w:sz="4" w:space="0" w:color="000000"/>
              <w:bottom w:val="single" w:sz="4" w:space="0" w:color="000000"/>
              <w:right w:val="single" w:sz="4" w:space="0" w:color="000000"/>
            </w:tcBorders>
          </w:tcPr>
          <w:p w:rsidR="00D41F98" w:rsidRPr="00911E26" w:rsidRDefault="00D41F98">
            <w:pPr>
              <w:rPr>
                <w:rFonts w:asciiTheme="minorEastAsia" w:hAnsiTheme="minorEastAsia"/>
                <w:lang w:eastAsia="zh-CN"/>
              </w:rPr>
            </w:pPr>
          </w:p>
        </w:tc>
      </w:tr>
      <w:tr w:rsidR="006A6C0A" w:rsidRPr="00911E26" w:rsidTr="00496D4B">
        <w:trPr>
          <w:trHeight w:hRule="exact" w:val="401"/>
        </w:trPr>
        <w:tc>
          <w:tcPr>
            <w:tcW w:w="540" w:type="dxa"/>
            <w:vMerge/>
            <w:tcBorders>
              <w:left w:val="single" w:sz="4" w:space="0" w:color="000000"/>
              <w:bottom w:val="single" w:sz="4" w:space="0" w:color="000000"/>
              <w:right w:val="single" w:sz="4" w:space="0" w:color="000000"/>
            </w:tcBorders>
          </w:tcPr>
          <w:p w:rsidR="00D41F98" w:rsidRPr="00911E26" w:rsidRDefault="00D41F98">
            <w:pPr>
              <w:rPr>
                <w:rFonts w:asciiTheme="minorEastAsia" w:hAnsiTheme="minorEastAsia"/>
                <w:lang w:eastAsia="zh-CN"/>
              </w:rPr>
            </w:pPr>
          </w:p>
        </w:tc>
        <w:tc>
          <w:tcPr>
            <w:tcW w:w="874" w:type="dxa"/>
            <w:vMerge/>
            <w:tcBorders>
              <w:left w:val="single" w:sz="4" w:space="0" w:color="000000"/>
              <w:bottom w:val="single" w:sz="4" w:space="0" w:color="000000"/>
              <w:right w:val="single" w:sz="4" w:space="0" w:color="000000"/>
            </w:tcBorders>
          </w:tcPr>
          <w:p w:rsidR="00D41F98" w:rsidRPr="00911E26" w:rsidRDefault="00D41F98">
            <w:pPr>
              <w:rPr>
                <w:rFonts w:asciiTheme="minorEastAsia" w:hAnsiTheme="minorEastAsia"/>
                <w:lang w:eastAsia="zh-CN"/>
              </w:rPr>
            </w:pPr>
          </w:p>
        </w:tc>
        <w:tc>
          <w:tcPr>
            <w:tcW w:w="70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28"/>
              <w:jc w:val="center"/>
              <w:rPr>
                <w:rFonts w:asciiTheme="minorEastAsia" w:hAnsiTheme="minorEastAsia" w:cs="宋体"/>
                <w:sz w:val="21"/>
                <w:szCs w:val="21"/>
              </w:rPr>
            </w:pPr>
            <w:r w:rsidRPr="00911E26">
              <w:rPr>
                <w:rFonts w:asciiTheme="minorEastAsia" w:hAnsiTheme="minorEastAsia" w:cs="宋体"/>
                <w:sz w:val="21"/>
                <w:szCs w:val="21"/>
              </w:rPr>
              <w:t>…</w:t>
            </w:r>
          </w:p>
        </w:tc>
        <w:tc>
          <w:tcPr>
            <w:tcW w:w="1526"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28"/>
              <w:ind w:right="2"/>
              <w:jc w:val="center"/>
              <w:rPr>
                <w:rFonts w:asciiTheme="minorEastAsia" w:hAnsiTheme="minorEastAsia" w:cs="宋体"/>
                <w:sz w:val="21"/>
                <w:szCs w:val="21"/>
              </w:rPr>
            </w:pPr>
            <w:r w:rsidRPr="00911E26">
              <w:rPr>
                <w:rFonts w:asciiTheme="minorEastAsia" w:hAnsiTheme="minorEastAsia" w:cs="宋体"/>
                <w:sz w:val="21"/>
                <w:szCs w:val="21"/>
              </w:rPr>
              <w:t>…</w:t>
            </w:r>
          </w:p>
        </w:tc>
        <w:tc>
          <w:tcPr>
            <w:tcW w:w="828" w:type="dxa"/>
            <w:tcBorders>
              <w:top w:val="single" w:sz="4" w:space="0" w:color="000000"/>
              <w:left w:val="single" w:sz="4" w:space="0" w:color="000000"/>
              <w:bottom w:val="single" w:sz="4" w:space="0" w:color="auto"/>
              <w:right w:val="single" w:sz="4" w:space="0" w:color="000000"/>
            </w:tcBorders>
          </w:tcPr>
          <w:p w:rsidR="00D41F98" w:rsidRPr="00911E26" w:rsidRDefault="00C4089B">
            <w:pPr>
              <w:pStyle w:val="TableParagraph"/>
              <w:spacing w:before="28"/>
              <w:jc w:val="center"/>
              <w:rPr>
                <w:rFonts w:asciiTheme="minorEastAsia" w:hAnsiTheme="minorEastAsia" w:cs="宋体"/>
                <w:sz w:val="21"/>
                <w:szCs w:val="21"/>
              </w:rPr>
            </w:pPr>
            <w:r w:rsidRPr="00911E26">
              <w:rPr>
                <w:rFonts w:asciiTheme="minorEastAsia" w:hAnsiTheme="minorEastAsia" w:cs="宋体"/>
                <w:sz w:val="21"/>
                <w:szCs w:val="21"/>
              </w:rPr>
              <w:t>…</w:t>
            </w:r>
          </w:p>
        </w:tc>
        <w:tc>
          <w:tcPr>
            <w:tcW w:w="2776" w:type="dxa"/>
            <w:tcBorders>
              <w:top w:val="single" w:sz="4" w:space="0" w:color="000000"/>
              <w:left w:val="single" w:sz="4" w:space="0" w:color="000000"/>
              <w:bottom w:val="single" w:sz="4" w:space="0" w:color="auto"/>
              <w:right w:val="single" w:sz="4" w:space="0" w:color="000000"/>
            </w:tcBorders>
          </w:tcPr>
          <w:p w:rsidR="00D41F98" w:rsidRPr="00911E26" w:rsidRDefault="00C4089B">
            <w:pPr>
              <w:pStyle w:val="TableParagraph"/>
              <w:spacing w:before="28"/>
              <w:jc w:val="center"/>
              <w:rPr>
                <w:rFonts w:asciiTheme="minorEastAsia" w:hAnsiTheme="minorEastAsia" w:cs="宋体"/>
                <w:sz w:val="21"/>
                <w:szCs w:val="21"/>
              </w:rPr>
            </w:pPr>
            <w:r w:rsidRPr="00911E26">
              <w:rPr>
                <w:rFonts w:asciiTheme="minorEastAsia" w:hAnsiTheme="minorEastAsia" w:cs="宋体"/>
                <w:sz w:val="21"/>
                <w:szCs w:val="21"/>
              </w:rPr>
              <w:t>…</w:t>
            </w:r>
          </w:p>
        </w:tc>
        <w:tc>
          <w:tcPr>
            <w:tcW w:w="1131" w:type="dxa"/>
            <w:tcBorders>
              <w:top w:val="single" w:sz="4" w:space="0" w:color="000000"/>
              <w:left w:val="single" w:sz="4" w:space="0" w:color="000000"/>
              <w:bottom w:val="single" w:sz="4" w:space="0" w:color="auto"/>
              <w:right w:val="single" w:sz="4" w:space="0" w:color="000000"/>
            </w:tcBorders>
          </w:tcPr>
          <w:p w:rsidR="00D41F98" w:rsidRPr="00911E26" w:rsidRDefault="00C4089B">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w:t>
            </w:r>
          </w:p>
        </w:tc>
        <w:tc>
          <w:tcPr>
            <w:tcW w:w="996" w:type="dxa"/>
            <w:tcBorders>
              <w:top w:val="single" w:sz="4" w:space="0" w:color="000000"/>
              <w:left w:val="single" w:sz="4" w:space="0" w:color="000000"/>
              <w:bottom w:val="single" w:sz="4" w:space="0" w:color="000000"/>
              <w:right w:val="single" w:sz="4" w:space="0" w:color="000000"/>
            </w:tcBorders>
          </w:tcPr>
          <w:p w:rsidR="00D41F98" w:rsidRPr="00911E26" w:rsidRDefault="00D41F98">
            <w:pPr>
              <w:rPr>
                <w:rFonts w:asciiTheme="minorEastAsia" w:hAnsiTheme="minorEastAsia"/>
              </w:rPr>
            </w:pPr>
          </w:p>
        </w:tc>
      </w:tr>
      <w:tr w:rsidR="006A6C0A" w:rsidRPr="00911E26" w:rsidTr="00496D4B">
        <w:trPr>
          <w:trHeight w:hRule="exact" w:val="820"/>
        </w:trPr>
        <w:tc>
          <w:tcPr>
            <w:tcW w:w="540" w:type="dxa"/>
            <w:tcBorders>
              <w:left w:val="single" w:sz="4" w:space="0" w:color="000000"/>
              <w:bottom w:val="single" w:sz="4" w:space="0" w:color="000000"/>
              <w:right w:val="single" w:sz="4" w:space="0" w:color="000000"/>
            </w:tcBorders>
            <w:vAlign w:val="center"/>
          </w:tcPr>
          <w:p w:rsidR="00EE1A2F" w:rsidRPr="00911E26" w:rsidRDefault="00EE1A2F" w:rsidP="00EE1A2F">
            <w:pPr>
              <w:jc w:val="center"/>
              <w:rPr>
                <w:rFonts w:ascii="宋体" w:eastAsia="宋体" w:hAnsi="宋体"/>
                <w:lang w:eastAsia="zh-CN"/>
              </w:rPr>
            </w:pPr>
            <w:r w:rsidRPr="00911E26">
              <w:rPr>
                <w:rFonts w:ascii="宋体" w:eastAsia="宋体" w:hAnsi="宋体" w:hint="eastAsia"/>
                <w:lang w:eastAsia="zh-CN"/>
              </w:rPr>
              <w:t>39</w:t>
            </w:r>
          </w:p>
        </w:tc>
        <w:tc>
          <w:tcPr>
            <w:tcW w:w="874" w:type="dxa"/>
            <w:tcBorders>
              <w:left w:val="single" w:sz="4" w:space="0" w:color="000000"/>
              <w:bottom w:val="single" w:sz="4" w:space="0" w:color="000000"/>
              <w:right w:val="single" w:sz="4" w:space="0" w:color="000000"/>
            </w:tcBorders>
            <w:vAlign w:val="center"/>
          </w:tcPr>
          <w:p w:rsidR="004748B3" w:rsidRPr="00911E26" w:rsidRDefault="00EE1A2F" w:rsidP="00EE1A2F">
            <w:pPr>
              <w:jc w:val="center"/>
              <w:rPr>
                <w:rFonts w:ascii="宋体" w:eastAsia="宋体" w:hAnsi="宋体"/>
                <w:lang w:eastAsia="zh-CN"/>
              </w:rPr>
            </w:pPr>
            <w:r w:rsidRPr="00911E26">
              <w:rPr>
                <w:rFonts w:ascii="宋体" w:eastAsia="宋体" w:hAnsi="宋体"/>
                <w:lang w:eastAsia="zh-CN"/>
              </w:rPr>
              <w:t>生丝</w:t>
            </w:r>
          </w:p>
        </w:tc>
        <w:tc>
          <w:tcPr>
            <w:tcW w:w="708" w:type="dxa"/>
            <w:tcBorders>
              <w:top w:val="single" w:sz="4" w:space="0" w:color="000000"/>
              <w:left w:val="single" w:sz="4" w:space="0" w:color="000000"/>
              <w:bottom w:val="single" w:sz="4" w:space="0" w:color="000000"/>
              <w:right w:val="single" w:sz="4" w:space="0" w:color="000000"/>
            </w:tcBorders>
            <w:vAlign w:val="center"/>
          </w:tcPr>
          <w:p w:rsidR="004748B3" w:rsidRPr="00911E26" w:rsidRDefault="004748B3" w:rsidP="004748B3">
            <w:pPr>
              <w:pStyle w:val="TableParagraph"/>
              <w:spacing w:before="26"/>
              <w:jc w:val="center"/>
              <w:rPr>
                <w:rFonts w:asciiTheme="minorEastAsia" w:hAnsiTheme="minorEastAsia" w:cs="宋体"/>
                <w:sz w:val="21"/>
                <w:szCs w:val="21"/>
              </w:rPr>
            </w:pPr>
            <w:r w:rsidRPr="00911E26">
              <w:rPr>
                <w:rFonts w:asciiTheme="minorEastAsia" w:hAnsiTheme="minorEastAsia"/>
                <w:sz w:val="21"/>
              </w:rPr>
              <w:t>1</w:t>
            </w:r>
          </w:p>
        </w:tc>
        <w:tc>
          <w:tcPr>
            <w:tcW w:w="1526" w:type="dxa"/>
            <w:tcBorders>
              <w:top w:val="single" w:sz="4" w:space="0" w:color="000000"/>
              <w:left w:val="single" w:sz="4" w:space="0" w:color="000000"/>
              <w:bottom w:val="single" w:sz="4" w:space="0" w:color="000000"/>
              <w:right w:val="single" w:sz="4" w:space="0" w:color="000000"/>
            </w:tcBorders>
            <w:vAlign w:val="center"/>
          </w:tcPr>
          <w:p w:rsidR="004748B3" w:rsidRPr="00911E26" w:rsidRDefault="004748B3" w:rsidP="004748B3">
            <w:pPr>
              <w:pStyle w:val="TableParagraph"/>
              <w:spacing w:before="26"/>
              <w:ind w:right="2"/>
              <w:jc w:val="center"/>
              <w:rPr>
                <w:rFonts w:asciiTheme="minorEastAsia" w:hAnsiTheme="minorEastAsia" w:cs="宋体"/>
                <w:sz w:val="21"/>
                <w:szCs w:val="21"/>
                <w:lang w:eastAsia="zh-CN"/>
              </w:rPr>
            </w:pPr>
            <w:r w:rsidRPr="00911E26">
              <w:rPr>
                <w:rFonts w:asciiTheme="minorEastAsia" w:hAnsiTheme="minorEastAsia" w:cs="宋体"/>
                <w:sz w:val="21"/>
                <w:szCs w:val="21"/>
              </w:rPr>
              <w:t>重量</w:t>
            </w:r>
          </w:p>
        </w:tc>
        <w:tc>
          <w:tcPr>
            <w:tcW w:w="828" w:type="dxa"/>
            <w:tcBorders>
              <w:top w:val="single" w:sz="4" w:space="0" w:color="000000"/>
              <w:left w:val="single" w:sz="4" w:space="0" w:color="000000"/>
              <w:bottom w:val="single" w:sz="4" w:space="0" w:color="auto"/>
              <w:right w:val="single" w:sz="4" w:space="0" w:color="000000"/>
            </w:tcBorders>
            <w:vAlign w:val="center"/>
          </w:tcPr>
          <w:p w:rsidR="004748B3" w:rsidRPr="00911E26" w:rsidRDefault="004748B3" w:rsidP="004748B3">
            <w:pPr>
              <w:pStyle w:val="TableParagraph"/>
              <w:spacing w:before="26"/>
              <w:jc w:val="center"/>
              <w:rPr>
                <w:rFonts w:asciiTheme="minorEastAsia" w:hAnsiTheme="minorEastAsia" w:cs="宋体"/>
                <w:sz w:val="21"/>
                <w:szCs w:val="21"/>
              </w:rPr>
            </w:pPr>
            <w:r w:rsidRPr="00911E26">
              <w:rPr>
                <w:rFonts w:asciiTheme="minorEastAsia" w:hAnsiTheme="minorEastAsia" w:hint="eastAsia"/>
                <w:sz w:val="21"/>
                <w:lang w:eastAsia="zh-CN"/>
              </w:rPr>
              <w:t>052903</w:t>
            </w:r>
          </w:p>
        </w:tc>
        <w:tc>
          <w:tcPr>
            <w:tcW w:w="2776" w:type="dxa"/>
            <w:tcBorders>
              <w:top w:val="single" w:sz="4" w:space="0" w:color="000000"/>
              <w:left w:val="single" w:sz="4" w:space="0" w:color="000000"/>
              <w:bottom w:val="single" w:sz="4" w:space="0" w:color="auto"/>
              <w:right w:val="single" w:sz="4" w:space="0" w:color="000000"/>
            </w:tcBorders>
          </w:tcPr>
          <w:p w:rsidR="004748B3" w:rsidRPr="00911E26" w:rsidRDefault="004748B3" w:rsidP="004748B3">
            <w:pPr>
              <w:pStyle w:val="TableParagraph"/>
              <w:spacing w:before="166"/>
              <w:jc w:val="center"/>
              <w:rPr>
                <w:rFonts w:asciiTheme="minorEastAsia" w:hAnsiTheme="minorEastAsia" w:cs="宋体"/>
                <w:sz w:val="21"/>
                <w:szCs w:val="21"/>
                <w:lang w:eastAsia="zh-CN"/>
              </w:rPr>
            </w:pPr>
            <w:r w:rsidRPr="00911E26">
              <w:rPr>
                <w:rFonts w:asciiTheme="minorEastAsia" w:hAnsiTheme="minorEastAsia" w:cs="宋体"/>
                <w:sz w:val="21"/>
                <w:szCs w:val="21"/>
                <w:lang w:eastAsia="zh-CN"/>
              </w:rPr>
              <w:t>生丝试验方法</w:t>
            </w:r>
          </w:p>
          <w:p w:rsidR="004748B3" w:rsidRPr="00911E26" w:rsidRDefault="004748B3" w:rsidP="004748B3">
            <w:pPr>
              <w:pStyle w:val="TableParagraph"/>
              <w:spacing w:before="37"/>
              <w:jc w:val="center"/>
              <w:rPr>
                <w:rFonts w:asciiTheme="minorEastAsia" w:hAnsiTheme="minorEastAsia"/>
                <w:sz w:val="21"/>
                <w:lang w:eastAsia="zh-CN"/>
              </w:rPr>
            </w:pPr>
            <w:r w:rsidRPr="00911E26">
              <w:rPr>
                <w:rFonts w:asciiTheme="minorEastAsia" w:hAnsiTheme="minorEastAsia"/>
                <w:sz w:val="21"/>
                <w:lang w:eastAsia="zh-CN"/>
              </w:rPr>
              <w:t>GB/T</w:t>
            </w:r>
            <w:r w:rsidRPr="00911E26">
              <w:rPr>
                <w:rFonts w:asciiTheme="minorEastAsia" w:hAnsiTheme="minorEastAsia"/>
                <w:spacing w:val="1"/>
                <w:sz w:val="21"/>
                <w:lang w:eastAsia="zh-CN"/>
              </w:rPr>
              <w:t xml:space="preserve"> </w:t>
            </w:r>
            <w:r w:rsidRPr="00911E26">
              <w:rPr>
                <w:rFonts w:asciiTheme="minorEastAsia" w:hAnsiTheme="minorEastAsia"/>
                <w:sz w:val="21"/>
                <w:lang w:eastAsia="zh-CN"/>
              </w:rPr>
              <w:t>1798-2008</w:t>
            </w:r>
            <w:r w:rsidRPr="00911E26">
              <w:rPr>
                <w:rFonts w:asciiTheme="minorEastAsia" w:hAnsiTheme="minorEastAsia" w:hint="eastAsia"/>
                <w:sz w:val="21"/>
                <w:lang w:eastAsia="zh-CN"/>
              </w:rPr>
              <w:t xml:space="preserve">  4.1</w:t>
            </w:r>
          </w:p>
          <w:p w:rsidR="004748B3" w:rsidRPr="00911E26" w:rsidRDefault="004748B3" w:rsidP="004748B3">
            <w:pPr>
              <w:pStyle w:val="TableParagraph"/>
              <w:rPr>
                <w:rFonts w:asciiTheme="minorEastAsia" w:hAnsiTheme="minorEastAsia" w:cs="宋体"/>
                <w:sz w:val="20"/>
                <w:szCs w:val="20"/>
              </w:rPr>
            </w:pPr>
          </w:p>
          <w:p w:rsidR="004748B3" w:rsidRPr="00911E26" w:rsidRDefault="004748B3" w:rsidP="004748B3">
            <w:pPr>
              <w:pStyle w:val="TableParagraph"/>
              <w:rPr>
                <w:rFonts w:asciiTheme="minorEastAsia" w:hAnsiTheme="minorEastAsia" w:cs="宋体"/>
                <w:sz w:val="20"/>
                <w:szCs w:val="20"/>
              </w:rPr>
            </w:pPr>
          </w:p>
          <w:p w:rsidR="004748B3" w:rsidRPr="00911E26" w:rsidRDefault="004748B3" w:rsidP="004748B3">
            <w:pPr>
              <w:pStyle w:val="TableParagraph"/>
              <w:rPr>
                <w:rFonts w:asciiTheme="minorEastAsia" w:hAnsiTheme="minorEastAsia" w:cs="宋体"/>
                <w:sz w:val="20"/>
                <w:szCs w:val="20"/>
              </w:rPr>
            </w:pPr>
          </w:p>
          <w:p w:rsidR="004748B3" w:rsidRPr="00911E26" w:rsidRDefault="004748B3" w:rsidP="004748B3">
            <w:pPr>
              <w:pStyle w:val="TableParagraph"/>
              <w:rPr>
                <w:rFonts w:asciiTheme="minorEastAsia" w:hAnsiTheme="minorEastAsia" w:cs="宋体"/>
                <w:sz w:val="20"/>
                <w:szCs w:val="20"/>
              </w:rPr>
            </w:pPr>
          </w:p>
          <w:p w:rsidR="004748B3" w:rsidRPr="00911E26" w:rsidRDefault="004748B3" w:rsidP="004748B3">
            <w:pPr>
              <w:pStyle w:val="TableParagraph"/>
              <w:rPr>
                <w:rFonts w:asciiTheme="minorEastAsia" w:hAnsiTheme="minorEastAsia" w:cs="宋体"/>
                <w:sz w:val="20"/>
                <w:szCs w:val="20"/>
              </w:rPr>
            </w:pPr>
          </w:p>
          <w:p w:rsidR="004748B3" w:rsidRPr="00911E26" w:rsidRDefault="004748B3" w:rsidP="004748B3">
            <w:pPr>
              <w:pStyle w:val="TableParagraph"/>
              <w:spacing w:before="37"/>
              <w:jc w:val="center"/>
              <w:rPr>
                <w:rFonts w:asciiTheme="minorEastAsia" w:hAnsiTheme="minorEastAsia" w:cs="宋体"/>
                <w:sz w:val="21"/>
                <w:szCs w:val="21"/>
                <w:lang w:eastAsia="zh-CN"/>
              </w:rPr>
            </w:pPr>
          </w:p>
        </w:tc>
        <w:tc>
          <w:tcPr>
            <w:tcW w:w="1131" w:type="dxa"/>
            <w:tcBorders>
              <w:top w:val="single" w:sz="4" w:space="0" w:color="000000"/>
              <w:left w:val="single" w:sz="4" w:space="0" w:color="000000"/>
              <w:bottom w:val="single" w:sz="4" w:space="0" w:color="auto"/>
              <w:right w:val="single" w:sz="4" w:space="0" w:color="000000"/>
            </w:tcBorders>
          </w:tcPr>
          <w:p w:rsidR="004748B3" w:rsidRPr="00911E26" w:rsidRDefault="004748B3">
            <w:pPr>
              <w:pStyle w:val="TableParagraph"/>
              <w:spacing w:before="26"/>
              <w:jc w:val="center"/>
              <w:rPr>
                <w:rFonts w:asciiTheme="minorEastAsia" w:hAnsiTheme="minorEastAsia" w:cs="宋体"/>
                <w:sz w:val="21"/>
                <w:szCs w:val="21"/>
              </w:rPr>
            </w:pPr>
          </w:p>
        </w:tc>
        <w:tc>
          <w:tcPr>
            <w:tcW w:w="996" w:type="dxa"/>
            <w:tcBorders>
              <w:top w:val="single" w:sz="4" w:space="0" w:color="000000"/>
              <w:left w:val="single" w:sz="4" w:space="0" w:color="000000"/>
              <w:bottom w:val="single" w:sz="4" w:space="0" w:color="000000"/>
              <w:right w:val="single" w:sz="4" w:space="0" w:color="000000"/>
            </w:tcBorders>
          </w:tcPr>
          <w:p w:rsidR="004748B3" w:rsidRPr="00911E26" w:rsidRDefault="004748B3">
            <w:pPr>
              <w:rPr>
                <w:rFonts w:asciiTheme="minorEastAsia" w:hAnsiTheme="minorEastAsia"/>
              </w:rPr>
            </w:pPr>
          </w:p>
        </w:tc>
      </w:tr>
      <w:tr w:rsidR="006A6C0A" w:rsidRPr="00911E26" w:rsidTr="00496D4B">
        <w:trPr>
          <w:trHeight w:hRule="exact" w:val="581"/>
        </w:trPr>
        <w:tc>
          <w:tcPr>
            <w:tcW w:w="540" w:type="dxa"/>
            <w:tcBorders>
              <w:left w:val="single" w:sz="4" w:space="0" w:color="000000"/>
              <w:bottom w:val="single" w:sz="4" w:space="0" w:color="000000"/>
              <w:right w:val="single" w:sz="4" w:space="0" w:color="000000"/>
            </w:tcBorders>
          </w:tcPr>
          <w:p w:rsidR="004748B3" w:rsidRPr="00911E26" w:rsidRDefault="004748B3">
            <w:pPr>
              <w:rPr>
                <w:rFonts w:asciiTheme="minorEastAsia" w:hAnsiTheme="minorEastAsia"/>
                <w:lang w:eastAsia="zh-CN"/>
              </w:rPr>
            </w:pPr>
          </w:p>
        </w:tc>
        <w:tc>
          <w:tcPr>
            <w:tcW w:w="874" w:type="dxa"/>
            <w:tcBorders>
              <w:left w:val="single" w:sz="4" w:space="0" w:color="000000"/>
              <w:bottom w:val="single" w:sz="4" w:space="0" w:color="000000"/>
              <w:right w:val="single" w:sz="4" w:space="0" w:color="000000"/>
            </w:tcBorders>
          </w:tcPr>
          <w:p w:rsidR="004748B3" w:rsidRPr="00911E26" w:rsidRDefault="004748B3">
            <w:pPr>
              <w:rPr>
                <w:rFonts w:asciiTheme="minorEastAsia" w:hAnsiTheme="minorEastAsia"/>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748B3" w:rsidRPr="00911E26" w:rsidRDefault="004748B3" w:rsidP="004748B3">
            <w:pPr>
              <w:pStyle w:val="TableParagraph"/>
              <w:spacing w:before="26"/>
              <w:jc w:val="center"/>
              <w:rPr>
                <w:rFonts w:asciiTheme="minorEastAsia" w:hAnsiTheme="minorEastAsia" w:cs="宋体"/>
                <w:sz w:val="21"/>
                <w:szCs w:val="21"/>
              </w:rPr>
            </w:pPr>
            <w:r w:rsidRPr="00911E26">
              <w:rPr>
                <w:rFonts w:asciiTheme="minorEastAsia" w:hAnsiTheme="minorEastAsia"/>
                <w:sz w:val="21"/>
              </w:rPr>
              <w:t>2</w:t>
            </w:r>
          </w:p>
        </w:tc>
        <w:tc>
          <w:tcPr>
            <w:tcW w:w="1526" w:type="dxa"/>
            <w:tcBorders>
              <w:top w:val="single" w:sz="4" w:space="0" w:color="000000"/>
              <w:left w:val="single" w:sz="4" w:space="0" w:color="000000"/>
              <w:bottom w:val="single" w:sz="4" w:space="0" w:color="000000"/>
              <w:right w:val="single" w:sz="4" w:space="0" w:color="000000"/>
            </w:tcBorders>
            <w:vAlign w:val="center"/>
          </w:tcPr>
          <w:p w:rsidR="004748B3" w:rsidRPr="00911E26" w:rsidRDefault="004748B3" w:rsidP="004748B3">
            <w:pPr>
              <w:pStyle w:val="TableParagraph"/>
              <w:spacing w:before="26"/>
              <w:ind w:right="2"/>
              <w:jc w:val="center"/>
              <w:rPr>
                <w:rFonts w:asciiTheme="minorEastAsia" w:hAnsiTheme="minorEastAsia" w:cs="宋体"/>
                <w:sz w:val="21"/>
                <w:szCs w:val="21"/>
              </w:rPr>
            </w:pPr>
            <w:r w:rsidRPr="00911E26">
              <w:rPr>
                <w:rFonts w:asciiTheme="minorEastAsia" w:hAnsiTheme="minorEastAsia" w:cs="宋体"/>
                <w:sz w:val="21"/>
                <w:szCs w:val="21"/>
              </w:rPr>
              <w:t>外观</w:t>
            </w:r>
          </w:p>
        </w:tc>
        <w:tc>
          <w:tcPr>
            <w:tcW w:w="828" w:type="dxa"/>
            <w:tcBorders>
              <w:top w:val="single" w:sz="4" w:space="0" w:color="000000"/>
              <w:left w:val="single" w:sz="4" w:space="0" w:color="000000"/>
              <w:bottom w:val="single" w:sz="4" w:space="0" w:color="auto"/>
              <w:right w:val="single" w:sz="4" w:space="0" w:color="000000"/>
            </w:tcBorders>
            <w:vAlign w:val="center"/>
          </w:tcPr>
          <w:p w:rsidR="004748B3" w:rsidRPr="00911E26" w:rsidRDefault="004748B3" w:rsidP="004748B3">
            <w:pPr>
              <w:pStyle w:val="TableParagraph"/>
              <w:spacing w:before="26"/>
              <w:jc w:val="center"/>
              <w:rPr>
                <w:rFonts w:asciiTheme="minorEastAsia" w:hAnsiTheme="minorEastAsia" w:cs="宋体"/>
                <w:sz w:val="21"/>
                <w:szCs w:val="21"/>
              </w:rPr>
            </w:pPr>
            <w:r w:rsidRPr="00911E26">
              <w:rPr>
                <w:rFonts w:asciiTheme="minorEastAsia" w:hAnsiTheme="minorEastAsia" w:hint="eastAsia"/>
                <w:sz w:val="21"/>
                <w:lang w:eastAsia="zh-CN"/>
              </w:rPr>
              <w:t>052903</w:t>
            </w:r>
          </w:p>
        </w:tc>
        <w:tc>
          <w:tcPr>
            <w:tcW w:w="2776" w:type="dxa"/>
            <w:tcBorders>
              <w:top w:val="single" w:sz="4" w:space="0" w:color="000000"/>
              <w:left w:val="single" w:sz="4" w:space="0" w:color="000000"/>
              <w:bottom w:val="single" w:sz="4" w:space="0" w:color="auto"/>
              <w:right w:val="single" w:sz="4" w:space="0" w:color="000000"/>
            </w:tcBorders>
          </w:tcPr>
          <w:p w:rsidR="004748B3" w:rsidRPr="00911E26" w:rsidRDefault="004748B3" w:rsidP="00EE1A2F">
            <w:pPr>
              <w:pStyle w:val="TableParagraph"/>
              <w:jc w:val="center"/>
              <w:rPr>
                <w:rFonts w:asciiTheme="minorEastAsia" w:hAnsiTheme="minorEastAsia" w:cs="宋体"/>
                <w:sz w:val="21"/>
                <w:szCs w:val="21"/>
                <w:lang w:eastAsia="zh-CN"/>
              </w:rPr>
            </w:pPr>
            <w:r w:rsidRPr="00911E26">
              <w:rPr>
                <w:rFonts w:asciiTheme="minorEastAsia" w:hAnsiTheme="minorEastAsia" w:cs="宋体"/>
                <w:sz w:val="21"/>
                <w:szCs w:val="21"/>
                <w:lang w:eastAsia="zh-CN"/>
              </w:rPr>
              <w:t>生丝试验方法</w:t>
            </w:r>
          </w:p>
          <w:p w:rsidR="004748B3" w:rsidRPr="00911E26" w:rsidRDefault="004748B3" w:rsidP="00EE1A2F">
            <w:pPr>
              <w:pStyle w:val="TableParagraph"/>
              <w:jc w:val="center"/>
              <w:rPr>
                <w:rFonts w:asciiTheme="minorEastAsia" w:hAnsiTheme="minorEastAsia"/>
                <w:sz w:val="21"/>
                <w:lang w:eastAsia="zh-CN"/>
              </w:rPr>
            </w:pPr>
            <w:r w:rsidRPr="00911E26">
              <w:rPr>
                <w:rFonts w:asciiTheme="minorEastAsia" w:hAnsiTheme="minorEastAsia"/>
                <w:sz w:val="21"/>
                <w:lang w:eastAsia="zh-CN"/>
              </w:rPr>
              <w:t>GB/T</w:t>
            </w:r>
            <w:r w:rsidRPr="00911E26">
              <w:rPr>
                <w:rFonts w:asciiTheme="minorEastAsia" w:hAnsiTheme="minorEastAsia"/>
                <w:spacing w:val="1"/>
                <w:sz w:val="21"/>
                <w:lang w:eastAsia="zh-CN"/>
              </w:rPr>
              <w:t xml:space="preserve"> </w:t>
            </w:r>
            <w:r w:rsidRPr="00911E26">
              <w:rPr>
                <w:rFonts w:asciiTheme="minorEastAsia" w:hAnsiTheme="minorEastAsia"/>
                <w:sz w:val="21"/>
                <w:lang w:eastAsia="zh-CN"/>
              </w:rPr>
              <w:t>1798-2008</w:t>
            </w:r>
            <w:r w:rsidRPr="00911E26">
              <w:rPr>
                <w:rFonts w:asciiTheme="minorEastAsia" w:hAnsiTheme="minorEastAsia" w:hint="eastAsia"/>
                <w:sz w:val="21"/>
                <w:lang w:eastAsia="zh-CN"/>
              </w:rPr>
              <w:t xml:space="preserve">  4.2.2</w:t>
            </w:r>
          </w:p>
        </w:tc>
        <w:tc>
          <w:tcPr>
            <w:tcW w:w="1131" w:type="dxa"/>
            <w:tcBorders>
              <w:top w:val="single" w:sz="4" w:space="0" w:color="000000"/>
              <w:left w:val="single" w:sz="4" w:space="0" w:color="000000"/>
              <w:bottom w:val="single" w:sz="4" w:space="0" w:color="auto"/>
              <w:right w:val="single" w:sz="4" w:space="0" w:color="000000"/>
            </w:tcBorders>
          </w:tcPr>
          <w:p w:rsidR="004748B3" w:rsidRPr="00911E26" w:rsidRDefault="004748B3">
            <w:pPr>
              <w:pStyle w:val="TableParagraph"/>
              <w:spacing w:before="26"/>
              <w:jc w:val="center"/>
              <w:rPr>
                <w:rFonts w:asciiTheme="minorEastAsia" w:hAnsiTheme="minorEastAsia" w:cs="宋体"/>
                <w:sz w:val="21"/>
                <w:szCs w:val="21"/>
              </w:rPr>
            </w:pPr>
          </w:p>
        </w:tc>
        <w:tc>
          <w:tcPr>
            <w:tcW w:w="996" w:type="dxa"/>
            <w:tcBorders>
              <w:top w:val="single" w:sz="4" w:space="0" w:color="000000"/>
              <w:left w:val="single" w:sz="4" w:space="0" w:color="000000"/>
              <w:bottom w:val="single" w:sz="4" w:space="0" w:color="000000"/>
              <w:right w:val="single" w:sz="4" w:space="0" w:color="000000"/>
            </w:tcBorders>
          </w:tcPr>
          <w:p w:rsidR="004748B3" w:rsidRPr="00911E26" w:rsidRDefault="004748B3">
            <w:pPr>
              <w:rPr>
                <w:rFonts w:asciiTheme="minorEastAsia" w:hAnsiTheme="minorEastAsia"/>
              </w:rPr>
            </w:pPr>
          </w:p>
        </w:tc>
      </w:tr>
      <w:tr w:rsidR="006A6C0A" w:rsidRPr="00911E26" w:rsidTr="00496D4B">
        <w:trPr>
          <w:trHeight w:hRule="exact" w:val="562"/>
        </w:trPr>
        <w:tc>
          <w:tcPr>
            <w:tcW w:w="540" w:type="dxa"/>
            <w:tcBorders>
              <w:left w:val="single" w:sz="4" w:space="0" w:color="000000"/>
              <w:bottom w:val="single" w:sz="4" w:space="0" w:color="000000"/>
              <w:right w:val="single" w:sz="4" w:space="0" w:color="000000"/>
            </w:tcBorders>
          </w:tcPr>
          <w:p w:rsidR="004748B3" w:rsidRPr="00911E26" w:rsidRDefault="004748B3">
            <w:pPr>
              <w:rPr>
                <w:rFonts w:asciiTheme="minorEastAsia" w:hAnsiTheme="minorEastAsia"/>
                <w:lang w:eastAsia="zh-CN"/>
              </w:rPr>
            </w:pPr>
          </w:p>
        </w:tc>
        <w:tc>
          <w:tcPr>
            <w:tcW w:w="874" w:type="dxa"/>
            <w:tcBorders>
              <w:left w:val="single" w:sz="4" w:space="0" w:color="000000"/>
              <w:bottom w:val="single" w:sz="4" w:space="0" w:color="000000"/>
              <w:right w:val="single" w:sz="4" w:space="0" w:color="000000"/>
            </w:tcBorders>
          </w:tcPr>
          <w:p w:rsidR="004748B3" w:rsidRPr="00911E26" w:rsidRDefault="004748B3">
            <w:pPr>
              <w:rPr>
                <w:rFonts w:asciiTheme="minorEastAsia" w:hAnsiTheme="minorEastAsia"/>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748B3" w:rsidRPr="00911E26" w:rsidRDefault="004748B3" w:rsidP="004748B3">
            <w:pPr>
              <w:pStyle w:val="TableParagraph"/>
              <w:spacing w:before="28"/>
              <w:jc w:val="center"/>
              <w:rPr>
                <w:rFonts w:asciiTheme="minorEastAsia" w:hAnsiTheme="minorEastAsia" w:cs="宋体"/>
                <w:sz w:val="21"/>
                <w:szCs w:val="21"/>
              </w:rPr>
            </w:pPr>
            <w:r w:rsidRPr="00911E26">
              <w:rPr>
                <w:rFonts w:asciiTheme="minorEastAsia" w:hAnsiTheme="minorEastAsia"/>
                <w:sz w:val="21"/>
              </w:rPr>
              <w:t>3</w:t>
            </w:r>
          </w:p>
        </w:tc>
        <w:tc>
          <w:tcPr>
            <w:tcW w:w="1526" w:type="dxa"/>
            <w:tcBorders>
              <w:top w:val="single" w:sz="4" w:space="0" w:color="000000"/>
              <w:left w:val="single" w:sz="4" w:space="0" w:color="000000"/>
              <w:bottom w:val="single" w:sz="4" w:space="0" w:color="000000"/>
              <w:right w:val="single" w:sz="4" w:space="0" w:color="000000"/>
            </w:tcBorders>
            <w:vAlign w:val="center"/>
          </w:tcPr>
          <w:p w:rsidR="004748B3" w:rsidRPr="00911E26" w:rsidRDefault="004748B3" w:rsidP="004748B3">
            <w:pPr>
              <w:pStyle w:val="TableParagraph"/>
              <w:spacing w:before="28"/>
              <w:ind w:right="2"/>
              <w:jc w:val="center"/>
              <w:rPr>
                <w:rFonts w:asciiTheme="minorEastAsia" w:hAnsiTheme="minorEastAsia" w:cs="宋体"/>
                <w:sz w:val="21"/>
                <w:szCs w:val="21"/>
              </w:rPr>
            </w:pPr>
            <w:r w:rsidRPr="00911E26">
              <w:rPr>
                <w:rFonts w:asciiTheme="minorEastAsia" w:hAnsiTheme="minorEastAsia" w:cs="宋体"/>
                <w:sz w:val="21"/>
                <w:szCs w:val="21"/>
              </w:rPr>
              <w:t>切断</w:t>
            </w:r>
          </w:p>
        </w:tc>
        <w:tc>
          <w:tcPr>
            <w:tcW w:w="828" w:type="dxa"/>
            <w:tcBorders>
              <w:top w:val="single" w:sz="4" w:space="0" w:color="000000"/>
              <w:left w:val="single" w:sz="4" w:space="0" w:color="000000"/>
              <w:bottom w:val="single" w:sz="4" w:space="0" w:color="auto"/>
              <w:right w:val="single" w:sz="4" w:space="0" w:color="000000"/>
            </w:tcBorders>
            <w:vAlign w:val="center"/>
          </w:tcPr>
          <w:p w:rsidR="004748B3" w:rsidRPr="00911E26" w:rsidRDefault="004748B3" w:rsidP="004748B3">
            <w:pPr>
              <w:pStyle w:val="TableParagraph"/>
              <w:spacing w:before="28"/>
              <w:jc w:val="center"/>
              <w:rPr>
                <w:rFonts w:asciiTheme="minorEastAsia" w:hAnsiTheme="minorEastAsia" w:cs="宋体"/>
                <w:sz w:val="21"/>
                <w:szCs w:val="21"/>
              </w:rPr>
            </w:pPr>
            <w:r w:rsidRPr="00911E26">
              <w:rPr>
                <w:rFonts w:asciiTheme="minorEastAsia" w:hAnsiTheme="minorEastAsia" w:hint="eastAsia"/>
                <w:sz w:val="21"/>
                <w:lang w:eastAsia="zh-CN"/>
              </w:rPr>
              <w:t>052903</w:t>
            </w:r>
          </w:p>
        </w:tc>
        <w:tc>
          <w:tcPr>
            <w:tcW w:w="2776" w:type="dxa"/>
            <w:tcBorders>
              <w:top w:val="single" w:sz="4" w:space="0" w:color="000000"/>
              <w:left w:val="single" w:sz="4" w:space="0" w:color="000000"/>
              <w:bottom w:val="single" w:sz="4" w:space="0" w:color="auto"/>
              <w:right w:val="single" w:sz="4" w:space="0" w:color="000000"/>
            </w:tcBorders>
          </w:tcPr>
          <w:p w:rsidR="004748B3" w:rsidRPr="00911E26" w:rsidRDefault="004748B3" w:rsidP="00EE1A2F">
            <w:pPr>
              <w:pStyle w:val="TableParagraph"/>
              <w:jc w:val="center"/>
              <w:rPr>
                <w:rFonts w:asciiTheme="minorEastAsia" w:hAnsiTheme="minorEastAsia" w:cs="宋体"/>
                <w:sz w:val="21"/>
                <w:szCs w:val="21"/>
                <w:lang w:eastAsia="zh-CN"/>
              </w:rPr>
            </w:pPr>
            <w:r w:rsidRPr="00911E26">
              <w:rPr>
                <w:rFonts w:asciiTheme="minorEastAsia" w:hAnsiTheme="minorEastAsia" w:cs="宋体"/>
                <w:sz w:val="21"/>
                <w:szCs w:val="21"/>
                <w:lang w:eastAsia="zh-CN"/>
              </w:rPr>
              <w:t>生丝试验方法</w:t>
            </w:r>
          </w:p>
          <w:p w:rsidR="004748B3" w:rsidRPr="00911E26" w:rsidRDefault="004748B3" w:rsidP="00EE1A2F">
            <w:pPr>
              <w:pStyle w:val="TableParagraph"/>
              <w:jc w:val="center"/>
              <w:rPr>
                <w:rFonts w:asciiTheme="minorEastAsia" w:hAnsiTheme="minorEastAsia" w:cs="宋体"/>
                <w:sz w:val="21"/>
                <w:szCs w:val="21"/>
              </w:rPr>
            </w:pPr>
            <w:r w:rsidRPr="00911E26">
              <w:rPr>
                <w:rFonts w:asciiTheme="minorEastAsia" w:hAnsiTheme="minorEastAsia"/>
                <w:sz w:val="21"/>
                <w:lang w:eastAsia="zh-CN"/>
              </w:rPr>
              <w:t>GB/T</w:t>
            </w:r>
            <w:r w:rsidRPr="00911E26">
              <w:rPr>
                <w:rFonts w:asciiTheme="minorEastAsia" w:hAnsiTheme="minorEastAsia"/>
                <w:spacing w:val="1"/>
                <w:sz w:val="21"/>
                <w:lang w:eastAsia="zh-CN"/>
              </w:rPr>
              <w:t xml:space="preserve"> </w:t>
            </w:r>
            <w:r w:rsidRPr="00911E26">
              <w:rPr>
                <w:rFonts w:asciiTheme="minorEastAsia" w:hAnsiTheme="minorEastAsia"/>
                <w:sz w:val="21"/>
                <w:lang w:eastAsia="zh-CN"/>
              </w:rPr>
              <w:t>1798-2008</w:t>
            </w:r>
            <w:r w:rsidRPr="00911E26">
              <w:rPr>
                <w:rFonts w:asciiTheme="minorEastAsia" w:hAnsiTheme="minorEastAsia" w:hint="eastAsia"/>
                <w:sz w:val="21"/>
                <w:lang w:eastAsia="zh-CN"/>
              </w:rPr>
              <w:t xml:space="preserve">  4.2.3</w:t>
            </w:r>
          </w:p>
        </w:tc>
        <w:tc>
          <w:tcPr>
            <w:tcW w:w="1131" w:type="dxa"/>
            <w:tcBorders>
              <w:top w:val="single" w:sz="4" w:space="0" w:color="000000"/>
              <w:left w:val="single" w:sz="4" w:space="0" w:color="000000"/>
              <w:bottom w:val="single" w:sz="4" w:space="0" w:color="auto"/>
              <w:right w:val="single" w:sz="4" w:space="0" w:color="000000"/>
            </w:tcBorders>
          </w:tcPr>
          <w:p w:rsidR="004748B3" w:rsidRPr="00911E26" w:rsidRDefault="004748B3">
            <w:pPr>
              <w:pStyle w:val="TableParagraph"/>
              <w:spacing w:before="26"/>
              <w:jc w:val="center"/>
              <w:rPr>
                <w:rFonts w:asciiTheme="minorEastAsia" w:hAnsiTheme="minorEastAsia" w:cs="宋体"/>
                <w:sz w:val="21"/>
                <w:szCs w:val="21"/>
              </w:rPr>
            </w:pPr>
          </w:p>
        </w:tc>
        <w:tc>
          <w:tcPr>
            <w:tcW w:w="996" w:type="dxa"/>
            <w:tcBorders>
              <w:top w:val="single" w:sz="4" w:space="0" w:color="000000"/>
              <w:left w:val="single" w:sz="4" w:space="0" w:color="000000"/>
              <w:bottom w:val="single" w:sz="4" w:space="0" w:color="000000"/>
              <w:right w:val="single" w:sz="4" w:space="0" w:color="000000"/>
            </w:tcBorders>
          </w:tcPr>
          <w:p w:rsidR="004748B3" w:rsidRPr="00911E26" w:rsidRDefault="004748B3">
            <w:pPr>
              <w:rPr>
                <w:rFonts w:asciiTheme="minorEastAsia" w:hAnsiTheme="minorEastAsia"/>
              </w:rPr>
            </w:pPr>
          </w:p>
        </w:tc>
      </w:tr>
      <w:tr w:rsidR="006A6C0A" w:rsidRPr="00911E26" w:rsidTr="00496D4B">
        <w:trPr>
          <w:trHeight w:hRule="exact" w:val="561"/>
        </w:trPr>
        <w:tc>
          <w:tcPr>
            <w:tcW w:w="540" w:type="dxa"/>
            <w:tcBorders>
              <w:top w:val="single" w:sz="4" w:space="0" w:color="000000"/>
              <w:left w:val="single" w:sz="4" w:space="0" w:color="000000"/>
              <w:bottom w:val="single" w:sz="4" w:space="0" w:color="auto"/>
              <w:right w:val="single" w:sz="4" w:space="0" w:color="000000"/>
            </w:tcBorders>
          </w:tcPr>
          <w:p w:rsidR="004748B3" w:rsidRPr="00911E26" w:rsidRDefault="004748B3">
            <w:pPr>
              <w:pStyle w:val="TableParagraph"/>
              <w:rPr>
                <w:rFonts w:asciiTheme="minorEastAsia" w:hAnsiTheme="minorEastAsia" w:cs="宋体"/>
                <w:sz w:val="20"/>
                <w:szCs w:val="20"/>
              </w:rPr>
            </w:pPr>
          </w:p>
        </w:tc>
        <w:tc>
          <w:tcPr>
            <w:tcW w:w="874" w:type="dxa"/>
            <w:tcBorders>
              <w:top w:val="single" w:sz="4" w:space="0" w:color="000000"/>
              <w:left w:val="single" w:sz="4" w:space="0" w:color="000000"/>
              <w:bottom w:val="single" w:sz="4" w:space="0" w:color="auto"/>
              <w:right w:val="single" w:sz="4" w:space="0" w:color="000000"/>
            </w:tcBorders>
          </w:tcPr>
          <w:p w:rsidR="004748B3" w:rsidRPr="00911E26" w:rsidRDefault="004748B3">
            <w:pPr>
              <w:pStyle w:val="TableParagraph"/>
              <w:rPr>
                <w:rFonts w:asciiTheme="minorEastAsia" w:hAnsiTheme="minorEastAsia" w:cs="宋体"/>
                <w:sz w:val="20"/>
                <w:szCs w:val="20"/>
                <w:lang w:eastAsia="zh-CN"/>
              </w:rPr>
            </w:pPr>
          </w:p>
        </w:tc>
        <w:tc>
          <w:tcPr>
            <w:tcW w:w="708" w:type="dxa"/>
            <w:tcBorders>
              <w:top w:val="single" w:sz="4" w:space="0" w:color="000000"/>
              <w:left w:val="single" w:sz="4" w:space="0" w:color="000000"/>
              <w:bottom w:val="single" w:sz="4" w:space="0" w:color="auto"/>
              <w:right w:val="single" w:sz="4" w:space="0" w:color="000000"/>
            </w:tcBorders>
            <w:vAlign w:val="center"/>
          </w:tcPr>
          <w:p w:rsidR="004748B3" w:rsidRPr="00911E26" w:rsidRDefault="004748B3" w:rsidP="00EE1A2F">
            <w:pPr>
              <w:pStyle w:val="TableParagraph"/>
              <w:spacing w:before="26"/>
              <w:jc w:val="center"/>
              <w:rPr>
                <w:rFonts w:asciiTheme="minorEastAsia" w:hAnsiTheme="minorEastAsia" w:cs="宋体"/>
                <w:sz w:val="21"/>
                <w:szCs w:val="21"/>
              </w:rPr>
            </w:pPr>
            <w:r w:rsidRPr="00911E26">
              <w:rPr>
                <w:rFonts w:asciiTheme="minorEastAsia" w:hAnsiTheme="minorEastAsia"/>
                <w:sz w:val="21"/>
              </w:rPr>
              <w:t>4</w:t>
            </w:r>
          </w:p>
        </w:tc>
        <w:tc>
          <w:tcPr>
            <w:tcW w:w="1526" w:type="dxa"/>
            <w:tcBorders>
              <w:top w:val="single" w:sz="4" w:space="0" w:color="000000"/>
              <w:left w:val="single" w:sz="4" w:space="0" w:color="000000"/>
              <w:bottom w:val="single" w:sz="4" w:space="0" w:color="000000"/>
              <w:right w:val="single" w:sz="4" w:space="0" w:color="000000"/>
            </w:tcBorders>
            <w:vAlign w:val="center"/>
          </w:tcPr>
          <w:p w:rsidR="004748B3" w:rsidRPr="00911E26" w:rsidRDefault="004748B3" w:rsidP="00EE1A2F">
            <w:pPr>
              <w:pStyle w:val="TableParagraph"/>
              <w:spacing w:before="26"/>
              <w:ind w:right="2"/>
              <w:jc w:val="center"/>
              <w:rPr>
                <w:rFonts w:asciiTheme="minorEastAsia" w:hAnsiTheme="minorEastAsia" w:cs="宋体"/>
                <w:sz w:val="21"/>
                <w:szCs w:val="21"/>
              </w:rPr>
            </w:pPr>
            <w:r w:rsidRPr="00911E26">
              <w:rPr>
                <w:rFonts w:asciiTheme="minorEastAsia" w:hAnsiTheme="minorEastAsia" w:cs="宋体"/>
                <w:sz w:val="21"/>
                <w:szCs w:val="21"/>
              </w:rPr>
              <w:t>纤度</w:t>
            </w:r>
          </w:p>
        </w:tc>
        <w:tc>
          <w:tcPr>
            <w:tcW w:w="828" w:type="dxa"/>
            <w:tcBorders>
              <w:top w:val="single" w:sz="4" w:space="0" w:color="000000"/>
              <w:left w:val="single" w:sz="4" w:space="0" w:color="000000"/>
              <w:bottom w:val="single" w:sz="4" w:space="0" w:color="000000"/>
              <w:right w:val="single" w:sz="4" w:space="0" w:color="000000"/>
            </w:tcBorders>
            <w:vAlign w:val="center"/>
          </w:tcPr>
          <w:p w:rsidR="004748B3" w:rsidRPr="00911E26" w:rsidRDefault="004748B3" w:rsidP="00EE1A2F">
            <w:pPr>
              <w:pStyle w:val="TableParagraph"/>
              <w:spacing w:before="26"/>
              <w:jc w:val="center"/>
              <w:rPr>
                <w:rFonts w:asciiTheme="minorEastAsia" w:hAnsiTheme="minorEastAsia" w:cs="宋体"/>
                <w:sz w:val="21"/>
                <w:szCs w:val="21"/>
              </w:rPr>
            </w:pPr>
            <w:r w:rsidRPr="00911E26">
              <w:rPr>
                <w:rFonts w:asciiTheme="minorEastAsia" w:hAnsiTheme="minorEastAsia" w:hint="eastAsia"/>
                <w:sz w:val="21"/>
                <w:lang w:eastAsia="zh-CN"/>
              </w:rPr>
              <w:t>052903</w:t>
            </w:r>
          </w:p>
        </w:tc>
        <w:tc>
          <w:tcPr>
            <w:tcW w:w="2776" w:type="dxa"/>
            <w:tcBorders>
              <w:top w:val="single" w:sz="4" w:space="0" w:color="auto"/>
              <w:left w:val="single" w:sz="4" w:space="0" w:color="000000"/>
              <w:bottom w:val="single" w:sz="4" w:space="0" w:color="auto"/>
              <w:right w:val="single" w:sz="4" w:space="0" w:color="000000"/>
            </w:tcBorders>
          </w:tcPr>
          <w:p w:rsidR="004748B3" w:rsidRPr="00911E26" w:rsidRDefault="004748B3" w:rsidP="00EE1A2F">
            <w:pPr>
              <w:pStyle w:val="TableParagraph"/>
              <w:jc w:val="center"/>
              <w:rPr>
                <w:rFonts w:asciiTheme="minorEastAsia" w:hAnsiTheme="minorEastAsia" w:cs="宋体"/>
                <w:sz w:val="21"/>
                <w:szCs w:val="21"/>
                <w:lang w:eastAsia="zh-CN"/>
              </w:rPr>
            </w:pPr>
            <w:r w:rsidRPr="00911E26">
              <w:rPr>
                <w:rFonts w:asciiTheme="minorEastAsia" w:hAnsiTheme="minorEastAsia" w:cs="宋体"/>
                <w:sz w:val="21"/>
                <w:szCs w:val="21"/>
                <w:lang w:eastAsia="zh-CN"/>
              </w:rPr>
              <w:t>生丝试验方法</w:t>
            </w:r>
          </w:p>
          <w:p w:rsidR="004748B3" w:rsidRPr="00911E26" w:rsidRDefault="004748B3" w:rsidP="00EE1A2F">
            <w:pPr>
              <w:pStyle w:val="TableParagraph"/>
              <w:jc w:val="center"/>
              <w:rPr>
                <w:rFonts w:asciiTheme="minorEastAsia" w:hAnsiTheme="minorEastAsia" w:cs="宋体"/>
                <w:sz w:val="21"/>
                <w:szCs w:val="21"/>
                <w:lang w:eastAsia="zh-CN"/>
              </w:rPr>
            </w:pPr>
            <w:r w:rsidRPr="00911E26">
              <w:rPr>
                <w:rFonts w:asciiTheme="minorEastAsia" w:hAnsiTheme="minorEastAsia"/>
                <w:sz w:val="21"/>
                <w:lang w:eastAsia="zh-CN"/>
              </w:rPr>
              <w:t>GB/T</w:t>
            </w:r>
            <w:r w:rsidRPr="00911E26">
              <w:rPr>
                <w:rFonts w:asciiTheme="minorEastAsia" w:hAnsiTheme="minorEastAsia"/>
                <w:spacing w:val="1"/>
                <w:sz w:val="21"/>
                <w:lang w:eastAsia="zh-CN"/>
              </w:rPr>
              <w:t xml:space="preserve"> </w:t>
            </w:r>
            <w:r w:rsidRPr="00911E26">
              <w:rPr>
                <w:rFonts w:asciiTheme="minorEastAsia" w:hAnsiTheme="minorEastAsia"/>
                <w:sz w:val="21"/>
                <w:lang w:eastAsia="zh-CN"/>
              </w:rPr>
              <w:t>1798-2008</w:t>
            </w:r>
            <w:r w:rsidRPr="00911E26">
              <w:rPr>
                <w:rFonts w:asciiTheme="minorEastAsia" w:hAnsiTheme="minorEastAsia" w:hint="eastAsia"/>
                <w:sz w:val="21"/>
                <w:lang w:eastAsia="zh-CN"/>
              </w:rPr>
              <w:t xml:space="preserve">  4.2.</w:t>
            </w:r>
            <w:r w:rsidR="00EE1A2F" w:rsidRPr="00911E26">
              <w:rPr>
                <w:rFonts w:asciiTheme="minorEastAsia" w:hAnsiTheme="minorEastAsia" w:hint="eastAsia"/>
                <w:sz w:val="21"/>
                <w:lang w:eastAsia="zh-CN"/>
              </w:rPr>
              <w:t>4</w:t>
            </w:r>
          </w:p>
        </w:tc>
        <w:tc>
          <w:tcPr>
            <w:tcW w:w="1131" w:type="dxa"/>
            <w:tcBorders>
              <w:top w:val="single" w:sz="4" w:space="0" w:color="auto"/>
              <w:left w:val="single" w:sz="4" w:space="0" w:color="000000"/>
              <w:bottom w:val="single" w:sz="4" w:space="0" w:color="000000"/>
              <w:right w:val="single" w:sz="4" w:space="0" w:color="000000"/>
            </w:tcBorders>
          </w:tcPr>
          <w:p w:rsidR="004748B3" w:rsidRPr="00911E26" w:rsidRDefault="004748B3">
            <w:pPr>
              <w:rPr>
                <w:rFonts w:asciiTheme="minorEastAsia" w:hAnsiTheme="minorEastAsia"/>
              </w:rPr>
            </w:pPr>
          </w:p>
        </w:tc>
        <w:tc>
          <w:tcPr>
            <w:tcW w:w="996" w:type="dxa"/>
            <w:tcBorders>
              <w:top w:val="single" w:sz="4" w:space="0" w:color="000000"/>
              <w:left w:val="single" w:sz="4" w:space="0" w:color="000000"/>
              <w:bottom w:val="single" w:sz="4" w:space="0" w:color="000000"/>
              <w:right w:val="single" w:sz="4" w:space="0" w:color="000000"/>
            </w:tcBorders>
          </w:tcPr>
          <w:p w:rsidR="004748B3" w:rsidRPr="00911E26" w:rsidRDefault="004748B3">
            <w:pPr>
              <w:rPr>
                <w:rFonts w:asciiTheme="minorEastAsia" w:hAnsiTheme="minorEastAsia"/>
              </w:rPr>
            </w:pPr>
          </w:p>
        </w:tc>
      </w:tr>
      <w:tr w:rsidR="006A6C0A" w:rsidRPr="00911E26" w:rsidTr="00496D4B">
        <w:trPr>
          <w:trHeight w:hRule="exact" w:val="561"/>
        </w:trPr>
        <w:tc>
          <w:tcPr>
            <w:tcW w:w="540" w:type="dxa"/>
            <w:tcBorders>
              <w:top w:val="single" w:sz="4" w:space="0" w:color="auto"/>
              <w:left w:val="single" w:sz="4" w:space="0" w:color="000000"/>
              <w:bottom w:val="single" w:sz="4" w:space="0" w:color="auto"/>
              <w:right w:val="single" w:sz="4" w:space="0" w:color="000000"/>
            </w:tcBorders>
          </w:tcPr>
          <w:p w:rsidR="00EE1A2F" w:rsidRPr="00911E26" w:rsidRDefault="00EE1A2F">
            <w:pPr>
              <w:pStyle w:val="TableParagraph"/>
              <w:rPr>
                <w:rFonts w:asciiTheme="minorEastAsia" w:hAnsiTheme="minorEastAsia" w:cs="宋体"/>
                <w:sz w:val="20"/>
                <w:szCs w:val="20"/>
              </w:rPr>
            </w:pPr>
          </w:p>
        </w:tc>
        <w:tc>
          <w:tcPr>
            <w:tcW w:w="874" w:type="dxa"/>
            <w:tcBorders>
              <w:top w:val="single" w:sz="4" w:space="0" w:color="auto"/>
              <w:left w:val="single" w:sz="4" w:space="0" w:color="000000"/>
              <w:bottom w:val="single" w:sz="4" w:space="0" w:color="auto"/>
              <w:right w:val="single" w:sz="4" w:space="0" w:color="000000"/>
            </w:tcBorders>
          </w:tcPr>
          <w:p w:rsidR="00EE1A2F" w:rsidRPr="00911E26" w:rsidRDefault="00EE1A2F">
            <w:pPr>
              <w:pStyle w:val="TableParagraph"/>
              <w:rPr>
                <w:rFonts w:asciiTheme="minorEastAsia" w:hAnsiTheme="minorEastAsia" w:cs="宋体"/>
                <w:sz w:val="20"/>
                <w:szCs w:val="20"/>
                <w:lang w:eastAsia="zh-CN"/>
              </w:rPr>
            </w:pPr>
          </w:p>
        </w:tc>
        <w:tc>
          <w:tcPr>
            <w:tcW w:w="708" w:type="dxa"/>
            <w:tcBorders>
              <w:top w:val="single" w:sz="4" w:space="0" w:color="auto"/>
              <w:left w:val="single" w:sz="4" w:space="0" w:color="000000"/>
              <w:bottom w:val="single" w:sz="4" w:space="0" w:color="auto"/>
              <w:right w:val="single" w:sz="4" w:space="0" w:color="000000"/>
            </w:tcBorders>
            <w:vAlign w:val="center"/>
          </w:tcPr>
          <w:p w:rsidR="00EE1A2F" w:rsidRPr="00911E26" w:rsidRDefault="00EE1A2F" w:rsidP="00EE1A2F">
            <w:pPr>
              <w:pStyle w:val="TableParagraph"/>
              <w:spacing w:before="26"/>
              <w:jc w:val="center"/>
              <w:rPr>
                <w:rFonts w:asciiTheme="minorEastAsia" w:hAnsiTheme="minorEastAsia" w:cs="宋体"/>
                <w:sz w:val="21"/>
                <w:szCs w:val="21"/>
              </w:rPr>
            </w:pPr>
            <w:r w:rsidRPr="00911E26">
              <w:rPr>
                <w:rFonts w:asciiTheme="minorEastAsia" w:hAnsiTheme="minorEastAsia"/>
                <w:sz w:val="21"/>
              </w:rPr>
              <w:t>5</w:t>
            </w:r>
          </w:p>
        </w:tc>
        <w:tc>
          <w:tcPr>
            <w:tcW w:w="1526" w:type="dxa"/>
            <w:tcBorders>
              <w:top w:val="single" w:sz="4" w:space="0" w:color="000000"/>
              <w:left w:val="single" w:sz="4" w:space="0" w:color="000000"/>
              <w:bottom w:val="single" w:sz="4" w:space="0" w:color="000000"/>
              <w:right w:val="single" w:sz="4" w:space="0" w:color="000000"/>
            </w:tcBorders>
            <w:vAlign w:val="center"/>
          </w:tcPr>
          <w:p w:rsidR="00EE1A2F" w:rsidRPr="00911E26" w:rsidRDefault="00EE1A2F" w:rsidP="00EE1A2F">
            <w:pPr>
              <w:pStyle w:val="TableParagraph"/>
              <w:spacing w:before="26"/>
              <w:ind w:right="2"/>
              <w:jc w:val="center"/>
              <w:rPr>
                <w:rFonts w:asciiTheme="minorEastAsia" w:hAnsiTheme="minorEastAsia" w:cs="宋体"/>
                <w:sz w:val="21"/>
                <w:szCs w:val="21"/>
              </w:rPr>
            </w:pPr>
            <w:r w:rsidRPr="00911E26">
              <w:rPr>
                <w:rFonts w:asciiTheme="minorEastAsia" w:hAnsiTheme="minorEastAsia" w:cs="宋体"/>
                <w:sz w:val="21"/>
                <w:szCs w:val="21"/>
              </w:rPr>
              <w:t>均匀</w:t>
            </w:r>
          </w:p>
        </w:tc>
        <w:tc>
          <w:tcPr>
            <w:tcW w:w="828" w:type="dxa"/>
            <w:tcBorders>
              <w:top w:val="single" w:sz="4" w:space="0" w:color="000000"/>
              <w:left w:val="single" w:sz="4" w:space="0" w:color="000000"/>
              <w:bottom w:val="single" w:sz="4" w:space="0" w:color="000000"/>
              <w:right w:val="single" w:sz="4" w:space="0" w:color="000000"/>
            </w:tcBorders>
            <w:vAlign w:val="center"/>
          </w:tcPr>
          <w:p w:rsidR="00EE1A2F" w:rsidRPr="00911E26" w:rsidRDefault="00EE1A2F" w:rsidP="00EE1A2F">
            <w:pPr>
              <w:pStyle w:val="TableParagraph"/>
              <w:spacing w:before="26"/>
              <w:jc w:val="center"/>
              <w:rPr>
                <w:rFonts w:asciiTheme="minorEastAsia" w:hAnsiTheme="minorEastAsia" w:cs="宋体"/>
                <w:sz w:val="21"/>
                <w:szCs w:val="21"/>
              </w:rPr>
            </w:pPr>
            <w:r w:rsidRPr="00911E26">
              <w:rPr>
                <w:rFonts w:asciiTheme="minorEastAsia" w:hAnsiTheme="minorEastAsia" w:hint="eastAsia"/>
                <w:sz w:val="21"/>
                <w:lang w:eastAsia="zh-CN"/>
              </w:rPr>
              <w:t>052903</w:t>
            </w:r>
          </w:p>
        </w:tc>
        <w:tc>
          <w:tcPr>
            <w:tcW w:w="2776" w:type="dxa"/>
            <w:tcBorders>
              <w:top w:val="single" w:sz="4" w:space="0" w:color="auto"/>
              <w:left w:val="single" w:sz="4" w:space="0" w:color="000000"/>
              <w:bottom w:val="single" w:sz="4" w:space="0" w:color="auto"/>
              <w:right w:val="single" w:sz="4" w:space="0" w:color="000000"/>
            </w:tcBorders>
          </w:tcPr>
          <w:p w:rsidR="00EE1A2F" w:rsidRPr="00911E26" w:rsidRDefault="00EE1A2F" w:rsidP="00EE1A2F">
            <w:pPr>
              <w:pStyle w:val="TableParagraph"/>
              <w:jc w:val="center"/>
              <w:rPr>
                <w:rFonts w:asciiTheme="minorEastAsia" w:hAnsiTheme="minorEastAsia" w:cs="宋体"/>
                <w:sz w:val="21"/>
                <w:szCs w:val="21"/>
                <w:lang w:eastAsia="zh-CN"/>
              </w:rPr>
            </w:pPr>
            <w:r w:rsidRPr="00911E26">
              <w:rPr>
                <w:rFonts w:asciiTheme="minorEastAsia" w:hAnsiTheme="minorEastAsia" w:cs="宋体"/>
                <w:sz w:val="21"/>
                <w:szCs w:val="21"/>
                <w:lang w:eastAsia="zh-CN"/>
              </w:rPr>
              <w:t>生丝试验方法</w:t>
            </w:r>
          </w:p>
          <w:p w:rsidR="00EE1A2F" w:rsidRPr="00911E26" w:rsidRDefault="00EE1A2F" w:rsidP="00EE1A2F">
            <w:pPr>
              <w:pStyle w:val="TableParagraph"/>
              <w:jc w:val="center"/>
              <w:rPr>
                <w:rFonts w:asciiTheme="minorEastAsia" w:hAnsiTheme="minorEastAsia" w:cs="宋体"/>
                <w:sz w:val="21"/>
                <w:szCs w:val="21"/>
                <w:lang w:eastAsia="zh-CN"/>
              </w:rPr>
            </w:pPr>
            <w:r w:rsidRPr="00911E26">
              <w:rPr>
                <w:rFonts w:asciiTheme="minorEastAsia" w:hAnsiTheme="minorEastAsia"/>
                <w:sz w:val="21"/>
                <w:lang w:eastAsia="zh-CN"/>
              </w:rPr>
              <w:t>GB/T</w:t>
            </w:r>
            <w:r w:rsidRPr="00911E26">
              <w:rPr>
                <w:rFonts w:asciiTheme="minorEastAsia" w:hAnsiTheme="minorEastAsia"/>
                <w:spacing w:val="1"/>
                <w:sz w:val="21"/>
                <w:lang w:eastAsia="zh-CN"/>
              </w:rPr>
              <w:t xml:space="preserve"> </w:t>
            </w:r>
            <w:r w:rsidRPr="00911E26">
              <w:rPr>
                <w:rFonts w:asciiTheme="minorEastAsia" w:hAnsiTheme="minorEastAsia"/>
                <w:sz w:val="21"/>
                <w:lang w:eastAsia="zh-CN"/>
              </w:rPr>
              <w:t>1798-2008</w:t>
            </w:r>
            <w:r w:rsidRPr="00911E26">
              <w:rPr>
                <w:rFonts w:asciiTheme="minorEastAsia" w:hAnsiTheme="minorEastAsia" w:hint="eastAsia"/>
                <w:sz w:val="21"/>
                <w:lang w:eastAsia="zh-CN"/>
              </w:rPr>
              <w:t xml:space="preserve">  4.2.5</w:t>
            </w:r>
          </w:p>
        </w:tc>
        <w:tc>
          <w:tcPr>
            <w:tcW w:w="1131" w:type="dxa"/>
            <w:tcBorders>
              <w:top w:val="single" w:sz="4" w:space="0" w:color="auto"/>
              <w:left w:val="single" w:sz="4" w:space="0" w:color="000000"/>
              <w:bottom w:val="single" w:sz="4" w:space="0" w:color="000000"/>
              <w:right w:val="single" w:sz="4" w:space="0" w:color="000000"/>
            </w:tcBorders>
          </w:tcPr>
          <w:p w:rsidR="00EE1A2F" w:rsidRPr="00911E26" w:rsidRDefault="00EE1A2F">
            <w:pPr>
              <w:rPr>
                <w:rFonts w:asciiTheme="minorEastAsia" w:hAnsiTheme="minorEastAsia"/>
              </w:rPr>
            </w:pPr>
          </w:p>
        </w:tc>
        <w:tc>
          <w:tcPr>
            <w:tcW w:w="996" w:type="dxa"/>
            <w:tcBorders>
              <w:top w:val="single" w:sz="4" w:space="0" w:color="000000"/>
              <w:left w:val="single" w:sz="4" w:space="0" w:color="000000"/>
              <w:bottom w:val="single" w:sz="4" w:space="0" w:color="000000"/>
              <w:right w:val="single" w:sz="4" w:space="0" w:color="000000"/>
            </w:tcBorders>
          </w:tcPr>
          <w:p w:rsidR="00EE1A2F" w:rsidRPr="00911E26" w:rsidRDefault="00EE1A2F">
            <w:pPr>
              <w:rPr>
                <w:rFonts w:asciiTheme="minorEastAsia" w:hAnsiTheme="minorEastAsia"/>
              </w:rPr>
            </w:pPr>
          </w:p>
        </w:tc>
      </w:tr>
      <w:tr w:rsidR="006A6C0A" w:rsidRPr="00911E26" w:rsidTr="00496D4B">
        <w:trPr>
          <w:trHeight w:hRule="exact" w:val="561"/>
        </w:trPr>
        <w:tc>
          <w:tcPr>
            <w:tcW w:w="540" w:type="dxa"/>
            <w:tcBorders>
              <w:top w:val="single" w:sz="4" w:space="0" w:color="auto"/>
              <w:left w:val="single" w:sz="4" w:space="0" w:color="000000"/>
              <w:bottom w:val="single" w:sz="4" w:space="0" w:color="auto"/>
              <w:right w:val="single" w:sz="4" w:space="0" w:color="000000"/>
            </w:tcBorders>
          </w:tcPr>
          <w:p w:rsidR="00EE1A2F" w:rsidRPr="00911E26" w:rsidRDefault="00EE1A2F">
            <w:pPr>
              <w:pStyle w:val="TableParagraph"/>
              <w:rPr>
                <w:rFonts w:asciiTheme="minorEastAsia" w:hAnsiTheme="minorEastAsia" w:cs="宋体"/>
                <w:sz w:val="20"/>
                <w:szCs w:val="20"/>
              </w:rPr>
            </w:pPr>
          </w:p>
        </w:tc>
        <w:tc>
          <w:tcPr>
            <w:tcW w:w="874" w:type="dxa"/>
            <w:tcBorders>
              <w:top w:val="single" w:sz="4" w:space="0" w:color="auto"/>
              <w:left w:val="single" w:sz="4" w:space="0" w:color="000000"/>
              <w:bottom w:val="single" w:sz="4" w:space="0" w:color="auto"/>
              <w:right w:val="single" w:sz="4" w:space="0" w:color="000000"/>
            </w:tcBorders>
          </w:tcPr>
          <w:p w:rsidR="00EE1A2F" w:rsidRPr="00911E26" w:rsidRDefault="00EE1A2F">
            <w:pPr>
              <w:pStyle w:val="TableParagraph"/>
              <w:rPr>
                <w:rFonts w:asciiTheme="minorEastAsia" w:hAnsiTheme="minorEastAsia" w:cs="宋体"/>
                <w:sz w:val="20"/>
                <w:szCs w:val="20"/>
                <w:lang w:eastAsia="zh-CN"/>
              </w:rPr>
            </w:pPr>
          </w:p>
        </w:tc>
        <w:tc>
          <w:tcPr>
            <w:tcW w:w="708" w:type="dxa"/>
            <w:tcBorders>
              <w:top w:val="single" w:sz="4" w:space="0" w:color="auto"/>
              <w:left w:val="single" w:sz="4" w:space="0" w:color="000000"/>
              <w:bottom w:val="single" w:sz="4" w:space="0" w:color="auto"/>
              <w:right w:val="single" w:sz="4" w:space="0" w:color="000000"/>
            </w:tcBorders>
            <w:vAlign w:val="center"/>
          </w:tcPr>
          <w:p w:rsidR="00EE1A2F" w:rsidRPr="00911E26" w:rsidRDefault="00EE1A2F" w:rsidP="00EE1A2F">
            <w:pPr>
              <w:pStyle w:val="TableParagraph"/>
              <w:spacing w:before="28"/>
              <w:jc w:val="center"/>
              <w:rPr>
                <w:rFonts w:asciiTheme="minorEastAsia" w:hAnsiTheme="minorEastAsia" w:cs="宋体"/>
                <w:sz w:val="21"/>
                <w:szCs w:val="21"/>
              </w:rPr>
            </w:pPr>
            <w:r w:rsidRPr="00911E26">
              <w:rPr>
                <w:rFonts w:asciiTheme="minorEastAsia" w:hAnsiTheme="minorEastAsia"/>
                <w:sz w:val="21"/>
              </w:rPr>
              <w:t>6</w:t>
            </w:r>
          </w:p>
        </w:tc>
        <w:tc>
          <w:tcPr>
            <w:tcW w:w="1526" w:type="dxa"/>
            <w:tcBorders>
              <w:top w:val="single" w:sz="4" w:space="0" w:color="000000"/>
              <w:left w:val="single" w:sz="4" w:space="0" w:color="000000"/>
              <w:bottom w:val="single" w:sz="4" w:space="0" w:color="000000"/>
              <w:right w:val="single" w:sz="4" w:space="0" w:color="000000"/>
            </w:tcBorders>
            <w:vAlign w:val="center"/>
          </w:tcPr>
          <w:p w:rsidR="00EE1A2F" w:rsidRPr="00911E26" w:rsidRDefault="00EE1A2F" w:rsidP="00EE1A2F">
            <w:pPr>
              <w:pStyle w:val="TableParagraph"/>
              <w:spacing w:before="28"/>
              <w:jc w:val="center"/>
              <w:rPr>
                <w:rFonts w:asciiTheme="minorEastAsia" w:hAnsiTheme="minorEastAsia" w:cs="宋体"/>
                <w:sz w:val="21"/>
                <w:szCs w:val="21"/>
              </w:rPr>
            </w:pPr>
            <w:r w:rsidRPr="00911E26">
              <w:rPr>
                <w:rFonts w:asciiTheme="minorEastAsia" w:hAnsiTheme="minorEastAsia" w:cs="宋体"/>
                <w:sz w:val="21"/>
                <w:szCs w:val="21"/>
              </w:rPr>
              <w:t>清洁及洁净</w:t>
            </w:r>
          </w:p>
        </w:tc>
        <w:tc>
          <w:tcPr>
            <w:tcW w:w="828" w:type="dxa"/>
            <w:tcBorders>
              <w:top w:val="single" w:sz="4" w:space="0" w:color="000000"/>
              <w:left w:val="single" w:sz="4" w:space="0" w:color="000000"/>
              <w:bottom w:val="single" w:sz="4" w:space="0" w:color="000000"/>
              <w:right w:val="single" w:sz="4" w:space="0" w:color="000000"/>
            </w:tcBorders>
            <w:vAlign w:val="center"/>
          </w:tcPr>
          <w:p w:rsidR="00EE1A2F" w:rsidRPr="00911E26" w:rsidRDefault="00EE1A2F" w:rsidP="00EE1A2F">
            <w:pPr>
              <w:pStyle w:val="TableParagraph"/>
              <w:spacing w:before="28"/>
              <w:jc w:val="center"/>
              <w:rPr>
                <w:rFonts w:asciiTheme="minorEastAsia" w:hAnsiTheme="minorEastAsia" w:cs="宋体"/>
                <w:sz w:val="21"/>
                <w:szCs w:val="21"/>
              </w:rPr>
            </w:pPr>
            <w:r w:rsidRPr="00911E26">
              <w:rPr>
                <w:rFonts w:asciiTheme="minorEastAsia" w:hAnsiTheme="minorEastAsia" w:hint="eastAsia"/>
                <w:sz w:val="21"/>
                <w:lang w:eastAsia="zh-CN"/>
              </w:rPr>
              <w:t>052903</w:t>
            </w:r>
          </w:p>
        </w:tc>
        <w:tc>
          <w:tcPr>
            <w:tcW w:w="2776" w:type="dxa"/>
            <w:tcBorders>
              <w:top w:val="single" w:sz="4" w:space="0" w:color="auto"/>
              <w:left w:val="single" w:sz="4" w:space="0" w:color="000000"/>
              <w:bottom w:val="single" w:sz="4" w:space="0" w:color="auto"/>
              <w:right w:val="single" w:sz="4" w:space="0" w:color="000000"/>
            </w:tcBorders>
          </w:tcPr>
          <w:p w:rsidR="00EE1A2F" w:rsidRPr="00911E26" w:rsidRDefault="00EE1A2F" w:rsidP="00EE1A2F">
            <w:pPr>
              <w:pStyle w:val="TableParagraph"/>
              <w:jc w:val="center"/>
              <w:rPr>
                <w:rFonts w:asciiTheme="minorEastAsia" w:hAnsiTheme="minorEastAsia" w:cs="宋体"/>
                <w:sz w:val="21"/>
                <w:szCs w:val="21"/>
                <w:lang w:eastAsia="zh-CN"/>
              </w:rPr>
            </w:pPr>
            <w:r w:rsidRPr="00911E26">
              <w:rPr>
                <w:rFonts w:asciiTheme="minorEastAsia" w:hAnsiTheme="minorEastAsia" w:cs="宋体"/>
                <w:sz w:val="21"/>
                <w:szCs w:val="21"/>
                <w:lang w:eastAsia="zh-CN"/>
              </w:rPr>
              <w:t>生丝试验方法</w:t>
            </w:r>
          </w:p>
          <w:p w:rsidR="00EE1A2F" w:rsidRPr="00911E26" w:rsidRDefault="00EE1A2F" w:rsidP="00EE1A2F">
            <w:pPr>
              <w:pStyle w:val="TableParagraph"/>
              <w:jc w:val="center"/>
              <w:rPr>
                <w:rFonts w:asciiTheme="minorEastAsia" w:hAnsiTheme="minorEastAsia" w:cs="宋体"/>
                <w:sz w:val="21"/>
                <w:szCs w:val="21"/>
                <w:lang w:eastAsia="zh-CN"/>
              </w:rPr>
            </w:pPr>
            <w:r w:rsidRPr="00911E26">
              <w:rPr>
                <w:rFonts w:asciiTheme="minorEastAsia" w:hAnsiTheme="minorEastAsia"/>
                <w:sz w:val="21"/>
                <w:lang w:eastAsia="zh-CN"/>
              </w:rPr>
              <w:t>GB/T</w:t>
            </w:r>
            <w:r w:rsidRPr="00911E26">
              <w:rPr>
                <w:rFonts w:asciiTheme="minorEastAsia" w:hAnsiTheme="minorEastAsia"/>
                <w:spacing w:val="1"/>
                <w:sz w:val="21"/>
                <w:lang w:eastAsia="zh-CN"/>
              </w:rPr>
              <w:t xml:space="preserve"> </w:t>
            </w:r>
            <w:r w:rsidRPr="00911E26">
              <w:rPr>
                <w:rFonts w:asciiTheme="minorEastAsia" w:hAnsiTheme="minorEastAsia"/>
                <w:sz w:val="21"/>
                <w:lang w:eastAsia="zh-CN"/>
              </w:rPr>
              <w:t>1798-2008</w:t>
            </w:r>
            <w:r w:rsidRPr="00911E26">
              <w:rPr>
                <w:rFonts w:asciiTheme="minorEastAsia" w:hAnsiTheme="minorEastAsia" w:hint="eastAsia"/>
                <w:sz w:val="21"/>
                <w:lang w:eastAsia="zh-CN"/>
              </w:rPr>
              <w:t xml:space="preserve">  4.2.6</w:t>
            </w:r>
          </w:p>
        </w:tc>
        <w:tc>
          <w:tcPr>
            <w:tcW w:w="1131" w:type="dxa"/>
            <w:tcBorders>
              <w:top w:val="single" w:sz="4" w:space="0" w:color="auto"/>
              <w:left w:val="single" w:sz="4" w:space="0" w:color="000000"/>
              <w:bottom w:val="single" w:sz="4" w:space="0" w:color="000000"/>
              <w:right w:val="single" w:sz="4" w:space="0" w:color="000000"/>
            </w:tcBorders>
          </w:tcPr>
          <w:p w:rsidR="00EE1A2F" w:rsidRPr="00911E26" w:rsidRDefault="00EE1A2F">
            <w:pPr>
              <w:rPr>
                <w:rFonts w:asciiTheme="minorEastAsia" w:hAnsiTheme="minorEastAsia"/>
              </w:rPr>
            </w:pPr>
          </w:p>
        </w:tc>
        <w:tc>
          <w:tcPr>
            <w:tcW w:w="996" w:type="dxa"/>
            <w:tcBorders>
              <w:top w:val="single" w:sz="4" w:space="0" w:color="000000"/>
              <w:left w:val="single" w:sz="4" w:space="0" w:color="000000"/>
              <w:bottom w:val="single" w:sz="4" w:space="0" w:color="000000"/>
              <w:right w:val="single" w:sz="4" w:space="0" w:color="000000"/>
            </w:tcBorders>
          </w:tcPr>
          <w:p w:rsidR="00EE1A2F" w:rsidRPr="00911E26" w:rsidRDefault="00EE1A2F">
            <w:pPr>
              <w:rPr>
                <w:rFonts w:asciiTheme="minorEastAsia" w:hAnsiTheme="minorEastAsia"/>
              </w:rPr>
            </w:pPr>
          </w:p>
        </w:tc>
      </w:tr>
      <w:tr w:rsidR="006A6C0A" w:rsidRPr="00911E26" w:rsidTr="00496D4B">
        <w:trPr>
          <w:trHeight w:hRule="exact" w:val="561"/>
        </w:trPr>
        <w:tc>
          <w:tcPr>
            <w:tcW w:w="540" w:type="dxa"/>
            <w:tcBorders>
              <w:top w:val="single" w:sz="4" w:space="0" w:color="auto"/>
              <w:left w:val="single" w:sz="4" w:space="0" w:color="000000"/>
              <w:bottom w:val="single" w:sz="4" w:space="0" w:color="auto"/>
              <w:right w:val="single" w:sz="4" w:space="0" w:color="000000"/>
            </w:tcBorders>
          </w:tcPr>
          <w:p w:rsidR="00EE1A2F" w:rsidRPr="00911E26" w:rsidRDefault="00EE1A2F">
            <w:pPr>
              <w:pStyle w:val="TableParagraph"/>
              <w:rPr>
                <w:rFonts w:asciiTheme="minorEastAsia" w:hAnsiTheme="minorEastAsia" w:cs="宋体"/>
                <w:sz w:val="20"/>
                <w:szCs w:val="20"/>
              </w:rPr>
            </w:pPr>
          </w:p>
        </w:tc>
        <w:tc>
          <w:tcPr>
            <w:tcW w:w="874" w:type="dxa"/>
            <w:tcBorders>
              <w:top w:val="single" w:sz="4" w:space="0" w:color="auto"/>
              <w:left w:val="single" w:sz="4" w:space="0" w:color="000000"/>
              <w:bottom w:val="single" w:sz="4" w:space="0" w:color="auto"/>
              <w:right w:val="single" w:sz="4" w:space="0" w:color="000000"/>
            </w:tcBorders>
          </w:tcPr>
          <w:p w:rsidR="00EE1A2F" w:rsidRPr="00911E26" w:rsidRDefault="00EE1A2F">
            <w:pPr>
              <w:pStyle w:val="TableParagraph"/>
              <w:rPr>
                <w:rFonts w:asciiTheme="minorEastAsia" w:hAnsiTheme="minorEastAsia" w:cs="宋体"/>
                <w:sz w:val="20"/>
                <w:szCs w:val="20"/>
                <w:lang w:eastAsia="zh-CN"/>
              </w:rPr>
            </w:pPr>
          </w:p>
        </w:tc>
        <w:tc>
          <w:tcPr>
            <w:tcW w:w="708" w:type="dxa"/>
            <w:tcBorders>
              <w:top w:val="single" w:sz="4" w:space="0" w:color="auto"/>
              <w:left w:val="single" w:sz="4" w:space="0" w:color="000000"/>
              <w:bottom w:val="single" w:sz="4" w:space="0" w:color="auto"/>
              <w:right w:val="single" w:sz="4" w:space="0" w:color="000000"/>
            </w:tcBorders>
            <w:vAlign w:val="center"/>
          </w:tcPr>
          <w:p w:rsidR="00EE1A2F" w:rsidRPr="00911E26" w:rsidRDefault="00EE1A2F" w:rsidP="00EE1A2F">
            <w:pPr>
              <w:pStyle w:val="TableParagraph"/>
              <w:spacing w:before="143"/>
              <w:jc w:val="center"/>
              <w:rPr>
                <w:rFonts w:asciiTheme="minorEastAsia" w:hAnsiTheme="minorEastAsia" w:cs="宋体"/>
                <w:sz w:val="21"/>
                <w:szCs w:val="21"/>
              </w:rPr>
            </w:pPr>
            <w:r w:rsidRPr="00911E26">
              <w:rPr>
                <w:rFonts w:asciiTheme="minorEastAsia" w:hAnsiTheme="minorEastAsia"/>
                <w:sz w:val="21"/>
              </w:rPr>
              <w:t>7</w:t>
            </w:r>
          </w:p>
        </w:tc>
        <w:tc>
          <w:tcPr>
            <w:tcW w:w="1526" w:type="dxa"/>
            <w:tcBorders>
              <w:top w:val="single" w:sz="4" w:space="0" w:color="000000"/>
              <w:left w:val="single" w:sz="4" w:space="0" w:color="000000"/>
              <w:bottom w:val="single" w:sz="4" w:space="0" w:color="000000"/>
              <w:right w:val="single" w:sz="4" w:space="0" w:color="000000"/>
            </w:tcBorders>
            <w:vAlign w:val="center"/>
          </w:tcPr>
          <w:p w:rsidR="00EE1A2F" w:rsidRPr="00911E26" w:rsidRDefault="00EE1A2F" w:rsidP="00EE1A2F">
            <w:pPr>
              <w:pStyle w:val="TableParagraph"/>
              <w:spacing w:line="273" w:lineRule="auto"/>
              <w:ind w:left="335" w:right="127" w:hanging="212"/>
              <w:jc w:val="center"/>
              <w:rPr>
                <w:rFonts w:asciiTheme="minorEastAsia" w:hAnsiTheme="minorEastAsia" w:cs="宋体"/>
                <w:sz w:val="21"/>
                <w:szCs w:val="21"/>
                <w:lang w:eastAsia="zh-CN"/>
              </w:rPr>
            </w:pPr>
            <w:r w:rsidRPr="00911E26">
              <w:rPr>
                <w:rFonts w:asciiTheme="minorEastAsia" w:hAnsiTheme="minorEastAsia" w:cs="宋体"/>
                <w:spacing w:val="-1"/>
                <w:sz w:val="21"/>
                <w:szCs w:val="21"/>
                <w:lang w:eastAsia="zh-CN"/>
              </w:rPr>
              <w:t>断裂</w:t>
            </w:r>
            <w:proofErr w:type="gramStart"/>
            <w:r w:rsidRPr="00911E26">
              <w:rPr>
                <w:rFonts w:asciiTheme="minorEastAsia" w:hAnsiTheme="minorEastAsia" w:cs="宋体"/>
                <w:spacing w:val="-1"/>
                <w:sz w:val="21"/>
                <w:szCs w:val="21"/>
                <w:lang w:eastAsia="zh-CN"/>
              </w:rPr>
              <w:t>强度及断</w:t>
            </w:r>
            <w:proofErr w:type="gramEnd"/>
            <w:r w:rsidRPr="00911E26">
              <w:rPr>
                <w:rFonts w:asciiTheme="minorEastAsia" w:hAnsiTheme="minorEastAsia" w:cs="宋体"/>
                <w:sz w:val="21"/>
                <w:szCs w:val="21"/>
                <w:lang w:eastAsia="zh-CN"/>
              </w:rPr>
              <w:t xml:space="preserve"> 裂伸长率</w:t>
            </w:r>
          </w:p>
        </w:tc>
        <w:tc>
          <w:tcPr>
            <w:tcW w:w="828" w:type="dxa"/>
            <w:tcBorders>
              <w:top w:val="single" w:sz="4" w:space="0" w:color="000000"/>
              <w:left w:val="single" w:sz="4" w:space="0" w:color="000000"/>
              <w:bottom w:val="single" w:sz="4" w:space="0" w:color="000000"/>
              <w:right w:val="single" w:sz="4" w:space="0" w:color="000000"/>
            </w:tcBorders>
            <w:vAlign w:val="center"/>
          </w:tcPr>
          <w:p w:rsidR="00EE1A2F" w:rsidRPr="00911E26" w:rsidRDefault="00EE1A2F" w:rsidP="00EE1A2F">
            <w:pPr>
              <w:pStyle w:val="TableParagraph"/>
              <w:spacing w:before="143"/>
              <w:jc w:val="center"/>
              <w:rPr>
                <w:rFonts w:asciiTheme="minorEastAsia" w:hAnsiTheme="minorEastAsia" w:cs="宋体"/>
                <w:sz w:val="21"/>
                <w:szCs w:val="21"/>
              </w:rPr>
            </w:pPr>
            <w:r w:rsidRPr="00911E26">
              <w:rPr>
                <w:rFonts w:asciiTheme="minorEastAsia" w:hAnsiTheme="minorEastAsia" w:hint="eastAsia"/>
                <w:sz w:val="21"/>
                <w:lang w:eastAsia="zh-CN"/>
              </w:rPr>
              <w:t>052903</w:t>
            </w:r>
          </w:p>
        </w:tc>
        <w:tc>
          <w:tcPr>
            <w:tcW w:w="2776" w:type="dxa"/>
            <w:tcBorders>
              <w:top w:val="single" w:sz="4" w:space="0" w:color="auto"/>
              <w:left w:val="single" w:sz="4" w:space="0" w:color="000000"/>
              <w:bottom w:val="single" w:sz="4" w:space="0" w:color="auto"/>
              <w:right w:val="single" w:sz="4" w:space="0" w:color="000000"/>
            </w:tcBorders>
          </w:tcPr>
          <w:p w:rsidR="00EE1A2F" w:rsidRPr="00911E26" w:rsidRDefault="00EE1A2F" w:rsidP="00EE1A2F">
            <w:pPr>
              <w:pStyle w:val="TableParagraph"/>
              <w:jc w:val="center"/>
              <w:rPr>
                <w:rFonts w:asciiTheme="minorEastAsia" w:hAnsiTheme="minorEastAsia" w:cs="宋体"/>
                <w:sz w:val="21"/>
                <w:szCs w:val="21"/>
                <w:lang w:eastAsia="zh-CN"/>
              </w:rPr>
            </w:pPr>
            <w:r w:rsidRPr="00911E26">
              <w:rPr>
                <w:rFonts w:asciiTheme="minorEastAsia" w:hAnsiTheme="minorEastAsia" w:cs="宋体"/>
                <w:sz w:val="21"/>
                <w:szCs w:val="21"/>
                <w:lang w:eastAsia="zh-CN"/>
              </w:rPr>
              <w:t>生丝试验方法</w:t>
            </w:r>
          </w:p>
          <w:p w:rsidR="00EE1A2F" w:rsidRPr="00911E26" w:rsidRDefault="00EE1A2F" w:rsidP="00EE1A2F">
            <w:pPr>
              <w:pStyle w:val="TableParagraph"/>
              <w:jc w:val="center"/>
              <w:rPr>
                <w:rFonts w:asciiTheme="minorEastAsia" w:hAnsiTheme="minorEastAsia" w:cs="宋体"/>
                <w:sz w:val="21"/>
                <w:szCs w:val="21"/>
                <w:lang w:eastAsia="zh-CN"/>
              </w:rPr>
            </w:pPr>
            <w:r w:rsidRPr="00911E26">
              <w:rPr>
                <w:rFonts w:asciiTheme="minorEastAsia" w:hAnsiTheme="minorEastAsia"/>
                <w:sz w:val="21"/>
                <w:lang w:eastAsia="zh-CN"/>
              </w:rPr>
              <w:t>GB/T</w:t>
            </w:r>
            <w:r w:rsidRPr="00911E26">
              <w:rPr>
                <w:rFonts w:asciiTheme="minorEastAsia" w:hAnsiTheme="minorEastAsia"/>
                <w:spacing w:val="1"/>
                <w:sz w:val="21"/>
                <w:lang w:eastAsia="zh-CN"/>
              </w:rPr>
              <w:t xml:space="preserve"> </w:t>
            </w:r>
            <w:r w:rsidRPr="00911E26">
              <w:rPr>
                <w:rFonts w:asciiTheme="minorEastAsia" w:hAnsiTheme="minorEastAsia"/>
                <w:sz w:val="21"/>
                <w:lang w:eastAsia="zh-CN"/>
              </w:rPr>
              <w:t>1798-2008</w:t>
            </w:r>
            <w:r w:rsidRPr="00911E26">
              <w:rPr>
                <w:rFonts w:asciiTheme="minorEastAsia" w:hAnsiTheme="minorEastAsia" w:hint="eastAsia"/>
                <w:sz w:val="21"/>
                <w:lang w:eastAsia="zh-CN"/>
              </w:rPr>
              <w:t xml:space="preserve">  4.2.7</w:t>
            </w:r>
          </w:p>
        </w:tc>
        <w:tc>
          <w:tcPr>
            <w:tcW w:w="1131" w:type="dxa"/>
            <w:tcBorders>
              <w:top w:val="single" w:sz="4" w:space="0" w:color="auto"/>
              <w:left w:val="single" w:sz="4" w:space="0" w:color="000000"/>
              <w:bottom w:val="single" w:sz="4" w:space="0" w:color="000000"/>
              <w:right w:val="single" w:sz="4" w:space="0" w:color="000000"/>
            </w:tcBorders>
          </w:tcPr>
          <w:p w:rsidR="00EE1A2F" w:rsidRPr="00911E26" w:rsidRDefault="00EE1A2F">
            <w:pPr>
              <w:rPr>
                <w:rFonts w:asciiTheme="minorEastAsia" w:hAnsiTheme="minorEastAsia"/>
              </w:rPr>
            </w:pPr>
          </w:p>
        </w:tc>
        <w:tc>
          <w:tcPr>
            <w:tcW w:w="996" w:type="dxa"/>
            <w:tcBorders>
              <w:top w:val="single" w:sz="4" w:space="0" w:color="000000"/>
              <w:left w:val="single" w:sz="4" w:space="0" w:color="000000"/>
              <w:bottom w:val="single" w:sz="4" w:space="0" w:color="000000"/>
              <w:right w:val="single" w:sz="4" w:space="0" w:color="000000"/>
            </w:tcBorders>
          </w:tcPr>
          <w:p w:rsidR="00EE1A2F" w:rsidRPr="00911E26" w:rsidRDefault="00EE1A2F">
            <w:pPr>
              <w:rPr>
                <w:rFonts w:asciiTheme="minorEastAsia" w:hAnsiTheme="minorEastAsia"/>
              </w:rPr>
            </w:pPr>
          </w:p>
        </w:tc>
      </w:tr>
      <w:tr w:rsidR="006A6C0A" w:rsidRPr="00911E26" w:rsidTr="00496D4B">
        <w:trPr>
          <w:trHeight w:hRule="exact" w:val="561"/>
        </w:trPr>
        <w:tc>
          <w:tcPr>
            <w:tcW w:w="540" w:type="dxa"/>
            <w:tcBorders>
              <w:top w:val="single" w:sz="4" w:space="0" w:color="auto"/>
              <w:left w:val="single" w:sz="4" w:space="0" w:color="000000"/>
              <w:bottom w:val="single" w:sz="4" w:space="0" w:color="auto"/>
              <w:right w:val="single" w:sz="4" w:space="0" w:color="000000"/>
            </w:tcBorders>
          </w:tcPr>
          <w:p w:rsidR="00EE1A2F" w:rsidRPr="00911E26" w:rsidRDefault="00EE1A2F">
            <w:pPr>
              <w:pStyle w:val="TableParagraph"/>
              <w:rPr>
                <w:rFonts w:asciiTheme="minorEastAsia" w:hAnsiTheme="minorEastAsia" w:cs="宋体"/>
                <w:sz w:val="20"/>
                <w:szCs w:val="20"/>
              </w:rPr>
            </w:pPr>
          </w:p>
        </w:tc>
        <w:tc>
          <w:tcPr>
            <w:tcW w:w="874" w:type="dxa"/>
            <w:tcBorders>
              <w:top w:val="single" w:sz="4" w:space="0" w:color="auto"/>
              <w:left w:val="single" w:sz="4" w:space="0" w:color="000000"/>
              <w:bottom w:val="single" w:sz="4" w:space="0" w:color="auto"/>
              <w:right w:val="single" w:sz="4" w:space="0" w:color="000000"/>
            </w:tcBorders>
          </w:tcPr>
          <w:p w:rsidR="00EE1A2F" w:rsidRPr="00911E26" w:rsidRDefault="00EE1A2F">
            <w:pPr>
              <w:pStyle w:val="TableParagraph"/>
              <w:rPr>
                <w:rFonts w:asciiTheme="minorEastAsia" w:hAnsiTheme="minorEastAsia" w:cs="宋体"/>
                <w:sz w:val="20"/>
                <w:szCs w:val="20"/>
                <w:lang w:eastAsia="zh-CN"/>
              </w:rPr>
            </w:pPr>
          </w:p>
        </w:tc>
        <w:tc>
          <w:tcPr>
            <w:tcW w:w="708" w:type="dxa"/>
            <w:tcBorders>
              <w:top w:val="single" w:sz="4" w:space="0" w:color="auto"/>
              <w:left w:val="single" w:sz="4" w:space="0" w:color="000000"/>
              <w:bottom w:val="single" w:sz="4" w:space="0" w:color="auto"/>
              <w:right w:val="single" w:sz="4" w:space="0" w:color="000000"/>
            </w:tcBorders>
            <w:vAlign w:val="center"/>
          </w:tcPr>
          <w:p w:rsidR="00EE1A2F" w:rsidRPr="00911E26" w:rsidRDefault="00EE1A2F" w:rsidP="00EE1A2F">
            <w:pPr>
              <w:pStyle w:val="TableParagraph"/>
              <w:spacing w:before="26"/>
              <w:jc w:val="center"/>
              <w:rPr>
                <w:rFonts w:asciiTheme="minorEastAsia" w:hAnsiTheme="minorEastAsia" w:cs="宋体"/>
                <w:sz w:val="21"/>
                <w:szCs w:val="21"/>
              </w:rPr>
            </w:pPr>
            <w:r w:rsidRPr="00911E26">
              <w:rPr>
                <w:rFonts w:asciiTheme="minorEastAsia" w:hAnsiTheme="minorEastAsia"/>
                <w:sz w:val="21"/>
              </w:rPr>
              <w:t>8</w:t>
            </w:r>
          </w:p>
        </w:tc>
        <w:tc>
          <w:tcPr>
            <w:tcW w:w="1526" w:type="dxa"/>
            <w:tcBorders>
              <w:top w:val="single" w:sz="4" w:space="0" w:color="000000"/>
              <w:left w:val="single" w:sz="4" w:space="0" w:color="000000"/>
              <w:bottom w:val="single" w:sz="4" w:space="0" w:color="000000"/>
              <w:right w:val="single" w:sz="4" w:space="0" w:color="000000"/>
            </w:tcBorders>
            <w:vAlign w:val="center"/>
          </w:tcPr>
          <w:p w:rsidR="00EE1A2F" w:rsidRPr="00911E26" w:rsidRDefault="00EE1A2F" w:rsidP="00EE1A2F">
            <w:pPr>
              <w:pStyle w:val="TableParagraph"/>
              <w:spacing w:before="26"/>
              <w:ind w:right="2"/>
              <w:jc w:val="center"/>
              <w:rPr>
                <w:rFonts w:asciiTheme="minorEastAsia" w:hAnsiTheme="minorEastAsia" w:cs="宋体"/>
                <w:sz w:val="21"/>
                <w:szCs w:val="21"/>
              </w:rPr>
            </w:pPr>
            <w:r w:rsidRPr="00911E26">
              <w:rPr>
                <w:rFonts w:asciiTheme="minorEastAsia" w:hAnsiTheme="minorEastAsia" w:cs="宋体"/>
                <w:sz w:val="21"/>
                <w:szCs w:val="21"/>
              </w:rPr>
              <w:t>抱合</w:t>
            </w:r>
          </w:p>
        </w:tc>
        <w:tc>
          <w:tcPr>
            <w:tcW w:w="828" w:type="dxa"/>
            <w:tcBorders>
              <w:top w:val="single" w:sz="4" w:space="0" w:color="000000"/>
              <w:left w:val="single" w:sz="4" w:space="0" w:color="000000"/>
              <w:bottom w:val="single" w:sz="4" w:space="0" w:color="000000"/>
              <w:right w:val="single" w:sz="4" w:space="0" w:color="000000"/>
            </w:tcBorders>
            <w:vAlign w:val="center"/>
          </w:tcPr>
          <w:p w:rsidR="00EE1A2F" w:rsidRPr="00911E26" w:rsidRDefault="00EE1A2F" w:rsidP="00EE1A2F">
            <w:pPr>
              <w:pStyle w:val="TableParagraph"/>
              <w:spacing w:before="26"/>
              <w:jc w:val="center"/>
              <w:rPr>
                <w:rFonts w:asciiTheme="minorEastAsia" w:hAnsiTheme="minorEastAsia" w:cs="宋体"/>
                <w:sz w:val="21"/>
                <w:szCs w:val="21"/>
              </w:rPr>
            </w:pPr>
            <w:r w:rsidRPr="00911E26">
              <w:rPr>
                <w:rFonts w:asciiTheme="minorEastAsia" w:hAnsiTheme="minorEastAsia" w:hint="eastAsia"/>
                <w:sz w:val="21"/>
                <w:lang w:eastAsia="zh-CN"/>
              </w:rPr>
              <w:t>052903</w:t>
            </w:r>
          </w:p>
        </w:tc>
        <w:tc>
          <w:tcPr>
            <w:tcW w:w="2776" w:type="dxa"/>
            <w:tcBorders>
              <w:top w:val="single" w:sz="4" w:space="0" w:color="auto"/>
              <w:left w:val="single" w:sz="4" w:space="0" w:color="000000"/>
              <w:bottom w:val="single" w:sz="4" w:space="0" w:color="auto"/>
              <w:right w:val="single" w:sz="4" w:space="0" w:color="000000"/>
            </w:tcBorders>
          </w:tcPr>
          <w:p w:rsidR="00EE1A2F" w:rsidRPr="00911E26" w:rsidRDefault="00EE1A2F" w:rsidP="00EE1A2F">
            <w:pPr>
              <w:pStyle w:val="TableParagraph"/>
              <w:jc w:val="center"/>
              <w:rPr>
                <w:rFonts w:asciiTheme="minorEastAsia" w:hAnsiTheme="minorEastAsia" w:cs="宋体"/>
                <w:sz w:val="21"/>
                <w:szCs w:val="21"/>
                <w:lang w:eastAsia="zh-CN"/>
              </w:rPr>
            </w:pPr>
            <w:r w:rsidRPr="00911E26">
              <w:rPr>
                <w:rFonts w:asciiTheme="minorEastAsia" w:hAnsiTheme="minorEastAsia" w:cs="宋体"/>
                <w:sz w:val="21"/>
                <w:szCs w:val="21"/>
                <w:lang w:eastAsia="zh-CN"/>
              </w:rPr>
              <w:t>生丝试验方法</w:t>
            </w:r>
          </w:p>
          <w:p w:rsidR="00EE1A2F" w:rsidRPr="00911E26" w:rsidRDefault="00EE1A2F" w:rsidP="00EE1A2F">
            <w:pPr>
              <w:pStyle w:val="TableParagraph"/>
              <w:jc w:val="center"/>
              <w:rPr>
                <w:rFonts w:asciiTheme="minorEastAsia" w:hAnsiTheme="minorEastAsia" w:cs="宋体"/>
                <w:sz w:val="21"/>
                <w:szCs w:val="21"/>
                <w:lang w:eastAsia="zh-CN"/>
              </w:rPr>
            </w:pPr>
            <w:r w:rsidRPr="00911E26">
              <w:rPr>
                <w:rFonts w:asciiTheme="minorEastAsia" w:hAnsiTheme="minorEastAsia"/>
                <w:sz w:val="21"/>
                <w:lang w:eastAsia="zh-CN"/>
              </w:rPr>
              <w:t>GB/T</w:t>
            </w:r>
            <w:r w:rsidRPr="00911E26">
              <w:rPr>
                <w:rFonts w:asciiTheme="minorEastAsia" w:hAnsiTheme="minorEastAsia"/>
                <w:spacing w:val="1"/>
                <w:sz w:val="21"/>
                <w:lang w:eastAsia="zh-CN"/>
              </w:rPr>
              <w:t xml:space="preserve"> </w:t>
            </w:r>
            <w:r w:rsidRPr="00911E26">
              <w:rPr>
                <w:rFonts w:asciiTheme="minorEastAsia" w:hAnsiTheme="minorEastAsia"/>
                <w:sz w:val="21"/>
                <w:lang w:eastAsia="zh-CN"/>
              </w:rPr>
              <w:t>1798-2008</w:t>
            </w:r>
            <w:r w:rsidRPr="00911E26">
              <w:rPr>
                <w:rFonts w:asciiTheme="minorEastAsia" w:hAnsiTheme="minorEastAsia" w:hint="eastAsia"/>
                <w:sz w:val="21"/>
                <w:lang w:eastAsia="zh-CN"/>
              </w:rPr>
              <w:t xml:space="preserve">  4.2.8</w:t>
            </w:r>
          </w:p>
        </w:tc>
        <w:tc>
          <w:tcPr>
            <w:tcW w:w="1131" w:type="dxa"/>
            <w:tcBorders>
              <w:top w:val="single" w:sz="4" w:space="0" w:color="auto"/>
              <w:left w:val="single" w:sz="4" w:space="0" w:color="000000"/>
              <w:bottom w:val="single" w:sz="4" w:space="0" w:color="000000"/>
              <w:right w:val="single" w:sz="4" w:space="0" w:color="000000"/>
            </w:tcBorders>
          </w:tcPr>
          <w:p w:rsidR="00EE1A2F" w:rsidRPr="00911E26" w:rsidRDefault="00EE1A2F">
            <w:pPr>
              <w:rPr>
                <w:rFonts w:asciiTheme="minorEastAsia" w:hAnsiTheme="minorEastAsia"/>
              </w:rPr>
            </w:pPr>
          </w:p>
        </w:tc>
        <w:tc>
          <w:tcPr>
            <w:tcW w:w="996" w:type="dxa"/>
            <w:tcBorders>
              <w:top w:val="single" w:sz="4" w:space="0" w:color="000000"/>
              <w:left w:val="single" w:sz="4" w:space="0" w:color="000000"/>
              <w:bottom w:val="single" w:sz="4" w:space="0" w:color="000000"/>
              <w:right w:val="single" w:sz="4" w:space="0" w:color="000000"/>
            </w:tcBorders>
          </w:tcPr>
          <w:p w:rsidR="00EE1A2F" w:rsidRPr="00911E26" w:rsidRDefault="00EE1A2F">
            <w:pPr>
              <w:rPr>
                <w:rFonts w:asciiTheme="minorEastAsia" w:hAnsiTheme="minorEastAsia"/>
              </w:rPr>
            </w:pPr>
          </w:p>
        </w:tc>
      </w:tr>
      <w:tr w:rsidR="006A6C0A" w:rsidRPr="00911E26" w:rsidTr="00496D4B">
        <w:trPr>
          <w:trHeight w:hRule="exact" w:val="561"/>
        </w:trPr>
        <w:tc>
          <w:tcPr>
            <w:tcW w:w="540" w:type="dxa"/>
            <w:tcBorders>
              <w:top w:val="single" w:sz="4" w:space="0" w:color="auto"/>
              <w:left w:val="single" w:sz="4" w:space="0" w:color="000000"/>
              <w:bottom w:val="single" w:sz="4" w:space="0" w:color="auto"/>
              <w:right w:val="single" w:sz="4" w:space="0" w:color="000000"/>
            </w:tcBorders>
          </w:tcPr>
          <w:p w:rsidR="00EE1A2F" w:rsidRPr="00911E26" w:rsidRDefault="00EE1A2F">
            <w:pPr>
              <w:pStyle w:val="TableParagraph"/>
              <w:rPr>
                <w:rFonts w:asciiTheme="minorEastAsia" w:hAnsiTheme="minorEastAsia" w:cs="宋体"/>
                <w:sz w:val="20"/>
                <w:szCs w:val="20"/>
              </w:rPr>
            </w:pPr>
          </w:p>
        </w:tc>
        <w:tc>
          <w:tcPr>
            <w:tcW w:w="874" w:type="dxa"/>
            <w:tcBorders>
              <w:top w:val="single" w:sz="4" w:space="0" w:color="auto"/>
              <w:left w:val="single" w:sz="4" w:space="0" w:color="000000"/>
              <w:bottom w:val="single" w:sz="4" w:space="0" w:color="auto"/>
              <w:right w:val="single" w:sz="4" w:space="0" w:color="000000"/>
            </w:tcBorders>
          </w:tcPr>
          <w:p w:rsidR="00EE1A2F" w:rsidRPr="00911E26" w:rsidRDefault="00EE1A2F">
            <w:pPr>
              <w:pStyle w:val="TableParagraph"/>
              <w:rPr>
                <w:rFonts w:asciiTheme="minorEastAsia" w:hAnsiTheme="minorEastAsia" w:cs="宋体"/>
                <w:sz w:val="20"/>
                <w:szCs w:val="20"/>
                <w:lang w:eastAsia="zh-CN"/>
              </w:rPr>
            </w:pPr>
          </w:p>
        </w:tc>
        <w:tc>
          <w:tcPr>
            <w:tcW w:w="708" w:type="dxa"/>
            <w:tcBorders>
              <w:top w:val="single" w:sz="4" w:space="0" w:color="auto"/>
              <w:left w:val="single" w:sz="4" w:space="0" w:color="000000"/>
              <w:bottom w:val="single" w:sz="4" w:space="0" w:color="auto"/>
              <w:right w:val="single" w:sz="4" w:space="0" w:color="000000"/>
            </w:tcBorders>
            <w:vAlign w:val="center"/>
          </w:tcPr>
          <w:p w:rsidR="00EE1A2F" w:rsidRPr="00911E26" w:rsidRDefault="00EE1A2F" w:rsidP="00EE1A2F">
            <w:pPr>
              <w:pStyle w:val="TableParagraph"/>
              <w:spacing w:before="26"/>
              <w:jc w:val="center"/>
              <w:rPr>
                <w:rFonts w:asciiTheme="minorEastAsia" w:hAnsiTheme="minorEastAsia" w:cs="宋体"/>
                <w:sz w:val="21"/>
                <w:szCs w:val="21"/>
              </w:rPr>
            </w:pPr>
            <w:r w:rsidRPr="00911E26">
              <w:rPr>
                <w:rFonts w:asciiTheme="minorEastAsia" w:hAnsiTheme="minorEastAsia"/>
                <w:sz w:val="21"/>
              </w:rPr>
              <w:t>9</w:t>
            </w:r>
          </w:p>
        </w:tc>
        <w:tc>
          <w:tcPr>
            <w:tcW w:w="1526" w:type="dxa"/>
            <w:tcBorders>
              <w:top w:val="single" w:sz="4" w:space="0" w:color="000000"/>
              <w:left w:val="single" w:sz="4" w:space="0" w:color="000000"/>
              <w:bottom w:val="single" w:sz="4" w:space="0" w:color="000000"/>
              <w:right w:val="single" w:sz="4" w:space="0" w:color="000000"/>
            </w:tcBorders>
            <w:vAlign w:val="center"/>
          </w:tcPr>
          <w:p w:rsidR="00EE1A2F" w:rsidRPr="00911E26" w:rsidRDefault="00EE1A2F" w:rsidP="00EE1A2F">
            <w:pPr>
              <w:pStyle w:val="TableParagraph"/>
              <w:spacing w:before="26"/>
              <w:ind w:right="2"/>
              <w:jc w:val="center"/>
              <w:rPr>
                <w:rFonts w:asciiTheme="minorEastAsia" w:hAnsiTheme="minorEastAsia" w:cs="宋体"/>
                <w:sz w:val="21"/>
                <w:szCs w:val="21"/>
              </w:rPr>
            </w:pPr>
            <w:r w:rsidRPr="00911E26">
              <w:rPr>
                <w:rFonts w:asciiTheme="minorEastAsia" w:hAnsiTheme="minorEastAsia" w:cs="宋体"/>
                <w:sz w:val="21"/>
                <w:szCs w:val="21"/>
              </w:rPr>
              <w:t>茸毛</w:t>
            </w:r>
          </w:p>
        </w:tc>
        <w:tc>
          <w:tcPr>
            <w:tcW w:w="828" w:type="dxa"/>
            <w:tcBorders>
              <w:top w:val="single" w:sz="4" w:space="0" w:color="000000"/>
              <w:left w:val="single" w:sz="4" w:space="0" w:color="000000"/>
              <w:bottom w:val="single" w:sz="4" w:space="0" w:color="000000"/>
              <w:right w:val="single" w:sz="4" w:space="0" w:color="000000"/>
            </w:tcBorders>
            <w:vAlign w:val="center"/>
          </w:tcPr>
          <w:p w:rsidR="00EE1A2F" w:rsidRPr="00911E26" w:rsidRDefault="00EE1A2F" w:rsidP="00EE1A2F">
            <w:pPr>
              <w:pStyle w:val="TableParagraph"/>
              <w:spacing w:before="26"/>
              <w:jc w:val="center"/>
              <w:rPr>
                <w:rFonts w:asciiTheme="minorEastAsia" w:hAnsiTheme="minorEastAsia" w:cs="宋体"/>
                <w:sz w:val="21"/>
                <w:szCs w:val="21"/>
              </w:rPr>
            </w:pPr>
            <w:r w:rsidRPr="00911E26">
              <w:rPr>
                <w:rFonts w:asciiTheme="minorEastAsia" w:hAnsiTheme="minorEastAsia" w:hint="eastAsia"/>
                <w:sz w:val="21"/>
                <w:lang w:eastAsia="zh-CN"/>
              </w:rPr>
              <w:t>052903</w:t>
            </w:r>
          </w:p>
        </w:tc>
        <w:tc>
          <w:tcPr>
            <w:tcW w:w="2776" w:type="dxa"/>
            <w:tcBorders>
              <w:top w:val="single" w:sz="4" w:space="0" w:color="auto"/>
              <w:left w:val="single" w:sz="4" w:space="0" w:color="000000"/>
              <w:bottom w:val="single" w:sz="4" w:space="0" w:color="auto"/>
              <w:right w:val="single" w:sz="4" w:space="0" w:color="000000"/>
            </w:tcBorders>
          </w:tcPr>
          <w:p w:rsidR="00EE1A2F" w:rsidRPr="00911E26" w:rsidRDefault="00EE1A2F" w:rsidP="00EE1A2F">
            <w:pPr>
              <w:pStyle w:val="TableParagraph"/>
              <w:jc w:val="center"/>
              <w:rPr>
                <w:rFonts w:asciiTheme="minorEastAsia" w:hAnsiTheme="minorEastAsia" w:cs="宋体"/>
                <w:sz w:val="21"/>
                <w:szCs w:val="21"/>
                <w:lang w:eastAsia="zh-CN"/>
              </w:rPr>
            </w:pPr>
            <w:r w:rsidRPr="00911E26">
              <w:rPr>
                <w:rFonts w:asciiTheme="minorEastAsia" w:hAnsiTheme="minorEastAsia" w:cs="宋体"/>
                <w:sz w:val="21"/>
                <w:szCs w:val="21"/>
                <w:lang w:eastAsia="zh-CN"/>
              </w:rPr>
              <w:t>生丝试验方法</w:t>
            </w:r>
          </w:p>
          <w:p w:rsidR="00EE1A2F" w:rsidRPr="00911E26" w:rsidRDefault="00EE1A2F" w:rsidP="00EE1A2F">
            <w:pPr>
              <w:pStyle w:val="TableParagraph"/>
              <w:jc w:val="center"/>
              <w:rPr>
                <w:rFonts w:asciiTheme="minorEastAsia" w:hAnsiTheme="minorEastAsia" w:cs="宋体"/>
                <w:sz w:val="21"/>
                <w:szCs w:val="21"/>
                <w:lang w:eastAsia="zh-CN"/>
              </w:rPr>
            </w:pPr>
            <w:r w:rsidRPr="00911E26">
              <w:rPr>
                <w:rFonts w:asciiTheme="minorEastAsia" w:hAnsiTheme="minorEastAsia"/>
                <w:sz w:val="21"/>
                <w:lang w:eastAsia="zh-CN"/>
              </w:rPr>
              <w:t>GB/T</w:t>
            </w:r>
            <w:r w:rsidRPr="00911E26">
              <w:rPr>
                <w:rFonts w:asciiTheme="minorEastAsia" w:hAnsiTheme="minorEastAsia"/>
                <w:spacing w:val="1"/>
                <w:sz w:val="21"/>
                <w:lang w:eastAsia="zh-CN"/>
              </w:rPr>
              <w:t xml:space="preserve"> </w:t>
            </w:r>
            <w:r w:rsidRPr="00911E26">
              <w:rPr>
                <w:rFonts w:asciiTheme="minorEastAsia" w:hAnsiTheme="minorEastAsia"/>
                <w:sz w:val="21"/>
                <w:lang w:eastAsia="zh-CN"/>
              </w:rPr>
              <w:t>1798-2008</w:t>
            </w:r>
            <w:r w:rsidRPr="00911E26">
              <w:rPr>
                <w:rFonts w:asciiTheme="minorEastAsia" w:hAnsiTheme="minorEastAsia" w:hint="eastAsia"/>
                <w:sz w:val="21"/>
                <w:lang w:eastAsia="zh-CN"/>
              </w:rPr>
              <w:t xml:space="preserve">  4.2.9</w:t>
            </w:r>
          </w:p>
        </w:tc>
        <w:tc>
          <w:tcPr>
            <w:tcW w:w="1131" w:type="dxa"/>
            <w:tcBorders>
              <w:top w:val="single" w:sz="4" w:space="0" w:color="auto"/>
              <w:left w:val="single" w:sz="4" w:space="0" w:color="000000"/>
              <w:bottom w:val="single" w:sz="4" w:space="0" w:color="000000"/>
              <w:right w:val="single" w:sz="4" w:space="0" w:color="000000"/>
            </w:tcBorders>
          </w:tcPr>
          <w:p w:rsidR="00EE1A2F" w:rsidRPr="00911E26" w:rsidRDefault="00EE1A2F">
            <w:pPr>
              <w:rPr>
                <w:rFonts w:asciiTheme="minorEastAsia" w:hAnsiTheme="minorEastAsia"/>
              </w:rPr>
            </w:pPr>
          </w:p>
        </w:tc>
        <w:tc>
          <w:tcPr>
            <w:tcW w:w="996" w:type="dxa"/>
            <w:tcBorders>
              <w:top w:val="single" w:sz="4" w:space="0" w:color="000000"/>
              <w:left w:val="single" w:sz="4" w:space="0" w:color="000000"/>
              <w:bottom w:val="single" w:sz="4" w:space="0" w:color="000000"/>
              <w:right w:val="single" w:sz="4" w:space="0" w:color="000000"/>
            </w:tcBorders>
          </w:tcPr>
          <w:p w:rsidR="00EE1A2F" w:rsidRPr="00911E26" w:rsidRDefault="00EE1A2F">
            <w:pPr>
              <w:rPr>
                <w:rFonts w:asciiTheme="minorEastAsia" w:hAnsiTheme="minorEastAsia"/>
              </w:rPr>
            </w:pPr>
          </w:p>
        </w:tc>
      </w:tr>
      <w:tr w:rsidR="006A6C0A" w:rsidRPr="00911E26" w:rsidTr="00496D4B">
        <w:trPr>
          <w:trHeight w:hRule="exact" w:val="872"/>
        </w:trPr>
        <w:tc>
          <w:tcPr>
            <w:tcW w:w="540" w:type="dxa"/>
            <w:tcBorders>
              <w:top w:val="single" w:sz="4" w:space="0" w:color="auto"/>
              <w:left w:val="single" w:sz="4" w:space="0" w:color="000000"/>
              <w:bottom w:val="single" w:sz="4" w:space="0" w:color="auto"/>
              <w:right w:val="single" w:sz="4" w:space="0" w:color="000000"/>
            </w:tcBorders>
          </w:tcPr>
          <w:p w:rsidR="00EE1A2F" w:rsidRPr="00911E26" w:rsidRDefault="00EE1A2F">
            <w:pPr>
              <w:pStyle w:val="TableParagraph"/>
              <w:rPr>
                <w:rFonts w:asciiTheme="minorEastAsia" w:hAnsiTheme="minorEastAsia" w:cs="宋体"/>
                <w:sz w:val="20"/>
                <w:szCs w:val="20"/>
              </w:rPr>
            </w:pPr>
          </w:p>
        </w:tc>
        <w:tc>
          <w:tcPr>
            <w:tcW w:w="874" w:type="dxa"/>
            <w:tcBorders>
              <w:top w:val="single" w:sz="4" w:space="0" w:color="auto"/>
              <w:left w:val="single" w:sz="4" w:space="0" w:color="000000"/>
              <w:bottom w:val="single" w:sz="4" w:space="0" w:color="auto"/>
              <w:right w:val="single" w:sz="4" w:space="0" w:color="000000"/>
            </w:tcBorders>
          </w:tcPr>
          <w:p w:rsidR="00EE1A2F" w:rsidRPr="00911E26" w:rsidRDefault="00EE1A2F">
            <w:pPr>
              <w:pStyle w:val="TableParagraph"/>
              <w:rPr>
                <w:rFonts w:asciiTheme="minorEastAsia" w:hAnsiTheme="minorEastAsia" w:cs="宋体"/>
                <w:sz w:val="20"/>
                <w:szCs w:val="20"/>
                <w:lang w:eastAsia="zh-CN"/>
              </w:rPr>
            </w:pPr>
          </w:p>
        </w:tc>
        <w:tc>
          <w:tcPr>
            <w:tcW w:w="708" w:type="dxa"/>
            <w:tcBorders>
              <w:top w:val="single" w:sz="4" w:space="0" w:color="auto"/>
              <w:left w:val="single" w:sz="4" w:space="0" w:color="000000"/>
              <w:bottom w:val="single" w:sz="4" w:space="0" w:color="auto"/>
              <w:right w:val="single" w:sz="4" w:space="0" w:color="000000"/>
            </w:tcBorders>
            <w:vAlign w:val="center"/>
          </w:tcPr>
          <w:p w:rsidR="00EE1A2F" w:rsidRPr="00911E26" w:rsidRDefault="00EE1A2F" w:rsidP="00EE1A2F">
            <w:pPr>
              <w:pStyle w:val="TableParagraph"/>
              <w:ind w:firstLineChars="100" w:firstLine="210"/>
              <w:rPr>
                <w:rFonts w:asciiTheme="minorEastAsia" w:hAnsiTheme="minorEastAsia" w:cs="宋体"/>
                <w:sz w:val="21"/>
                <w:szCs w:val="21"/>
              </w:rPr>
            </w:pPr>
            <w:r w:rsidRPr="00911E26">
              <w:rPr>
                <w:rFonts w:asciiTheme="minorEastAsia" w:hAnsiTheme="minorEastAsia"/>
                <w:sz w:val="21"/>
              </w:rPr>
              <w:t>10</w:t>
            </w:r>
          </w:p>
        </w:tc>
        <w:tc>
          <w:tcPr>
            <w:tcW w:w="1526" w:type="dxa"/>
            <w:tcBorders>
              <w:top w:val="single" w:sz="4" w:space="0" w:color="000000"/>
              <w:left w:val="single" w:sz="4" w:space="0" w:color="000000"/>
              <w:bottom w:val="single" w:sz="4" w:space="0" w:color="000000"/>
              <w:right w:val="single" w:sz="4" w:space="0" w:color="000000"/>
            </w:tcBorders>
            <w:vAlign w:val="center"/>
          </w:tcPr>
          <w:p w:rsidR="00EE1A2F" w:rsidRPr="00911E26" w:rsidRDefault="00EE1A2F" w:rsidP="00EE1A2F">
            <w:pPr>
              <w:pStyle w:val="TableParagraph"/>
              <w:spacing w:line="273" w:lineRule="auto"/>
              <w:ind w:left="124" w:right="127"/>
              <w:jc w:val="center"/>
              <w:rPr>
                <w:rFonts w:asciiTheme="minorEastAsia" w:hAnsiTheme="minorEastAsia" w:cs="宋体"/>
                <w:sz w:val="21"/>
                <w:szCs w:val="21"/>
                <w:lang w:eastAsia="zh-CN"/>
              </w:rPr>
            </w:pPr>
            <w:r w:rsidRPr="00911E26">
              <w:rPr>
                <w:rFonts w:asciiTheme="minorEastAsia" w:hAnsiTheme="minorEastAsia" w:cs="宋体"/>
                <w:spacing w:val="-1"/>
                <w:sz w:val="21"/>
                <w:szCs w:val="21"/>
                <w:lang w:eastAsia="zh-CN"/>
              </w:rPr>
              <w:t>单根生丝断裂</w:t>
            </w:r>
            <w:r w:rsidRPr="00911E26">
              <w:rPr>
                <w:rFonts w:asciiTheme="minorEastAsia" w:hAnsiTheme="minorEastAsia" w:cs="宋体"/>
                <w:sz w:val="21"/>
                <w:szCs w:val="21"/>
                <w:lang w:eastAsia="zh-CN"/>
              </w:rPr>
              <w:t xml:space="preserve"> </w:t>
            </w:r>
            <w:r w:rsidRPr="00911E26">
              <w:rPr>
                <w:rFonts w:asciiTheme="minorEastAsia" w:hAnsiTheme="minorEastAsia" w:cs="宋体"/>
                <w:spacing w:val="-1"/>
                <w:sz w:val="21"/>
                <w:szCs w:val="21"/>
                <w:lang w:eastAsia="zh-CN"/>
              </w:rPr>
              <w:t>强度及断裂伸</w:t>
            </w:r>
            <w:r w:rsidRPr="00911E26">
              <w:rPr>
                <w:rFonts w:asciiTheme="minorEastAsia" w:hAnsiTheme="minorEastAsia" w:cs="宋体"/>
                <w:sz w:val="21"/>
                <w:szCs w:val="21"/>
                <w:lang w:eastAsia="zh-CN"/>
              </w:rPr>
              <w:t xml:space="preserve"> 长率</w:t>
            </w:r>
          </w:p>
        </w:tc>
        <w:tc>
          <w:tcPr>
            <w:tcW w:w="828" w:type="dxa"/>
            <w:tcBorders>
              <w:top w:val="single" w:sz="4" w:space="0" w:color="000000"/>
              <w:left w:val="single" w:sz="4" w:space="0" w:color="000000"/>
              <w:bottom w:val="single" w:sz="4" w:space="0" w:color="000000"/>
              <w:right w:val="single" w:sz="4" w:space="0" w:color="000000"/>
            </w:tcBorders>
            <w:vAlign w:val="center"/>
          </w:tcPr>
          <w:p w:rsidR="00EE1A2F" w:rsidRPr="00911E26" w:rsidRDefault="00EE1A2F" w:rsidP="00EE1A2F">
            <w:pPr>
              <w:pStyle w:val="TableParagraph"/>
              <w:jc w:val="center"/>
              <w:rPr>
                <w:rFonts w:asciiTheme="minorEastAsia" w:hAnsiTheme="minorEastAsia" w:cs="宋体"/>
                <w:sz w:val="21"/>
                <w:szCs w:val="21"/>
              </w:rPr>
            </w:pPr>
            <w:r w:rsidRPr="00911E26">
              <w:rPr>
                <w:rFonts w:asciiTheme="minorEastAsia" w:hAnsiTheme="minorEastAsia" w:hint="eastAsia"/>
                <w:sz w:val="21"/>
                <w:lang w:eastAsia="zh-CN"/>
              </w:rPr>
              <w:t>052903</w:t>
            </w:r>
          </w:p>
        </w:tc>
        <w:tc>
          <w:tcPr>
            <w:tcW w:w="2776" w:type="dxa"/>
            <w:tcBorders>
              <w:top w:val="single" w:sz="4" w:space="0" w:color="auto"/>
              <w:left w:val="single" w:sz="4" w:space="0" w:color="000000"/>
              <w:bottom w:val="single" w:sz="4" w:space="0" w:color="auto"/>
              <w:right w:val="single" w:sz="4" w:space="0" w:color="000000"/>
            </w:tcBorders>
            <w:vAlign w:val="center"/>
          </w:tcPr>
          <w:p w:rsidR="00EE1A2F" w:rsidRPr="00911E26" w:rsidRDefault="00EE1A2F" w:rsidP="00EE1A2F">
            <w:pPr>
              <w:pStyle w:val="TableParagraph"/>
              <w:jc w:val="center"/>
              <w:rPr>
                <w:rFonts w:asciiTheme="minorEastAsia" w:hAnsiTheme="minorEastAsia" w:cs="宋体"/>
                <w:sz w:val="21"/>
                <w:szCs w:val="21"/>
                <w:lang w:eastAsia="zh-CN"/>
              </w:rPr>
            </w:pPr>
            <w:r w:rsidRPr="00911E26">
              <w:rPr>
                <w:rFonts w:asciiTheme="minorEastAsia" w:hAnsiTheme="minorEastAsia" w:cs="宋体"/>
                <w:sz w:val="21"/>
                <w:szCs w:val="21"/>
                <w:lang w:eastAsia="zh-CN"/>
              </w:rPr>
              <w:t>生丝试验方法</w:t>
            </w:r>
          </w:p>
          <w:p w:rsidR="00EE1A2F" w:rsidRPr="00911E26" w:rsidRDefault="00EE1A2F" w:rsidP="00EE1A2F">
            <w:pPr>
              <w:pStyle w:val="TableParagraph"/>
              <w:jc w:val="center"/>
              <w:rPr>
                <w:rFonts w:asciiTheme="minorEastAsia" w:hAnsiTheme="minorEastAsia" w:cs="宋体"/>
                <w:sz w:val="21"/>
                <w:szCs w:val="21"/>
                <w:lang w:eastAsia="zh-CN"/>
              </w:rPr>
            </w:pPr>
            <w:r w:rsidRPr="00911E26">
              <w:rPr>
                <w:rFonts w:asciiTheme="minorEastAsia" w:hAnsiTheme="minorEastAsia"/>
                <w:sz w:val="21"/>
                <w:lang w:eastAsia="zh-CN"/>
              </w:rPr>
              <w:t>GB/T</w:t>
            </w:r>
            <w:r w:rsidRPr="00911E26">
              <w:rPr>
                <w:rFonts w:asciiTheme="minorEastAsia" w:hAnsiTheme="minorEastAsia"/>
                <w:spacing w:val="1"/>
                <w:sz w:val="21"/>
                <w:lang w:eastAsia="zh-CN"/>
              </w:rPr>
              <w:t xml:space="preserve"> </w:t>
            </w:r>
            <w:r w:rsidRPr="00911E26">
              <w:rPr>
                <w:rFonts w:asciiTheme="minorEastAsia" w:hAnsiTheme="minorEastAsia"/>
                <w:sz w:val="21"/>
                <w:lang w:eastAsia="zh-CN"/>
              </w:rPr>
              <w:t>1798-2008</w:t>
            </w:r>
            <w:r w:rsidRPr="00911E26">
              <w:rPr>
                <w:rFonts w:asciiTheme="minorEastAsia" w:hAnsiTheme="minorEastAsia" w:hint="eastAsia"/>
                <w:sz w:val="21"/>
                <w:lang w:eastAsia="zh-CN"/>
              </w:rPr>
              <w:t xml:space="preserve">  4.2.10</w:t>
            </w:r>
          </w:p>
        </w:tc>
        <w:tc>
          <w:tcPr>
            <w:tcW w:w="1131" w:type="dxa"/>
            <w:tcBorders>
              <w:top w:val="single" w:sz="4" w:space="0" w:color="auto"/>
              <w:left w:val="single" w:sz="4" w:space="0" w:color="000000"/>
              <w:bottom w:val="single" w:sz="4" w:space="0" w:color="000000"/>
              <w:right w:val="single" w:sz="4" w:space="0" w:color="000000"/>
            </w:tcBorders>
          </w:tcPr>
          <w:p w:rsidR="00EE1A2F" w:rsidRPr="00911E26" w:rsidRDefault="00EE1A2F">
            <w:pPr>
              <w:rPr>
                <w:rFonts w:asciiTheme="minorEastAsia" w:hAnsiTheme="minorEastAsia"/>
              </w:rPr>
            </w:pPr>
          </w:p>
        </w:tc>
        <w:tc>
          <w:tcPr>
            <w:tcW w:w="996" w:type="dxa"/>
            <w:tcBorders>
              <w:top w:val="single" w:sz="4" w:space="0" w:color="000000"/>
              <w:left w:val="single" w:sz="4" w:space="0" w:color="000000"/>
              <w:bottom w:val="single" w:sz="4" w:space="0" w:color="000000"/>
              <w:right w:val="single" w:sz="4" w:space="0" w:color="000000"/>
            </w:tcBorders>
          </w:tcPr>
          <w:p w:rsidR="00EE1A2F" w:rsidRPr="00911E26" w:rsidRDefault="00EE1A2F">
            <w:pPr>
              <w:rPr>
                <w:rFonts w:asciiTheme="minorEastAsia" w:hAnsiTheme="minorEastAsia"/>
              </w:rPr>
            </w:pPr>
          </w:p>
        </w:tc>
      </w:tr>
      <w:tr w:rsidR="006A6C0A" w:rsidRPr="00911E26" w:rsidTr="00496D4B">
        <w:trPr>
          <w:trHeight w:hRule="exact" w:val="561"/>
        </w:trPr>
        <w:tc>
          <w:tcPr>
            <w:tcW w:w="540" w:type="dxa"/>
            <w:tcBorders>
              <w:top w:val="single" w:sz="4" w:space="0" w:color="auto"/>
              <w:left w:val="single" w:sz="4" w:space="0" w:color="000000"/>
              <w:bottom w:val="single" w:sz="4" w:space="0" w:color="auto"/>
              <w:right w:val="single" w:sz="4" w:space="0" w:color="000000"/>
            </w:tcBorders>
          </w:tcPr>
          <w:p w:rsidR="00EE1A2F" w:rsidRPr="00911E26" w:rsidRDefault="00EE1A2F">
            <w:pPr>
              <w:pStyle w:val="TableParagraph"/>
              <w:rPr>
                <w:rFonts w:asciiTheme="minorEastAsia" w:hAnsiTheme="minorEastAsia" w:cs="宋体"/>
                <w:sz w:val="20"/>
                <w:szCs w:val="20"/>
              </w:rPr>
            </w:pPr>
          </w:p>
        </w:tc>
        <w:tc>
          <w:tcPr>
            <w:tcW w:w="874" w:type="dxa"/>
            <w:tcBorders>
              <w:top w:val="single" w:sz="4" w:space="0" w:color="auto"/>
              <w:left w:val="single" w:sz="4" w:space="0" w:color="000000"/>
              <w:bottom w:val="single" w:sz="4" w:space="0" w:color="auto"/>
              <w:right w:val="single" w:sz="4" w:space="0" w:color="000000"/>
            </w:tcBorders>
          </w:tcPr>
          <w:p w:rsidR="00EE1A2F" w:rsidRPr="00911E26" w:rsidRDefault="00EE1A2F">
            <w:pPr>
              <w:pStyle w:val="TableParagraph"/>
              <w:rPr>
                <w:rFonts w:asciiTheme="minorEastAsia" w:hAnsiTheme="minorEastAsia" w:cs="宋体"/>
                <w:sz w:val="20"/>
                <w:szCs w:val="20"/>
                <w:lang w:eastAsia="zh-CN"/>
              </w:rPr>
            </w:pPr>
          </w:p>
        </w:tc>
        <w:tc>
          <w:tcPr>
            <w:tcW w:w="708" w:type="dxa"/>
            <w:tcBorders>
              <w:top w:val="single" w:sz="4" w:space="0" w:color="auto"/>
              <w:left w:val="single" w:sz="4" w:space="0" w:color="000000"/>
              <w:bottom w:val="single" w:sz="4" w:space="0" w:color="auto"/>
              <w:right w:val="single" w:sz="4" w:space="0" w:color="000000"/>
            </w:tcBorders>
            <w:vAlign w:val="center"/>
          </w:tcPr>
          <w:p w:rsidR="00EE1A2F" w:rsidRPr="00911E26" w:rsidRDefault="00EE1A2F" w:rsidP="00EE1A2F">
            <w:pPr>
              <w:pStyle w:val="TableParagraph"/>
              <w:spacing w:before="26"/>
              <w:jc w:val="center"/>
              <w:rPr>
                <w:rFonts w:asciiTheme="minorEastAsia" w:hAnsiTheme="minorEastAsia" w:cs="宋体"/>
                <w:sz w:val="21"/>
                <w:szCs w:val="21"/>
              </w:rPr>
            </w:pPr>
            <w:r w:rsidRPr="00911E26">
              <w:rPr>
                <w:rFonts w:asciiTheme="minorEastAsia" w:hAnsiTheme="minorEastAsia"/>
                <w:sz w:val="21"/>
              </w:rPr>
              <w:t>11</w:t>
            </w:r>
          </w:p>
        </w:tc>
        <w:tc>
          <w:tcPr>
            <w:tcW w:w="1526" w:type="dxa"/>
            <w:tcBorders>
              <w:top w:val="single" w:sz="4" w:space="0" w:color="000000"/>
              <w:left w:val="single" w:sz="4" w:space="0" w:color="000000"/>
              <w:bottom w:val="single" w:sz="4" w:space="0" w:color="auto"/>
              <w:right w:val="single" w:sz="4" w:space="0" w:color="000000"/>
            </w:tcBorders>
            <w:vAlign w:val="center"/>
          </w:tcPr>
          <w:p w:rsidR="00EE1A2F" w:rsidRPr="00911E26" w:rsidRDefault="00EE1A2F" w:rsidP="00EE1A2F">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生丝含胶率</w:t>
            </w:r>
          </w:p>
        </w:tc>
        <w:tc>
          <w:tcPr>
            <w:tcW w:w="828" w:type="dxa"/>
            <w:tcBorders>
              <w:top w:val="single" w:sz="4" w:space="0" w:color="000000"/>
              <w:left w:val="single" w:sz="4" w:space="0" w:color="000000"/>
              <w:bottom w:val="single" w:sz="4" w:space="0" w:color="000000"/>
              <w:right w:val="single" w:sz="4" w:space="0" w:color="000000"/>
            </w:tcBorders>
            <w:vAlign w:val="center"/>
          </w:tcPr>
          <w:p w:rsidR="00EE1A2F" w:rsidRPr="00911E26" w:rsidRDefault="00EE1A2F" w:rsidP="00EE1A2F">
            <w:pPr>
              <w:pStyle w:val="TableParagraph"/>
              <w:spacing w:before="26"/>
              <w:jc w:val="center"/>
              <w:rPr>
                <w:rFonts w:asciiTheme="minorEastAsia" w:hAnsiTheme="minorEastAsia" w:cs="宋体"/>
                <w:sz w:val="21"/>
                <w:szCs w:val="21"/>
              </w:rPr>
            </w:pPr>
            <w:r w:rsidRPr="00911E26">
              <w:rPr>
                <w:rFonts w:asciiTheme="minorEastAsia" w:hAnsiTheme="minorEastAsia" w:hint="eastAsia"/>
                <w:sz w:val="21"/>
                <w:lang w:eastAsia="zh-CN"/>
              </w:rPr>
              <w:t>052903</w:t>
            </w:r>
          </w:p>
        </w:tc>
        <w:tc>
          <w:tcPr>
            <w:tcW w:w="2776" w:type="dxa"/>
            <w:tcBorders>
              <w:top w:val="single" w:sz="4" w:space="0" w:color="auto"/>
              <w:left w:val="single" w:sz="4" w:space="0" w:color="000000"/>
              <w:bottom w:val="single" w:sz="4" w:space="0" w:color="auto"/>
              <w:right w:val="single" w:sz="4" w:space="0" w:color="000000"/>
            </w:tcBorders>
          </w:tcPr>
          <w:p w:rsidR="00EE1A2F" w:rsidRPr="00911E26" w:rsidRDefault="00EE1A2F" w:rsidP="00EE1A2F">
            <w:pPr>
              <w:pStyle w:val="TableParagraph"/>
              <w:jc w:val="center"/>
              <w:rPr>
                <w:rFonts w:asciiTheme="minorEastAsia" w:hAnsiTheme="minorEastAsia" w:cs="宋体"/>
                <w:sz w:val="21"/>
                <w:szCs w:val="21"/>
                <w:lang w:eastAsia="zh-CN"/>
              </w:rPr>
            </w:pPr>
            <w:r w:rsidRPr="00911E26">
              <w:rPr>
                <w:rFonts w:asciiTheme="minorEastAsia" w:hAnsiTheme="minorEastAsia" w:cs="宋体"/>
                <w:sz w:val="21"/>
                <w:szCs w:val="21"/>
                <w:lang w:eastAsia="zh-CN"/>
              </w:rPr>
              <w:t>生丝试验方法</w:t>
            </w:r>
          </w:p>
          <w:p w:rsidR="00EE1A2F" w:rsidRPr="00911E26" w:rsidRDefault="00EE1A2F" w:rsidP="00EE1A2F">
            <w:pPr>
              <w:pStyle w:val="TableParagraph"/>
              <w:jc w:val="center"/>
              <w:rPr>
                <w:rFonts w:asciiTheme="minorEastAsia" w:hAnsiTheme="minorEastAsia" w:cs="宋体"/>
                <w:sz w:val="21"/>
                <w:szCs w:val="21"/>
                <w:lang w:eastAsia="zh-CN"/>
              </w:rPr>
            </w:pPr>
            <w:r w:rsidRPr="00911E26">
              <w:rPr>
                <w:rFonts w:asciiTheme="minorEastAsia" w:hAnsiTheme="minorEastAsia"/>
                <w:sz w:val="21"/>
                <w:lang w:eastAsia="zh-CN"/>
              </w:rPr>
              <w:t>GB/T</w:t>
            </w:r>
            <w:r w:rsidRPr="00911E26">
              <w:rPr>
                <w:rFonts w:asciiTheme="minorEastAsia" w:hAnsiTheme="minorEastAsia"/>
                <w:spacing w:val="1"/>
                <w:sz w:val="21"/>
                <w:lang w:eastAsia="zh-CN"/>
              </w:rPr>
              <w:t xml:space="preserve"> </w:t>
            </w:r>
            <w:r w:rsidRPr="00911E26">
              <w:rPr>
                <w:rFonts w:asciiTheme="minorEastAsia" w:hAnsiTheme="minorEastAsia"/>
                <w:sz w:val="21"/>
                <w:lang w:eastAsia="zh-CN"/>
              </w:rPr>
              <w:t>1798-2008</w:t>
            </w:r>
            <w:r w:rsidRPr="00911E26">
              <w:rPr>
                <w:rFonts w:asciiTheme="minorEastAsia" w:hAnsiTheme="minorEastAsia" w:hint="eastAsia"/>
                <w:sz w:val="21"/>
                <w:lang w:eastAsia="zh-CN"/>
              </w:rPr>
              <w:t xml:space="preserve">  4.2.11</w:t>
            </w:r>
          </w:p>
        </w:tc>
        <w:tc>
          <w:tcPr>
            <w:tcW w:w="1131" w:type="dxa"/>
            <w:tcBorders>
              <w:top w:val="single" w:sz="4" w:space="0" w:color="auto"/>
              <w:left w:val="single" w:sz="4" w:space="0" w:color="000000"/>
              <w:bottom w:val="single" w:sz="4" w:space="0" w:color="000000"/>
              <w:right w:val="single" w:sz="4" w:space="0" w:color="000000"/>
            </w:tcBorders>
          </w:tcPr>
          <w:p w:rsidR="00EE1A2F" w:rsidRPr="00911E26" w:rsidRDefault="00EE1A2F">
            <w:pPr>
              <w:rPr>
                <w:rFonts w:asciiTheme="minorEastAsia" w:hAnsiTheme="minorEastAsia"/>
              </w:rPr>
            </w:pPr>
          </w:p>
        </w:tc>
        <w:tc>
          <w:tcPr>
            <w:tcW w:w="996" w:type="dxa"/>
            <w:tcBorders>
              <w:top w:val="single" w:sz="4" w:space="0" w:color="000000"/>
              <w:left w:val="single" w:sz="4" w:space="0" w:color="000000"/>
              <w:bottom w:val="single" w:sz="4" w:space="0" w:color="000000"/>
              <w:right w:val="single" w:sz="4" w:space="0" w:color="000000"/>
            </w:tcBorders>
          </w:tcPr>
          <w:p w:rsidR="00EE1A2F" w:rsidRPr="00911E26" w:rsidRDefault="00EE1A2F">
            <w:pPr>
              <w:rPr>
                <w:rFonts w:asciiTheme="minorEastAsia" w:hAnsiTheme="minorEastAsia"/>
              </w:rPr>
            </w:pPr>
          </w:p>
        </w:tc>
      </w:tr>
      <w:tr w:rsidR="006A6C0A" w:rsidRPr="00911E26" w:rsidTr="00496D4B">
        <w:trPr>
          <w:trHeight w:hRule="exact" w:val="634"/>
        </w:trPr>
        <w:tc>
          <w:tcPr>
            <w:tcW w:w="540" w:type="dxa"/>
            <w:tcBorders>
              <w:top w:val="single" w:sz="4" w:space="0" w:color="000000"/>
              <w:left w:val="single" w:sz="4" w:space="0" w:color="000000"/>
              <w:bottom w:val="single" w:sz="4" w:space="0" w:color="000000"/>
              <w:right w:val="single" w:sz="4" w:space="0" w:color="000000"/>
            </w:tcBorders>
            <w:vAlign w:val="center"/>
          </w:tcPr>
          <w:p w:rsidR="00EE1A2F" w:rsidRPr="00911E26" w:rsidRDefault="00EE1A2F" w:rsidP="00EE1A2F">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38</w:t>
            </w:r>
          </w:p>
        </w:tc>
        <w:tc>
          <w:tcPr>
            <w:tcW w:w="874" w:type="dxa"/>
            <w:tcBorders>
              <w:top w:val="single" w:sz="4" w:space="0" w:color="000000"/>
              <w:left w:val="single" w:sz="4" w:space="0" w:color="000000"/>
              <w:bottom w:val="single" w:sz="4" w:space="0" w:color="000000"/>
              <w:right w:val="single" w:sz="4" w:space="0" w:color="000000"/>
            </w:tcBorders>
            <w:vAlign w:val="center"/>
          </w:tcPr>
          <w:p w:rsidR="00EE1A2F" w:rsidRPr="00911E26" w:rsidRDefault="00EE1A2F" w:rsidP="00EE1A2F">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桑蚕鲜茧</w:t>
            </w:r>
          </w:p>
        </w:tc>
        <w:tc>
          <w:tcPr>
            <w:tcW w:w="708" w:type="dxa"/>
            <w:tcBorders>
              <w:top w:val="single" w:sz="4" w:space="0" w:color="000000"/>
              <w:left w:val="single" w:sz="4" w:space="0" w:color="000000"/>
              <w:bottom w:val="single" w:sz="4" w:space="0" w:color="000000"/>
              <w:right w:val="single" w:sz="4" w:space="0" w:color="000000"/>
            </w:tcBorders>
            <w:vAlign w:val="center"/>
          </w:tcPr>
          <w:p w:rsidR="00EE1A2F" w:rsidRPr="00911E26" w:rsidRDefault="00EE1A2F" w:rsidP="00EE1A2F">
            <w:pPr>
              <w:spacing w:before="26"/>
              <w:jc w:val="center"/>
              <w:rPr>
                <w:rFonts w:asciiTheme="minorEastAsia" w:hAnsiTheme="minorEastAsia" w:cs="宋体"/>
                <w:sz w:val="21"/>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EE1A2F" w:rsidRPr="00911E26" w:rsidRDefault="00EE1A2F" w:rsidP="00EE1A2F">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全部参数</w:t>
            </w:r>
          </w:p>
        </w:tc>
        <w:tc>
          <w:tcPr>
            <w:tcW w:w="828" w:type="dxa"/>
            <w:tcBorders>
              <w:top w:val="single" w:sz="4" w:space="0" w:color="000000"/>
              <w:left w:val="single" w:sz="4" w:space="0" w:color="000000"/>
              <w:bottom w:val="single" w:sz="4" w:space="0" w:color="000000"/>
              <w:right w:val="single" w:sz="4" w:space="0" w:color="000000"/>
            </w:tcBorders>
            <w:vAlign w:val="center"/>
          </w:tcPr>
          <w:p w:rsidR="00EE1A2F" w:rsidRPr="00911E26" w:rsidRDefault="00EE1A2F" w:rsidP="00EE1A2F">
            <w:pPr>
              <w:pStyle w:val="TableParagraph"/>
              <w:spacing w:before="26"/>
              <w:jc w:val="center"/>
              <w:rPr>
                <w:rFonts w:asciiTheme="minorEastAsia" w:hAnsiTheme="minorEastAsia" w:cs="宋体"/>
                <w:sz w:val="21"/>
                <w:szCs w:val="21"/>
              </w:rPr>
            </w:pPr>
            <w:r w:rsidRPr="00911E26">
              <w:rPr>
                <w:rFonts w:asciiTheme="minorEastAsia" w:hAnsiTheme="minorEastAsia" w:cs="宋体" w:hint="eastAsia"/>
                <w:sz w:val="21"/>
                <w:szCs w:val="21"/>
              </w:rPr>
              <w:t>052903</w:t>
            </w:r>
          </w:p>
        </w:tc>
        <w:tc>
          <w:tcPr>
            <w:tcW w:w="2776" w:type="dxa"/>
            <w:tcBorders>
              <w:top w:val="single" w:sz="4" w:space="0" w:color="000000"/>
              <w:left w:val="single" w:sz="4" w:space="0" w:color="000000"/>
              <w:bottom w:val="single" w:sz="4" w:space="0" w:color="000000"/>
              <w:right w:val="single" w:sz="4" w:space="0" w:color="000000"/>
            </w:tcBorders>
            <w:vAlign w:val="center"/>
          </w:tcPr>
          <w:p w:rsidR="00EE1A2F" w:rsidRPr="00911E26" w:rsidRDefault="00EE1A2F" w:rsidP="00EE1A2F">
            <w:pPr>
              <w:pStyle w:val="TableParagraph"/>
              <w:spacing w:before="26" w:line="262" w:lineRule="exact"/>
              <w:jc w:val="center"/>
              <w:rPr>
                <w:rFonts w:asciiTheme="minorEastAsia" w:hAnsiTheme="minorEastAsia" w:cs="宋体"/>
                <w:sz w:val="21"/>
                <w:szCs w:val="21"/>
                <w:lang w:eastAsia="zh-CN"/>
              </w:rPr>
            </w:pPr>
            <w:r w:rsidRPr="00911E26">
              <w:rPr>
                <w:rFonts w:asciiTheme="minorEastAsia" w:hAnsiTheme="minorEastAsia" w:cs="宋体"/>
                <w:sz w:val="21"/>
                <w:szCs w:val="21"/>
              </w:rPr>
              <w:t>桑蚕鲜茧</w:t>
            </w:r>
          </w:p>
          <w:p w:rsidR="00EE1A2F" w:rsidRPr="00911E26" w:rsidRDefault="00EE1A2F" w:rsidP="00EE1A2F">
            <w:pPr>
              <w:pStyle w:val="TableParagraph"/>
              <w:spacing w:before="26" w:line="262" w:lineRule="exact"/>
              <w:jc w:val="center"/>
              <w:rPr>
                <w:rFonts w:asciiTheme="minorEastAsia" w:hAnsiTheme="minorEastAsia" w:cs="宋体"/>
                <w:sz w:val="21"/>
                <w:szCs w:val="21"/>
              </w:rPr>
            </w:pPr>
            <w:r w:rsidRPr="00911E26">
              <w:rPr>
                <w:rFonts w:asciiTheme="minorEastAsia" w:hAnsiTheme="minorEastAsia" w:cs="宋体"/>
                <w:sz w:val="21"/>
                <w:szCs w:val="21"/>
              </w:rPr>
              <w:t>GB/T 15268-2008</w:t>
            </w:r>
          </w:p>
        </w:tc>
        <w:tc>
          <w:tcPr>
            <w:tcW w:w="1131" w:type="dxa"/>
            <w:tcBorders>
              <w:top w:val="single" w:sz="4" w:space="0" w:color="000000"/>
              <w:left w:val="single" w:sz="4" w:space="0" w:color="000000"/>
              <w:bottom w:val="single" w:sz="4" w:space="0" w:color="000000"/>
              <w:right w:val="single" w:sz="4" w:space="0" w:color="000000"/>
            </w:tcBorders>
          </w:tcPr>
          <w:p w:rsidR="00EE1A2F" w:rsidRPr="00911E26" w:rsidRDefault="00EE1A2F">
            <w:pPr>
              <w:rPr>
                <w:rFonts w:asciiTheme="minorEastAsia" w:hAnsiTheme="minorEastAsia"/>
              </w:rPr>
            </w:pPr>
          </w:p>
        </w:tc>
        <w:tc>
          <w:tcPr>
            <w:tcW w:w="996" w:type="dxa"/>
            <w:tcBorders>
              <w:top w:val="single" w:sz="4" w:space="0" w:color="000000"/>
              <w:left w:val="single" w:sz="4" w:space="0" w:color="000000"/>
              <w:bottom w:val="single" w:sz="4" w:space="0" w:color="000000"/>
              <w:right w:val="single" w:sz="4" w:space="0" w:color="000000"/>
            </w:tcBorders>
          </w:tcPr>
          <w:p w:rsidR="00EE1A2F" w:rsidRPr="00911E26" w:rsidRDefault="00EE1A2F">
            <w:pPr>
              <w:rPr>
                <w:rFonts w:asciiTheme="minorEastAsia" w:hAnsiTheme="minorEastAsia"/>
              </w:rPr>
            </w:pPr>
          </w:p>
        </w:tc>
      </w:tr>
      <w:tr w:rsidR="006A6C0A" w:rsidRPr="00911E26" w:rsidTr="00496D4B">
        <w:trPr>
          <w:trHeight w:hRule="exact" w:val="401"/>
        </w:trPr>
        <w:tc>
          <w:tcPr>
            <w:tcW w:w="540" w:type="dxa"/>
            <w:tcBorders>
              <w:top w:val="single" w:sz="4" w:space="0" w:color="000000"/>
              <w:left w:val="single" w:sz="4" w:space="0" w:color="000000"/>
              <w:bottom w:val="single" w:sz="4" w:space="0" w:color="000000"/>
              <w:right w:val="single" w:sz="4" w:space="0" w:color="000000"/>
            </w:tcBorders>
          </w:tcPr>
          <w:p w:rsidR="00EE1A2F" w:rsidRPr="00911E26" w:rsidRDefault="00EE1A2F">
            <w:pPr>
              <w:pStyle w:val="TableParagraph"/>
              <w:spacing w:before="28"/>
              <w:jc w:val="center"/>
              <w:rPr>
                <w:rFonts w:asciiTheme="minorEastAsia" w:hAnsiTheme="minorEastAsia" w:cs="宋体"/>
                <w:sz w:val="21"/>
                <w:szCs w:val="21"/>
              </w:rPr>
            </w:pPr>
            <w:r w:rsidRPr="00911E26">
              <w:rPr>
                <w:rFonts w:asciiTheme="minorEastAsia" w:hAnsiTheme="minorEastAsia" w:cs="宋体"/>
                <w:sz w:val="21"/>
                <w:szCs w:val="21"/>
              </w:rPr>
              <w:t>…</w:t>
            </w:r>
          </w:p>
        </w:tc>
        <w:tc>
          <w:tcPr>
            <w:tcW w:w="874" w:type="dxa"/>
            <w:tcBorders>
              <w:top w:val="single" w:sz="4" w:space="0" w:color="000000"/>
              <w:left w:val="single" w:sz="4" w:space="0" w:color="000000"/>
              <w:bottom w:val="single" w:sz="4" w:space="0" w:color="000000"/>
              <w:right w:val="single" w:sz="4" w:space="0" w:color="000000"/>
            </w:tcBorders>
          </w:tcPr>
          <w:p w:rsidR="00EE1A2F" w:rsidRPr="00911E26" w:rsidRDefault="00EE1A2F">
            <w:pPr>
              <w:pStyle w:val="TableParagraph"/>
              <w:spacing w:before="28"/>
              <w:jc w:val="center"/>
              <w:rPr>
                <w:rFonts w:asciiTheme="minorEastAsia" w:hAnsiTheme="minorEastAsia" w:cs="宋体"/>
                <w:sz w:val="21"/>
                <w:szCs w:val="21"/>
              </w:rPr>
            </w:pPr>
            <w:r w:rsidRPr="00911E26">
              <w:rPr>
                <w:rFonts w:asciiTheme="minorEastAsia" w:hAnsiTheme="minorEastAsia" w:cs="宋体"/>
                <w:sz w:val="21"/>
                <w:szCs w:val="21"/>
              </w:rPr>
              <w:t>…</w:t>
            </w:r>
          </w:p>
        </w:tc>
        <w:tc>
          <w:tcPr>
            <w:tcW w:w="708" w:type="dxa"/>
            <w:tcBorders>
              <w:top w:val="single" w:sz="4" w:space="0" w:color="000000"/>
              <w:left w:val="single" w:sz="4" w:space="0" w:color="000000"/>
              <w:bottom w:val="single" w:sz="4" w:space="0" w:color="000000"/>
              <w:right w:val="single" w:sz="4" w:space="0" w:color="000000"/>
            </w:tcBorders>
          </w:tcPr>
          <w:p w:rsidR="00EE1A2F" w:rsidRPr="00911E26" w:rsidRDefault="00EE1A2F">
            <w:pPr>
              <w:pStyle w:val="TableParagraph"/>
              <w:spacing w:before="28"/>
              <w:jc w:val="center"/>
              <w:rPr>
                <w:rFonts w:asciiTheme="minorEastAsia" w:hAnsiTheme="minorEastAsia" w:cs="宋体"/>
                <w:sz w:val="21"/>
                <w:szCs w:val="21"/>
              </w:rPr>
            </w:pPr>
            <w:r w:rsidRPr="00911E26">
              <w:rPr>
                <w:rFonts w:asciiTheme="minorEastAsia" w:hAnsiTheme="minorEastAsia" w:cs="宋体"/>
                <w:sz w:val="21"/>
                <w:szCs w:val="21"/>
              </w:rPr>
              <w:t>…</w:t>
            </w:r>
          </w:p>
        </w:tc>
        <w:tc>
          <w:tcPr>
            <w:tcW w:w="1526" w:type="dxa"/>
            <w:tcBorders>
              <w:top w:val="single" w:sz="4" w:space="0" w:color="000000"/>
              <w:left w:val="single" w:sz="4" w:space="0" w:color="000000"/>
              <w:bottom w:val="single" w:sz="4" w:space="0" w:color="000000"/>
              <w:right w:val="single" w:sz="4" w:space="0" w:color="000000"/>
            </w:tcBorders>
          </w:tcPr>
          <w:p w:rsidR="00EE1A2F" w:rsidRPr="00911E26" w:rsidRDefault="00EE1A2F">
            <w:pPr>
              <w:pStyle w:val="TableParagraph"/>
              <w:spacing w:before="28"/>
              <w:ind w:right="2"/>
              <w:jc w:val="center"/>
              <w:rPr>
                <w:rFonts w:asciiTheme="minorEastAsia" w:hAnsiTheme="minorEastAsia" w:cs="宋体"/>
                <w:sz w:val="21"/>
                <w:szCs w:val="21"/>
              </w:rPr>
            </w:pPr>
            <w:r w:rsidRPr="00911E26">
              <w:rPr>
                <w:rFonts w:asciiTheme="minorEastAsia" w:hAnsiTheme="minorEastAsia" w:cs="宋体"/>
                <w:sz w:val="21"/>
                <w:szCs w:val="21"/>
              </w:rPr>
              <w:t>…</w:t>
            </w:r>
          </w:p>
        </w:tc>
        <w:tc>
          <w:tcPr>
            <w:tcW w:w="828" w:type="dxa"/>
            <w:tcBorders>
              <w:top w:val="single" w:sz="4" w:space="0" w:color="000000"/>
              <w:left w:val="single" w:sz="4" w:space="0" w:color="000000"/>
              <w:bottom w:val="single" w:sz="4" w:space="0" w:color="000000"/>
              <w:right w:val="single" w:sz="4" w:space="0" w:color="000000"/>
            </w:tcBorders>
          </w:tcPr>
          <w:p w:rsidR="00EE1A2F" w:rsidRPr="00911E26" w:rsidRDefault="00EE1A2F">
            <w:pPr>
              <w:pStyle w:val="TableParagraph"/>
              <w:spacing w:before="28"/>
              <w:jc w:val="center"/>
              <w:rPr>
                <w:rFonts w:asciiTheme="minorEastAsia" w:hAnsiTheme="minorEastAsia" w:cs="宋体"/>
                <w:sz w:val="21"/>
                <w:szCs w:val="21"/>
              </w:rPr>
            </w:pPr>
            <w:r w:rsidRPr="00911E26">
              <w:rPr>
                <w:rFonts w:asciiTheme="minorEastAsia" w:hAnsiTheme="minorEastAsia" w:cs="宋体"/>
                <w:sz w:val="21"/>
                <w:szCs w:val="21"/>
              </w:rPr>
              <w:t>…</w:t>
            </w:r>
          </w:p>
        </w:tc>
        <w:tc>
          <w:tcPr>
            <w:tcW w:w="2776" w:type="dxa"/>
            <w:tcBorders>
              <w:top w:val="single" w:sz="4" w:space="0" w:color="000000"/>
              <w:left w:val="single" w:sz="4" w:space="0" w:color="000000"/>
              <w:bottom w:val="single" w:sz="4" w:space="0" w:color="000000"/>
              <w:right w:val="single" w:sz="4" w:space="0" w:color="000000"/>
            </w:tcBorders>
          </w:tcPr>
          <w:p w:rsidR="00EE1A2F" w:rsidRPr="00911E26" w:rsidRDefault="00EE1A2F">
            <w:pPr>
              <w:pStyle w:val="TableParagraph"/>
              <w:spacing w:before="28"/>
              <w:jc w:val="center"/>
              <w:rPr>
                <w:rFonts w:asciiTheme="minorEastAsia" w:hAnsiTheme="minorEastAsia" w:cs="宋体"/>
                <w:sz w:val="21"/>
                <w:szCs w:val="21"/>
              </w:rPr>
            </w:pPr>
            <w:r w:rsidRPr="00911E26">
              <w:rPr>
                <w:rFonts w:asciiTheme="minorEastAsia" w:hAnsiTheme="minorEastAsia" w:cs="宋体"/>
                <w:sz w:val="21"/>
                <w:szCs w:val="21"/>
              </w:rPr>
              <w:t>…</w:t>
            </w:r>
          </w:p>
        </w:tc>
        <w:tc>
          <w:tcPr>
            <w:tcW w:w="1131" w:type="dxa"/>
            <w:tcBorders>
              <w:top w:val="single" w:sz="4" w:space="0" w:color="000000"/>
              <w:left w:val="single" w:sz="4" w:space="0" w:color="000000"/>
              <w:bottom w:val="single" w:sz="4" w:space="0" w:color="000000"/>
              <w:right w:val="single" w:sz="4" w:space="0" w:color="000000"/>
            </w:tcBorders>
          </w:tcPr>
          <w:p w:rsidR="00EE1A2F" w:rsidRPr="00911E26" w:rsidRDefault="00EE1A2F">
            <w:pPr>
              <w:pStyle w:val="TableParagraph"/>
              <w:spacing w:before="28"/>
              <w:jc w:val="center"/>
              <w:rPr>
                <w:rFonts w:asciiTheme="minorEastAsia" w:hAnsiTheme="minorEastAsia" w:cs="宋体"/>
                <w:sz w:val="21"/>
                <w:szCs w:val="21"/>
              </w:rPr>
            </w:pPr>
            <w:r w:rsidRPr="00911E26">
              <w:rPr>
                <w:rFonts w:asciiTheme="minorEastAsia" w:hAnsiTheme="minorEastAsia" w:cs="宋体"/>
                <w:sz w:val="21"/>
                <w:szCs w:val="21"/>
              </w:rPr>
              <w:t>…</w:t>
            </w:r>
          </w:p>
        </w:tc>
        <w:tc>
          <w:tcPr>
            <w:tcW w:w="996" w:type="dxa"/>
            <w:tcBorders>
              <w:top w:val="single" w:sz="4" w:space="0" w:color="000000"/>
              <w:left w:val="single" w:sz="4" w:space="0" w:color="000000"/>
              <w:bottom w:val="single" w:sz="4" w:space="0" w:color="000000"/>
              <w:right w:val="single" w:sz="4" w:space="0" w:color="000000"/>
            </w:tcBorders>
          </w:tcPr>
          <w:p w:rsidR="00EE1A2F" w:rsidRPr="00911E26" w:rsidRDefault="00EE1A2F">
            <w:pPr>
              <w:rPr>
                <w:rFonts w:asciiTheme="minorEastAsia" w:hAnsiTheme="minorEastAsia"/>
              </w:rPr>
            </w:pPr>
          </w:p>
        </w:tc>
      </w:tr>
    </w:tbl>
    <w:p w:rsidR="00D41F98" w:rsidRPr="00911E26" w:rsidRDefault="00C4089B">
      <w:pPr>
        <w:pStyle w:val="a3"/>
        <w:spacing w:before="39" w:line="338" w:lineRule="auto"/>
        <w:ind w:right="177" w:firstLine="480"/>
        <w:rPr>
          <w:rFonts w:asciiTheme="minorEastAsia" w:eastAsiaTheme="minorEastAsia" w:hAnsiTheme="minorEastAsia"/>
          <w:i w:val="0"/>
          <w:lang w:eastAsia="zh-CN"/>
        </w:rPr>
      </w:pPr>
      <w:r w:rsidRPr="00911E26">
        <w:rPr>
          <w:rFonts w:asciiTheme="minorEastAsia" w:eastAsiaTheme="minorEastAsia" w:hAnsiTheme="minorEastAsia"/>
          <w:i w:val="0"/>
          <w:lang w:eastAsia="zh-CN"/>
        </w:rPr>
        <w:t>纱线类试验方法汇总型标准应放在纱线类产品标准的最前面，如</w:t>
      </w:r>
      <w:r w:rsidRPr="00911E26">
        <w:rPr>
          <w:rFonts w:asciiTheme="minorEastAsia" w:eastAsiaTheme="minorEastAsia" w:hAnsiTheme="minorEastAsia"/>
          <w:i w:val="0"/>
          <w:spacing w:val="-84"/>
          <w:lang w:eastAsia="zh-CN"/>
        </w:rPr>
        <w:t xml:space="preserve"> </w:t>
      </w:r>
      <w:r w:rsidRPr="00911E26">
        <w:rPr>
          <w:rFonts w:asciiTheme="minorEastAsia" w:eastAsiaTheme="minorEastAsia" w:hAnsiTheme="minorEastAsia" w:cs="Times New Roman"/>
          <w:i w:val="0"/>
          <w:lang w:eastAsia="zh-CN"/>
        </w:rPr>
        <w:t>FZ/T</w:t>
      </w:r>
      <w:r w:rsidRPr="00911E26">
        <w:rPr>
          <w:rFonts w:asciiTheme="minorEastAsia" w:eastAsiaTheme="minorEastAsia" w:hAnsiTheme="minorEastAsia" w:cs="Times New Roman"/>
          <w:i w:val="0"/>
          <w:spacing w:val="-26"/>
          <w:lang w:eastAsia="zh-CN"/>
        </w:rPr>
        <w:t xml:space="preserve"> </w:t>
      </w:r>
      <w:r w:rsidRPr="00911E26">
        <w:rPr>
          <w:rFonts w:asciiTheme="minorEastAsia" w:eastAsiaTheme="minorEastAsia" w:hAnsiTheme="minorEastAsia" w:cs="Times New Roman"/>
          <w:i w:val="0"/>
          <w:spacing w:val="-8"/>
          <w:lang w:eastAsia="zh-CN"/>
        </w:rPr>
        <w:t>70001</w:t>
      </w:r>
      <w:r w:rsidRPr="00911E26">
        <w:rPr>
          <w:rFonts w:asciiTheme="minorEastAsia" w:eastAsiaTheme="minorEastAsia" w:hAnsiTheme="minorEastAsia"/>
          <w:i w:val="0"/>
          <w:spacing w:val="-8"/>
          <w:lang w:eastAsia="zh-CN"/>
        </w:rPr>
        <w:t>《针</w:t>
      </w:r>
      <w:r w:rsidRPr="00911E26">
        <w:rPr>
          <w:rFonts w:asciiTheme="minorEastAsia" w:eastAsiaTheme="minorEastAsia" w:hAnsiTheme="minorEastAsia"/>
          <w:i w:val="0"/>
          <w:spacing w:val="-5"/>
          <w:lang w:eastAsia="zh-CN"/>
        </w:rPr>
        <w:t>织和编结绒线试验方法》。其中的检测参数若在本类别检验项目</w:t>
      </w:r>
      <w:r w:rsidRPr="00911E26">
        <w:rPr>
          <w:rFonts w:asciiTheme="minorEastAsia" w:eastAsiaTheme="minorEastAsia" w:hAnsiTheme="minorEastAsia" w:cs="Times New Roman"/>
          <w:i w:val="0"/>
          <w:spacing w:val="-5"/>
          <w:lang w:eastAsia="zh-CN"/>
        </w:rPr>
        <w:t>/</w:t>
      </w:r>
      <w:r w:rsidRPr="00911E26">
        <w:rPr>
          <w:rFonts w:asciiTheme="minorEastAsia" w:eastAsiaTheme="minorEastAsia" w:hAnsiTheme="minorEastAsia"/>
          <w:i w:val="0"/>
          <w:spacing w:val="-5"/>
          <w:lang w:eastAsia="zh-CN"/>
        </w:rPr>
        <w:t>参数栏或在纺织品及</w:t>
      </w:r>
      <w:r w:rsidRPr="00911E26">
        <w:rPr>
          <w:rFonts w:asciiTheme="minorEastAsia" w:eastAsiaTheme="minorEastAsia" w:hAnsiTheme="minorEastAsia"/>
          <w:i w:val="0"/>
          <w:lang w:eastAsia="zh-CN"/>
        </w:rPr>
        <w:t xml:space="preserve">其制品类别中已单列出时，则不再展开，否则，其中的检测参数要展开。参见表 </w:t>
      </w:r>
      <w:r w:rsidRPr="00911E26">
        <w:rPr>
          <w:rFonts w:asciiTheme="minorEastAsia" w:eastAsiaTheme="minorEastAsia" w:hAnsiTheme="minorEastAsia" w:cs="Times New Roman"/>
          <w:i w:val="0"/>
          <w:lang w:eastAsia="zh-CN"/>
        </w:rPr>
        <w:t xml:space="preserve">4 </w:t>
      </w:r>
      <w:r w:rsidRPr="00911E26">
        <w:rPr>
          <w:rFonts w:asciiTheme="minorEastAsia" w:eastAsiaTheme="minorEastAsia" w:hAnsiTheme="minorEastAsia"/>
          <w:i w:val="0"/>
          <w:lang w:eastAsia="zh-CN"/>
        </w:rPr>
        <w:t>纺织实验室检测对象规范表述示例三。</w:t>
      </w:r>
    </w:p>
    <w:p w:rsidR="00D41F98" w:rsidRPr="00911E26" w:rsidRDefault="00C4089B" w:rsidP="00C25F86">
      <w:pPr>
        <w:pStyle w:val="a3"/>
        <w:spacing w:before="39" w:line="338" w:lineRule="auto"/>
        <w:ind w:right="177" w:firstLine="480"/>
        <w:rPr>
          <w:rFonts w:asciiTheme="minorEastAsia" w:eastAsiaTheme="minorEastAsia" w:hAnsiTheme="minorEastAsia"/>
          <w:i w:val="0"/>
          <w:lang w:eastAsia="zh-CN"/>
        </w:rPr>
      </w:pPr>
      <w:r w:rsidRPr="00911E26">
        <w:rPr>
          <w:rFonts w:asciiTheme="minorEastAsia" w:eastAsiaTheme="minorEastAsia" w:hAnsiTheme="minorEastAsia"/>
          <w:i w:val="0"/>
          <w:lang w:eastAsia="zh-CN"/>
        </w:rPr>
        <w:t xml:space="preserve">纺织品及其制品试验方法汇总型标准应放在纺织品类产品标准的前面位置，如GB/T 15552《丝织物试验方法和检验规则》、GB/T 21294《服装理化性能试验方法》。 其中的试验方法若在本类别检验项目/参数栏中已单独列出时，则不再展开，否则， </w:t>
      </w:r>
      <w:r w:rsidRPr="00911E26">
        <w:rPr>
          <w:rFonts w:asciiTheme="minorEastAsia" w:eastAsiaTheme="minorEastAsia" w:hAnsiTheme="minorEastAsia"/>
          <w:i w:val="0"/>
          <w:lang w:eastAsia="zh-CN"/>
        </w:rPr>
        <w:lastRenderedPageBreak/>
        <w:t>其中的检测参数要展开。参见表 4 纺织实验室检测对象规范表述示例三。</w:t>
      </w:r>
    </w:p>
    <w:p w:rsidR="00D41F98" w:rsidRPr="00911E26" w:rsidRDefault="00C4089B">
      <w:pPr>
        <w:spacing w:before="36" w:line="357" w:lineRule="auto"/>
        <w:ind w:left="141" w:right="197" w:firstLine="480"/>
        <w:rPr>
          <w:rFonts w:asciiTheme="minorEastAsia" w:hAnsiTheme="minorEastAsia" w:cs="宋体"/>
          <w:sz w:val="24"/>
          <w:szCs w:val="24"/>
          <w:lang w:eastAsia="zh-CN"/>
        </w:rPr>
      </w:pPr>
      <w:r w:rsidRPr="00911E26">
        <w:rPr>
          <w:rFonts w:asciiTheme="minorEastAsia" w:hAnsiTheme="minorEastAsia" w:cs="宋体"/>
          <w:sz w:val="24"/>
          <w:szCs w:val="24"/>
          <w:lang w:eastAsia="zh-CN"/>
        </w:rPr>
        <w:t>通用类产品标准，如 GB 18401、GB 18383</w:t>
      </w:r>
      <w:r w:rsidRPr="00911E26">
        <w:rPr>
          <w:rFonts w:asciiTheme="minorEastAsia" w:hAnsiTheme="minorEastAsia" w:cs="宋体"/>
          <w:spacing w:val="-92"/>
          <w:sz w:val="24"/>
          <w:szCs w:val="24"/>
          <w:lang w:eastAsia="zh-CN"/>
        </w:rPr>
        <w:t xml:space="preserve"> </w:t>
      </w:r>
      <w:r w:rsidRPr="00911E26">
        <w:rPr>
          <w:rFonts w:asciiTheme="minorEastAsia" w:hAnsiTheme="minorEastAsia" w:cs="宋体"/>
          <w:sz w:val="24"/>
          <w:szCs w:val="24"/>
          <w:lang w:eastAsia="zh-CN"/>
        </w:rPr>
        <w:t>等，应放在相应检测对象的产品类的 最前面。参见表</w:t>
      </w:r>
      <w:r w:rsidRPr="00911E26">
        <w:rPr>
          <w:rFonts w:asciiTheme="minorEastAsia" w:hAnsiTheme="minorEastAsia" w:cs="宋体"/>
          <w:spacing w:val="-60"/>
          <w:sz w:val="24"/>
          <w:szCs w:val="24"/>
          <w:lang w:eastAsia="zh-CN"/>
        </w:rPr>
        <w:t xml:space="preserve"> </w:t>
      </w:r>
      <w:r w:rsidRPr="00911E26">
        <w:rPr>
          <w:rFonts w:asciiTheme="minorEastAsia" w:hAnsiTheme="minorEastAsia" w:cs="Times New Roman"/>
          <w:sz w:val="24"/>
          <w:szCs w:val="24"/>
          <w:lang w:eastAsia="zh-CN"/>
        </w:rPr>
        <w:t xml:space="preserve">4 </w:t>
      </w:r>
      <w:r w:rsidRPr="00911E26">
        <w:rPr>
          <w:rFonts w:asciiTheme="minorEastAsia" w:hAnsiTheme="minorEastAsia" w:cs="宋体"/>
          <w:sz w:val="24"/>
          <w:szCs w:val="24"/>
          <w:lang w:eastAsia="zh-CN"/>
        </w:rPr>
        <w:t>纺织实验室检测对象规范表述示例三。</w:t>
      </w:r>
    </w:p>
    <w:p w:rsidR="001E4080" w:rsidRPr="00911E26" w:rsidRDefault="001E4080" w:rsidP="001E4080">
      <w:pPr>
        <w:pStyle w:val="a3"/>
        <w:spacing w:before="5"/>
        <w:ind w:left="2553"/>
        <w:rPr>
          <w:rFonts w:asciiTheme="minorEastAsia" w:eastAsiaTheme="minorEastAsia" w:hAnsiTheme="minorEastAsia"/>
          <w:i w:val="0"/>
          <w:lang w:eastAsia="zh-CN"/>
        </w:rPr>
      </w:pPr>
      <w:r w:rsidRPr="00911E26">
        <w:rPr>
          <w:rFonts w:asciiTheme="minorEastAsia" w:eastAsiaTheme="minorEastAsia" w:hAnsiTheme="minorEastAsia"/>
          <w:i w:val="0"/>
          <w:lang w:eastAsia="zh-CN"/>
        </w:rPr>
        <w:t xml:space="preserve">表 </w:t>
      </w:r>
      <w:r w:rsidRPr="00911E26">
        <w:rPr>
          <w:rFonts w:asciiTheme="minorEastAsia" w:eastAsiaTheme="minorEastAsia" w:hAnsiTheme="minorEastAsia" w:cs="宋体"/>
          <w:i w:val="0"/>
          <w:lang w:eastAsia="zh-CN"/>
        </w:rPr>
        <w:t>4</w:t>
      </w:r>
      <w:r w:rsidRPr="00911E26">
        <w:rPr>
          <w:rFonts w:asciiTheme="minorEastAsia" w:eastAsiaTheme="minorEastAsia" w:hAnsiTheme="minorEastAsia" w:cs="宋体"/>
          <w:i w:val="0"/>
          <w:spacing w:val="-60"/>
          <w:lang w:eastAsia="zh-CN"/>
        </w:rPr>
        <w:t xml:space="preserve"> </w:t>
      </w:r>
      <w:r w:rsidRPr="00911E26">
        <w:rPr>
          <w:rFonts w:asciiTheme="minorEastAsia" w:eastAsiaTheme="minorEastAsia" w:hAnsiTheme="minorEastAsia"/>
          <w:i w:val="0"/>
          <w:lang w:eastAsia="zh-CN"/>
        </w:rPr>
        <w:t>纺织实验室检测对象规范表述示例三</w:t>
      </w:r>
    </w:p>
    <w:p w:rsidR="001E4080" w:rsidRPr="00911E26" w:rsidRDefault="001E4080" w:rsidP="001E4080">
      <w:pPr>
        <w:spacing w:before="10"/>
        <w:rPr>
          <w:rFonts w:asciiTheme="minorEastAsia" w:hAnsiTheme="minorEastAsia" w:cs="宋体"/>
          <w:sz w:val="8"/>
          <w:szCs w:val="8"/>
          <w:lang w:eastAsia="zh-CN"/>
        </w:rPr>
      </w:pPr>
    </w:p>
    <w:tbl>
      <w:tblPr>
        <w:tblStyle w:val="TableNormal"/>
        <w:tblW w:w="9237" w:type="dxa"/>
        <w:tblInd w:w="124" w:type="dxa"/>
        <w:tblLayout w:type="fixed"/>
        <w:tblLook w:val="01E0" w:firstRow="1" w:lastRow="1" w:firstColumn="1" w:lastColumn="1" w:noHBand="0" w:noVBand="0"/>
      </w:tblPr>
      <w:tblGrid>
        <w:gridCol w:w="540"/>
        <w:gridCol w:w="874"/>
        <w:gridCol w:w="708"/>
        <w:gridCol w:w="1303"/>
        <w:gridCol w:w="992"/>
        <w:gridCol w:w="3078"/>
        <w:gridCol w:w="891"/>
        <w:gridCol w:w="851"/>
      </w:tblGrid>
      <w:tr w:rsidR="006A6C0A" w:rsidRPr="00911E26" w:rsidTr="002A4179">
        <w:trPr>
          <w:trHeight w:hRule="exact" w:val="398"/>
        </w:trPr>
        <w:tc>
          <w:tcPr>
            <w:tcW w:w="540" w:type="dxa"/>
            <w:vMerge w:val="restart"/>
            <w:tcBorders>
              <w:top w:val="single" w:sz="4" w:space="0" w:color="000000"/>
              <w:left w:val="single" w:sz="4" w:space="0" w:color="000000"/>
              <w:right w:val="single" w:sz="4" w:space="0" w:color="000000"/>
            </w:tcBorders>
            <w:shd w:val="clear" w:color="auto" w:fill="E7E7E7"/>
            <w:vAlign w:val="center"/>
          </w:tcPr>
          <w:p w:rsidR="001E4080" w:rsidRPr="00911E26" w:rsidRDefault="001E4080" w:rsidP="002A4179">
            <w:pPr>
              <w:pStyle w:val="TableParagraph"/>
              <w:spacing w:before="30" w:line="340" w:lineRule="auto"/>
              <w:ind w:left="158" w:right="158"/>
              <w:jc w:val="center"/>
              <w:rPr>
                <w:rFonts w:asciiTheme="minorEastAsia" w:hAnsiTheme="minorEastAsia" w:cs="宋体"/>
                <w:sz w:val="21"/>
                <w:szCs w:val="21"/>
              </w:rPr>
            </w:pPr>
            <w:r w:rsidRPr="00911E26">
              <w:rPr>
                <w:rFonts w:asciiTheme="minorEastAsia" w:hAnsiTheme="minorEastAsia" w:cs="宋体"/>
                <w:b/>
                <w:bCs/>
                <w:sz w:val="21"/>
                <w:szCs w:val="21"/>
              </w:rPr>
              <w:t>序 号</w:t>
            </w:r>
          </w:p>
        </w:tc>
        <w:tc>
          <w:tcPr>
            <w:tcW w:w="874" w:type="dxa"/>
            <w:vMerge w:val="restart"/>
            <w:tcBorders>
              <w:top w:val="single" w:sz="4" w:space="0" w:color="000000"/>
              <w:left w:val="single" w:sz="4" w:space="0" w:color="000000"/>
              <w:right w:val="single" w:sz="4" w:space="0" w:color="000000"/>
            </w:tcBorders>
            <w:shd w:val="clear" w:color="auto" w:fill="E7E7E7"/>
            <w:vAlign w:val="center"/>
          </w:tcPr>
          <w:p w:rsidR="001E4080" w:rsidRPr="00911E26" w:rsidRDefault="001E4080" w:rsidP="002A4179">
            <w:pPr>
              <w:pStyle w:val="TableParagraph"/>
              <w:spacing w:before="30" w:line="340" w:lineRule="auto"/>
              <w:ind w:left="220" w:right="218"/>
              <w:jc w:val="center"/>
              <w:rPr>
                <w:rFonts w:asciiTheme="minorEastAsia" w:hAnsiTheme="minorEastAsia" w:cs="宋体"/>
                <w:sz w:val="21"/>
                <w:szCs w:val="21"/>
              </w:rPr>
            </w:pPr>
            <w:r w:rsidRPr="00911E26">
              <w:rPr>
                <w:rFonts w:asciiTheme="minorEastAsia" w:hAnsiTheme="minorEastAsia" w:cs="宋体"/>
                <w:b/>
                <w:bCs/>
                <w:sz w:val="21"/>
                <w:szCs w:val="21"/>
              </w:rPr>
              <w:t>检测 对象</w:t>
            </w:r>
          </w:p>
        </w:tc>
        <w:tc>
          <w:tcPr>
            <w:tcW w:w="2011" w:type="dxa"/>
            <w:gridSpan w:val="2"/>
            <w:tcBorders>
              <w:top w:val="single" w:sz="4" w:space="0" w:color="000000"/>
              <w:left w:val="single" w:sz="4" w:space="0" w:color="000000"/>
              <w:bottom w:val="single" w:sz="4" w:space="0" w:color="000000"/>
              <w:right w:val="single" w:sz="4" w:space="0" w:color="000000"/>
            </w:tcBorders>
            <w:shd w:val="clear" w:color="auto" w:fill="E7E7E7"/>
            <w:vAlign w:val="center"/>
          </w:tcPr>
          <w:p w:rsidR="001E4080" w:rsidRPr="00911E26" w:rsidRDefault="001E4080" w:rsidP="002A4179">
            <w:pPr>
              <w:pStyle w:val="TableParagraph"/>
              <w:spacing w:before="26"/>
              <w:ind w:left="638"/>
              <w:jc w:val="center"/>
              <w:rPr>
                <w:rFonts w:asciiTheme="minorEastAsia" w:hAnsiTheme="minorEastAsia" w:cs="宋体"/>
                <w:sz w:val="21"/>
                <w:szCs w:val="21"/>
              </w:rPr>
            </w:pPr>
            <w:r w:rsidRPr="00911E26">
              <w:rPr>
                <w:rFonts w:asciiTheme="minorEastAsia" w:hAnsiTheme="minorEastAsia" w:cs="宋体"/>
                <w:b/>
                <w:bCs/>
                <w:sz w:val="21"/>
                <w:szCs w:val="21"/>
              </w:rPr>
              <w:t>项目/参数</w:t>
            </w:r>
          </w:p>
        </w:tc>
        <w:tc>
          <w:tcPr>
            <w:tcW w:w="992" w:type="dxa"/>
            <w:vMerge w:val="restart"/>
            <w:tcBorders>
              <w:top w:val="single" w:sz="4" w:space="0" w:color="000000"/>
              <w:left w:val="single" w:sz="4" w:space="0" w:color="000000"/>
              <w:right w:val="single" w:sz="4" w:space="0" w:color="000000"/>
            </w:tcBorders>
            <w:shd w:val="clear" w:color="auto" w:fill="E7E7E7"/>
            <w:vAlign w:val="center"/>
          </w:tcPr>
          <w:p w:rsidR="001E4080" w:rsidRPr="00911E26" w:rsidRDefault="001E4080" w:rsidP="002A4179">
            <w:pPr>
              <w:pStyle w:val="TableParagraph"/>
              <w:spacing w:before="30" w:line="340" w:lineRule="auto"/>
              <w:ind w:left="196" w:right="197"/>
              <w:jc w:val="center"/>
              <w:rPr>
                <w:rFonts w:asciiTheme="minorEastAsia" w:hAnsiTheme="minorEastAsia" w:cs="宋体"/>
                <w:sz w:val="21"/>
                <w:szCs w:val="21"/>
              </w:rPr>
            </w:pPr>
            <w:r w:rsidRPr="00911E26">
              <w:rPr>
                <w:rFonts w:asciiTheme="minorEastAsia" w:hAnsiTheme="minorEastAsia" w:cs="宋体"/>
                <w:b/>
                <w:bCs/>
                <w:sz w:val="21"/>
                <w:szCs w:val="21"/>
              </w:rPr>
              <w:t>领域 代码</w:t>
            </w:r>
          </w:p>
        </w:tc>
        <w:tc>
          <w:tcPr>
            <w:tcW w:w="3078" w:type="dxa"/>
            <w:vMerge w:val="restart"/>
            <w:tcBorders>
              <w:top w:val="single" w:sz="4" w:space="0" w:color="000000"/>
              <w:left w:val="single" w:sz="4" w:space="0" w:color="000000"/>
              <w:right w:val="single" w:sz="4" w:space="0" w:color="000000"/>
            </w:tcBorders>
            <w:shd w:val="clear" w:color="auto" w:fill="E7E7E7"/>
            <w:vAlign w:val="center"/>
          </w:tcPr>
          <w:p w:rsidR="001E4080" w:rsidRPr="00911E26" w:rsidRDefault="001E4080" w:rsidP="002A4179">
            <w:pPr>
              <w:pStyle w:val="TableParagraph"/>
              <w:spacing w:before="30"/>
              <w:jc w:val="center"/>
              <w:rPr>
                <w:rFonts w:asciiTheme="minorEastAsia" w:hAnsiTheme="minorEastAsia" w:cs="宋体"/>
                <w:sz w:val="21"/>
                <w:szCs w:val="21"/>
                <w:lang w:eastAsia="zh-CN"/>
              </w:rPr>
            </w:pPr>
            <w:r w:rsidRPr="00911E26">
              <w:rPr>
                <w:rFonts w:asciiTheme="minorEastAsia" w:hAnsiTheme="minorEastAsia" w:cs="宋体"/>
                <w:b/>
                <w:bCs/>
                <w:sz w:val="21"/>
                <w:szCs w:val="21"/>
                <w:lang w:eastAsia="zh-CN"/>
              </w:rPr>
              <w:t>检测标准（方法）名称及编号</w:t>
            </w:r>
          </w:p>
          <w:p w:rsidR="001E4080" w:rsidRPr="00911E26" w:rsidRDefault="001E4080" w:rsidP="002A4179">
            <w:pPr>
              <w:pStyle w:val="TableParagraph"/>
              <w:spacing w:before="116"/>
              <w:jc w:val="center"/>
              <w:rPr>
                <w:rFonts w:asciiTheme="minorEastAsia" w:hAnsiTheme="minorEastAsia" w:cs="宋体"/>
                <w:sz w:val="21"/>
                <w:szCs w:val="21"/>
              </w:rPr>
            </w:pPr>
            <w:r w:rsidRPr="00911E26">
              <w:rPr>
                <w:rFonts w:asciiTheme="minorEastAsia" w:hAnsiTheme="minorEastAsia" w:cs="宋体"/>
                <w:b/>
                <w:bCs/>
                <w:sz w:val="21"/>
                <w:szCs w:val="21"/>
              </w:rPr>
              <w:t>（含年号）</w:t>
            </w:r>
          </w:p>
        </w:tc>
        <w:tc>
          <w:tcPr>
            <w:tcW w:w="891" w:type="dxa"/>
            <w:vMerge w:val="restart"/>
            <w:tcBorders>
              <w:top w:val="single" w:sz="4" w:space="0" w:color="000000"/>
              <w:left w:val="single" w:sz="4" w:space="0" w:color="000000"/>
              <w:right w:val="single" w:sz="4" w:space="0" w:color="000000"/>
            </w:tcBorders>
            <w:shd w:val="clear" w:color="auto" w:fill="E7E7E7"/>
            <w:vAlign w:val="center"/>
          </w:tcPr>
          <w:p w:rsidR="001E4080" w:rsidRPr="00911E26" w:rsidRDefault="001E4080" w:rsidP="002A4179">
            <w:pPr>
              <w:pStyle w:val="TableParagraph"/>
              <w:spacing w:before="30" w:line="340" w:lineRule="auto"/>
              <w:ind w:left="227" w:right="227"/>
              <w:jc w:val="center"/>
              <w:rPr>
                <w:rFonts w:asciiTheme="minorEastAsia" w:hAnsiTheme="minorEastAsia" w:cs="宋体"/>
                <w:sz w:val="21"/>
                <w:szCs w:val="21"/>
              </w:rPr>
            </w:pPr>
            <w:r w:rsidRPr="00911E26">
              <w:rPr>
                <w:rFonts w:asciiTheme="minorEastAsia" w:hAnsiTheme="minorEastAsia" w:cs="宋体"/>
                <w:b/>
                <w:bCs/>
                <w:sz w:val="21"/>
                <w:szCs w:val="21"/>
              </w:rPr>
              <w:t>说明</w:t>
            </w:r>
          </w:p>
        </w:tc>
        <w:tc>
          <w:tcPr>
            <w:tcW w:w="851" w:type="dxa"/>
            <w:vMerge w:val="restart"/>
            <w:tcBorders>
              <w:top w:val="single" w:sz="4" w:space="0" w:color="000000"/>
              <w:left w:val="single" w:sz="4" w:space="0" w:color="000000"/>
              <w:right w:val="single" w:sz="4" w:space="0" w:color="000000"/>
            </w:tcBorders>
            <w:shd w:val="clear" w:color="auto" w:fill="E7E7E7"/>
            <w:vAlign w:val="center"/>
          </w:tcPr>
          <w:p w:rsidR="001E4080" w:rsidRPr="00911E26" w:rsidRDefault="001E4080" w:rsidP="002A4179">
            <w:pPr>
              <w:pStyle w:val="TableParagraph"/>
              <w:spacing w:before="30" w:line="340" w:lineRule="auto"/>
              <w:ind w:left="100" w:right="101"/>
              <w:jc w:val="center"/>
              <w:rPr>
                <w:rFonts w:asciiTheme="minorEastAsia" w:hAnsiTheme="minorEastAsia" w:cs="宋体"/>
                <w:b/>
                <w:sz w:val="21"/>
                <w:szCs w:val="21"/>
              </w:rPr>
            </w:pPr>
            <w:r w:rsidRPr="00911E26">
              <w:rPr>
                <w:rFonts w:asciiTheme="minorEastAsia" w:hAnsiTheme="minorEastAsia" w:cs="宋体"/>
                <w:b/>
                <w:sz w:val="21"/>
                <w:szCs w:val="21"/>
              </w:rPr>
              <w:t>备注</w:t>
            </w:r>
          </w:p>
        </w:tc>
      </w:tr>
      <w:tr w:rsidR="006A6C0A" w:rsidRPr="00911E26" w:rsidTr="002A4179">
        <w:trPr>
          <w:trHeight w:hRule="exact" w:val="401"/>
        </w:trPr>
        <w:tc>
          <w:tcPr>
            <w:tcW w:w="540" w:type="dxa"/>
            <w:vMerge/>
            <w:tcBorders>
              <w:left w:val="single" w:sz="4" w:space="0" w:color="000000"/>
              <w:bottom w:val="single" w:sz="4" w:space="0" w:color="000000"/>
              <w:right w:val="single" w:sz="4" w:space="0" w:color="000000"/>
            </w:tcBorders>
            <w:shd w:val="clear" w:color="auto" w:fill="E7E7E7"/>
          </w:tcPr>
          <w:p w:rsidR="001E4080" w:rsidRPr="00911E26" w:rsidRDefault="001E4080" w:rsidP="002A4179">
            <w:pPr>
              <w:rPr>
                <w:rFonts w:asciiTheme="minorEastAsia" w:hAnsiTheme="minorEastAsia"/>
              </w:rPr>
            </w:pPr>
          </w:p>
        </w:tc>
        <w:tc>
          <w:tcPr>
            <w:tcW w:w="874" w:type="dxa"/>
            <w:vMerge/>
            <w:tcBorders>
              <w:left w:val="single" w:sz="4" w:space="0" w:color="000000"/>
              <w:bottom w:val="single" w:sz="4" w:space="0" w:color="000000"/>
              <w:right w:val="single" w:sz="4" w:space="0" w:color="000000"/>
            </w:tcBorders>
            <w:shd w:val="clear" w:color="auto" w:fill="E7E7E7"/>
          </w:tcPr>
          <w:p w:rsidR="001E4080" w:rsidRPr="00911E26" w:rsidRDefault="001E4080" w:rsidP="002A4179">
            <w:pPr>
              <w:rPr>
                <w:rFonts w:asciiTheme="minorEastAsia" w:hAnsiTheme="minorEastAsia"/>
              </w:rPr>
            </w:pPr>
          </w:p>
        </w:tc>
        <w:tc>
          <w:tcPr>
            <w:tcW w:w="708" w:type="dxa"/>
            <w:tcBorders>
              <w:top w:val="single" w:sz="4" w:space="0" w:color="000000"/>
              <w:left w:val="single" w:sz="4" w:space="0" w:color="000000"/>
              <w:bottom w:val="single" w:sz="4" w:space="0" w:color="000000"/>
              <w:right w:val="single" w:sz="4" w:space="0" w:color="000000"/>
            </w:tcBorders>
            <w:shd w:val="clear" w:color="auto" w:fill="E7E7E7"/>
          </w:tcPr>
          <w:p w:rsidR="001E4080" w:rsidRPr="00911E26" w:rsidRDefault="001E4080" w:rsidP="002A4179">
            <w:pPr>
              <w:pStyle w:val="TableParagraph"/>
              <w:spacing w:before="28"/>
              <w:ind w:left="2"/>
              <w:jc w:val="center"/>
              <w:rPr>
                <w:rFonts w:asciiTheme="minorEastAsia" w:hAnsiTheme="minorEastAsia" w:cs="宋体"/>
                <w:sz w:val="21"/>
                <w:szCs w:val="21"/>
              </w:rPr>
            </w:pPr>
            <w:r w:rsidRPr="00911E26">
              <w:rPr>
                <w:rFonts w:asciiTheme="minorEastAsia" w:hAnsiTheme="minorEastAsia" w:cs="宋体"/>
                <w:sz w:val="21"/>
                <w:szCs w:val="21"/>
              </w:rPr>
              <w:t>序号</w:t>
            </w:r>
          </w:p>
        </w:tc>
        <w:tc>
          <w:tcPr>
            <w:tcW w:w="1303" w:type="dxa"/>
            <w:tcBorders>
              <w:top w:val="single" w:sz="4" w:space="0" w:color="000000"/>
              <w:left w:val="single" w:sz="4" w:space="0" w:color="000000"/>
              <w:bottom w:val="single" w:sz="4" w:space="0" w:color="000000"/>
              <w:right w:val="single" w:sz="4" w:space="0" w:color="000000"/>
            </w:tcBorders>
            <w:shd w:val="clear" w:color="auto" w:fill="E7E7E7"/>
          </w:tcPr>
          <w:p w:rsidR="001E4080" w:rsidRPr="00911E26" w:rsidRDefault="001E4080" w:rsidP="002A4179">
            <w:pPr>
              <w:pStyle w:val="TableParagraph"/>
              <w:spacing w:before="28"/>
              <w:ind w:right="2"/>
              <w:jc w:val="center"/>
              <w:rPr>
                <w:rFonts w:asciiTheme="minorEastAsia" w:hAnsiTheme="minorEastAsia" w:cs="宋体"/>
                <w:sz w:val="21"/>
                <w:szCs w:val="21"/>
              </w:rPr>
            </w:pPr>
            <w:r w:rsidRPr="00911E26">
              <w:rPr>
                <w:rFonts w:asciiTheme="minorEastAsia" w:hAnsiTheme="minorEastAsia" w:cs="宋体"/>
                <w:sz w:val="21"/>
                <w:szCs w:val="21"/>
              </w:rPr>
              <w:t>名称</w:t>
            </w:r>
          </w:p>
        </w:tc>
        <w:tc>
          <w:tcPr>
            <w:tcW w:w="992" w:type="dxa"/>
            <w:vMerge/>
            <w:tcBorders>
              <w:left w:val="single" w:sz="4" w:space="0" w:color="000000"/>
              <w:bottom w:val="single" w:sz="4" w:space="0" w:color="000000"/>
              <w:right w:val="single" w:sz="4" w:space="0" w:color="000000"/>
            </w:tcBorders>
            <w:shd w:val="clear" w:color="auto" w:fill="E7E7E7"/>
          </w:tcPr>
          <w:p w:rsidR="001E4080" w:rsidRPr="00911E26" w:rsidRDefault="001E4080" w:rsidP="002A4179">
            <w:pPr>
              <w:rPr>
                <w:rFonts w:asciiTheme="minorEastAsia" w:hAnsiTheme="minorEastAsia"/>
              </w:rPr>
            </w:pPr>
          </w:p>
        </w:tc>
        <w:tc>
          <w:tcPr>
            <w:tcW w:w="3078" w:type="dxa"/>
            <w:vMerge/>
            <w:tcBorders>
              <w:left w:val="single" w:sz="4" w:space="0" w:color="000000"/>
              <w:bottom w:val="single" w:sz="4" w:space="0" w:color="000000"/>
              <w:right w:val="single" w:sz="4" w:space="0" w:color="000000"/>
            </w:tcBorders>
            <w:shd w:val="clear" w:color="auto" w:fill="E7E7E7"/>
          </w:tcPr>
          <w:p w:rsidR="001E4080" w:rsidRPr="00911E26" w:rsidRDefault="001E4080" w:rsidP="002A4179">
            <w:pPr>
              <w:rPr>
                <w:rFonts w:asciiTheme="minorEastAsia" w:hAnsiTheme="minorEastAsia"/>
              </w:rPr>
            </w:pPr>
          </w:p>
        </w:tc>
        <w:tc>
          <w:tcPr>
            <w:tcW w:w="891" w:type="dxa"/>
            <w:vMerge/>
            <w:tcBorders>
              <w:left w:val="single" w:sz="4" w:space="0" w:color="000000"/>
              <w:bottom w:val="single" w:sz="4" w:space="0" w:color="000000"/>
              <w:right w:val="single" w:sz="4" w:space="0" w:color="000000"/>
            </w:tcBorders>
            <w:shd w:val="clear" w:color="auto" w:fill="E7E7E7"/>
          </w:tcPr>
          <w:p w:rsidR="001E4080" w:rsidRPr="00911E26" w:rsidRDefault="001E4080" w:rsidP="002A4179">
            <w:pPr>
              <w:rPr>
                <w:rFonts w:asciiTheme="minorEastAsia" w:hAnsiTheme="minorEastAsia"/>
              </w:rPr>
            </w:pPr>
          </w:p>
        </w:tc>
        <w:tc>
          <w:tcPr>
            <w:tcW w:w="851" w:type="dxa"/>
            <w:vMerge/>
            <w:tcBorders>
              <w:left w:val="single" w:sz="4" w:space="0" w:color="000000"/>
              <w:bottom w:val="single" w:sz="4" w:space="0" w:color="000000"/>
              <w:right w:val="single" w:sz="4" w:space="0" w:color="000000"/>
            </w:tcBorders>
            <w:shd w:val="clear" w:color="auto" w:fill="E7E7E7"/>
          </w:tcPr>
          <w:p w:rsidR="001E4080" w:rsidRPr="00911E26" w:rsidRDefault="001E4080" w:rsidP="002A4179">
            <w:pPr>
              <w:rPr>
                <w:rFonts w:asciiTheme="minorEastAsia" w:hAnsiTheme="minorEastAsia"/>
              </w:rPr>
            </w:pPr>
          </w:p>
        </w:tc>
      </w:tr>
      <w:tr w:rsidR="006A6C0A" w:rsidRPr="00911E26" w:rsidTr="002A4179">
        <w:trPr>
          <w:trHeight w:hRule="exact" w:val="834"/>
        </w:trPr>
        <w:tc>
          <w:tcPr>
            <w:tcW w:w="540" w:type="dxa"/>
            <w:vMerge w:val="restart"/>
            <w:tcBorders>
              <w:top w:val="single" w:sz="4" w:space="0" w:color="000000"/>
              <w:left w:val="single" w:sz="4" w:space="0" w:color="000000"/>
              <w:right w:val="single" w:sz="4" w:space="0" w:color="000000"/>
            </w:tcBorders>
          </w:tcPr>
          <w:p w:rsidR="001E4080" w:rsidRPr="00911E26" w:rsidRDefault="001E4080" w:rsidP="002A4179">
            <w:pPr>
              <w:pStyle w:val="TableParagraph"/>
              <w:spacing w:before="3"/>
              <w:rPr>
                <w:rFonts w:asciiTheme="minorEastAsia" w:hAnsiTheme="minorEastAsia" w:cs="宋体"/>
                <w:sz w:val="19"/>
                <w:szCs w:val="19"/>
              </w:rPr>
            </w:pPr>
          </w:p>
          <w:p w:rsidR="001E4080" w:rsidRPr="00911E26" w:rsidRDefault="001E4080" w:rsidP="002A4179">
            <w:pPr>
              <w:pStyle w:val="TableParagraph"/>
              <w:ind w:left="158"/>
              <w:rPr>
                <w:rFonts w:asciiTheme="minorEastAsia" w:hAnsiTheme="minorEastAsia" w:cs="宋体"/>
                <w:sz w:val="21"/>
                <w:szCs w:val="21"/>
              </w:rPr>
            </w:pPr>
            <w:r w:rsidRPr="00911E26">
              <w:rPr>
                <w:rFonts w:asciiTheme="minorEastAsia" w:hAnsiTheme="minorEastAsia"/>
                <w:sz w:val="21"/>
              </w:rPr>
              <w:t>42</w:t>
            </w:r>
          </w:p>
        </w:tc>
        <w:tc>
          <w:tcPr>
            <w:tcW w:w="874" w:type="dxa"/>
            <w:vMerge w:val="restart"/>
            <w:tcBorders>
              <w:top w:val="single" w:sz="4" w:space="0" w:color="000000"/>
              <w:left w:val="single" w:sz="4" w:space="0" w:color="000000"/>
              <w:right w:val="single" w:sz="4" w:space="0" w:color="000000"/>
            </w:tcBorders>
          </w:tcPr>
          <w:p w:rsidR="001E4080" w:rsidRPr="00911E26" w:rsidRDefault="001E4080" w:rsidP="002A4179">
            <w:pPr>
              <w:pStyle w:val="TableParagraph"/>
              <w:spacing w:before="3"/>
              <w:rPr>
                <w:rFonts w:asciiTheme="minorEastAsia" w:hAnsiTheme="minorEastAsia" w:cs="宋体"/>
                <w:sz w:val="19"/>
                <w:szCs w:val="19"/>
              </w:rPr>
            </w:pPr>
          </w:p>
          <w:p w:rsidR="001E4080" w:rsidRPr="00911E26" w:rsidRDefault="001E4080" w:rsidP="002A4179">
            <w:pPr>
              <w:pStyle w:val="TableParagraph"/>
              <w:ind w:left="220"/>
              <w:rPr>
                <w:rFonts w:asciiTheme="minorEastAsia" w:hAnsiTheme="minorEastAsia" w:cs="宋体"/>
                <w:sz w:val="21"/>
                <w:szCs w:val="21"/>
              </w:rPr>
            </w:pPr>
            <w:r w:rsidRPr="00911E26">
              <w:rPr>
                <w:rFonts w:asciiTheme="minorEastAsia" w:hAnsiTheme="minorEastAsia" w:cs="宋体"/>
                <w:sz w:val="21"/>
                <w:szCs w:val="21"/>
              </w:rPr>
              <w:t>纱线</w:t>
            </w:r>
          </w:p>
        </w:tc>
        <w:tc>
          <w:tcPr>
            <w:tcW w:w="708" w:type="dxa"/>
            <w:tcBorders>
              <w:top w:val="single" w:sz="4" w:space="0" w:color="000000"/>
              <w:left w:val="single" w:sz="4" w:space="0" w:color="000000"/>
              <w:bottom w:val="single" w:sz="4" w:space="0" w:color="000000"/>
              <w:right w:val="single" w:sz="4" w:space="0" w:color="000000"/>
            </w:tcBorders>
            <w:vAlign w:val="center"/>
          </w:tcPr>
          <w:p w:rsidR="001E4080" w:rsidRPr="00911E26" w:rsidRDefault="001E4080" w:rsidP="002A4179">
            <w:pPr>
              <w:pStyle w:val="TableParagraph"/>
              <w:jc w:val="center"/>
              <w:rPr>
                <w:rFonts w:asciiTheme="minorEastAsia" w:hAnsiTheme="minorEastAsia" w:cs="宋体"/>
                <w:sz w:val="21"/>
                <w:szCs w:val="21"/>
              </w:rPr>
            </w:pPr>
            <w:r w:rsidRPr="00911E26">
              <w:rPr>
                <w:rFonts w:asciiTheme="minorEastAsia" w:hAnsiTheme="minorEastAsia"/>
                <w:sz w:val="21"/>
              </w:rPr>
              <w:t>1</w:t>
            </w:r>
          </w:p>
        </w:tc>
        <w:tc>
          <w:tcPr>
            <w:tcW w:w="1303" w:type="dxa"/>
            <w:tcBorders>
              <w:top w:val="single" w:sz="4" w:space="0" w:color="000000"/>
              <w:left w:val="single" w:sz="4" w:space="0" w:color="000000"/>
              <w:bottom w:val="single" w:sz="4" w:space="0" w:color="000000"/>
              <w:right w:val="single" w:sz="4" w:space="0" w:color="000000"/>
            </w:tcBorders>
            <w:vAlign w:val="center"/>
          </w:tcPr>
          <w:p w:rsidR="001E4080" w:rsidRPr="00911E26" w:rsidRDefault="001E4080" w:rsidP="002A4179">
            <w:pPr>
              <w:pStyle w:val="TableParagraph"/>
              <w:ind w:right="2"/>
              <w:jc w:val="center"/>
              <w:rPr>
                <w:rFonts w:asciiTheme="minorEastAsia" w:hAnsiTheme="minorEastAsia" w:cs="宋体"/>
                <w:sz w:val="21"/>
                <w:szCs w:val="21"/>
              </w:rPr>
            </w:pPr>
            <w:r w:rsidRPr="00911E26">
              <w:rPr>
                <w:rFonts w:asciiTheme="minorEastAsia" w:hAnsiTheme="minorEastAsia" w:cs="宋体"/>
                <w:sz w:val="21"/>
                <w:szCs w:val="21"/>
              </w:rPr>
              <w:t>线密度</w:t>
            </w:r>
          </w:p>
        </w:tc>
        <w:tc>
          <w:tcPr>
            <w:tcW w:w="992" w:type="dxa"/>
            <w:tcBorders>
              <w:top w:val="single" w:sz="4" w:space="0" w:color="000000"/>
              <w:left w:val="single" w:sz="4" w:space="0" w:color="000000"/>
              <w:bottom w:val="single" w:sz="4" w:space="0" w:color="000000"/>
              <w:right w:val="single" w:sz="4" w:space="0" w:color="000000"/>
            </w:tcBorders>
            <w:vAlign w:val="center"/>
          </w:tcPr>
          <w:p w:rsidR="001E4080" w:rsidRPr="00911E26" w:rsidRDefault="001E4080" w:rsidP="002A4179">
            <w:pPr>
              <w:pStyle w:val="TableParagraph"/>
              <w:jc w:val="center"/>
              <w:rPr>
                <w:rFonts w:asciiTheme="minorEastAsia" w:hAnsiTheme="minorEastAsia" w:cs="宋体"/>
                <w:sz w:val="21"/>
                <w:szCs w:val="21"/>
                <w:lang w:eastAsia="zh-CN"/>
              </w:rPr>
            </w:pPr>
            <w:r w:rsidRPr="00911E26">
              <w:rPr>
                <w:rFonts w:asciiTheme="minorEastAsia" w:hAnsiTheme="minorEastAsia" w:hint="eastAsia"/>
                <w:sz w:val="21"/>
                <w:lang w:eastAsia="zh-CN"/>
              </w:rPr>
              <w:t>052906</w:t>
            </w:r>
          </w:p>
        </w:tc>
        <w:tc>
          <w:tcPr>
            <w:tcW w:w="3078" w:type="dxa"/>
            <w:tcBorders>
              <w:top w:val="single" w:sz="4" w:space="0" w:color="000000"/>
              <w:left w:val="single" w:sz="4" w:space="0" w:color="000000"/>
              <w:bottom w:val="single" w:sz="4" w:space="0" w:color="000000"/>
              <w:right w:val="single" w:sz="4" w:space="0" w:color="000000"/>
            </w:tcBorders>
            <w:vAlign w:val="center"/>
          </w:tcPr>
          <w:p w:rsidR="001E4080" w:rsidRPr="00911E26" w:rsidRDefault="001E4080" w:rsidP="002A4179">
            <w:pPr>
              <w:pStyle w:val="TableParagraph"/>
              <w:jc w:val="center"/>
              <w:rPr>
                <w:rFonts w:asciiTheme="minorEastAsia" w:hAnsiTheme="minorEastAsia" w:cs="宋体"/>
                <w:sz w:val="21"/>
                <w:szCs w:val="21"/>
                <w:lang w:eastAsia="zh-CN"/>
              </w:rPr>
            </w:pPr>
            <w:r w:rsidRPr="00911E26">
              <w:rPr>
                <w:rFonts w:asciiTheme="minorEastAsia" w:hAnsiTheme="minorEastAsia" w:cs="宋体"/>
                <w:sz w:val="21"/>
                <w:szCs w:val="21"/>
                <w:lang w:eastAsia="zh-CN"/>
              </w:rPr>
              <w:t>纱线</w:t>
            </w:r>
            <w:proofErr w:type="gramStart"/>
            <w:r w:rsidRPr="00911E26">
              <w:rPr>
                <w:rFonts w:asciiTheme="minorEastAsia" w:hAnsiTheme="minorEastAsia" w:cs="宋体"/>
                <w:sz w:val="21"/>
                <w:szCs w:val="21"/>
                <w:lang w:eastAsia="zh-CN"/>
              </w:rPr>
              <w:t>线</w:t>
            </w:r>
            <w:proofErr w:type="gramEnd"/>
            <w:r w:rsidRPr="00911E26">
              <w:rPr>
                <w:rFonts w:asciiTheme="minorEastAsia" w:hAnsiTheme="minorEastAsia" w:cs="宋体"/>
                <w:sz w:val="21"/>
                <w:szCs w:val="21"/>
                <w:lang w:eastAsia="zh-CN"/>
              </w:rPr>
              <w:t>密度的测定</w:t>
            </w:r>
            <w:r w:rsidRPr="00911E26">
              <w:rPr>
                <w:rFonts w:asciiTheme="minorEastAsia" w:hAnsiTheme="minorEastAsia" w:cs="宋体"/>
                <w:spacing w:val="-4"/>
                <w:sz w:val="21"/>
                <w:szCs w:val="21"/>
                <w:lang w:eastAsia="zh-CN"/>
              </w:rPr>
              <w:t xml:space="preserve"> </w:t>
            </w:r>
            <w:r w:rsidRPr="00911E26">
              <w:rPr>
                <w:rFonts w:asciiTheme="minorEastAsia" w:hAnsiTheme="minorEastAsia" w:cs="宋体"/>
                <w:sz w:val="21"/>
                <w:szCs w:val="21"/>
                <w:lang w:eastAsia="zh-CN"/>
              </w:rPr>
              <w:t>绞纱法</w:t>
            </w:r>
          </w:p>
          <w:p w:rsidR="001E4080" w:rsidRPr="00911E26" w:rsidRDefault="001E4080" w:rsidP="002A4179">
            <w:pPr>
              <w:pStyle w:val="TableParagraph"/>
              <w:jc w:val="center"/>
              <w:rPr>
                <w:rFonts w:asciiTheme="minorEastAsia" w:hAnsiTheme="minorEastAsia" w:cs="宋体"/>
                <w:sz w:val="21"/>
                <w:szCs w:val="21"/>
              </w:rPr>
            </w:pPr>
            <w:r w:rsidRPr="00911E26">
              <w:rPr>
                <w:rFonts w:asciiTheme="minorEastAsia" w:hAnsiTheme="minorEastAsia"/>
                <w:sz w:val="21"/>
              </w:rPr>
              <w:t>GB/T</w:t>
            </w:r>
            <w:r w:rsidRPr="00911E26">
              <w:rPr>
                <w:rFonts w:asciiTheme="minorEastAsia" w:hAnsiTheme="minorEastAsia"/>
                <w:spacing w:val="1"/>
                <w:sz w:val="21"/>
              </w:rPr>
              <w:t xml:space="preserve"> </w:t>
            </w:r>
            <w:r w:rsidRPr="00911E26">
              <w:rPr>
                <w:rFonts w:asciiTheme="minorEastAsia" w:hAnsiTheme="minorEastAsia"/>
                <w:sz w:val="21"/>
              </w:rPr>
              <w:t>4743-2009</w:t>
            </w:r>
          </w:p>
        </w:tc>
        <w:tc>
          <w:tcPr>
            <w:tcW w:w="891" w:type="dxa"/>
            <w:tcBorders>
              <w:top w:val="single" w:sz="4" w:space="0" w:color="000000"/>
              <w:left w:val="single" w:sz="4" w:space="0" w:color="000000"/>
              <w:bottom w:val="single" w:sz="4" w:space="0" w:color="000000"/>
              <w:right w:val="single" w:sz="4" w:space="0" w:color="000000"/>
            </w:tcBorders>
            <w:vAlign w:val="center"/>
          </w:tcPr>
          <w:p w:rsidR="001E4080" w:rsidRPr="00911E26" w:rsidRDefault="001E4080" w:rsidP="002A4179">
            <w:pPr>
              <w:pStyle w:val="TableParagraph"/>
              <w:jc w:val="center"/>
              <w:rPr>
                <w:rFonts w:asciiTheme="minorEastAsia" w:hAnsiTheme="minorEastAsia" w:cs="宋体"/>
                <w:sz w:val="21"/>
                <w:szCs w:val="21"/>
              </w:rPr>
            </w:pPr>
            <w:r w:rsidRPr="00911E26">
              <w:rPr>
                <w:rFonts w:asciiTheme="minorEastAsia" w:hAnsiTheme="minorEastAsia" w:cs="宋体"/>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rPr>
                <w:rFonts w:asciiTheme="minorEastAsia" w:hAnsiTheme="minorEastAsia"/>
              </w:rPr>
            </w:pPr>
          </w:p>
        </w:tc>
      </w:tr>
      <w:tr w:rsidR="006A6C0A" w:rsidRPr="00911E26" w:rsidTr="002A4179">
        <w:trPr>
          <w:trHeight w:hRule="exact" w:val="367"/>
        </w:trPr>
        <w:tc>
          <w:tcPr>
            <w:tcW w:w="540" w:type="dxa"/>
            <w:vMerge/>
            <w:tcBorders>
              <w:left w:val="single" w:sz="4" w:space="0" w:color="000000"/>
              <w:bottom w:val="single" w:sz="4" w:space="0" w:color="000000"/>
              <w:right w:val="single" w:sz="4" w:space="0" w:color="000000"/>
            </w:tcBorders>
          </w:tcPr>
          <w:p w:rsidR="001E4080" w:rsidRPr="00911E26" w:rsidRDefault="001E4080" w:rsidP="002A4179">
            <w:pPr>
              <w:rPr>
                <w:rFonts w:asciiTheme="minorEastAsia" w:hAnsiTheme="minorEastAsia"/>
              </w:rPr>
            </w:pPr>
          </w:p>
        </w:tc>
        <w:tc>
          <w:tcPr>
            <w:tcW w:w="874" w:type="dxa"/>
            <w:vMerge/>
            <w:tcBorders>
              <w:left w:val="single" w:sz="4" w:space="0" w:color="000000"/>
              <w:bottom w:val="single" w:sz="4" w:space="0" w:color="000000"/>
              <w:right w:val="single" w:sz="4" w:space="0" w:color="000000"/>
            </w:tcBorders>
          </w:tcPr>
          <w:p w:rsidR="001E4080" w:rsidRPr="00911E26" w:rsidRDefault="001E4080" w:rsidP="002A4179">
            <w:pPr>
              <w:rPr>
                <w:rFonts w:asciiTheme="minorEastAsia" w:hAnsiTheme="minorEastAsia"/>
              </w:rPr>
            </w:pPr>
          </w:p>
        </w:tc>
        <w:tc>
          <w:tcPr>
            <w:tcW w:w="70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4"/>
              <w:jc w:val="center"/>
              <w:rPr>
                <w:rFonts w:asciiTheme="minorEastAsia" w:hAnsiTheme="minorEastAsia" w:cs="宋体"/>
                <w:sz w:val="21"/>
                <w:szCs w:val="21"/>
              </w:rPr>
            </w:pPr>
            <w:r w:rsidRPr="00911E26">
              <w:rPr>
                <w:rFonts w:asciiTheme="minorEastAsia" w:hAnsiTheme="minorEastAsia" w:cs="宋体"/>
                <w:sz w:val="21"/>
                <w:szCs w:val="21"/>
              </w:rPr>
              <w:t>…</w:t>
            </w:r>
          </w:p>
        </w:tc>
        <w:tc>
          <w:tcPr>
            <w:tcW w:w="1303"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4"/>
              <w:ind w:right="2"/>
              <w:jc w:val="center"/>
              <w:rPr>
                <w:rFonts w:asciiTheme="minorEastAsia" w:hAnsiTheme="minorEastAsia" w:cs="宋体"/>
                <w:sz w:val="21"/>
                <w:szCs w:val="21"/>
              </w:rPr>
            </w:pPr>
            <w:r w:rsidRPr="00911E26">
              <w:rPr>
                <w:rFonts w:asciiTheme="minorEastAsia" w:hAnsiTheme="minorEastAsia" w:cs="宋体"/>
                <w:sz w:val="21"/>
                <w:szCs w:val="21"/>
              </w:rPr>
              <w:t>…</w:t>
            </w:r>
          </w:p>
        </w:tc>
        <w:tc>
          <w:tcPr>
            <w:tcW w:w="992"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4"/>
              <w:jc w:val="center"/>
              <w:rPr>
                <w:rFonts w:asciiTheme="minorEastAsia" w:hAnsiTheme="minorEastAsia" w:cs="宋体"/>
                <w:sz w:val="21"/>
                <w:szCs w:val="21"/>
              </w:rPr>
            </w:pPr>
            <w:r w:rsidRPr="00911E26">
              <w:rPr>
                <w:rFonts w:asciiTheme="minorEastAsia" w:hAnsiTheme="minorEastAsia" w:cs="宋体"/>
                <w:sz w:val="21"/>
                <w:szCs w:val="21"/>
              </w:rPr>
              <w:t>…</w:t>
            </w:r>
          </w:p>
        </w:tc>
        <w:tc>
          <w:tcPr>
            <w:tcW w:w="307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4"/>
              <w:jc w:val="center"/>
              <w:rPr>
                <w:rFonts w:asciiTheme="minorEastAsia" w:hAnsiTheme="minorEastAsia" w:cs="宋体"/>
                <w:sz w:val="21"/>
                <w:szCs w:val="21"/>
              </w:rPr>
            </w:pPr>
            <w:r w:rsidRPr="00911E26">
              <w:rPr>
                <w:rFonts w:asciiTheme="minorEastAsia" w:hAnsiTheme="minorEastAsia" w:cs="宋体"/>
                <w:sz w:val="21"/>
                <w:szCs w:val="21"/>
              </w:rPr>
              <w:t>…</w:t>
            </w:r>
          </w:p>
        </w:tc>
        <w:tc>
          <w:tcPr>
            <w:tcW w:w="89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4"/>
              <w:jc w:val="center"/>
              <w:rPr>
                <w:rFonts w:asciiTheme="minorEastAsia" w:hAnsiTheme="minorEastAsia" w:cs="宋体"/>
                <w:sz w:val="21"/>
                <w:szCs w:val="21"/>
              </w:rPr>
            </w:pPr>
            <w:r w:rsidRPr="00911E26">
              <w:rPr>
                <w:rFonts w:asciiTheme="minorEastAsia" w:hAnsiTheme="minorEastAsia" w:cs="宋体"/>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4"/>
              <w:rPr>
                <w:rFonts w:asciiTheme="minorEastAsia" w:hAnsiTheme="minorEastAsia" w:cs="宋体"/>
                <w:sz w:val="21"/>
                <w:szCs w:val="21"/>
                <w:lang w:eastAsia="zh-CN"/>
              </w:rPr>
            </w:pPr>
          </w:p>
        </w:tc>
      </w:tr>
      <w:tr w:rsidR="006A6C0A" w:rsidRPr="00911E26" w:rsidTr="002A4179">
        <w:trPr>
          <w:trHeight w:hRule="exact" w:val="613"/>
        </w:trPr>
        <w:tc>
          <w:tcPr>
            <w:tcW w:w="540"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71"/>
              <w:jc w:val="center"/>
              <w:rPr>
                <w:rFonts w:asciiTheme="minorEastAsia" w:hAnsiTheme="minorEastAsia" w:cs="宋体"/>
                <w:sz w:val="21"/>
                <w:szCs w:val="21"/>
              </w:rPr>
            </w:pPr>
            <w:r w:rsidRPr="00911E26">
              <w:rPr>
                <w:rFonts w:asciiTheme="minorEastAsia" w:hAnsiTheme="minorEastAsia"/>
                <w:sz w:val="21"/>
              </w:rPr>
              <w:t>43</w:t>
            </w:r>
          </w:p>
        </w:tc>
        <w:tc>
          <w:tcPr>
            <w:tcW w:w="874"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69"/>
              <w:jc w:val="center"/>
              <w:rPr>
                <w:rFonts w:asciiTheme="minorEastAsia" w:hAnsiTheme="minorEastAsia" w:cs="宋体"/>
                <w:sz w:val="21"/>
                <w:szCs w:val="21"/>
              </w:rPr>
            </w:pPr>
            <w:r w:rsidRPr="00911E26">
              <w:rPr>
                <w:rFonts w:asciiTheme="minorEastAsia" w:hAnsiTheme="minorEastAsia" w:cs="宋体"/>
                <w:sz w:val="21"/>
                <w:szCs w:val="21"/>
              </w:rPr>
              <w:t>毛纱</w:t>
            </w:r>
          </w:p>
        </w:tc>
        <w:tc>
          <w:tcPr>
            <w:tcW w:w="70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rPr>
                <w:rFonts w:asciiTheme="minorEastAsia" w:hAnsiTheme="minorEastAsia"/>
              </w:rPr>
            </w:pPr>
          </w:p>
        </w:tc>
        <w:tc>
          <w:tcPr>
            <w:tcW w:w="1303" w:type="dxa"/>
            <w:tcBorders>
              <w:top w:val="single" w:sz="4" w:space="0" w:color="000000"/>
              <w:left w:val="single" w:sz="4" w:space="0" w:color="000000"/>
              <w:bottom w:val="single" w:sz="4" w:space="0" w:color="000000"/>
              <w:right w:val="single" w:sz="4" w:space="0" w:color="000000"/>
            </w:tcBorders>
            <w:vAlign w:val="center"/>
          </w:tcPr>
          <w:p w:rsidR="001E4080" w:rsidRPr="00911E26" w:rsidRDefault="001E4080" w:rsidP="002A4179">
            <w:pPr>
              <w:pStyle w:val="TableParagraph"/>
              <w:spacing w:before="66"/>
              <w:jc w:val="center"/>
              <w:rPr>
                <w:rFonts w:asciiTheme="minorEastAsia" w:hAnsiTheme="minorEastAsia" w:cs="宋体"/>
                <w:sz w:val="21"/>
                <w:szCs w:val="21"/>
              </w:rPr>
            </w:pPr>
            <w:r w:rsidRPr="00911E26">
              <w:rPr>
                <w:rFonts w:asciiTheme="minorEastAsia" w:hAnsiTheme="minorEastAsia" w:cs="宋体"/>
                <w:sz w:val="21"/>
                <w:szCs w:val="21"/>
              </w:rPr>
              <w:t>全部参数</w:t>
            </w:r>
          </w:p>
        </w:tc>
        <w:tc>
          <w:tcPr>
            <w:tcW w:w="992" w:type="dxa"/>
            <w:tcBorders>
              <w:top w:val="single" w:sz="4" w:space="0" w:color="000000"/>
              <w:left w:val="single" w:sz="4" w:space="0" w:color="000000"/>
              <w:bottom w:val="single" w:sz="4" w:space="0" w:color="000000"/>
              <w:right w:val="single" w:sz="4" w:space="0" w:color="000000"/>
            </w:tcBorders>
            <w:vAlign w:val="center"/>
          </w:tcPr>
          <w:p w:rsidR="001E4080" w:rsidRPr="00911E26" w:rsidRDefault="001E4080" w:rsidP="002A4179">
            <w:pPr>
              <w:pStyle w:val="TableParagraph"/>
              <w:spacing w:line="257" w:lineRule="exact"/>
              <w:jc w:val="center"/>
              <w:rPr>
                <w:rFonts w:asciiTheme="minorEastAsia" w:hAnsiTheme="minorEastAsia" w:cs="宋体"/>
                <w:sz w:val="21"/>
                <w:szCs w:val="21"/>
              </w:rPr>
            </w:pPr>
            <w:r w:rsidRPr="00911E26">
              <w:rPr>
                <w:rFonts w:asciiTheme="minorEastAsia" w:hAnsiTheme="minorEastAsia" w:hint="eastAsia"/>
                <w:sz w:val="21"/>
                <w:lang w:eastAsia="zh-CN"/>
              </w:rPr>
              <w:t>052906</w:t>
            </w:r>
          </w:p>
        </w:tc>
        <w:tc>
          <w:tcPr>
            <w:tcW w:w="307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jc w:val="center"/>
              <w:rPr>
                <w:rFonts w:asciiTheme="minorEastAsia" w:hAnsiTheme="minorEastAsia" w:cs="宋体"/>
                <w:sz w:val="21"/>
                <w:szCs w:val="21"/>
              </w:rPr>
            </w:pPr>
            <w:r w:rsidRPr="00911E26">
              <w:rPr>
                <w:rFonts w:asciiTheme="minorEastAsia" w:hAnsiTheme="minorEastAsia" w:cs="宋体"/>
                <w:sz w:val="21"/>
                <w:szCs w:val="21"/>
              </w:rPr>
              <w:t>毛纱试验方法</w:t>
            </w:r>
          </w:p>
          <w:p w:rsidR="001E4080" w:rsidRPr="00911E26" w:rsidRDefault="001E4080" w:rsidP="002A4179">
            <w:pPr>
              <w:pStyle w:val="TableParagraph"/>
              <w:ind w:left="2"/>
              <w:jc w:val="center"/>
              <w:rPr>
                <w:rFonts w:asciiTheme="minorEastAsia" w:hAnsiTheme="minorEastAsia" w:cs="宋体"/>
                <w:sz w:val="21"/>
                <w:szCs w:val="21"/>
              </w:rPr>
            </w:pPr>
            <w:r w:rsidRPr="00911E26">
              <w:rPr>
                <w:rFonts w:asciiTheme="minorEastAsia" w:hAnsiTheme="minorEastAsia"/>
                <w:sz w:val="21"/>
              </w:rPr>
              <w:t>FZ/T</w:t>
            </w:r>
            <w:r w:rsidRPr="00911E26">
              <w:rPr>
                <w:rFonts w:asciiTheme="minorEastAsia" w:hAnsiTheme="minorEastAsia"/>
                <w:spacing w:val="-1"/>
                <w:sz w:val="21"/>
              </w:rPr>
              <w:t xml:space="preserve"> </w:t>
            </w:r>
            <w:r w:rsidRPr="00911E26">
              <w:rPr>
                <w:rFonts w:asciiTheme="minorEastAsia" w:hAnsiTheme="minorEastAsia"/>
                <w:sz w:val="21"/>
              </w:rPr>
              <w:t>20017-2010</w:t>
            </w:r>
          </w:p>
        </w:tc>
        <w:tc>
          <w:tcPr>
            <w:tcW w:w="89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rPr>
                <w:rFonts w:asciiTheme="minorEastAsia" w:hAnsiTheme="minorEastAsia"/>
              </w:rPr>
            </w:pPr>
          </w:p>
        </w:tc>
        <w:tc>
          <w:tcPr>
            <w:tcW w:w="85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rPr>
                <w:rFonts w:asciiTheme="minorEastAsia" w:hAnsiTheme="minorEastAsia"/>
              </w:rPr>
            </w:pPr>
          </w:p>
        </w:tc>
      </w:tr>
      <w:tr w:rsidR="006A6C0A" w:rsidRPr="00911E26" w:rsidTr="002A4179">
        <w:trPr>
          <w:trHeight w:hRule="exact" w:val="826"/>
        </w:trPr>
        <w:tc>
          <w:tcPr>
            <w:tcW w:w="540"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4"/>
              <w:rPr>
                <w:rFonts w:asciiTheme="minorEastAsia" w:hAnsiTheme="minorEastAsia" w:cs="宋体"/>
                <w:sz w:val="18"/>
                <w:szCs w:val="18"/>
              </w:rPr>
            </w:pPr>
          </w:p>
          <w:p w:rsidR="001E4080" w:rsidRPr="00911E26" w:rsidRDefault="001E4080" w:rsidP="002A4179">
            <w:pPr>
              <w:pStyle w:val="TableParagraph"/>
              <w:jc w:val="center"/>
              <w:rPr>
                <w:rFonts w:asciiTheme="minorEastAsia" w:hAnsiTheme="minorEastAsia" w:cs="宋体"/>
                <w:sz w:val="21"/>
                <w:szCs w:val="21"/>
              </w:rPr>
            </w:pPr>
            <w:r w:rsidRPr="00911E26">
              <w:rPr>
                <w:rFonts w:asciiTheme="minorEastAsia" w:hAnsiTheme="minorEastAsia"/>
                <w:sz w:val="21"/>
              </w:rPr>
              <w:t>44</w:t>
            </w:r>
          </w:p>
        </w:tc>
        <w:tc>
          <w:tcPr>
            <w:tcW w:w="874"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line="239" w:lineRule="exact"/>
              <w:ind w:left="115"/>
              <w:rPr>
                <w:rFonts w:asciiTheme="minorEastAsia" w:hAnsiTheme="minorEastAsia" w:cs="宋体"/>
                <w:sz w:val="21"/>
                <w:szCs w:val="21"/>
              </w:rPr>
            </w:pPr>
            <w:r w:rsidRPr="00911E26">
              <w:rPr>
                <w:rFonts w:asciiTheme="minorEastAsia" w:hAnsiTheme="minorEastAsia" w:cs="宋体"/>
                <w:sz w:val="21"/>
                <w:szCs w:val="21"/>
              </w:rPr>
              <w:t>针织和</w:t>
            </w:r>
          </w:p>
          <w:p w:rsidR="001E4080" w:rsidRPr="00911E26" w:rsidRDefault="001E4080" w:rsidP="002A4179">
            <w:pPr>
              <w:pStyle w:val="TableParagraph"/>
              <w:ind w:left="326" w:right="113" w:hanging="212"/>
              <w:rPr>
                <w:rFonts w:asciiTheme="minorEastAsia" w:hAnsiTheme="minorEastAsia" w:cs="宋体"/>
                <w:sz w:val="21"/>
                <w:szCs w:val="21"/>
              </w:rPr>
            </w:pPr>
            <w:r w:rsidRPr="00911E26">
              <w:rPr>
                <w:rFonts w:asciiTheme="minorEastAsia" w:hAnsiTheme="minorEastAsia" w:cs="宋体"/>
                <w:sz w:val="21"/>
                <w:szCs w:val="21"/>
              </w:rPr>
              <w:t>编结绒 线</w:t>
            </w:r>
          </w:p>
        </w:tc>
        <w:tc>
          <w:tcPr>
            <w:tcW w:w="70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rPr>
                <w:rFonts w:asciiTheme="minorEastAsia" w:hAnsiTheme="minorEastAsia"/>
              </w:rPr>
            </w:pPr>
          </w:p>
        </w:tc>
        <w:tc>
          <w:tcPr>
            <w:tcW w:w="1303" w:type="dxa"/>
            <w:tcBorders>
              <w:top w:val="single" w:sz="4" w:space="0" w:color="000000"/>
              <w:left w:val="single" w:sz="4" w:space="0" w:color="000000"/>
              <w:bottom w:val="single" w:sz="4" w:space="0" w:color="000000"/>
              <w:right w:val="single" w:sz="4" w:space="0" w:color="000000"/>
            </w:tcBorders>
            <w:vAlign w:val="center"/>
          </w:tcPr>
          <w:p w:rsidR="001E4080" w:rsidRPr="00911E26" w:rsidRDefault="001E4080" w:rsidP="002A4179">
            <w:pPr>
              <w:pStyle w:val="TableParagraph"/>
              <w:spacing w:before="12"/>
              <w:jc w:val="center"/>
              <w:rPr>
                <w:rFonts w:asciiTheme="minorEastAsia" w:hAnsiTheme="minorEastAsia" w:cs="宋体"/>
                <w:sz w:val="17"/>
                <w:szCs w:val="17"/>
              </w:rPr>
            </w:pPr>
          </w:p>
          <w:p w:rsidR="001E4080" w:rsidRPr="00911E26" w:rsidRDefault="001E4080" w:rsidP="002A4179">
            <w:pPr>
              <w:pStyle w:val="TableParagraph"/>
              <w:jc w:val="center"/>
              <w:rPr>
                <w:rFonts w:asciiTheme="minorEastAsia" w:hAnsiTheme="minorEastAsia" w:cs="宋体"/>
                <w:sz w:val="21"/>
                <w:szCs w:val="21"/>
              </w:rPr>
            </w:pPr>
            <w:r w:rsidRPr="00911E26">
              <w:rPr>
                <w:rFonts w:asciiTheme="minorEastAsia" w:hAnsiTheme="minorEastAsia" w:cs="宋体"/>
                <w:sz w:val="21"/>
                <w:szCs w:val="21"/>
              </w:rPr>
              <w:t>全部参数</w:t>
            </w:r>
          </w:p>
        </w:tc>
        <w:tc>
          <w:tcPr>
            <w:tcW w:w="992" w:type="dxa"/>
            <w:tcBorders>
              <w:top w:val="single" w:sz="4" w:space="0" w:color="000000"/>
              <w:left w:val="single" w:sz="4" w:space="0" w:color="000000"/>
              <w:bottom w:val="single" w:sz="4" w:space="0" w:color="000000"/>
              <w:right w:val="single" w:sz="4" w:space="0" w:color="000000"/>
            </w:tcBorders>
            <w:vAlign w:val="center"/>
          </w:tcPr>
          <w:p w:rsidR="001E4080" w:rsidRPr="00911E26" w:rsidRDefault="001E4080" w:rsidP="002A4179">
            <w:pPr>
              <w:pStyle w:val="TableParagraph"/>
              <w:spacing w:line="257" w:lineRule="exact"/>
              <w:jc w:val="center"/>
              <w:rPr>
                <w:rFonts w:asciiTheme="minorEastAsia" w:hAnsiTheme="minorEastAsia" w:cs="宋体"/>
                <w:sz w:val="21"/>
                <w:szCs w:val="21"/>
              </w:rPr>
            </w:pPr>
            <w:r w:rsidRPr="00911E26">
              <w:rPr>
                <w:rFonts w:asciiTheme="minorEastAsia" w:hAnsiTheme="minorEastAsia" w:hint="eastAsia"/>
                <w:sz w:val="21"/>
                <w:lang w:eastAsia="zh-CN"/>
              </w:rPr>
              <w:t>052906</w:t>
            </w:r>
          </w:p>
        </w:tc>
        <w:tc>
          <w:tcPr>
            <w:tcW w:w="307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114" w:line="257" w:lineRule="exact"/>
              <w:jc w:val="center"/>
              <w:rPr>
                <w:rFonts w:asciiTheme="minorEastAsia" w:hAnsiTheme="minorEastAsia" w:cs="宋体"/>
                <w:sz w:val="21"/>
                <w:szCs w:val="21"/>
                <w:lang w:eastAsia="zh-CN"/>
              </w:rPr>
            </w:pPr>
            <w:r w:rsidRPr="00911E26">
              <w:rPr>
                <w:rFonts w:asciiTheme="minorEastAsia" w:hAnsiTheme="minorEastAsia" w:cs="宋体"/>
                <w:sz w:val="21"/>
                <w:szCs w:val="21"/>
                <w:lang w:eastAsia="zh-CN"/>
              </w:rPr>
              <w:t>针织和编结绒线试验方法</w:t>
            </w:r>
          </w:p>
          <w:p w:rsidR="001E4080" w:rsidRPr="00911E26" w:rsidRDefault="001E4080" w:rsidP="002A4179">
            <w:pPr>
              <w:pStyle w:val="TableParagraph"/>
              <w:spacing w:line="257" w:lineRule="exact"/>
              <w:ind w:left="2"/>
              <w:jc w:val="center"/>
              <w:rPr>
                <w:rFonts w:asciiTheme="minorEastAsia" w:hAnsiTheme="minorEastAsia" w:cs="宋体"/>
                <w:sz w:val="21"/>
                <w:szCs w:val="21"/>
                <w:lang w:eastAsia="zh-CN"/>
              </w:rPr>
            </w:pPr>
            <w:r w:rsidRPr="00911E26">
              <w:rPr>
                <w:rFonts w:asciiTheme="minorEastAsia" w:hAnsiTheme="minorEastAsia"/>
                <w:sz w:val="21"/>
              </w:rPr>
              <w:t>FZ/T</w:t>
            </w:r>
            <w:r w:rsidRPr="00911E26">
              <w:rPr>
                <w:rFonts w:asciiTheme="minorEastAsia" w:hAnsiTheme="minorEastAsia"/>
                <w:spacing w:val="-1"/>
                <w:sz w:val="21"/>
              </w:rPr>
              <w:t xml:space="preserve"> </w:t>
            </w:r>
            <w:r w:rsidRPr="00911E26">
              <w:rPr>
                <w:rFonts w:asciiTheme="minorEastAsia" w:hAnsiTheme="minorEastAsia"/>
                <w:sz w:val="21"/>
              </w:rPr>
              <w:t>70001-2</w:t>
            </w:r>
            <w:r w:rsidRPr="00911E26">
              <w:rPr>
                <w:rFonts w:asciiTheme="minorEastAsia" w:hAnsiTheme="minorEastAsia" w:hint="eastAsia"/>
                <w:sz w:val="21"/>
                <w:lang w:eastAsia="zh-CN"/>
              </w:rPr>
              <w:t>015</w:t>
            </w:r>
          </w:p>
        </w:tc>
        <w:tc>
          <w:tcPr>
            <w:tcW w:w="89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rPr>
                <w:rFonts w:asciiTheme="minorEastAsia" w:hAnsiTheme="minorEastAsia"/>
              </w:rPr>
            </w:pPr>
          </w:p>
        </w:tc>
        <w:tc>
          <w:tcPr>
            <w:tcW w:w="85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rPr>
                <w:rFonts w:asciiTheme="minorEastAsia" w:hAnsiTheme="minorEastAsia"/>
              </w:rPr>
            </w:pPr>
          </w:p>
        </w:tc>
      </w:tr>
      <w:tr w:rsidR="006A6C0A" w:rsidRPr="00911E26" w:rsidTr="002A4179">
        <w:trPr>
          <w:trHeight w:hRule="exact" w:val="401"/>
        </w:trPr>
        <w:tc>
          <w:tcPr>
            <w:tcW w:w="540"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28"/>
              <w:jc w:val="center"/>
              <w:rPr>
                <w:rFonts w:asciiTheme="minorEastAsia" w:hAnsiTheme="minorEastAsia" w:cs="宋体"/>
                <w:sz w:val="21"/>
                <w:szCs w:val="21"/>
              </w:rPr>
            </w:pPr>
            <w:r w:rsidRPr="00911E26">
              <w:rPr>
                <w:rFonts w:asciiTheme="minorEastAsia" w:hAnsiTheme="minorEastAsia" w:cs="宋体"/>
                <w:sz w:val="21"/>
                <w:szCs w:val="21"/>
              </w:rPr>
              <w:t>…</w:t>
            </w:r>
          </w:p>
        </w:tc>
        <w:tc>
          <w:tcPr>
            <w:tcW w:w="874"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28"/>
              <w:jc w:val="center"/>
              <w:rPr>
                <w:rFonts w:asciiTheme="minorEastAsia" w:hAnsiTheme="minorEastAsia" w:cs="宋体"/>
                <w:sz w:val="21"/>
                <w:szCs w:val="21"/>
              </w:rPr>
            </w:pPr>
            <w:r w:rsidRPr="00911E26">
              <w:rPr>
                <w:rFonts w:asciiTheme="minorEastAsia" w:hAnsiTheme="minorEastAsia" w:cs="宋体"/>
                <w:sz w:val="21"/>
                <w:szCs w:val="21"/>
              </w:rPr>
              <w:t>…</w:t>
            </w:r>
          </w:p>
        </w:tc>
        <w:tc>
          <w:tcPr>
            <w:tcW w:w="70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28"/>
              <w:jc w:val="center"/>
              <w:rPr>
                <w:rFonts w:asciiTheme="minorEastAsia" w:hAnsiTheme="minorEastAsia" w:cs="宋体"/>
                <w:sz w:val="21"/>
                <w:szCs w:val="21"/>
              </w:rPr>
            </w:pPr>
            <w:r w:rsidRPr="00911E26">
              <w:rPr>
                <w:rFonts w:asciiTheme="minorEastAsia" w:hAnsiTheme="minorEastAsia" w:cs="宋体"/>
                <w:sz w:val="21"/>
                <w:szCs w:val="21"/>
              </w:rPr>
              <w:t>…</w:t>
            </w:r>
          </w:p>
        </w:tc>
        <w:tc>
          <w:tcPr>
            <w:tcW w:w="1303"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28"/>
              <w:ind w:right="2"/>
              <w:jc w:val="center"/>
              <w:rPr>
                <w:rFonts w:asciiTheme="minorEastAsia" w:hAnsiTheme="minorEastAsia" w:cs="宋体"/>
                <w:sz w:val="21"/>
                <w:szCs w:val="21"/>
              </w:rPr>
            </w:pPr>
            <w:r w:rsidRPr="00911E26">
              <w:rPr>
                <w:rFonts w:asciiTheme="minorEastAsia" w:hAnsiTheme="minorEastAsia" w:cs="宋体"/>
                <w:sz w:val="21"/>
                <w:szCs w:val="21"/>
              </w:rPr>
              <w:t>…</w:t>
            </w:r>
          </w:p>
        </w:tc>
        <w:tc>
          <w:tcPr>
            <w:tcW w:w="992"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28"/>
              <w:jc w:val="center"/>
              <w:rPr>
                <w:rFonts w:asciiTheme="minorEastAsia" w:hAnsiTheme="minorEastAsia" w:cs="宋体"/>
                <w:sz w:val="21"/>
                <w:szCs w:val="21"/>
              </w:rPr>
            </w:pPr>
            <w:r w:rsidRPr="00911E26">
              <w:rPr>
                <w:rFonts w:asciiTheme="minorEastAsia" w:hAnsiTheme="minorEastAsia" w:cs="宋体"/>
                <w:sz w:val="21"/>
                <w:szCs w:val="21"/>
              </w:rPr>
              <w:t>…</w:t>
            </w:r>
          </w:p>
        </w:tc>
        <w:tc>
          <w:tcPr>
            <w:tcW w:w="307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28"/>
              <w:jc w:val="center"/>
              <w:rPr>
                <w:rFonts w:asciiTheme="minorEastAsia" w:hAnsiTheme="minorEastAsia" w:cs="宋体"/>
                <w:sz w:val="21"/>
                <w:szCs w:val="21"/>
              </w:rPr>
            </w:pPr>
            <w:r w:rsidRPr="00911E26">
              <w:rPr>
                <w:rFonts w:asciiTheme="minorEastAsia" w:hAnsiTheme="minorEastAsia" w:cs="宋体"/>
                <w:sz w:val="21"/>
                <w:szCs w:val="21"/>
              </w:rPr>
              <w:t>…</w:t>
            </w:r>
          </w:p>
        </w:tc>
        <w:tc>
          <w:tcPr>
            <w:tcW w:w="89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rPr>
                <w:rFonts w:asciiTheme="minorEastAsia" w:hAnsiTheme="minorEastAsia"/>
              </w:rPr>
            </w:pPr>
          </w:p>
        </w:tc>
      </w:tr>
      <w:tr w:rsidR="006A6C0A" w:rsidRPr="00911E26" w:rsidTr="002A4179">
        <w:trPr>
          <w:trHeight w:hRule="exact" w:val="1099"/>
        </w:trPr>
        <w:tc>
          <w:tcPr>
            <w:tcW w:w="540"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10"/>
              <w:rPr>
                <w:rFonts w:asciiTheme="minorEastAsia" w:hAnsiTheme="minorEastAsia" w:cs="宋体"/>
                <w:sz w:val="28"/>
                <w:szCs w:val="28"/>
              </w:rPr>
            </w:pPr>
          </w:p>
          <w:p w:rsidR="001E4080" w:rsidRPr="00911E26" w:rsidRDefault="001E4080" w:rsidP="002A4179">
            <w:pPr>
              <w:pStyle w:val="TableParagraph"/>
              <w:jc w:val="center"/>
              <w:rPr>
                <w:rFonts w:asciiTheme="minorEastAsia" w:hAnsiTheme="minorEastAsia" w:cs="宋体"/>
                <w:sz w:val="21"/>
                <w:szCs w:val="21"/>
              </w:rPr>
            </w:pPr>
            <w:r w:rsidRPr="00911E26">
              <w:rPr>
                <w:rFonts w:asciiTheme="minorEastAsia" w:hAnsiTheme="minorEastAsia" w:cs="宋体"/>
                <w:sz w:val="21"/>
                <w:szCs w:val="21"/>
              </w:rPr>
              <w:t>…</w:t>
            </w:r>
          </w:p>
        </w:tc>
        <w:tc>
          <w:tcPr>
            <w:tcW w:w="874"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line="240" w:lineRule="exact"/>
              <w:ind w:left="115"/>
              <w:jc w:val="both"/>
              <w:rPr>
                <w:rFonts w:asciiTheme="minorEastAsia" w:hAnsiTheme="minorEastAsia" w:cs="宋体"/>
                <w:sz w:val="21"/>
                <w:szCs w:val="21"/>
                <w:lang w:eastAsia="zh-CN"/>
              </w:rPr>
            </w:pPr>
            <w:r w:rsidRPr="00911E26">
              <w:rPr>
                <w:rFonts w:asciiTheme="minorEastAsia" w:hAnsiTheme="minorEastAsia" w:cs="宋体"/>
                <w:sz w:val="21"/>
                <w:szCs w:val="21"/>
                <w:lang w:eastAsia="zh-CN"/>
              </w:rPr>
              <w:t>普梳</w:t>
            </w:r>
            <w:proofErr w:type="gramStart"/>
            <w:r w:rsidRPr="00911E26">
              <w:rPr>
                <w:rFonts w:asciiTheme="minorEastAsia" w:hAnsiTheme="minorEastAsia" w:cs="宋体"/>
                <w:sz w:val="21"/>
                <w:szCs w:val="21"/>
                <w:lang w:eastAsia="zh-CN"/>
              </w:rPr>
              <w:t>涤</w:t>
            </w:r>
            <w:proofErr w:type="gramEnd"/>
          </w:p>
          <w:p w:rsidR="001E4080" w:rsidRPr="00911E26" w:rsidRDefault="001E4080" w:rsidP="002A4179">
            <w:pPr>
              <w:pStyle w:val="TableParagraph"/>
              <w:spacing w:before="2" w:line="237" w:lineRule="auto"/>
              <w:ind w:left="115" w:right="113"/>
              <w:jc w:val="both"/>
              <w:rPr>
                <w:rFonts w:asciiTheme="minorEastAsia" w:hAnsiTheme="minorEastAsia" w:cs="宋体"/>
                <w:sz w:val="21"/>
                <w:szCs w:val="21"/>
                <w:lang w:eastAsia="zh-CN"/>
              </w:rPr>
            </w:pPr>
            <w:r w:rsidRPr="00911E26">
              <w:rPr>
                <w:rFonts w:asciiTheme="minorEastAsia" w:hAnsiTheme="minorEastAsia" w:cs="宋体"/>
                <w:sz w:val="21"/>
                <w:szCs w:val="21"/>
                <w:lang w:eastAsia="zh-CN"/>
              </w:rPr>
              <w:t>与棉混 纺本色 纱线</w:t>
            </w:r>
          </w:p>
        </w:tc>
        <w:tc>
          <w:tcPr>
            <w:tcW w:w="70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rPr>
                <w:rFonts w:asciiTheme="minorEastAsia" w:hAnsiTheme="minorEastAsia"/>
                <w:lang w:eastAsia="zh-CN"/>
              </w:rPr>
            </w:pPr>
          </w:p>
        </w:tc>
        <w:tc>
          <w:tcPr>
            <w:tcW w:w="1303"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8"/>
              <w:rPr>
                <w:rFonts w:asciiTheme="minorEastAsia" w:hAnsiTheme="minorEastAsia" w:cs="宋体"/>
                <w:sz w:val="28"/>
                <w:szCs w:val="28"/>
                <w:lang w:eastAsia="zh-CN"/>
              </w:rPr>
            </w:pPr>
          </w:p>
          <w:p w:rsidR="001E4080" w:rsidRPr="00911E26" w:rsidRDefault="001E4080" w:rsidP="002A4179">
            <w:pPr>
              <w:pStyle w:val="TableParagraph"/>
              <w:jc w:val="center"/>
              <w:rPr>
                <w:rFonts w:asciiTheme="minorEastAsia" w:hAnsiTheme="minorEastAsia" w:cs="宋体"/>
                <w:sz w:val="21"/>
                <w:szCs w:val="21"/>
              </w:rPr>
            </w:pPr>
            <w:r w:rsidRPr="00911E26">
              <w:rPr>
                <w:rFonts w:asciiTheme="minorEastAsia" w:hAnsiTheme="minorEastAsia" w:cs="宋体"/>
                <w:sz w:val="21"/>
                <w:szCs w:val="21"/>
              </w:rPr>
              <w:t>全部参数</w:t>
            </w:r>
          </w:p>
        </w:tc>
        <w:tc>
          <w:tcPr>
            <w:tcW w:w="992"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4"/>
              <w:rPr>
                <w:rFonts w:asciiTheme="minorEastAsia" w:hAnsiTheme="minorEastAsia" w:cs="宋体"/>
                <w:sz w:val="18"/>
                <w:szCs w:val="18"/>
              </w:rPr>
            </w:pPr>
          </w:p>
          <w:p w:rsidR="001E4080" w:rsidRPr="00911E26" w:rsidRDefault="001E4080" w:rsidP="002A4179">
            <w:pPr>
              <w:pStyle w:val="TableParagraph"/>
              <w:spacing w:line="273" w:lineRule="exact"/>
              <w:rPr>
                <w:rFonts w:asciiTheme="minorEastAsia" w:hAnsiTheme="minorEastAsia" w:cs="宋体"/>
                <w:sz w:val="21"/>
                <w:szCs w:val="21"/>
              </w:rPr>
            </w:pPr>
            <w:r w:rsidRPr="00911E26">
              <w:rPr>
                <w:rFonts w:asciiTheme="minorEastAsia" w:hAnsiTheme="minorEastAsia" w:hint="eastAsia"/>
                <w:sz w:val="21"/>
                <w:lang w:eastAsia="zh-CN"/>
              </w:rPr>
              <w:t>052906</w:t>
            </w:r>
          </w:p>
        </w:tc>
        <w:tc>
          <w:tcPr>
            <w:tcW w:w="307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4"/>
              <w:rPr>
                <w:rFonts w:asciiTheme="minorEastAsia" w:hAnsiTheme="minorEastAsia" w:cs="宋体"/>
                <w:sz w:val="18"/>
                <w:szCs w:val="18"/>
                <w:lang w:eastAsia="zh-CN"/>
              </w:rPr>
            </w:pPr>
          </w:p>
          <w:p w:rsidR="001E4080" w:rsidRPr="00911E26" w:rsidRDefault="001E4080" w:rsidP="002A4179">
            <w:pPr>
              <w:pStyle w:val="TableParagraph"/>
              <w:spacing w:line="273" w:lineRule="exact"/>
              <w:jc w:val="center"/>
              <w:rPr>
                <w:rFonts w:asciiTheme="minorEastAsia" w:hAnsiTheme="minorEastAsia" w:cs="宋体"/>
                <w:sz w:val="21"/>
                <w:szCs w:val="21"/>
                <w:lang w:eastAsia="zh-CN"/>
              </w:rPr>
            </w:pPr>
            <w:r w:rsidRPr="00911E26">
              <w:rPr>
                <w:rFonts w:asciiTheme="minorEastAsia" w:hAnsiTheme="minorEastAsia" w:cs="宋体"/>
                <w:sz w:val="21"/>
                <w:szCs w:val="21"/>
                <w:lang w:eastAsia="zh-CN"/>
              </w:rPr>
              <w:t>普梳</w:t>
            </w:r>
            <w:proofErr w:type="gramStart"/>
            <w:r w:rsidRPr="00911E26">
              <w:rPr>
                <w:rFonts w:asciiTheme="minorEastAsia" w:hAnsiTheme="minorEastAsia" w:cs="宋体"/>
                <w:sz w:val="21"/>
                <w:szCs w:val="21"/>
                <w:lang w:eastAsia="zh-CN"/>
              </w:rPr>
              <w:t>涤</w:t>
            </w:r>
            <w:proofErr w:type="gramEnd"/>
            <w:r w:rsidRPr="00911E26">
              <w:rPr>
                <w:rFonts w:asciiTheme="minorEastAsia" w:hAnsiTheme="minorEastAsia" w:cs="宋体"/>
                <w:sz w:val="21"/>
                <w:szCs w:val="21"/>
                <w:lang w:eastAsia="zh-CN"/>
              </w:rPr>
              <w:t>与棉混纺本色纱线</w:t>
            </w:r>
          </w:p>
          <w:p w:rsidR="001E4080" w:rsidRPr="00911E26" w:rsidRDefault="001E4080" w:rsidP="002A4179">
            <w:pPr>
              <w:pStyle w:val="TableParagraph"/>
              <w:spacing w:line="273" w:lineRule="exact"/>
              <w:ind w:left="2"/>
              <w:jc w:val="center"/>
              <w:rPr>
                <w:rFonts w:asciiTheme="minorEastAsia" w:hAnsiTheme="minorEastAsia" w:cs="宋体"/>
                <w:sz w:val="21"/>
                <w:szCs w:val="21"/>
              </w:rPr>
            </w:pPr>
            <w:r w:rsidRPr="00911E26">
              <w:rPr>
                <w:rFonts w:asciiTheme="minorEastAsia" w:hAnsiTheme="minorEastAsia"/>
                <w:sz w:val="21"/>
              </w:rPr>
              <w:t>FZ/T</w:t>
            </w:r>
            <w:r w:rsidRPr="00911E26">
              <w:rPr>
                <w:rFonts w:asciiTheme="minorEastAsia" w:hAnsiTheme="minorEastAsia"/>
                <w:spacing w:val="-1"/>
                <w:sz w:val="21"/>
              </w:rPr>
              <w:t xml:space="preserve"> </w:t>
            </w:r>
            <w:r w:rsidRPr="00911E26">
              <w:rPr>
                <w:rFonts w:asciiTheme="minorEastAsia" w:hAnsiTheme="minorEastAsia"/>
                <w:sz w:val="21"/>
              </w:rPr>
              <w:t>12005-2011</w:t>
            </w:r>
          </w:p>
        </w:tc>
        <w:tc>
          <w:tcPr>
            <w:tcW w:w="89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rPr>
                <w:rFonts w:asciiTheme="minorEastAsia" w:hAnsiTheme="minorEastAsia"/>
              </w:rPr>
            </w:pPr>
          </w:p>
        </w:tc>
        <w:tc>
          <w:tcPr>
            <w:tcW w:w="85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rPr>
                <w:rFonts w:asciiTheme="minorEastAsia" w:hAnsiTheme="minorEastAsia"/>
              </w:rPr>
            </w:pPr>
          </w:p>
        </w:tc>
      </w:tr>
      <w:tr w:rsidR="006A6C0A" w:rsidRPr="00911E26" w:rsidTr="002A4179">
        <w:trPr>
          <w:trHeight w:hRule="exact" w:val="401"/>
        </w:trPr>
        <w:tc>
          <w:tcPr>
            <w:tcW w:w="540"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w:t>
            </w:r>
          </w:p>
        </w:tc>
        <w:tc>
          <w:tcPr>
            <w:tcW w:w="874"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w:t>
            </w:r>
          </w:p>
        </w:tc>
        <w:tc>
          <w:tcPr>
            <w:tcW w:w="70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w:t>
            </w:r>
          </w:p>
        </w:tc>
        <w:tc>
          <w:tcPr>
            <w:tcW w:w="1303"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26"/>
              <w:ind w:right="2"/>
              <w:jc w:val="center"/>
              <w:rPr>
                <w:rFonts w:asciiTheme="minorEastAsia" w:hAnsiTheme="minorEastAsia" w:cs="宋体"/>
                <w:sz w:val="21"/>
                <w:szCs w:val="21"/>
              </w:rPr>
            </w:pPr>
            <w:r w:rsidRPr="00911E26">
              <w:rPr>
                <w:rFonts w:asciiTheme="minorEastAsia" w:hAnsiTheme="minorEastAsia" w:cs="宋体"/>
                <w:sz w:val="21"/>
                <w:szCs w:val="21"/>
              </w:rPr>
              <w:t>…</w:t>
            </w:r>
          </w:p>
        </w:tc>
        <w:tc>
          <w:tcPr>
            <w:tcW w:w="992"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w:t>
            </w:r>
          </w:p>
        </w:tc>
        <w:tc>
          <w:tcPr>
            <w:tcW w:w="307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w:t>
            </w:r>
          </w:p>
        </w:tc>
        <w:tc>
          <w:tcPr>
            <w:tcW w:w="89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rPr>
                <w:rFonts w:asciiTheme="minorEastAsia" w:hAnsiTheme="minorEastAsia"/>
              </w:rPr>
            </w:pPr>
          </w:p>
        </w:tc>
      </w:tr>
      <w:tr w:rsidR="006A6C0A" w:rsidRPr="00911E26" w:rsidTr="002A4179">
        <w:trPr>
          <w:trHeight w:hRule="exact" w:val="826"/>
        </w:trPr>
        <w:tc>
          <w:tcPr>
            <w:tcW w:w="540"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8"/>
              <w:rPr>
                <w:rFonts w:asciiTheme="minorEastAsia" w:hAnsiTheme="minorEastAsia" w:cs="宋体"/>
                <w:sz w:val="18"/>
                <w:szCs w:val="18"/>
              </w:rPr>
            </w:pPr>
          </w:p>
          <w:p w:rsidR="001E4080" w:rsidRPr="00911E26" w:rsidRDefault="001E4080" w:rsidP="002A4179">
            <w:pPr>
              <w:pStyle w:val="TableParagraph"/>
              <w:ind w:left="2"/>
              <w:jc w:val="center"/>
              <w:rPr>
                <w:rFonts w:asciiTheme="minorEastAsia" w:hAnsiTheme="minorEastAsia" w:cs="宋体"/>
                <w:sz w:val="20"/>
                <w:szCs w:val="20"/>
              </w:rPr>
            </w:pPr>
            <w:r w:rsidRPr="00911E26">
              <w:rPr>
                <w:rFonts w:asciiTheme="minorEastAsia" w:hAnsiTheme="minorEastAsia"/>
                <w:sz w:val="20"/>
              </w:rPr>
              <w:t>50</w:t>
            </w:r>
          </w:p>
        </w:tc>
        <w:tc>
          <w:tcPr>
            <w:tcW w:w="874"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2"/>
              <w:rPr>
                <w:rFonts w:asciiTheme="minorEastAsia" w:hAnsiTheme="minorEastAsia" w:cs="宋体"/>
                <w:sz w:val="18"/>
                <w:szCs w:val="18"/>
              </w:rPr>
            </w:pPr>
          </w:p>
          <w:p w:rsidR="001E4080" w:rsidRPr="00911E26" w:rsidRDefault="001E4080" w:rsidP="002A4179">
            <w:pPr>
              <w:pStyle w:val="TableParagraph"/>
              <w:ind w:right="23"/>
              <w:jc w:val="center"/>
              <w:rPr>
                <w:rFonts w:asciiTheme="minorEastAsia" w:hAnsiTheme="minorEastAsia" w:cs="宋体"/>
                <w:sz w:val="21"/>
                <w:szCs w:val="21"/>
              </w:rPr>
            </w:pPr>
            <w:r w:rsidRPr="00911E26">
              <w:rPr>
                <w:rFonts w:asciiTheme="minorEastAsia" w:hAnsiTheme="minorEastAsia" w:cs="宋体"/>
                <w:sz w:val="21"/>
                <w:szCs w:val="21"/>
              </w:rPr>
              <w:t>纺织品</w:t>
            </w:r>
          </w:p>
        </w:tc>
        <w:tc>
          <w:tcPr>
            <w:tcW w:w="70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2"/>
              <w:rPr>
                <w:rFonts w:asciiTheme="minorEastAsia" w:hAnsiTheme="minorEastAsia" w:cs="宋体"/>
                <w:sz w:val="18"/>
                <w:szCs w:val="18"/>
              </w:rPr>
            </w:pPr>
          </w:p>
          <w:p w:rsidR="001E4080" w:rsidRPr="00911E26" w:rsidRDefault="001E4080" w:rsidP="002A4179">
            <w:pPr>
              <w:pStyle w:val="TableParagraph"/>
              <w:jc w:val="center"/>
              <w:rPr>
                <w:rFonts w:asciiTheme="minorEastAsia" w:hAnsiTheme="minorEastAsia" w:cs="宋体"/>
                <w:sz w:val="21"/>
                <w:szCs w:val="21"/>
              </w:rPr>
            </w:pPr>
            <w:r w:rsidRPr="00911E26">
              <w:rPr>
                <w:rFonts w:asciiTheme="minorEastAsia" w:hAnsiTheme="minorEastAsia"/>
                <w:sz w:val="21"/>
              </w:rPr>
              <w:t>1</w:t>
            </w:r>
          </w:p>
        </w:tc>
        <w:tc>
          <w:tcPr>
            <w:tcW w:w="1303"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2"/>
              <w:rPr>
                <w:rFonts w:asciiTheme="minorEastAsia" w:hAnsiTheme="minorEastAsia" w:cs="宋体"/>
                <w:sz w:val="18"/>
                <w:szCs w:val="18"/>
              </w:rPr>
            </w:pPr>
          </w:p>
          <w:p w:rsidR="001E4080" w:rsidRPr="00911E26" w:rsidRDefault="001E4080" w:rsidP="002A4179">
            <w:pPr>
              <w:pStyle w:val="TableParagraph"/>
              <w:jc w:val="center"/>
              <w:rPr>
                <w:rFonts w:asciiTheme="minorEastAsia" w:hAnsiTheme="minorEastAsia" w:cs="宋体"/>
                <w:sz w:val="21"/>
                <w:szCs w:val="21"/>
              </w:rPr>
            </w:pPr>
            <w:r w:rsidRPr="00911E26">
              <w:rPr>
                <w:rFonts w:asciiTheme="minorEastAsia" w:hAnsiTheme="minorEastAsia" w:cs="宋体"/>
                <w:sz w:val="21"/>
                <w:szCs w:val="21"/>
              </w:rPr>
              <w:t>长度和幅宽</w:t>
            </w:r>
          </w:p>
        </w:tc>
        <w:tc>
          <w:tcPr>
            <w:tcW w:w="992"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2"/>
              <w:rPr>
                <w:rFonts w:asciiTheme="minorEastAsia" w:hAnsiTheme="minorEastAsia" w:cs="宋体"/>
                <w:sz w:val="18"/>
                <w:szCs w:val="18"/>
              </w:rPr>
            </w:pPr>
          </w:p>
          <w:p w:rsidR="001E4080" w:rsidRPr="00911E26" w:rsidRDefault="001E4080" w:rsidP="002A4179">
            <w:pPr>
              <w:pStyle w:val="TableParagraph"/>
              <w:jc w:val="center"/>
              <w:rPr>
                <w:rFonts w:asciiTheme="minorEastAsia" w:hAnsiTheme="minorEastAsia" w:cs="宋体"/>
                <w:sz w:val="21"/>
                <w:szCs w:val="21"/>
                <w:lang w:eastAsia="zh-CN"/>
              </w:rPr>
            </w:pPr>
            <w:r w:rsidRPr="00911E26">
              <w:rPr>
                <w:rFonts w:asciiTheme="minorEastAsia" w:hAnsiTheme="minorEastAsia" w:hint="eastAsia"/>
                <w:sz w:val="21"/>
                <w:lang w:eastAsia="zh-CN"/>
              </w:rPr>
              <w:t>052909</w:t>
            </w:r>
          </w:p>
        </w:tc>
        <w:tc>
          <w:tcPr>
            <w:tcW w:w="307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line="239" w:lineRule="exact"/>
              <w:ind w:right="1"/>
              <w:jc w:val="center"/>
              <w:rPr>
                <w:rFonts w:asciiTheme="minorEastAsia" w:hAnsiTheme="minorEastAsia" w:cs="宋体"/>
                <w:sz w:val="21"/>
                <w:szCs w:val="21"/>
                <w:lang w:eastAsia="zh-CN"/>
              </w:rPr>
            </w:pPr>
            <w:r w:rsidRPr="00911E26">
              <w:rPr>
                <w:rFonts w:asciiTheme="minorEastAsia" w:hAnsiTheme="minorEastAsia" w:cs="宋体"/>
                <w:sz w:val="21"/>
                <w:szCs w:val="21"/>
                <w:lang w:eastAsia="zh-CN"/>
              </w:rPr>
              <w:t>纺织品</w:t>
            </w:r>
            <w:r w:rsidRPr="00911E26">
              <w:rPr>
                <w:rFonts w:asciiTheme="minorEastAsia" w:hAnsiTheme="minorEastAsia" w:cs="宋体"/>
                <w:spacing w:val="-6"/>
                <w:sz w:val="21"/>
                <w:szCs w:val="21"/>
                <w:lang w:eastAsia="zh-CN"/>
              </w:rPr>
              <w:t xml:space="preserve"> </w:t>
            </w:r>
            <w:r w:rsidRPr="00911E26">
              <w:rPr>
                <w:rFonts w:asciiTheme="minorEastAsia" w:hAnsiTheme="minorEastAsia" w:cs="宋体"/>
                <w:sz w:val="21"/>
                <w:szCs w:val="21"/>
                <w:lang w:eastAsia="zh-CN"/>
              </w:rPr>
              <w:t>织物长度和幅宽的测</w:t>
            </w:r>
          </w:p>
          <w:p w:rsidR="001E4080" w:rsidRPr="00911E26" w:rsidRDefault="001E4080" w:rsidP="002A4179">
            <w:pPr>
              <w:pStyle w:val="TableParagraph"/>
              <w:spacing w:line="272" w:lineRule="exact"/>
              <w:jc w:val="center"/>
              <w:rPr>
                <w:rFonts w:asciiTheme="minorEastAsia" w:hAnsiTheme="minorEastAsia" w:cs="宋体"/>
                <w:sz w:val="21"/>
                <w:szCs w:val="21"/>
              </w:rPr>
            </w:pPr>
            <w:r w:rsidRPr="00911E26">
              <w:rPr>
                <w:rFonts w:asciiTheme="minorEastAsia" w:hAnsiTheme="minorEastAsia" w:cs="宋体"/>
                <w:sz w:val="21"/>
                <w:szCs w:val="21"/>
              </w:rPr>
              <w:t>定</w:t>
            </w:r>
          </w:p>
          <w:p w:rsidR="001E4080" w:rsidRPr="00911E26" w:rsidRDefault="001E4080" w:rsidP="002A4179">
            <w:pPr>
              <w:pStyle w:val="TableParagraph"/>
              <w:spacing w:line="274" w:lineRule="exact"/>
              <w:jc w:val="center"/>
              <w:rPr>
                <w:rFonts w:asciiTheme="minorEastAsia" w:hAnsiTheme="minorEastAsia" w:cs="宋体"/>
                <w:sz w:val="21"/>
                <w:szCs w:val="21"/>
              </w:rPr>
            </w:pPr>
            <w:r w:rsidRPr="00911E26">
              <w:rPr>
                <w:rFonts w:asciiTheme="minorEastAsia" w:hAnsiTheme="minorEastAsia"/>
                <w:sz w:val="21"/>
              </w:rPr>
              <w:t>GB/T</w:t>
            </w:r>
            <w:r w:rsidRPr="00911E26">
              <w:rPr>
                <w:rFonts w:asciiTheme="minorEastAsia" w:hAnsiTheme="minorEastAsia"/>
                <w:spacing w:val="1"/>
                <w:sz w:val="21"/>
              </w:rPr>
              <w:t xml:space="preserve"> </w:t>
            </w:r>
            <w:r w:rsidRPr="00911E26">
              <w:rPr>
                <w:rFonts w:asciiTheme="minorEastAsia" w:hAnsiTheme="minorEastAsia"/>
                <w:sz w:val="21"/>
              </w:rPr>
              <w:t>4666-2009</w:t>
            </w:r>
          </w:p>
        </w:tc>
        <w:tc>
          <w:tcPr>
            <w:tcW w:w="89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rPr>
                <w:rFonts w:asciiTheme="minorEastAsia" w:hAnsiTheme="minorEastAsia"/>
              </w:rPr>
            </w:pPr>
          </w:p>
        </w:tc>
        <w:tc>
          <w:tcPr>
            <w:tcW w:w="85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rPr>
                <w:rFonts w:asciiTheme="minorEastAsia" w:hAnsiTheme="minorEastAsia"/>
              </w:rPr>
            </w:pPr>
          </w:p>
        </w:tc>
      </w:tr>
      <w:tr w:rsidR="006A6C0A" w:rsidRPr="00911E26" w:rsidTr="002A4179">
        <w:trPr>
          <w:trHeight w:hRule="exact" w:val="504"/>
        </w:trPr>
        <w:tc>
          <w:tcPr>
            <w:tcW w:w="540"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tc>
        <w:tc>
          <w:tcPr>
            <w:tcW w:w="874"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tc>
        <w:tc>
          <w:tcPr>
            <w:tcW w:w="70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78"/>
              <w:jc w:val="center"/>
              <w:rPr>
                <w:rFonts w:ascii="宋体" w:eastAsia="宋体" w:hAnsi="宋体" w:cs="宋体"/>
                <w:sz w:val="21"/>
                <w:szCs w:val="21"/>
              </w:rPr>
            </w:pPr>
            <w:r w:rsidRPr="00911E26">
              <w:rPr>
                <w:rFonts w:ascii="宋体" w:eastAsia="宋体" w:hAnsi="宋体" w:cs="宋体"/>
                <w:sz w:val="21"/>
                <w:szCs w:val="21"/>
              </w:rPr>
              <w:t>…</w:t>
            </w:r>
          </w:p>
        </w:tc>
        <w:tc>
          <w:tcPr>
            <w:tcW w:w="1303"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78"/>
              <w:ind w:right="2"/>
              <w:jc w:val="center"/>
              <w:rPr>
                <w:rFonts w:ascii="宋体" w:eastAsia="宋体" w:hAnsi="宋体" w:cs="宋体"/>
                <w:sz w:val="21"/>
                <w:szCs w:val="21"/>
              </w:rPr>
            </w:pPr>
            <w:r w:rsidRPr="00911E26">
              <w:rPr>
                <w:rFonts w:ascii="宋体" w:eastAsia="宋体" w:hAnsi="宋体" w:cs="宋体"/>
                <w:sz w:val="21"/>
                <w:szCs w:val="21"/>
              </w:rPr>
              <w:t>…</w:t>
            </w:r>
          </w:p>
        </w:tc>
        <w:tc>
          <w:tcPr>
            <w:tcW w:w="992"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78"/>
              <w:jc w:val="center"/>
              <w:rPr>
                <w:rFonts w:ascii="宋体" w:eastAsia="宋体" w:hAnsi="宋体" w:cs="宋体"/>
                <w:sz w:val="21"/>
                <w:szCs w:val="21"/>
              </w:rPr>
            </w:pPr>
            <w:r w:rsidRPr="00911E26">
              <w:rPr>
                <w:rFonts w:ascii="宋体" w:eastAsia="宋体" w:hAnsi="宋体" w:cs="宋体"/>
                <w:sz w:val="21"/>
                <w:szCs w:val="21"/>
              </w:rPr>
              <w:t>…</w:t>
            </w:r>
          </w:p>
        </w:tc>
        <w:tc>
          <w:tcPr>
            <w:tcW w:w="307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78"/>
              <w:jc w:val="center"/>
              <w:rPr>
                <w:rFonts w:ascii="宋体" w:eastAsia="宋体" w:hAnsi="宋体" w:cs="宋体"/>
                <w:sz w:val="21"/>
                <w:szCs w:val="21"/>
              </w:rPr>
            </w:pPr>
            <w:r w:rsidRPr="00911E26">
              <w:rPr>
                <w:rFonts w:ascii="宋体" w:eastAsia="宋体" w:hAnsi="宋体" w:cs="宋体"/>
                <w:sz w:val="21"/>
                <w:szCs w:val="21"/>
              </w:rPr>
              <w:t>…</w:t>
            </w:r>
          </w:p>
        </w:tc>
        <w:tc>
          <w:tcPr>
            <w:tcW w:w="89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tc>
        <w:tc>
          <w:tcPr>
            <w:tcW w:w="85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tc>
      </w:tr>
      <w:tr w:rsidR="006A6C0A" w:rsidRPr="00911E26" w:rsidTr="002A4179">
        <w:trPr>
          <w:trHeight w:hRule="exact" w:val="1099"/>
        </w:trPr>
        <w:tc>
          <w:tcPr>
            <w:tcW w:w="540"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tc>
        <w:tc>
          <w:tcPr>
            <w:tcW w:w="874"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tc>
        <w:tc>
          <w:tcPr>
            <w:tcW w:w="70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10"/>
              <w:rPr>
                <w:rFonts w:ascii="宋体" w:eastAsia="宋体" w:hAnsi="宋体" w:cs="宋体"/>
                <w:sz w:val="28"/>
                <w:szCs w:val="28"/>
              </w:rPr>
            </w:pPr>
          </w:p>
          <w:p w:rsidR="001E4080" w:rsidRPr="00911E26" w:rsidRDefault="001E4080" w:rsidP="002A4179">
            <w:pPr>
              <w:pStyle w:val="TableParagraph"/>
              <w:jc w:val="center"/>
              <w:rPr>
                <w:rFonts w:ascii="宋体" w:eastAsia="宋体" w:hAnsi="宋体" w:cs="宋体"/>
                <w:sz w:val="21"/>
                <w:szCs w:val="21"/>
              </w:rPr>
            </w:pPr>
            <w:r w:rsidRPr="00911E26">
              <w:rPr>
                <w:rFonts w:ascii="宋体" w:eastAsia="宋体" w:hAnsi="宋体" w:cs="宋体"/>
                <w:sz w:val="21"/>
                <w:szCs w:val="21"/>
              </w:rPr>
              <w:t>…</w:t>
            </w:r>
          </w:p>
        </w:tc>
        <w:tc>
          <w:tcPr>
            <w:tcW w:w="1303"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5"/>
              <w:rPr>
                <w:rFonts w:ascii="宋体" w:eastAsia="宋体" w:hAnsi="宋体" w:cs="宋体"/>
                <w:sz w:val="20"/>
                <w:szCs w:val="20"/>
                <w:lang w:eastAsia="zh-CN"/>
              </w:rPr>
            </w:pPr>
          </w:p>
          <w:p w:rsidR="001E4080" w:rsidRPr="00911E26" w:rsidRDefault="001E4080" w:rsidP="002A4179">
            <w:pPr>
              <w:pStyle w:val="TableParagraph"/>
              <w:spacing w:line="272" w:lineRule="exact"/>
              <w:ind w:left="335" w:right="127" w:hanging="212"/>
              <w:rPr>
                <w:rFonts w:ascii="宋体" w:eastAsia="宋体" w:hAnsi="宋体" w:cs="宋体"/>
                <w:sz w:val="21"/>
                <w:szCs w:val="21"/>
                <w:lang w:eastAsia="zh-CN"/>
              </w:rPr>
            </w:pPr>
            <w:r w:rsidRPr="00911E26">
              <w:rPr>
                <w:rFonts w:ascii="宋体" w:eastAsia="宋体" w:hAnsi="宋体" w:cs="宋体"/>
                <w:spacing w:val="-1"/>
                <w:sz w:val="21"/>
                <w:szCs w:val="21"/>
                <w:lang w:eastAsia="zh-CN"/>
              </w:rPr>
              <w:t>断裂强力和断</w:t>
            </w:r>
            <w:r w:rsidRPr="00911E26">
              <w:rPr>
                <w:rFonts w:ascii="宋体" w:eastAsia="宋体" w:hAnsi="宋体" w:cs="宋体"/>
                <w:sz w:val="21"/>
                <w:szCs w:val="21"/>
                <w:lang w:eastAsia="zh-CN"/>
              </w:rPr>
              <w:t xml:space="preserve"> 裂伸长率</w:t>
            </w:r>
          </w:p>
        </w:tc>
        <w:tc>
          <w:tcPr>
            <w:tcW w:w="992"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10"/>
              <w:rPr>
                <w:rFonts w:ascii="宋体" w:eastAsia="宋体" w:hAnsi="宋体" w:cs="宋体"/>
                <w:sz w:val="28"/>
                <w:szCs w:val="28"/>
                <w:lang w:eastAsia="zh-CN"/>
              </w:rPr>
            </w:pPr>
          </w:p>
          <w:p w:rsidR="001E4080" w:rsidRPr="00911E26" w:rsidRDefault="001E4080" w:rsidP="002A4179">
            <w:pPr>
              <w:pStyle w:val="TableParagraph"/>
              <w:jc w:val="center"/>
              <w:rPr>
                <w:rFonts w:ascii="宋体" w:eastAsia="宋体" w:hAnsi="宋体" w:cs="宋体"/>
                <w:sz w:val="21"/>
                <w:szCs w:val="21"/>
              </w:rPr>
            </w:pPr>
            <w:r w:rsidRPr="00911E26">
              <w:rPr>
                <w:rFonts w:asciiTheme="minorEastAsia" w:hAnsiTheme="minorEastAsia" w:hint="eastAsia"/>
                <w:sz w:val="21"/>
                <w:lang w:eastAsia="zh-CN"/>
              </w:rPr>
              <w:t>052909</w:t>
            </w:r>
          </w:p>
        </w:tc>
        <w:tc>
          <w:tcPr>
            <w:tcW w:w="307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line="240" w:lineRule="exact"/>
              <w:jc w:val="center"/>
              <w:rPr>
                <w:rFonts w:ascii="宋体" w:eastAsia="宋体" w:hAnsi="宋体" w:cs="宋体"/>
                <w:sz w:val="21"/>
                <w:szCs w:val="21"/>
                <w:lang w:eastAsia="zh-CN"/>
              </w:rPr>
            </w:pPr>
            <w:r w:rsidRPr="00911E26">
              <w:rPr>
                <w:rFonts w:ascii="宋体" w:eastAsia="宋体" w:hAnsi="宋体" w:cs="宋体"/>
                <w:sz w:val="21"/>
                <w:szCs w:val="21"/>
                <w:lang w:eastAsia="zh-CN"/>
              </w:rPr>
              <w:t>纺织品</w:t>
            </w:r>
            <w:r w:rsidRPr="00911E26">
              <w:rPr>
                <w:rFonts w:ascii="宋体" w:eastAsia="宋体" w:hAnsi="宋体" w:cs="宋体"/>
                <w:spacing w:val="-1"/>
                <w:sz w:val="21"/>
                <w:szCs w:val="21"/>
                <w:lang w:eastAsia="zh-CN"/>
              </w:rPr>
              <w:t xml:space="preserve"> </w:t>
            </w:r>
            <w:r w:rsidRPr="00911E26">
              <w:rPr>
                <w:rFonts w:ascii="宋体" w:eastAsia="宋体" w:hAnsi="宋体" w:cs="宋体"/>
                <w:sz w:val="21"/>
                <w:szCs w:val="21"/>
                <w:lang w:eastAsia="zh-CN"/>
              </w:rPr>
              <w:t>织物拉伸性能</w:t>
            </w:r>
            <w:r w:rsidRPr="00911E26">
              <w:rPr>
                <w:rFonts w:ascii="宋体" w:eastAsia="宋体" w:hAnsi="宋体" w:cs="宋体"/>
                <w:spacing w:val="-1"/>
                <w:sz w:val="21"/>
                <w:szCs w:val="21"/>
                <w:lang w:eastAsia="zh-CN"/>
              </w:rPr>
              <w:t xml:space="preserve"> </w:t>
            </w:r>
            <w:r w:rsidRPr="00911E26">
              <w:rPr>
                <w:rFonts w:ascii="宋体" w:eastAsia="宋体" w:hAnsi="宋体" w:cs="宋体"/>
                <w:sz w:val="21"/>
                <w:szCs w:val="21"/>
                <w:lang w:eastAsia="zh-CN"/>
              </w:rPr>
              <w:t>第</w:t>
            </w:r>
            <w:r w:rsidRPr="00911E26">
              <w:rPr>
                <w:rFonts w:ascii="宋体" w:eastAsia="宋体" w:hAnsi="宋体" w:cs="宋体"/>
                <w:spacing w:val="-55"/>
                <w:sz w:val="21"/>
                <w:szCs w:val="21"/>
                <w:lang w:eastAsia="zh-CN"/>
              </w:rPr>
              <w:t xml:space="preserve"> </w:t>
            </w:r>
            <w:r w:rsidRPr="00911E26">
              <w:rPr>
                <w:rFonts w:ascii="宋体" w:eastAsia="宋体" w:hAnsi="宋体" w:cs="宋体"/>
                <w:sz w:val="21"/>
                <w:szCs w:val="21"/>
                <w:lang w:eastAsia="zh-CN"/>
              </w:rPr>
              <w:t>1</w:t>
            </w:r>
            <w:r w:rsidRPr="00911E26">
              <w:rPr>
                <w:rFonts w:ascii="宋体" w:eastAsia="宋体" w:hAnsi="宋体" w:cs="宋体"/>
                <w:spacing w:val="-53"/>
                <w:sz w:val="21"/>
                <w:szCs w:val="21"/>
                <w:lang w:eastAsia="zh-CN"/>
              </w:rPr>
              <w:t xml:space="preserve"> </w:t>
            </w:r>
            <w:r w:rsidRPr="00911E26">
              <w:rPr>
                <w:rFonts w:ascii="宋体" w:eastAsia="宋体" w:hAnsi="宋体" w:cs="宋体"/>
                <w:sz w:val="21"/>
                <w:szCs w:val="21"/>
                <w:lang w:eastAsia="zh-CN"/>
              </w:rPr>
              <w:t>部</w:t>
            </w:r>
          </w:p>
          <w:p w:rsidR="001E4080" w:rsidRPr="00911E26" w:rsidRDefault="001E4080" w:rsidP="002A4179">
            <w:pPr>
              <w:pStyle w:val="TableParagraph"/>
              <w:spacing w:before="27" w:line="272" w:lineRule="exact"/>
              <w:ind w:left="192" w:right="191"/>
              <w:jc w:val="center"/>
              <w:rPr>
                <w:rFonts w:ascii="宋体" w:eastAsia="宋体" w:hAnsi="宋体" w:cs="宋体"/>
                <w:sz w:val="21"/>
                <w:szCs w:val="21"/>
                <w:lang w:eastAsia="zh-CN"/>
              </w:rPr>
            </w:pPr>
            <w:r w:rsidRPr="00911E26">
              <w:rPr>
                <w:rFonts w:ascii="宋体" w:eastAsia="宋体" w:hAnsi="宋体" w:cs="宋体"/>
                <w:spacing w:val="-2"/>
                <w:sz w:val="21"/>
                <w:szCs w:val="21"/>
                <w:lang w:eastAsia="zh-CN"/>
              </w:rPr>
              <w:t>分:断裂强力和断裂伸长率的</w:t>
            </w:r>
            <w:r w:rsidRPr="00911E26">
              <w:rPr>
                <w:rFonts w:ascii="宋体" w:eastAsia="宋体" w:hAnsi="宋体" w:cs="宋体"/>
                <w:spacing w:val="-3"/>
                <w:sz w:val="21"/>
                <w:szCs w:val="21"/>
                <w:lang w:eastAsia="zh-CN"/>
              </w:rPr>
              <w:t xml:space="preserve"> </w:t>
            </w:r>
            <w:r w:rsidRPr="00911E26">
              <w:rPr>
                <w:rFonts w:ascii="宋体" w:eastAsia="宋体" w:hAnsi="宋体" w:cs="宋体"/>
                <w:sz w:val="21"/>
                <w:szCs w:val="21"/>
                <w:lang w:eastAsia="zh-CN"/>
              </w:rPr>
              <w:t>测定</w:t>
            </w:r>
            <w:r w:rsidRPr="00911E26">
              <w:rPr>
                <w:rFonts w:ascii="宋体" w:eastAsia="宋体" w:hAnsi="宋体" w:cs="宋体"/>
                <w:spacing w:val="1"/>
                <w:sz w:val="21"/>
                <w:szCs w:val="21"/>
                <w:lang w:eastAsia="zh-CN"/>
              </w:rPr>
              <w:t xml:space="preserve"> </w:t>
            </w:r>
            <w:r w:rsidRPr="00911E26">
              <w:rPr>
                <w:rFonts w:ascii="宋体" w:eastAsia="宋体" w:hAnsi="宋体" w:cs="宋体"/>
                <w:sz w:val="21"/>
                <w:szCs w:val="21"/>
                <w:lang w:eastAsia="zh-CN"/>
              </w:rPr>
              <w:t>(</w:t>
            </w:r>
            <w:proofErr w:type="gramStart"/>
            <w:r w:rsidRPr="00911E26">
              <w:rPr>
                <w:rFonts w:ascii="宋体" w:eastAsia="宋体" w:hAnsi="宋体" w:cs="宋体"/>
                <w:sz w:val="21"/>
                <w:szCs w:val="21"/>
                <w:lang w:eastAsia="zh-CN"/>
              </w:rPr>
              <w:t>条样法</w:t>
            </w:r>
            <w:proofErr w:type="gramEnd"/>
            <w:r w:rsidRPr="00911E26">
              <w:rPr>
                <w:rFonts w:ascii="宋体" w:eastAsia="宋体" w:hAnsi="宋体" w:cs="宋体"/>
                <w:sz w:val="21"/>
                <w:szCs w:val="21"/>
                <w:lang w:eastAsia="zh-CN"/>
              </w:rPr>
              <w:t>)</w:t>
            </w:r>
          </w:p>
          <w:p w:rsidR="001E4080" w:rsidRPr="00911E26" w:rsidRDefault="001E4080" w:rsidP="002A4179">
            <w:pPr>
              <w:pStyle w:val="TableParagraph"/>
              <w:spacing w:line="249" w:lineRule="exact"/>
              <w:ind w:left="2"/>
              <w:jc w:val="center"/>
              <w:rPr>
                <w:rFonts w:ascii="宋体" w:eastAsia="宋体" w:hAnsi="宋体" w:cs="宋体"/>
                <w:sz w:val="21"/>
                <w:szCs w:val="21"/>
              </w:rPr>
            </w:pPr>
            <w:r w:rsidRPr="00911E26">
              <w:rPr>
                <w:rFonts w:ascii="宋体"/>
                <w:sz w:val="21"/>
              </w:rPr>
              <w:t>GB/T 3923.1-2013</w:t>
            </w:r>
          </w:p>
        </w:tc>
        <w:tc>
          <w:tcPr>
            <w:tcW w:w="89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tc>
        <w:tc>
          <w:tcPr>
            <w:tcW w:w="85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tc>
      </w:tr>
      <w:tr w:rsidR="006A6C0A" w:rsidRPr="00911E26" w:rsidTr="002A4179">
        <w:trPr>
          <w:trHeight w:hRule="exact" w:val="504"/>
        </w:trPr>
        <w:tc>
          <w:tcPr>
            <w:tcW w:w="540"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tc>
        <w:tc>
          <w:tcPr>
            <w:tcW w:w="874"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tc>
        <w:tc>
          <w:tcPr>
            <w:tcW w:w="70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78"/>
              <w:jc w:val="center"/>
              <w:rPr>
                <w:rFonts w:ascii="宋体" w:eastAsia="宋体" w:hAnsi="宋体" w:cs="宋体"/>
                <w:sz w:val="21"/>
                <w:szCs w:val="21"/>
              </w:rPr>
            </w:pPr>
            <w:r w:rsidRPr="00911E26">
              <w:rPr>
                <w:rFonts w:ascii="宋体" w:eastAsia="宋体" w:hAnsi="宋体" w:cs="宋体"/>
                <w:sz w:val="21"/>
                <w:szCs w:val="21"/>
              </w:rPr>
              <w:t>…</w:t>
            </w:r>
          </w:p>
        </w:tc>
        <w:tc>
          <w:tcPr>
            <w:tcW w:w="1303"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78"/>
              <w:ind w:right="2"/>
              <w:jc w:val="center"/>
              <w:rPr>
                <w:rFonts w:ascii="宋体" w:eastAsia="宋体" w:hAnsi="宋体" w:cs="宋体"/>
                <w:sz w:val="21"/>
                <w:szCs w:val="21"/>
              </w:rPr>
            </w:pPr>
            <w:r w:rsidRPr="00911E26">
              <w:rPr>
                <w:rFonts w:ascii="宋体" w:eastAsia="宋体" w:hAnsi="宋体" w:cs="宋体"/>
                <w:sz w:val="21"/>
                <w:szCs w:val="21"/>
              </w:rPr>
              <w:t>……</w:t>
            </w:r>
          </w:p>
        </w:tc>
        <w:tc>
          <w:tcPr>
            <w:tcW w:w="992"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tc>
        <w:tc>
          <w:tcPr>
            <w:tcW w:w="307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78"/>
              <w:jc w:val="center"/>
              <w:rPr>
                <w:rFonts w:ascii="宋体" w:eastAsia="宋体" w:hAnsi="宋体" w:cs="宋体"/>
                <w:sz w:val="21"/>
                <w:szCs w:val="21"/>
              </w:rPr>
            </w:pPr>
            <w:r w:rsidRPr="00911E26">
              <w:rPr>
                <w:rFonts w:ascii="宋体" w:eastAsia="宋体" w:hAnsi="宋体" w:cs="宋体"/>
                <w:sz w:val="21"/>
                <w:szCs w:val="21"/>
              </w:rPr>
              <w:t>……</w:t>
            </w:r>
          </w:p>
        </w:tc>
        <w:tc>
          <w:tcPr>
            <w:tcW w:w="89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tc>
        <w:tc>
          <w:tcPr>
            <w:tcW w:w="85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tc>
      </w:tr>
      <w:tr w:rsidR="006A6C0A" w:rsidRPr="00911E26" w:rsidTr="002A4179">
        <w:trPr>
          <w:trHeight w:hRule="exact" w:val="853"/>
        </w:trPr>
        <w:tc>
          <w:tcPr>
            <w:tcW w:w="540"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4"/>
              <w:rPr>
                <w:rFonts w:ascii="宋体" w:eastAsia="宋体" w:hAnsi="宋体" w:cs="宋体"/>
                <w:sz w:val="18"/>
                <w:szCs w:val="18"/>
                <w:lang w:eastAsia="zh-CN"/>
              </w:rPr>
            </w:pPr>
          </w:p>
          <w:p w:rsidR="001E4080" w:rsidRPr="00911E26" w:rsidRDefault="001E4080" w:rsidP="002A4179">
            <w:pPr>
              <w:pStyle w:val="TableParagraph"/>
              <w:jc w:val="center"/>
              <w:rPr>
                <w:rFonts w:ascii="宋体" w:eastAsia="宋体" w:hAnsi="宋体" w:cs="宋体"/>
                <w:sz w:val="21"/>
                <w:szCs w:val="21"/>
              </w:rPr>
            </w:pPr>
            <w:r w:rsidRPr="00911E26">
              <w:rPr>
                <w:rFonts w:ascii="宋体"/>
                <w:sz w:val="21"/>
              </w:rPr>
              <w:t>51</w:t>
            </w:r>
          </w:p>
        </w:tc>
        <w:tc>
          <w:tcPr>
            <w:tcW w:w="874"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130" w:line="272" w:lineRule="exact"/>
              <w:ind w:left="220" w:right="218"/>
              <w:rPr>
                <w:rFonts w:ascii="宋体" w:eastAsia="宋体" w:hAnsi="宋体" w:cs="宋体"/>
                <w:sz w:val="21"/>
                <w:szCs w:val="21"/>
              </w:rPr>
            </w:pPr>
            <w:r w:rsidRPr="00911E26">
              <w:rPr>
                <w:rFonts w:ascii="宋体" w:eastAsia="宋体" w:hAnsi="宋体" w:cs="宋体"/>
                <w:sz w:val="21"/>
                <w:szCs w:val="21"/>
              </w:rPr>
              <w:t>纺织 产品</w:t>
            </w:r>
          </w:p>
        </w:tc>
        <w:tc>
          <w:tcPr>
            <w:tcW w:w="70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tc>
        <w:tc>
          <w:tcPr>
            <w:tcW w:w="1303" w:type="dxa"/>
            <w:tcBorders>
              <w:top w:val="single" w:sz="4" w:space="0" w:color="000000"/>
              <w:left w:val="single" w:sz="4" w:space="0" w:color="000000"/>
              <w:bottom w:val="single" w:sz="4" w:space="0" w:color="000000"/>
              <w:right w:val="single" w:sz="4" w:space="0" w:color="000000"/>
            </w:tcBorders>
            <w:vAlign w:val="center"/>
          </w:tcPr>
          <w:p w:rsidR="001E4080" w:rsidRPr="00911E26" w:rsidRDefault="001E4080" w:rsidP="002A4179">
            <w:pPr>
              <w:pStyle w:val="TableParagraph"/>
              <w:spacing w:before="4"/>
              <w:jc w:val="center"/>
              <w:rPr>
                <w:rFonts w:ascii="宋体" w:eastAsia="宋体" w:hAnsi="宋体" w:cs="宋体"/>
                <w:sz w:val="18"/>
                <w:szCs w:val="18"/>
              </w:rPr>
            </w:pPr>
          </w:p>
          <w:p w:rsidR="001E4080" w:rsidRPr="00911E26" w:rsidRDefault="001E4080" w:rsidP="002A4179">
            <w:pPr>
              <w:pStyle w:val="TableParagraph"/>
              <w:jc w:val="center"/>
              <w:rPr>
                <w:rFonts w:ascii="宋体" w:eastAsia="宋体" w:hAnsi="宋体" w:cs="宋体"/>
                <w:sz w:val="21"/>
                <w:szCs w:val="21"/>
              </w:rPr>
            </w:pPr>
            <w:r w:rsidRPr="00911E26">
              <w:rPr>
                <w:rFonts w:ascii="宋体" w:eastAsia="宋体" w:hAnsi="宋体" w:cs="宋体"/>
                <w:sz w:val="21"/>
                <w:szCs w:val="21"/>
              </w:rPr>
              <w:t>全部参数</w:t>
            </w:r>
          </w:p>
        </w:tc>
        <w:tc>
          <w:tcPr>
            <w:tcW w:w="992" w:type="dxa"/>
            <w:tcBorders>
              <w:top w:val="single" w:sz="4" w:space="0" w:color="000000"/>
              <w:left w:val="single" w:sz="4" w:space="0" w:color="000000"/>
              <w:bottom w:val="single" w:sz="4" w:space="0" w:color="000000"/>
              <w:right w:val="single" w:sz="4" w:space="0" w:color="000000"/>
            </w:tcBorders>
            <w:vAlign w:val="center"/>
          </w:tcPr>
          <w:p w:rsidR="001E4080" w:rsidRPr="00911E26" w:rsidRDefault="001E4080" w:rsidP="002A4179">
            <w:pPr>
              <w:pStyle w:val="TableParagraph"/>
              <w:spacing w:line="273" w:lineRule="exact"/>
              <w:jc w:val="center"/>
              <w:rPr>
                <w:rFonts w:ascii="宋体" w:eastAsia="宋体" w:hAnsi="宋体" w:cs="宋体"/>
                <w:sz w:val="21"/>
                <w:szCs w:val="21"/>
                <w:lang w:eastAsia="zh-CN"/>
              </w:rPr>
            </w:pPr>
            <w:r w:rsidRPr="00911E26">
              <w:rPr>
                <w:rFonts w:ascii="宋体" w:hint="eastAsia"/>
                <w:sz w:val="21"/>
                <w:lang w:eastAsia="zh-CN"/>
              </w:rPr>
              <w:t>0529</w:t>
            </w:r>
          </w:p>
        </w:tc>
        <w:tc>
          <w:tcPr>
            <w:tcW w:w="307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line="240" w:lineRule="exact"/>
              <w:jc w:val="center"/>
              <w:rPr>
                <w:rFonts w:ascii="宋体" w:eastAsia="宋体" w:hAnsi="宋体" w:cs="宋体"/>
                <w:sz w:val="21"/>
                <w:szCs w:val="21"/>
                <w:lang w:eastAsia="zh-CN"/>
              </w:rPr>
            </w:pPr>
            <w:r w:rsidRPr="00911E26">
              <w:rPr>
                <w:rFonts w:ascii="宋体" w:eastAsia="宋体" w:hAnsi="宋体" w:cs="宋体"/>
                <w:sz w:val="21"/>
                <w:szCs w:val="21"/>
                <w:lang w:eastAsia="zh-CN"/>
              </w:rPr>
              <w:t>国家纺织产品基本安全</w:t>
            </w:r>
          </w:p>
          <w:p w:rsidR="001E4080" w:rsidRPr="00911E26" w:rsidRDefault="001E4080" w:rsidP="002A4179">
            <w:pPr>
              <w:pStyle w:val="TableParagraph"/>
              <w:spacing w:line="272" w:lineRule="exact"/>
              <w:jc w:val="center"/>
              <w:rPr>
                <w:rFonts w:ascii="宋体" w:eastAsia="宋体" w:hAnsi="宋体" w:cs="宋体"/>
                <w:sz w:val="21"/>
                <w:szCs w:val="21"/>
                <w:lang w:eastAsia="zh-CN"/>
              </w:rPr>
            </w:pPr>
            <w:r w:rsidRPr="00911E26">
              <w:rPr>
                <w:rFonts w:ascii="宋体" w:eastAsia="宋体" w:hAnsi="宋体" w:cs="宋体"/>
                <w:sz w:val="21"/>
                <w:szCs w:val="21"/>
                <w:lang w:eastAsia="zh-CN"/>
              </w:rPr>
              <w:t>技术规范</w:t>
            </w:r>
          </w:p>
          <w:p w:rsidR="001E4080" w:rsidRPr="00911E26" w:rsidRDefault="001E4080" w:rsidP="002A4179">
            <w:pPr>
              <w:pStyle w:val="TableParagraph"/>
              <w:spacing w:line="273" w:lineRule="exact"/>
              <w:jc w:val="center"/>
              <w:rPr>
                <w:rFonts w:ascii="宋体" w:eastAsia="宋体" w:hAnsi="宋体" w:cs="宋体"/>
                <w:sz w:val="21"/>
                <w:szCs w:val="21"/>
              </w:rPr>
            </w:pPr>
            <w:r w:rsidRPr="00911E26">
              <w:rPr>
                <w:rFonts w:ascii="宋体"/>
                <w:sz w:val="21"/>
              </w:rPr>
              <w:t>GB</w:t>
            </w:r>
            <w:r w:rsidRPr="00911E26">
              <w:rPr>
                <w:rFonts w:ascii="宋体"/>
                <w:spacing w:val="1"/>
                <w:sz w:val="21"/>
              </w:rPr>
              <w:t xml:space="preserve"> </w:t>
            </w:r>
            <w:r w:rsidRPr="00911E26">
              <w:rPr>
                <w:rFonts w:ascii="宋体"/>
                <w:sz w:val="21"/>
              </w:rPr>
              <w:t>18401-2010</w:t>
            </w:r>
          </w:p>
        </w:tc>
        <w:tc>
          <w:tcPr>
            <w:tcW w:w="89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rPr>
                <w:lang w:eastAsia="zh-CN"/>
              </w:rPr>
            </w:pPr>
          </w:p>
        </w:tc>
        <w:tc>
          <w:tcPr>
            <w:tcW w:w="85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rPr>
                <w:lang w:eastAsia="zh-CN"/>
              </w:rPr>
            </w:pPr>
          </w:p>
        </w:tc>
      </w:tr>
      <w:tr w:rsidR="006A6C0A" w:rsidRPr="00911E26" w:rsidTr="002A4179">
        <w:trPr>
          <w:trHeight w:hRule="exact" w:val="575"/>
        </w:trPr>
        <w:tc>
          <w:tcPr>
            <w:tcW w:w="540"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100"/>
              <w:jc w:val="center"/>
              <w:rPr>
                <w:rFonts w:ascii="宋体" w:eastAsia="宋体" w:hAnsi="宋体" w:cs="宋体"/>
                <w:sz w:val="21"/>
                <w:szCs w:val="21"/>
              </w:rPr>
            </w:pPr>
            <w:r w:rsidRPr="00911E26">
              <w:rPr>
                <w:rFonts w:ascii="宋体"/>
                <w:sz w:val="21"/>
              </w:rPr>
              <w:t>52</w:t>
            </w:r>
          </w:p>
        </w:tc>
        <w:tc>
          <w:tcPr>
            <w:tcW w:w="874"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line="239" w:lineRule="exact"/>
              <w:ind w:left="115"/>
              <w:rPr>
                <w:rFonts w:ascii="宋体" w:eastAsia="宋体" w:hAnsi="宋体" w:cs="宋体"/>
                <w:sz w:val="21"/>
                <w:szCs w:val="21"/>
              </w:rPr>
            </w:pPr>
            <w:r w:rsidRPr="00911E26">
              <w:rPr>
                <w:rFonts w:ascii="宋体" w:eastAsia="宋体" w:hAnsi="宋体" w:cs="宋体"/>
                <w:sz w:val="21"/>
                <w:szCs w:val="21"/>
              </w:rPr>
              <w:t>絮用纤</w:t>
            </w:r>
          </w:p>
          <w:p w:rsidR="001E4080" w:rsidRPr="00911E26" w:rsidRDefault="001E4080" w:rsidP="002A4179">
            <w:pPr>
              <w:pStyle w:val="TableParagraph"/>
              <w:spacing w:line="273" w:lineRule="exact"/>
              <w:ind w:left="115"/>
              <w:rPr>
                <w:rFonts w:ascii="宋体" w:eastAsia="宋体" w:hAnsi="宋体" w:cs="宋体"/>
                <w:sz w:val="21"/>
                <w:szCs w:val="21"/>
              </w:rPr>
            </w:pPr>
            <w:r w:rsidRPr="00911E26">
              <w:rPr>
                <w:rFonts w:ascii="宋体" w:eastAsia="宋体" w:hAnsi="宋体" w:cs="宋体"/>
                <w:sz w:val="21"/>
                <w:szCs w:val="21"/>
              </w:rPr>
              <w:t>维制品</w:t>
            </w:r>
          </w:p>
        </w:tc>
        <w:tc>
          <w:tcPr>
            <w:tcW w:w="70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tc>
        <w:tc>
          <w:tcPr>
            <w:tcW w:w="1303" w:type="dxa"/>
            <w:tcBorders>
              <w:top w:val="single" w:sz="4" w:space="0" w:color="000000"/>
              <w:left w:val="single" w:sz="4" w:space="0" w:color="000000"/>
              <w:bottom w:val="single" w:sz="4" w:space="0" w:color="000000"/>
              <w:right w:val="single" w:sz="4" w:space="0" w:color="000000"/>
            </w:tcBorders>
            <w:vAlign w:val="center"/>
          </w:tcPr>
          <w:p w:rsidR="001E4080" w:rsidRPr="00911E26" w:rsidRDefault="001E4080" w:rsidP="002A4179">
            <w:pPr>
              <w:pStyle w:val="TableParagraph"/>
              <w:spacing w:before="100"/>
              <w:jc w:val="center"/>
              <w:rPr>
                <w:rFonts w:ascii="宋体" w:eastAsia="宋体" w:hAnsi="宋体" w:cs="宋体"/>
                <w:sz w:val="21"/>
                <w:szCs w:val="21"/>
              </w:rPr>
            </w:pPr>
            <w:r w:rsidRPr="00911E26">
              <w:rPr>
                <w:rFonts w:ascii="宋体" w:eastAsia="宋体" w:hAnsi="宋体" w:cs="宋体"/>
                <w:sz w:val="21"/>
                <w:szCs w:val="21"/>
              </w:rPr>
              <w:t>全部参数</w:t>
            </w:r>
          </w:p>
        </w:tc>
        <w:tc>
          <w:tcPr>
            <w:tcW w:w="992" w:type="dxa"/>
            <w:tcBorders>
              <w:top w:val="single" w:sz="4" w:space="0" w:color="000000"/>
              <w:left w:val="single" w:sz="4" w:space="0" w:color="000000"/>
              <w:bottom w:val="single" w:sz="4" w:space="0" w:color="000000"/>
              <w:right w:val="single" w:sz="4" w:space="0" w:color="000000"/>
            </w:tcBorders>
            <w:vAlign w:val="center"/>
          </w:tcPr>
          <w:p w:rsidR="001E4080" w:rsidRPr="00911E26" w:rsidRDefault="001E4080" w:rsidP="002A4179">
            <w:pPr>
              <w:pStyle w:val="TableParagraph"/>
              <w:spacing w:line="273" w:lineRule="exact"/>
              <w:jc w:val="center"/>
              <w:rPr>
                <w:rFonts w:ascii="宋体" w:eastAsia="宋体" w:hAnsi="宋体" w:cs="宋体"/>
                <w:sz w:val="21"/>
                <w:szCs w:val="21"/>
                <w:lang w:eastAsia="zh-CN"/>
              </w:rPr>
            </w:pPr>
            <w:r w:rsidRPr="00911E26">
              <w:rPr>
                <w:rFonts w:ascii="宋体" w:hint="eastAsia"/>
                <w:sz w:val="21"/>
                <w:lang w:eastAsia="zh-CN"/>
              </w:rPr>
              <w:t>0529</w:t>
            </w:r>
          </w:p>
        </w:tc>
        <w:tc>
          <w:tcPr>
            <w:tcW w:w="307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line="239" w:lineRule="exact"/>
              <w:jc w:val="center"/>
              <w:rPr>
                <w:rFonts w:ascii="宋体" w:eastAsia="宋体" w:hAnsi="宋体" w:cs="宋体"/>
                <w:sz w:val="21"/>
                <w:szCs w:val="21"/>
                <w:lang w:eastAsia="zh-CN"/>
              </w:rPr>
            </w:pPr>
            <w:proofErr w:type="gramStart"/>
            <w:r w:rsidRPr="00911E26">
              <w:rPr>
                <w:rFonts w:ascii="宋体" w:eastAsia="宋体" w:hAnsi="宋体" w:cs="宋体"/>
                <w:sz w:val="21"/>
                <w:szCs w:val="21"/>
                <w:lang w:eastAsia="zh-CN"/>
              </w:rPr>
              <w:t>絮用纤维</w:t>
            </w:r>
            <w:proofErr w:type="gramEnd"/>
            <w:r w:rsidRPr="00911E26">
              <w:rPr>
                <w:rFonts w:ascii="宋体" w:eastAsia="宋体" w:hAnsi="宋体" w:cs="宋体"/>
                <w:sz w:val="21"/>
                <w:szCs w:val="21"/>
                <w:lang w:eastAsia="zh-CN"/>
              </w:rPr>
              <w:t>制品通用技术要求</w:t>
            </w:r>
          </w:p>
          <w:p w:rsidR="001E4080" w:rsidRPr="00911E26" w:rsidRDefault="001E4080" w:rsidP="002A4179">
            <w:pPr>
              <w:pStyle w:val="TableParagraph"/>
              <w:spacing w:line="273" w:lineRule="exact"/>
              <w:jc w:val="center"/>
              <w:rPr>
                <w:rFonts w:ascii="宋体" w:eastAsia="宋体" w:hAnsi="宋体" w:cs="宋体"/>
                <w:sz w:val="21"/>
                <w:szCs w:val="21"/>
              </w:rPr>
            </w:pPr>
            <w:r w:rsidRPr="00911E26">
              <w:rPr>
                <w:rFonts w:ascii="宋体"/>
                <w:sz w:val="21"/>
              </w:rPr>
              <w:t>GB 18383-2007</w:t>
            </w:r>
          </w:p>
        </w:tc>
        <w:tc>
          <w:tcPr>
            <w:tcW w:w="89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rPr>
                <w:lang w:eastAsia="zh-CN"/>
              </w:rPr>
            </w:pPr>
          </w:p>
        </w:tc>
        <w:tc>
          <w:tcPr>
            <w:tcW w:w="85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rPr>
                <w:lang w:eastAsia="zh-CN"/>
              </w:rPr>
            </w:pPr>
          </w:p>
        </w:tc>
      </w:tr>
      <w:tr w:rsidR="006A6C0A" w:rsidRPr="00911E26" w:rsidTr="002A4179">
        <w:trPr>
          <w:trHeight w:hRule="exact" w:val="575"/>
        </w:trPr>
        <w:tc>
          <w:tcPr>
            <w:tcW w:w="540"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122"/>
              <w:jc w:val="center"/>
              <w:rPr>
                <w:rFonts w:ascii="宋体" w:eastAsia="宋体" w:hAnsi="宋体" w:cs="宋体"/>
                <w:sz w:val="21"/>
                <w:szCs w:val="21"/>
              </w:rPr>
            </w:pPr>
            <w:r w:rsidRPr="00911E26">
              <w:rPr>
                <w:rFonts w:ascii="宋体"/>
                <w:sz w:val="21"/>
              </w:rPr>
              <w:t>53</w:t>
            </w:r>
          </w:p>
        </w:tc>
        <w:tc>
          <w:tcPr>
            <w:tcW w:w="874"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before="122"/>
              <w:jc w:val="center"/>
              <w:rPr>
                <w:rFonts w:ascii="宋体" w:eastAsia="宋体" w:hAnsi="宋体" w:cs="宋体"/>
                <w:sz w:val="21"/>
                <w:szCs w:val="21"/>
              </w:rPr>
            </w:pPr>
            <w:r w:rsidRPr="00911E26">
              <w:rPr>
                <w:rFonts w:ascii="宋体" w:eastAsia="宋体" w:hAnsi="宋体" w:cs="宋体"/>
                <w:sz w:val="21"/>
                <w:szCs w:val="21"/>
              </w:rPr>
              <w:t>丝织物</w:t>
            </w:r>
          </w:p>
        </w:tc>
        <w:tc>
          <w:tcPr>
            <w:tcW w:w="70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tc>
        <w:tc>
          <w:tcPr>
            <w:tcW w:w="1303" w:type="dxa"/>
            <w:tcBorders>
              <w:top w:val="single" w:sz="4" w:space="0" w:color="000000"/>
              <w:left w:val="single" w:sz="4" w:space="0" w:color="000000"/>
              <w:bottom w:val="single" w:sz="4" w:space="0" w:color="000000"/>
              <w:right w:val="single" w:sz="4" w:space="0" w:color="000000"/>
            </w:tcBorders>
            <w:vAlign w:val="center"/>
          </w:tcPr>
          <w:p w:rsidR="001E4080" w:rsidRPr="00911E26" w:rsidRDefault="001E4080" w:rsidP="002A4179">
            <w:pPr>
              <w:pStyle w:val="TableParagraph"/>
              <w:spacing w:before="122"/>
              <w:jc w:val="center"/>
              <w:rPr>
                <w:rFonts w:ascii="宋体" w:eastAsia="宋体" w:hAnsi="宋体" w:cs="宋体"/>
                <w:sz w:val="21"/>
                <w:szCs w:val="21"/>
              </w:rPr>
            </w:pPr>
            <w:r w:rsidRPr="00911E26">
              <w:rPr>
                <w:rFonts w:ascii="宋体" w:eastAsia="宋体" w:hAnsi="宋体" w:cs="宋体"/>
                <w:sz w:val="21"/>
                <w:szCs w:val="21"/>
              </w:rPr>
              <w:t>全部参数</w:t>
            </w:r>
          </w:p>
        </w:tc>
        <w:tc>
          <w:tcPr>
            <w:tcW w:w="992" w:type="dxa"/>
            <w:tcBorders>
              <w:top w:val="single" w:sz="4" w:space="0" w:color="000000"/>
              <w:left w:val="single" w:sz="4" w:space="0" w:color="000000"/>
              <w:bottom w:val="single" w:sz="4" w:space="0" w:color="000000"/>
              <w:right w:val="single" w:sz="4" w:space="0" w:color="000000"/>
            </w:tcBorders>
            <w:vAlign w:val="center"/>
          </w:tcPr>
          <w:p w:rsidR="001E4080" w:rsidRPr="00911E26" w:rsidRDefault="001E4080" w:rsidP="002A4179">
            <w:pPr>
              <w:pStyle w:val="TableParagraph"/>
              <w:spacing w:line="273" w:lineRule="exact"/>
              <w:jc w:val="center"/>
              <w:rPr>
                <w:rFonts w:ascii="宋体" w:eastAsia="宋体" w:hAnsi="宋体" w:cs="宋体"/>
                <w:sz w:val="21"/>
                <w:szCs w:val="21"/>
                <w:lang w:eastAsia="zh-CN"/>
              </w:rPr>
            </w:pPr>
            <w:r w:rsidRPr="00911E26">
              <w:rPr>
                <w:rFonts w:ascii="宋体" w:hint="eastAsia"/>
                <w:sz w:val="21"/>
                <w:lang w:eastAsia="zh-CN"/>
              </w:rPr>
              <w:t>0529</w:t>
            </w:r>
          </w:p>
        </w:tc>
        <w:tc>
          <w:tcPr>
            <w:tcW w:w="3078"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pStyle w:val="TableParagraph"/>
              <w:spacing w:line="241" w:lineRule="exact"/>
              <w:jc w:val="center"/>
              <w:rPr>
                <w:rFonts w:ascii="宋体" w:eastAsia="宋体" w:hAnsi="宋体" w:cs="宋体"/>
                <w:sz w:val="21"/>
                <w:szCs w:val="21"/>
                <w:lang w:eastAsia="zh-CN"/>
              </w:rPr>
            </w:pPr>
            <w:r w:rsidRPr="00911E26">
              <w:rPr>
                <w:rFonts w:ascii="宋体" w:eastAsia="宋体" w:hAnsi="宋体" w:cs="宋体"/>
                <w:sz w:val="21"/>
                <w:szCs w:val="21"/>
                <w:lang w:eastAsia="zh-CN"/>
              </w:rPr>
              <w:t>丝织物试验方法和检验规则</w:t>
            </w:r>
          </w:p>
          <w:p w:rsidR="001E4080" w:rsidRPr="00911E26" w:rsidRDefault="001E4080" w:rsidP="00543B91">
            <w:pPr>
              <w:pStyle w:val="TableParagraph"/>
              <w:spacing w:before="18"/>
              <w:ind w:left="2"/>
              <w:jc w:val="center"/>
              <w:rPr>
                <w:rFonts w:ascii="宋体" w:eastAsia="宋体" w:hAnsi="宋体" w:cs="宋体"/>
                <w:sz w:val="21"/>
                <w:szCs w:val="21"/>
                <w:lang w:eastAsia="zh-CN"/>
              </w:rPr>
            </w:pPr>
            <w:r w:rsidRPr="00911E26">
              <w:rPr>
                <w:rFonts w:ascii="宋体"/>
                <w:sz w:val="21"/>
              </w:rPr>
              <w:t>GB/T</w:t>
            </w:r>
            <w:r w:rsidRPr="00911E26">
              <w:rPr>
                <w:rFonts w:ascii="宋体"/>
                <w:spacing w:val="-1"/>
                <w:sz w:val="21"/>
              </w:rPr>
              <w:t xml:space="preserve"> </w:t>
            </w:r>
            <w:r w:rsidRPr="00911E26">
              <w:rPr>
                <w:rFonts w:ascii="宋体"/>
                <w:sz w:val="21"/>
              </w:rPr>
              <w:t>15552-20</w:t>
            </w:r>
            <w:r w:rsidRPr="00911E26">
              <w:rPr>
                <w:rFonts w:ascii="宋体" w:hint="eastAsia"/>
                <w:sz w:val="21"/>
                <w:lang w:eastAsia="zh-CN"/>
              </w:rPr>
              <w:t>1</w:t>
            </w:r>
            <w:r w:rsidR="00543B91" w:rsidRPr="00911E26">
              <w:rPr>
                <w:rFonts w:ascii="宋体" w:hint="eastAsia"/>
                <w:sz w:val="21"/>
                <w:lang w:eastAsia="zh-CN"/>
              </w:rPr>
              <w:t>5</w:t>
            </w:r>
          </w:p>
        </w:tc>
        <w:tc>
          <w:tcPr>
            <w:tcW w:w="89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rPr>
                <w:lang w:eastAsia="zh-CN"/>
              </w:rPr>
            </w:pPr>
          </w:p>
        </w:tc>
        <w:tc>
          <w:tcPr>
            <w:tcW w:w="851" w:type="dxa"/>
            <w:tcBorders>
              <w:top w:val="single" w:sz="4" w:space="0" w:color="000000"/>
              <w:left w:val="single" w:sz="4" w:space="0" w:color="000000"/>
              <w:bottom w:val="single" w:sz="4" w:space="0" w:color="000000"/>
              <w:right w:val="single" w:sz="4" w:space="0" w:color="000000"/>
            </w:tcBorders>
          </w:tcPr>
          <w:p w:rsidR="001E4080" w:rsidRPr="00911E26" w:rsidRDefault="001E4080" w:rsidP="002A4179">
            <w:pPr>
              <w:rPr>
                <w:lang w:eastAsia="zh-CN"/>
              </w:rPr>
            </w:pPr>
          </w:p>
        </w:tc>
      </w:tr>
      <w:tr w:rsidR="006A6C0A" w:rsidRPr="00911E26" w:rsidTr="002A4179">
        <w:trPr>
          <w:trHeight w:hRule="exact" w:val="575"/>
        </w:trPr>
        <w:tc>
          <w:tcPr>
            <w:tcW w:w="540" w:type="dxa"/>
            <w:tcBorders>
              <w:top w:val="single" w:sz="4" w:space="0" w:color="000000"/>
              <w:left w:val="single" w:sz="4" w:space="0" w:color="000000"/>
              <w:bottom w:val="single" w:sz="4" w:space="0" w:color="000000"/>
              <w:right w:val="single" w:sz="4" w:space="0" w:color="000000"/>
            </w:tcBorders>
            <w:vAlign w:val="center"/>
          </w:tcPr>
          <w:p w:rsidR="002A4179" w:rsidRPr="00911E26" w:rsidRDefault="002A4179" w:rsidP="002A4179">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w:t>
            </w:r>
          </w:p>
        </w:tc>
        <w:tc>
          <w:tcPr>
            <w:tcW w:w="874" w:type="dxa"/>
            <w:tcBorders>
              <w:top w:val="single" w:sz="4" w:space="0" w:color="000000"/>
              <w:left w:val="single" w:sz="4" w:space="0" w:color="000000"/>
              <w:bottom w:val="single" w:sz="4" w:space="0" w:color="000000"/>
              <w:right w:val="single" w:sz="4" w:space="0" w:color="000000"/>
            </w:tcBorders>
            <w:vAlign w:val="center"/>
          </w:tcPr>
          <w:p w:rsidR="002A4179" w:rsidRPr="00911E26" w:rsidRDefault="002A4179" w:rsidP="002A4179">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2A4179" w:rsidRPr="00911E26" w:rsidRDefault="002A4179" w:rsidP="002A4179">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w:t>
            </w:r>
          </w:p>
        </w:tc>
        <w:tc>
          <w:tcPr>
            <w:tcW w:w="1303" w:type="dxa"/>
            <w:tcBorders>
              <w:top w:val="single" w:sz="4" w:space="0" w:color="000000"/>
              <w:left w:val="single" w:sz="4" w:space="0" w:color="000000"/>
              <w:bottom w:val="single" w:sz="4" w:space="0" w:color="000000"/>
              <w:right w:val="single" w:sz="4" w:space="0" w:color="000000"/>
            </w:tcBorders>
            <w:vAlign w:val="center"/>
          </w:tcPr>
          <w:p w:rsidR="002A4179" w:rsidRPr="00911E26" w:rsidRDefault="002A4179" w:rsidP="002A4179">
            <w:pPr>
              <w:pStyle w:val="TableParagraph"/>
              <w:spacing w:before="26"/>
              <w:ind w:right="2"/>
              <w:jc w:val="center"/>
              <w:rPr>
                <w:rFonts w:asciiTheme="minorEastAsia" w:hAnsiTheme="minorEastAsia" w:cs="宋体"/>
                <w:sz w:val="21"/>
                <w:szCs w:val="21"/>
              </w:rPr>
            </w:pPr>
            <w:r w:rsidRPr="00911E26">
              <w:rPr>
                <w:rFonts w:asciiTheme="minorEastAsia" w:hAnsiTheme="minorEastAsia" w:cs="宋体"/>
                <w:sz w:val="21"/>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A4179" w:rsidRPr="00911E26" w:rsidRDefault="002A4179" w:rsidP="002A4179">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w:t>
            </w:r>
          </w:p>
        </w:tc>
        <w:tc>
          <w:tcPr>
            <w:tcW w:w="3078" w:type="dxa"/>
            <w:tcBorders>
              <w:top w:val="single" w:sz="4" w:space="0" w:color="000000"/>
              <w:left w:val="single" w:sz="4" w:space="0" w:color="000000"/>
              <w:bottom w:val="single" w:sz="4" w:space="0" w:color="000000"/>
              <w:right w:val="single" w:sz="4" w:space="0" w:color="000000"/>
            </w:tcBorders>
            <w:vAlign w:val="center"/>
          </w:tcPr>
          <w:p w:rsidR="002A4179" w:rsidRPr="00911E26" w:rsidRDefault="002A4179" w:rsidP="002A4179">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w:t>
            </w:r>
          </w:p>
        </w:tc>
        <w:tc>
          <w:tcPr>
            <w:tcW w:w="891" w:type="dxa"/>
            <w:tcBorders>
              <w:top w:val="single" w:sz="4" w:space="0" w:color="000000"/>
              <w:left w:val="single" w:sz="4" w:space="0" w:color="000000"/>
              <w:bottom w:val="single" w:sz="4" w:space="0" w:color="000000"/>
              <w:right w:val="single" w:sz="4" w:space="0" w:color="000000"/>
            </w:tcBorders>
            <w:vAlign w:val="center"/>
          </w:tcPr>
          <w:p w:rsidR="002A4179" w:rsidRPr="00911E26" w:rsidRDefault="002A4179" w:rsidP="002A4179">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2A4179" w:rsidRPr="00911E26" w:rsidRDefault="002A4179" w:rsidP="002A4179">
            <w:pPr>
              <w:rPr>
                <w:lang w:eastAsia="zh-CN"/>
              </w:rPr>
            </w:pPr>
          </w:p>
        </w:tc>
      </w:tr>
      <w:tr w:rsidR="006A6C0A" w:rsidRPr="00911E26" w:rsidTr="00DB5256">
        <w:trPr>
          <w:trHeight w:hRule="exact" w:val="827"/>
        </w:trPr>
        <w:tc>
          <w:tcPr>
            <w:tcW w:w="540"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DB5256">
            <w:pPr>
              <w:pStyle w:val="TableParagraph"/>
              <w:spacing w:before="26"/>
              <w:jc w:val="center"/>
              <w:rPr>
                <w:rFonts w:asciiTheme="minorEastAsia" w:hAnsiTheme="minorEastAsia" w:cs="宋体"/>
                <w:sz w:val="21"/>
                <w:szCs w:val="21"/>
                <w:lang w:eastAsia="zh-CN"/>
              </w:rPr>
            </w:pPr>
            <w:r w:rsidRPr="00911E26">
              <w:rPr>
                <w:rFonts w:asciiTheme="minorEastAsia" w:hAnsiTheme="minorEastAsia" w:cs="宋体" w:hint="eastAsia"/>
                <w:sz w:val="21"/>
                <w:szCs w:val="21"/>
                <w:lang w:eastAsia="zh-CN"/>
              </w:rPr>
              <w:t>67</w:t>
            </w:r>
          </w:p>
        </w:tc>
        <w:tc>
          <w:tcPr>
            <w:tcW w:w="874"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DB5256">
            <w:pPr>
              <w:pStyle w:val="TableParagraph"/>
              <w:spacing w:line="241" w:lineRule="exact"/>
              <w:jc w:val="center"/>
              <w:rPr>
                <w:rFonts w:ascii="宋体" w:eastAsia="宋体" w:hAnsi="宋体" w:cs="宋体"/>
                <w:sz w:val="21"/>
                <w:szCs w:val="21"/>
                <w:lang w:eastAsia="zh-CN"/>
              </w:rPr>
            </w:pPr>
            <w:r w:rsidRPr="00911E26">
              <w:rPr>
                <w:rFonts w:ascii="宋体" w:eastAsia="宋体" w:hAnsi="宋体" w:cs="宋体"/>
                <w:sz w:val="21"/>
                <w:szCs w:val="21"/>
                <w:lang w:eastAsia="zh-CN"/>
              </w:rPr>
              <w:t>普梳</w:t>
            </w:r>
            <w:proofErr w:type="gramStart"/>
            <w:r w:rsidRPr="00911E26">
              <w:rPr>
                <w:rFonts w:ascii="宋体" w:eastAsia="宋体" w:hAnsi="宋体" w:cs="宋体"/>
                <w:sz w:val="21"/>
                <w:szCs w:val="21"/>
                <w:lang w:eastAsia="zh-CN"/>
              </w:rPr>
              <w:t>涤</w:t>
            </w:r>
            <w:proofErr w:type="gramEnd"/>
          </w:p>
          <w:p w:rsidR="00DB5256" w:rsidRPr="00911E26" w:rsidRDefault="00DB5256" w:rsidP="00DB5256">
            <w:pPr>
              <w:pStyle w:val="TableParagraph"/>
              <w:spacing w:line="237" w:lineRule="auto"/>
              <w:ind w:left="115" w:right="113"/>
              <w:jc w:val="center"/>
              <w:rPr>
                <w:rFonts w:ascii="宋体" w:eastAsia="宋体" w:hAnsi="宋体" w:cs="宋体"/>
                <w:sz w:val="21"/>
                <w:szCs w:val="21"/>
                <w:lang w:eastAsia="zh-CN"/>
              </w:rPr>
            </w:pPr>
            <w:r w:rsidRPr="00911E26">
              <w:rPr>
                <w:rFonts w:ascii="宋体" w:eastAsia="宋体" w:hAnsi="宋体" w:cs="宋体"/>
                <w:sz w:val="21"/>
                <w:szCs w:val="21"/>
                <w:lang w:eastAsia="zh-CN"/>
              </w:rPr>
              <w:t>与棉混 纺本色 布</w:t>
            </w:r>
          </w:p>
        </w:tc>
        <w:tc>
          <w:tcPr>
            <w:tcW w:w="708"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DB5256">
            <w:pPr>
              <w:jc w:val="center"/>
              <w:rPr>
                <w:lang w:eastAsia="zh-CN"/>
              </w:rPr>
            </w:pPr>
          </w:p>
        </w:tc>
        <w:tc>
          <w:tcPr>
            <w:tcW w:w="1303"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DB5256">
            <w:pPr>
              <w:pStyle w:val="TableParagraph"/>
              <w:jc w:val="center"/>
              <w:rPr>
                <w:rFonts w:ascii="宋体" w:eastAsia="宋体" w:hAnsi="宋体" w:cs="宋体"/>
                <w:sz w:val="21"/>
                <w:szCs w:val="21"/>
              </w:rPr>
            </w:pPr>
            <w:r w:rsidRPr="00911E26">
              <w:rPr>
                <w:rFonts w:ascii="宋体" w:eastAsia="宋体" w:hAnsi="宋体" w:cs="宋体"/>
                <w:sz w:val="21"/>
                <w:szCs w:val="21"/>
              </w:rPr>
              <w:t>全部参数</w:t>
            </w:r>
          </w:p>
        </w:tc>
        <w:tc>
          <w:tcPr>
            <w:tcW w:w="992"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DB5256">
            <w:pPr>
              <w:pStyle w:val="TableParagraph"/>
              <w:spacing w:line="273" w:lineRule="exact"/>
              <w:ind w:left="196"/>
              <w:jc w:val="center"/>
              <w:rPr>
                <w:rFonts w:ascii="宋体" w:eastAsia="宋体" w:hAnsi="宋体" w:cs="宋体"/>
                <w:sz w:val="21"/>
                <w:szCs w:val="21"/>
                <w:lang w:eastAsia="zh-CN"/>
              </w:rPr>
            </w:pPr>
            <w:r w:rsidRPr="00911E26">
              <w:rPr>
                <w:rFonts w:ascii="宋体" w:hint="eastAsia"/>
                <w:sz w:val="21"/>
                <w:lang w:eastAsia="zh-CN"/>
              </w:rPr>
              <w:t>0529</w:t>
            </w:r>
          </w:p>
        </w:tc>
        <w:tc>
          <w:tcPr>
            <w:tcW w:w="3078"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DB5256">
            <w:pPr>
              <w:pStyle w:val="TableParagraph"/>
              <w:spacing w:line="274" w:lineRule="exact"/>
              <w:jc w:val="center"/>
              <w:rPr>
                <w:rFonts w:ascii="宋体" w:eastAsia="宋体" w:hAnsi="宋体" w:cs="宋体"/>
                <w:sz w:val="21"/>
                <w:szCs w:val="21"/>
                <w:lang w:eastAsia="zh-CN"/>
              </w:rPr>
            </w:pPr>
            <w:r w:rsidRPr="00911E26">
              <w:rPr>
                <w:rFonts w:ascii="宋体" w:eastAsia="宋体" w:hAnsi="宋体" w:cs="宋体"/>
                <w:sz w:val="21"/>
                <w:szCs w:val="21"/>
                <w:lang w:eastAsia="zh-CN"/>
              </w:rPr>
              <w:t>普梳</w:t>
            </w:r>
            <w:proofErr w:type="gramStart"/>
            <w:r w:rsidRPr="00911E26">
              <w:rPr>
                <w:rFonts w:ascii="宋体" w:eastAsia="宋体" w:hAnsi="宋体" w:cs="宋体"/>
                <w:sz w:val="21"/>
                <w:szCs w:val="21"/>
                <w:lang w:eastAsia="zh-CN"/>
              </w:rPr>
              <w:t>涤</w:t>
            </w:r>
            <w:proofErr w:type="gramEnd"/>
            <w:r w:rsidRPr="00911E26">
              <w:rPr>
                <w:rFonts w:ascii="宋体" w:eastAsia="宋体" w:hAnsi="宋体" w:cs="宋体"/>
                <w:sz w:val="21"/>
                <w:szCs w:val="21"/>
                <w:lang w:eastAsia="zh-CN"/>
              </w:rPr>
              <w:t>与棉混纺本色布</w:t>
            </w:r>
          </w:p>
          <w:p w:rsidR="00DB5256" w:rsidRPr="00911E26" w:rsidRDefault="00DB5256" w:rsidP="00DB5256">
            <w:pPr>
              <w:pStyle w:val="TableParagraph"/>
              <w:spacing w:line="274" w:lineRule="exact"/>
              <w:jc w:val="center"/>
              <w:rPr>
                <w:rFonts w:ascii="宋体" w:eastAsia="宋体" w:hAnsi="宋体" w:cs="宋体"/>
                <w:sz w:val="21"/>
                <w:szCs w:val="21"/>
                <w:lang w:eastAsia="zh-CN"/>
              </w:rPr>
            </w:pPr>
            <w:r w:rsidRPr="00911E26">
              <w:rPr>
                <w:rFonts w:ascii="宋体"/>
                <w:sz w:val="21"/>
                <w:lang w:eastAsia="zh-CN"/>
              </w:rPr>
              <w:t>FZ/T</w:t>
            </w:r>
            <w:r w:rsidRPr="00911E26">
              <w:rPr>
                <w:rFonts w:ascii="宋体"/>
                <w:spacing w:val="-4"/>
                <w:sz w:val="21"/>
                <w:lang w:eastAsia="zh-CN"/>
              </w:rPr>
              <w:t xml:space="preserve"> </w:t>
            </w:r>
            <w:r w:rsidRPr="00911E26">
              <w:rPr>
                <w:rFonts w:ascii="宋体"/>
                <w:sz w:val="21"/>
                <w:lang w:eastAsia="zh-CN"/>
              </w:rPr>
              <w:t>13012-20</w:t>
            </w:r>
            <w:r w:rsidRPr="00911E26">
              <w:rPr>
                <w:rFonts w:ascii="宋体" w:hint="eastAsia"/>
                <w:sz w:val="21"/>
                <w:lang w:eastAsia="zh-CN"/>
              </w:rPr>
              <w:t>14</w:t>
            </w:r>
          </w:p>
        </w:tc>
        <w:tc>
          <w:tcPr>
            <w:tcW w:w="891"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DB5256">
            <w:pPr>
              <w:pStyle w:val="TableParagraph"/>
              <w:spacing w:before="26"/>
              <w:jc w:val="center"/>
              <w:rPr>
                <w:rFonts w:asciiTheme="minorEastAsia" w:hAnsiTheme="minorEastAsia" w:cs="宋体"/>
                <w:sz w:val="21"/>
                <w:szCs w:val="21"/>
                <w:lang w:eastAsia="zh-CN"/>
              </w:rPr>
            </w:pPr>
          </w:p>
        </w:tc>
        <w:tc>
          <w:tcPr>
            <w:tcW w:w="851" w:type="dxa"/>
            <w:tcBorders>
              <w:top w:val="single" w:sz="4" w:space="0" w:color="000000"/>
              <w:left w:val="single" w:sz="4" w:space="0" w:color="000000"/>
              <w:bottom w:val="single" w:sz="4" w:space="0" w:color="000000"/>
              <w:right w:val="single" w:sz="4" w:space="0" w:color="000000"/>
            </w:tcBorders>
          </w:tcPr>
          <w:p w:rsidR="00DB5256" w:rsidRPr="00911E26" w:rsidRDefault="00DB5256" w:rsidP="002A4179">
            <w:pPr>
              <w:rPr>
                <w:lang w:eastAsia="zh-CN"/>
              </w:rPr>
            </w:pPr>
          </w:p>
        </w:tc>
      </w:tr>
      <w:tr w:rsidR="006A6C0A" w:rsidRPr="00911E26" w:rsidTr="00DB5256">
        <w:trPr>
          <w:trHeight w:hRule="exact" w:val="575"/>
        </w:trPr>
        <w:tc>
          <w:tcPr>
            <w:tcW w:w="540"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DB5256">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w:t>
            </w:r>
          </w:p>
        </w:tc>
        <w:tc>
          <w:tcPr>
            <w:tcW w:w="874"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DB5256">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DB5256">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w:t>
            </w:r>
          </w:p>
        </w:tc>
        <w:tc>
          <w:tcPr>
            <w:tcW w:w="1303"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DB5256">
            <w:pPr>
              <w:pStyle w:val="TableParagraph"/>
              <w:spacing w:before="26"/>
              <w:ind w:right="2"/>
              <w:jc w:val="center"/>
              <w:rPr>
                <w:rFonts w:asciiTheme="minorEastAsia" w:hAnsiTheme="minorEastAsia" w:cs="宋体"/>
                <w:sz w:val="21"/>
                <w:szCs w:val="21"/>
              </w:rPr>
            </w:pPr>
            <w:r w:rsidRPr="00911E26">
              <w:rPr>
                <w:rFonts w:asciiTheme="minorEastAsia" w:hAnsiTheme="minorEastAsia" w:cs="宋体"/>
                <w:sz w:val="21"/>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DB5256">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w:t>
            </w:r>
          </w:p>
        </w:tc>
        <w:tc>
          <w:tcPr>
            <w:tcW w:w="3078"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DB5256">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w:t>
            </w:r>
          </w:p>
        </w:tc>
        <w:tc>
          <w:tcPr>
            <w:tcW w:w="891"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DB5256">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DB5256" w:rsidRPr="00911E26" w:rsidRDefault="00DB5256" w:rsidP="002A4179">
            <w:pPr>
              <w:rPr>
                <w:lang w:eastAsia="zh-CN"/>
              </w:rPr>
            </w:pPr>
          </w:p>
        </w:tc>
      </w:tr>
    </w:tbl>
    <w:p w:rsidR="00543033" w:rsidRPr="00911E26" w:rsidRDefault="006825DE" w:rsidP="003F6058">
      <w:pPr>
        <w:spacing w:before="36" w:line="357" w:lineRule="auto"/>
        <w:ind w:left="141" w:right="197" w:firstLine="480"/>
        <w:rPr>
          <w:rFonts w:asciiTheme="minorEastAsia" w:hAnsiTheme="minorEastAsia" w:cs="宋体"/>
          <w:sz w:val="24"/>
          <w:szCs w:val="24"/>
          <w:lang w:eastAsia="zh-CN"/>
        </w:rPr>
      </w:pPr>
      <w:r w:rsidRPr="003F6058">
        <w:rPr>
          <w:rFonts w:asciiTheme="minorEastAsia" w:hAnsiTheme="minorEastAsia" w:cs="宋体" w:hint="eastAsia"/>
          <w:sz w:val="24"/>
          <w:szCs w:val="24"/>
          <w:lang w:eastAsia="zh-CN"/>
        </w:rPr>
        <w:lastRenderedPageBreak/>
        <w:t xml:space="preserve"> </w:t>
      </w:r>
      <w:r w:rsidR="00543033" w:rsidRPr="00911E26">
        <w:rPr>
          <w:rFonts w:asciiTheme="minorEastAsia" w:hAnsiTheme="minorEastAsia" w:cs="宋体" w:hint="eastAsia"/>
          <w:sz w:val="24"/>
          <w:szCs w:val="24"/>
          <w:lang w:eastAsia="zh-CN"/>
        </w:rPr>
        <w:t>检测对象为产品</w:t>
      </w:r>
      <w:r w:rsidR="009D7C7B" w:rsidRPr="00911E26">
        <w:rPr>
          <w:rFonts w:asciiTheme="minorEastAsia" w:hAnsiTheme="minorEastAsia" w:cs="宋体" w:hint="eastAsia"/>
          <w:sz w:val="24"/>
          <w:szCs w:val="24"/>
          <w:lang w:eastAsia="zh-CN"/>
        </w:rPr>
        <w:t>，且</w:t>
      </w:r>
      <w:r w:rsidR="005F7289" w:rsidRPr="00911E26">
        <w:rPr>
          <w:rFonts w:asciiTheme="minorEastAsia" w:hAnsiTheme="minorEastAsia" w:cs="宋体" w:hint="eastAsia"/>
          <w:sz w:val="24"/>
          <w:szCs w:val="24"/>
          <w:lang w:eastAsia="zh-CN"/>
        </w:rPr>
        <w:t>产品</w:t>
      </w:r>
      <w:r w:rsidR="009D7C7B" w:rsidRPr="00911E26">
        <w:rPr>
          <w:rFonts w:asciiTheme="minorEastAsia" w:hAnsiTheme="minorEastAsia" w:cs="宋体" w:hint="eastAsia"/>
          <w:sz w:val="24"/>
          <w:szCs w:val="24"/>
          <w:lang w:eastAsia="zh-CN"/>
        </w:rPr>
        <w:t>标准中涉及外观检测，每项产品展开时填写外观检测能力</w:t>
      </w:r>
      <w:r w:rsidR="00A1162B" w:rsidRPr="00911E26">
        <w:rPr>
          <w:rFonts w:asciiTheme="minorEastAsia" w:hAnsiTheme="minorEastAsia" w:cs="宋体" w:hint="eastAsia"/>
          <w:sz w:val="24"/>
          <w:szCs w:val="24"/>
          <w:lang w:eastAsia="zh-CN"/>
        </w:rPr>
        <w:t>；</w:t>
      </w:r>
      <w:r w:rsidR="009D7C7B" w:rsidRPr="00911E26">
        <w:rPr>
          <w:rFonts w:asciiTheme="minorEastAsia" w:hAnsiTheme="minorEastAsia" w:cs="宋体" w:hint="eastAsia"/>
          <w:sz w:val="24"/>
          <w:szCs w:val="24"/>
          <w:lang w:eastAsia="zh-CN"/>
        </w:rPr>
        <w:t>若实验室以参数申请认可，在参数中</w:t>
      </w:r>
      <w:r w:rsidR="001E4080" w:rsidRPr="00911E26">
        <w:rPr>
          <w:rFonts w:asciiTheme="minorEastAsia" w:hAnsiTheme="minorEastAsia" w:cs="宋体" w:hint="eastAsia"/>
          <w:sz w:val="24"/>
          <w:szCs w:val="24"/>
          <w:lang w:eastAsia="zh-CN"/>
        </w:rPr>
        <w:t>应</w:t>
      </w:r>
      <w:r w:rsidR="00D51721" w:rsidRPr="00911E26">
        <w:rPr>
          <w:rFonts w:asciiTheme="minorEastAsia" w:hAnsiTheme="minorEastAsia" w:cs="宋体" w:hint="eastAsia"/>
          <w:sz w:val="24"/>
          <w:szCs w:val="24"/>
          <w:lang w:eastAsia="zh-CN"/>
        </w:rPr>
        <w:t>将外观检测项目逐一填写。</w:t>
      </w:r>
    </w:p>
    <w:p w:rsidR="006825DE" w:rsidRPr="00911E26" w:rsidRDefault="00DE5016" w:rsidP="00A1162B">
      <w:pPr>
        <w:spacing w:before="36" w:line="357" w:lineRule="auto"/>
        <w:ind w:left="141" w:right="197" w:firstLine="480"/>
        <w:rPr>
          <w:rFonts w:asciiTheme="minorEastAsia" w:hAnsiTheme="minorEastAsia" w:cs="宋体"/>
          <w:sz w:val="24"/>
          <w:szCs w:val="24"/>
          <w:lang w:eastAsia="zh-CN"/>
        </w:rPr>
      </w:pPr>
      <w:r w:rsidRPr="00911E26">
        <w:rPr>
          <w:rFonts w:asciiTheme="minorEastAsia" w:hAnsiTheme="minorEastAsia" w:cs="宋体" w:hint="eastAsia"/>
          <w:sz w:val="24"/>
          <w:szCs w:val="24"/>
          <w:lang w:eastAsia="zh-CN"/>
        </w:rPr>
        <w:t>若</w:t>
      </w:r>
      <w:r w:rsidRPr="00911E26">
        <w:rPr>
          <w:rFonts w:asciiTheme="minorEastAsia" w:hAnsiTheme="minorEastAsia" w:cs="宋体"/>
          <w:sz w:val="24"/>
          <w:szCs w:val="24"/>
          <w:lang w:eastAsia="zh-CN"/>
        </w:rPr>
        <w:t>产品</w:t>
      </w:r>
      <w:r w:rsidR="00161CEF" w:rsidRPr="00911E26">
        <w:rPr>
          <w:rFonts w:asciiTheme="minorEastAsia" w:hAnsiTheme="minorEastAsia" w:cs="宋体"/>
          <w:sz w:val="24"/>
          <w:szCs w:val="24"/>
          <w:lang w:eastAsia="zh-CN"/>
        </w:rPr>
        <w:t>标准</w:t>
      </w:r>
      <w:r w:rsidRPr="00911E26">
        <w:rPr>
          <w:rFonts w:asciiTheme="minorEastAsia" w:hAnsiTheme="minorEastAsia" w:cs="宋体"/>
          <w:sz w:val="24"/>
          <w:szCs w:val="24"/>
          <w:lang w:eastAsia="zh-CN"/>
        </w:rPr>
        <w:t>中包含</w:t>
      </w:r>
      <w:r w:rsidRPr="00911E26">
        <w:rPr>
          <w:rFonts w:asciiTheme="minorEastAsia" w:hAnsiTheme="minorEastAsia" w:cs="宋体" w:hint="eastAsia"/>
          <w:sz w:val="24"/>
          <w:szCs w:val="24"/>
          <w:lang w:eastAsia="zh-CN"/>
        </w:rPr>
        <w:t>检测方法，</w:t>
      </w:r>
      <w:r w:rsidR="00AA1F98" w:rsidRPr="00911E26">
        <w:rPr>
          <w:rFonts w:asciiTheme="minorEastAsia" w:hAnsiTheme="minorEastAsia" w:cs="宋体" w:hint="eastAsia"/>
          <w:sz w:val="24"/>
          <w:szCs w:val="24"/>
          <w:lang w:eastAsia="zh-CN"/>
        </w:rPr>
        <w:t>产品展开时</w:t>
      </w:r>
      <w:r w:rsidR="00161CEF" w:rsidRPr="00911E26">
        <w:rPr>
          <w:rFonts w:asciiTheme="minorEastAsia" w:hAnsiTheme="minorEastAsia" w:cs="宋体" w:hint="eastAsia"/>
          <w:sz w:val="24"/>
          <w:szCs w:val="24"/>
          <w:lang w:eastAsia="zh-CN"/>
        </w:rPr>
        <w:t>应</w:t>
      </w:r>
      <w:r w:rsidR="00AA1F98" w:rsidRPr="00911E26">
        <w:rPr>
          <w:rFonts w:asciiTheme="minorEastAsia" w:hAnsiTheme="minorEastAsia" w:cs="宋体" w:hint="eastAsia"/>
          <w:sz w:val="24"/>
          <w:szCs w:val="24"/>
          <w:lang w:eastAsia="zh-CN"/>
        </w:rPr>
        <w:t>填</w:t>
      </w:r>
      <w:r w:rsidR="00161CEF" w:rsidRPr="00911E26">
        <w:rPr>
          <w:rFonts w:asciiTheme="minorEastAsia" w:hAnsiTheme="minorEastAsia" w:cs="宋体" w:hint="eastAsia"/>
          <w:sz w:val="24"/>
          <w:szCs w:val="24"/>
          <w:lang w:eastAsia="zh-CN"/>
        </w:rPr>
        <w:t>写相应检测方法；若实验室以参数申请认可，在参数中将产品标准包含的检测方法</w:t>
      </w:r>
      <w:r w:rsidR="00AA1F98" w:rsidRPr="00911E26">
        <w:rPr>
          <w:rFonts w:asciiTheme="minorEastAsia" w:hAnsiTheme="minorEastAsia" w:cs="宋体" w:hint="eastAsia"/>
          <w:sz w:val="24"/>
          <w:szCs w:val="24"/>
          <w:lang w:eastAsia="zh-CN"/>
        </w:rPr>
        <w:t>逐一填写。</w:t>
      </w:r>
    </w:p>
    <w:p w:rsidR="00115624" w:rsidRPr="00911E26" w:rsidRDefault="002E79F3" w:rsidP="001F50A0">
      <w:pPr>
        <w:spacing w:before="36" w:line="357" w:lineRule="auto"/>
        <w:ind w:left="141" w:right="197" w:firstLine="480"/>
        <w:rPr>
          <w:rFonts w:asciiTheme="minorEastAsia" w:hAnsiTheme="minorEastAsia" w:cs="宋体"/>
          <w:sz w:val="24"/>
          <w:szCs w:val="24"/>
          <w:lang w:eastAsia="zh-CN"/>
        </w:rPr>
      </w:pPr>
      <w:r w:rsidRPr="00911E26">
        <w:rPr>
          <w:rFonts w:asciiTheme="minorEastAsia" w:hAnsiTheme="minorEastAsia" w:cs="宋体" w:hint="eastAsia"/>
          <w:sz w:val="24"/>
          <w:szCs w:val="24"/>
          <w:lang w:eastAsia="zh-CN"/>
        </w:rPr>
        <w:t>检测对象</w:t>
      </w:r>
      <w:r w:rsidR="00493182" w:rsidRPr="00911E26">
        <w:rPr>
          <w:rFonts w:asciiTheme="minorEastAsia" w:hAnsiTheme="minorEastAsia" w:cs="宋体" w:hint="eastAsia"/>
          <w:sz w:val="24"/>
          <w:szCs w:val="24"/>
          <w:lang w:eastAsia="zh-CN"/>
        </w:rPr>
        <w:t>表述相同时</w:t>
      </w:r>
      <w:r w:rsidR="002A30BB" w:rsidRPr="00911E26">
        <w:rPr>
          <w:rFonts w:asciiTheme="minorEastAsia" w:hAnsiTheme="minorEastAsia" w:cs="宋体" w:hint="eastAsia"/>
          <w:sz w:val="24"/>
          <w:szCs w:val="24"/>
          <w:lang w:eastAsia="zh-CN"/>
        </w:rPr>
        <w:t>，</w:t>
      </w:r>
      <w:r w:rsidR="003F4E63" w:rsidRPr="00911E26">
        <w:rPr>
          <w:rFonts w:asciiTheme="minorEastAsia" w:hAnsiTheme="minorEastAsia" w:cs="宋体" w:hint="eastAsia"/>
          <w:sz w:val="24"/>
          <w:szCs w:val="24"/>
          <w:lang w:eastAsia="zh-CN"/>
        </w:rPr>
        <w:t>检测对象</w:t>
      </w:r>
      <w:r w:rsidR="002A30BB" w:rsidRPr="00911E26">
        <w:rPr>
          <w:rFonts w:asciiTheme="minorEastAsia" w:hAnsiTheme="minorEastAsia" w:cs="宋体" w:hint="eastAsia"/>
          <w:sz w:val="24"/>
          <w:szCs w:val="24"/>
          <w:lang w:eastAsia="zh-CN"/>
        </w:rPr>
        <w:t>序号</w:t>
      </w:r>
      <w:r w:rsidR="00E748A9" w:rsidRPr="00911E26">
        <w:rPr>
          <w:rFonts w:asciiTheme="minorEastAsia" w:hAnsiTheme="minorEastAsia" w:cs="宋体" w:hint="eastAsia"/>
          <w:sz w:val="24"/>
          <w:szCs w:val="24"/>
          <w:lang w:eastAsia="zh-CN"/>
        </w:rPr>
        <w:t>为自然序号</w:t>
      </w:r>
      <w:r w:rsidRPr="00911E26">
        <w:rPr>
          <w:rFonts w:asciiTheme="minorEastAsia" w:hAnsiTheme="minorEastAsia" w:cs="宋体" w:hint="eastAsia"/>
          <w:sz w:val="24"/>
          <w:szCs w:val="24"/>
          <w:lang w:eastAsia="zh-CN"/>
        </w:rPr>
        <w:t>。</w:t>
      </w:r>
      <w:r w:rsidR="009E4C7C" w:rsidRPr="00911E26">
        <w:rPr>
          <w:rFonts w:asciiTheme="minorEastAsia" w:hAnsiTheme="minorEastAsia" w:cs="宋体"/>
          <w:sz w:val="24"/>
          <w:szCs w:val="24"/>
          <w:lang w:eastAsia="zh-CN"/>
        </w:rPr>
        <w:t>参见表</w:t>
      </w:r>
      <w:r w:rsidR="009E4C7C" w:rsidRPr="00911E26">
        <w:rPr>
          <w:rFonts w:asciiTheme="minorEastAsia" w:hAnsiTheme="minorEastAsia" w:cs="宋体"/>
          <w:spacing w:val="-60"/>
          <w:sz w:val="24"/>
          <w:szCs w:val="24"/>
          <w:lang w:eastAsia="zh-CN"/>
        </w:rPr>
        <w:t xml:space="preserve"> </w:t>
      </w:r>
      <w:r w:rsidR="00A1162B" w:rsidRPr="00911E26">
        <w:rPr>
          <w:rFonts w:asciiTheme="minorEastAsia" w:hAnsiTheme="minorEastAsia" w:cs="Times New Roman" w:hint="eastAsia"/>
          <w:sz w:val="24"/>
          <w:szCs w:val="24"/>
          <w:lang w:eastAsia="zh-CN"/>
        </w:rPr>
        <w:t>5</w:t>
      </w:r>
      <w:r w:rsidR="009E4C7C" w:rsidRPr="00911E26">
        <w:rPr>
          <w:rFonts w:asciiTheme="minorEastAsia" w:hAnsiTheme="minorEastAsia" w:cs="Times New Roman"/>
          <w:sz w:val="24"/>
          <w:szCs w:val="24"/>
          <w:lang w:eastAsia="zh-CN"/>
        </w:rPr>
        <w:t xml:space="preserve"> </w:t>
      </w:r>
      <w:r w:rsidR="009E4C7C" w:rsidRPr="00911E26">
        <w:rPr>
          <w:rFonts w:asciiTheme="minorEastAsia" w:hAnsiTheme="minorEastAsia" w:cs="宋体"/>
          <w:sz w:val="24"/>
          <w:szCs w:val="24"/>
          <w:lang w:eastAsia="zh-CN"/>
        </w:rPr>
        <w:t>纺织实验室检测对象规范表述示例</w:t>
      </w:r>
      <w:r w:rsidR="00A1162B" w:rsidRPr="00911E26">
        <w:rPr>
          <w:rFonts w:asciiTheme="minorEastAsia" w:hAnsiTheme="minorEastAsia" w:cs="宋体" w:hint="eastAsia"/>
          <w:sz w:val="24"/>
          <w:szCs w:val="24"/>
          <w:lang w:eastAsia="zh-CN"/>
        </w:rPr>
        <w:t>四</w:t>
      </w:r>
      <w:r w:rsidR="009E4C7C" w:rsidRPr="00911E26">
        <w:rPr>
          <w:rFonts w:asciiTheme="minorEastAsia" w:hAnsiTheme="minorEastAsia" w:cs="宋体"/>
          <w:sz w:val="24"/>
          <w:szCs w:val="24"/>
          <w:lang w:eastAsia="zh-CN"/>
        </w:rPr>
        <w:t>。</w:t>
      </w:r>
    </w:p>
    <w:p w:rsidR="006825DE" w:rsidRPr="00911E26" w:rsidRDefault="006825DE" w:rsidP="006825DE">
      <w:pPr>
        <w:pStyle w:val="a3"/>
        <w:spacing w:before="5"/>
        <w:ind w:left="2553"/>
        <w:rPr>
          <w:rFonts w:asciiTheme="minorEastAsia" w:eastAsiaTheme="minorEastAsia" w:hAnsiTheme="minorEastAsia"/>
          <w:i w:val="0"/>
          <w:lang w:eastAsia="zh-CN"/>
        </w:rPr>
      </w:pPr>
      <w:r w:rsidRPr="00911E26">
        <w:rPr>
          <w:rFonts w:asciiTheme="minorEastAsia" w:eastAsiaTheme="minorEastAsia" w:hAnsiTheme="minorEastAsia"/>
          <w:i w:val="0"/>
          <w:lang w:eastAsia="zh-CN"/>
        </w:rPr>
        <w:t xml:space="preserve">表 </w:t>
      </w:r>
      <w:r w:rsidR="00A1162B" w:rsidRPr="00911E26">
        <w:rPr>
          <w:rFonts w:asciiTheme="minorEastAsia" w:eastAsiaTheme="minorEastAsia" w:hAnsiTheme="minorEastAsia" w:cs="宋体" w:hint="eastAsia"/>
          <w:i w:val="0"/>
          <w:lang w:eastAsia="zh-CN"/>
        </w:rPr>
        <w:t>5</w:t>
      </w:r>
      <w:r w:rsidRPr="00911E26">
        <w:rPr>
          <w:rFonts w:asciiTheme="minorEastAsia" w:eastAsiaTheme="minorEastAsia" w:hAnsiTheme="minorEastAsia" w:cs="宋体"/>
          <w:i w:val="0"/>
          <w:spacing w:val="-60"/>
          <w:lang w:eastAsia="zh-CN"/>
        </w:rPr>
        <w:t xml:space="preserve"> </w:t>
      </w:r>
      <w:r w:rsidRPr="00911E26">
        <w:rPr>
          <w:rFonts w:asciiTheme="minorEastAsia" w:eastAsiaTheme="minorEastAsia" w:hAnsiTheme="minorEastAsia"/>
          <w:i w:val="0"/>
          <w:lang w:eastAsia="zh-CN"/>
        </w:rPr>
        <w:t>纺织实验室检测对象规范表述示例</w:t>
      </w:r>
      <w:r w:rsidR="00A1162B" w:rsidRPr="00911E26">
        <w:rPr>
          <w:rFonts w:asciiTheme="minorEastAsia" w:eastAsiaTheme="minorEastAsia" w:hAnsiTheme="minorEastAsia" w:hint="eastAsia"/>
          <w:i w:val="0"/>
          <w:lang w:eastAsia="zh-CN"/>
        </w:rPr>
        <w:t>四</w:t>
      </w:r>
    </w:p>
    <w:p w:rsidR="00DB5256" w:rsidRPr="00911E26" w:rsidRDefault="00DB5256" w:rsidP="006825DE">
      <w:pPr>
        <w:pStyle w:val="a3"/>
        <w:spacing w:before="5"/>
        <w:ind w:left="2553"/>
        <w:rPr>
          <w:rFonts w:asciiTheme="minorEastAsia" w:eastAsiaTheme="minorEastAsia" w:hAnsiTheme="minorEastAsia"/>
          <w:i w:val="0"/>
          <w:lang w:eastAsia="zh-CN"/>
        </w:rPr>
      </w:pPr>
    </w:p>
    <w:tbl>
      <w:tblPr>
        <w:tblStyle w:val="TableNormal"/>
        <w:tblW w:w="9237" w:type="dxa"/>
        <w:tblInd w:w="124" w:type="dxa"/>
        <w:tblLayout w:type="fixed"/>
        <w:tblLook w:val="01E0" w:firstRow="1" w:lastRow="1" w:firstColumn="1" w:lastColumn="1" w:noHBand="0" w:noVBand="0"/>
      </w:tblPr>
      <w:tblGrid>
        <w:gridCol w:w="540"/>
        <w:gridCol w:w="874"/>
        <w:gridCol w:w="708"/>
        <w:gridCol w:w="1303"/>
        <w:gridCol w:w="992"/>
        <w:gridCol w:w="3078"/>
        <w:gridCol w:w="891"/>
        <w:gridCol w:w="851"/>
      </w:tblGrid>
      <w:tr w:rsidR="006A6C0A" w:rsidRPr="00911E26" w:rsidTr="00830F35">
        <w:trPr>
          <w:trHeight w:hRule="exact" w:val="398"/>
        </w:trPr>
        <w:tc>
          <w:tcPr>
            <w:tcW w:w="540" w:type="dxa"/>
            <w:vMerge w:val="restart"/>
            <w:tcBorders>
              <w:top w:val="single" w:sz="4" w:space="0" w:color="000000"/>
              <w:left w:val="single" w:sz="4" w:space="0" w:color="000000"/>
              <w:right w:val="single" w:sz="4" w:space="0" w:color="000000"/>
            </w:tcBorders>
            <w:shd w:val="clear" w:color="auto" w:fill="E7E7E7"/>
            <w:vAlign w:val="center"/>
          </w:tcPr>
          <w:p w:rsidR="00DB5256" w:rsidRPr="00911E26" w:rsidRDefault="00DB5256" w:rsidP="00830F35">
            <w:pPr>
              <w:pStyle w:val="TableParagraph"/>
              <w:spacing w:before="30" w:line="340" w:lineRule="auto"/>
              <w:ind w:left="158" w:right="158"/>
              <w:jc w:val="center"/>
              <w:rPr>
                <w:rFonts w:asciiTheme="minorEastAsia" w:hAnsiTheme="minorEastAsia" w:cs="宋体"/>
                <w:sz w:val="21"/>
                <w:szCs w:val="21"/>
              </w:rPr>
            </w:pPr>
            <w:r w:rsidRPr="00911E26">
              <w:rPr>
                <w:rFonts w:asciiTheme="minorEastAsia" w:hAnsiTheme="minorEastAsia" w:cs="宋体"/>
                <w:b/>
                <w:bCs/>
                <w:sz w:val="21"/>
                <w:szCs w:val="21"/>
              </w:rPr>
              <w:t>序 号</w:t>
            </w:r>
          </w:p>
        </w:tc>
        <w:tc>
          <w:tcPr>
            <w:tcW w:w="874" w:type="dxa"/>
            <w:vMerge w:val="restart"/>
            <w:tcBorders>
              <w:top w:val="single" w:sz="4" w:space="0" w:color="000000"/>
              <w:left w:val="single" w:sz="4" w:space="0" w:color="000000"/>
              <w:right w:val="single" w:sz="4" w:space="0" w:color="000000"/>
            </w:tcBorders>
            <w:shd w:val="clear" w:color="auto" w:fill="E7E7E7"/>
            <w:vAlign w:val="center"/>
          </w:tcPr>
          <w:p w:rsidR="00DB5256" w:rsidRPr="00911E26" w:rsidRDefault="00DB5256" w:rsidP="00830F35">
            <w:pPr>
              <w:pStyle w:val="TableParagraph"/>
              <w:spacing w:before="30" w:line="340" w:lineRule="auto"/>
              <w:ind w:left="220" w:right="218"/>
              <w:jc w:val="center"/>
              <w:rPr>
                <w:rFonts w:asciiTheme="minorEastAsia" w:hAnsiTheme="minorEastAsia" w:cs="宋体"/>
                <w:sz w:val="21"/>
                <w:szCs w:val="21"/>
              </w:rPr>
            </w:pPr>
            <w:r w:rsidRPr="00911E26">
              <w:rPr>
                <w:rFonts w:asciiTheme="minorEastAsia" w:hAnsiTheme="minorEastAsia" w:cs="宋体"/>
                <w:b/>
                <w:bCs/>
                <w:sz w:val="21"/>
                <w:szCs w:val="21"/>
              </w:rPr>
              <w:t>检测 对象</w:t>
            </w:r>
          </w:p>
        </w:tc>
        <w:tc>
          <w:tcPr>
            <w:tcW w:w="2011" w:type="dxa"/>
            <w:gridSpan w:val="2"/>
            <w:tcBorders>
              <w:top w:val="single" w:sz="4" w:space="0" w:color="000000"/>
              <w:left w:val="single" w:sz="4" w:space="0" w:color="000000"/>
              <w:bottom w:val="single" w:sz="4" w:space="0" w:color="000000"/>
              <w:right w:val="single" w:sz="4" w:space="0" w:color="000000"/>
            </w:tcBorders>
            <w:shd w:val="clear" w:color="auto" w:fill="E7E7E7"/>
            <w:vAlign w:val="center"/>
          </w:tcPr>
          <w:p w:rsidR="00DB5256" w:rsidRPr="00911E26" w:rsidRDefault="00DB5256" w:rsidP="00830F35">
            <w:pPr>
              <w:pStyle w:val="TableParagraph"/>
              <w:spacing w:before="26"/>
              <w:ind w:left="638"/>
              <w:jc w:val="center"/>
              <w:rPr>
                <w:rFonts w:asciiTheme="minorEastAsia" w:hAnsiTheme="minorEastAsia" w:cs="宋体"/>
                <w:sz w:val="21"/>
                <w:szCs w:val="21"/>
              </w:rPr>
            </w:pPr>
            <w:r w:rsidRPr="00911E26">
              <w:rPr>
                <w:rFonts w:asciiTheme="minorEastAsia" w:hAnsiTheme="minorEastAsia" w:cs="宋体"/>
                <w:b/>
                <w:bCs/>
                <w:sz w:val="21"/>
                <w:szCs w:val="21"/>
              </w:rPr>
              <w:t>项目/参数</w:t>
            </w:r>
          </w:p>
        </w:tc>
        <w:tc>
          <w:tcPr>
            <w:tcW w:w="992" w:type="dxa"/>
            <w:vMerge w:val="restart"/>
            <w:tcBorders>
              <w:top w:val="single" w:sz="4" w:space="0" w:color="000000"/>
              <w:left w:val="single" w:sz="4" w:space="0" w:color="000000"/>
              <w:right w:val="single" w:sz="4" w:space="0" w:color="000000"/>
            </w:tcBorders>
            <w:shd w:val="clear" w:color="auto" w:fill="E7E7E7"/>
            <w:vAlign w:val="center"/>
          </w:tcPr>
          <w:p w:rsidR="00DB5256" w:rsidRPr="00911E26" w:rsidRDefault="00DB5256" w:rsidP="00830F35">
            <w:pPr>
              <w:pStyle w:val="TableParagraph"/>
              <w:spacing w:before="30" w:line="340" w:lineRule="auto"/>
              <w:ind w:left="196" w:right="197"/>
              <w:jc w:val="center"/>
              <w:rPr>
                <w:rFonts w:asciiTheme="minorEastAsia" w:hAnsiTheme="minorEastAsia" w:cs="宋体"/>
                <w:sz w:val="21"/>
                <w:szCs w:val="21"/>
              </w:rPr>
            </w:pPr>
            <w:r w:rsidRPr="00911E26">
              <w:rPr>
                <w:rFonts w:asciiTheme="minorEastAsia" w:hAnsiTheme="minorEastAsia" w:cs="宋体"/>
                <w:b/>
                <w:bCs/>
                <w:sz w:val="21"/>
                <w:szCs w:val="21"/>
              </w:rPr>
              <w:t>领域 代码</w:t>
            </w:r>
          </w:p>
        </w:tc>
        <w:tc>
          <w:tcPr>
            <w:tcW w:w="3078" w:type="dxa"/>
            <w:vMerge w:val="restart"/>
            <w:tcBorders>
              <w:top w:val="single" w:sz="4" w:space="0" w:color="000000"/>
              <w:left w:val="single" w:sz="4" w:space="0" w:color="000000"/>
              <w:right w:val="single" w:sz="4" w:space="0" w:color="000000"/>
            </w:tcBorders>
            <w:shd w:val="clear" w:color="auto" w:fill="E7E7E7"/>
            <w:vAlign w:val="center"/>
          </w:tcPr>
          <w:p w:rsidR="00DB5256" w:rsidRPr="00911E26" w:rsidRDefault="00DB5256" w:rsidP="00830F35">
            <w:pPr>
              <w:pStyle w:val="TableParagraph"/>
              <w:spacing w:before="30"/>
              <w:jc w:val="center"/>
              <w:rPr>
                <w:rFonts w:asciiTheme="minorEastAsia" w:hAnsiTheme="minorEastAsia" w:cs="宋体"/>
                <w:sz w:val="21"/>
                <w:szCs w:val="21"/>
                <w:lang w:eastAsia="zh-CN"/>
              </w:rPr>
            </w:pPr>
            <w:r w:rsidRPr="00911E26">
              <w:rPr>
                <w:rFonts w:asciiTheme="minorEastAsia" w:hAnsiTheme="minorEastAsia" w:cs="宋体"/>
                <w:b/>
                <w:bCs/>
                <w:sz w:val="21"/>
                <w:szCs w:val="21"/>
                <w:lang w:eastAsia="zh-CN"/>
              </w:rPr>
              <w:t>检测标准（方法）名称及编号</w:t>
            </w:r>
          </w:p>
          <w:p w:rsidR="00DB5256" w:rsidRPr="00911E26" w:rsidRDefault="00DB5256" w:rsidP="00830F35">
            <w:pPr>
              <w:pStyle w:val="TableParagraph"/>
              <w:spacing w:before="116"/>
              <w:jc w:val="center"/>
              <w:rPr>
                <w:rFonts w:asciiTheme="minorEastAsia" w:hAnsiTheme="minorEastAsia" w:cs="宋体"/>
                <w:sz w:val="21"/>
                <w:szCs w:val="21"/>
              </w:rPr>
            </w:pPr>
            <w:r w:rsidRPr="00911E26">
              <w:rPr>
                <w:rFonts w:asciiTheme="minorEastAsia" w:hAnsiTheme="minorEastAsia" w:cs="宋体"/>
                <w:b/>
                <w:bCs/>
                <w:sz w:val="21"/>
                <w:szCs w:val="21"/>
              </w:rPr>
              <w:t>（含年号）</w:t>
            </w:r>
          </w:p>
        </w:tc>
        <w:tc>
          <w:tcPr>
            <w:tcW w:w="891" w:type="dxa"/>
            <w:vMerge w:val="restart"/>
            <w:tcBorders>
              <w:top w:val="single" w:sz="4" w:space="0" w:color="000000"/>
              <w:left w:val="single" w:sz="4" w:space="0" w:color="000000"/>
              <w:right w:val="single" w:sz="4" w:space="0" w:color="000000"/>
            </w:tcBorders>
            <w:shd w:val="clear" w:color="auto" w:fill="E7E7E7"/>
            <w:vAlign w:val="center"/>
          </w:tcPr>
          <w:p w:rsidR="00DB5256" w:rsidRPr="00911E26" w:rsidRDefault="00DB5256" w:rsidP="00830F35">
            <w:pPr>
              <w:pStyle w:val="TableParagraph"/>
              <w:spacing w:before="30" w:line="340" w:lineRule="auto"/>
              <w:ind w:left="227" w:right="227"/>
              <w:jc w:val="center"/>
              <w:rPr>
                <w:rFonts w:asciiTheme="minorEastAsia" w:hAnsiTheme="minorEastAsia" w:cs="宋体"/>
                <w:sz w:val="21"/>
                <w:szCs w:val="21"/>
              </w:rPr>
            </w:pPr>
            <w:r w:rsidRPr="00911E26">
              <w:rPr>
                <w:rFonts w:asciiTheme="minorEastAsia" w:hAnsiTheme="minorEastAsia" w:cs="宋体"/>
                <w:b/>
                <w:bCs/>
                <w:sz w:val="21"/>
                <w:szCs w:val="21"/>
              </w:rPr>
              <w:t>说明</w:t>
            </w:r>
          </w:p>
        </w:tc>
        <w:tc>
          <w:tcPr>
            <w:tcW w:w="851" w:type="dxa"/>
            <w:vMerge w:val="restart"/>
            <w:tcBorders>
              <w:top w:val="single" w:sz="4" w:space="0" w:color="000000"/>
              <w:left w:val="single" w:sz="4" w:space="0" w:color="000000"/>
              <w:right w:val="single" w:sz="4" w:space="0" w:color="000000"/>
            </w:tcBorders>
            <w:shd w:val="clear" w:color="auto" w:fill="E7E7E7"/>
            <w:vAlign w:val="center"/>
          </w:tcPr>
          <w:p w:rsidR="00DB5256" w:rsidRPr="00911E26" w:rsidRDefault="00DB5256" w:rsidP="00830F35">
            <w:pPr>
              <w:pStyle w:val="TableParagraph"/>
              <w:spacing w:before="30" w:line="340" w:lineRule="auto"/>
              <w:ind w:left="100" w:right="101"/>
              <w:jc w:val="center"/>
              <w:rPr>
                <w:rFonts w:asciiTheme="minorEastAsia" w:hAnsiTheme="minorEastAsia" w:cs="宋体"/>
                <w:b/>
                <w:sz w:val="21"/>
                <w:szCs w:val="21"/>
              </w:rPr>
            </w:pPr>
            <w:r w:rsidRPr="00911E26">
              <w:rPr>
                <w:rFonts w:asciiTheme="minorEastAsia" w:hAnsiTheme="minorEastAsia" w:cs="宋体"/>
                <w:b/>
                <w:sz w:val="21"/>
                <w:szCs w:val="21"/>
              </w:rPr>
              <w:t>备注</w:t>
            </w:r>
          </w:p>
        </w:tc>
      </w:tr>
      <w:tr w:rsidR="006A6C0A" w:rsidRPr="00911E26" w:rsidTr="00830F35">
        <w:trPr>
          <w:trHeight w:hRule="exact" w:val="401"/>
        </w:trPr>
        <w:tc>
          <w:tcPr>
            <w:tcW w:w="540" w:type="dxa"/>
            <w:vMerge/>
            <w:tcBorders>
              <w:left w:val="single" w:sz="4" w:space="0" w:color="000000"/>
              <w:bottom w:val="single" w:sz="4" w:space="0" w:color="000000"/>
              <w:right w:val="single" w:sz="4" w:space="0" w:color="000000"/>
            </w:tcBorders>
            <w:shd w:val="clear" w:color="auto" w:fill="E7E7E7"/>
          </w:tcPr>
          <w:p w:rsidR="00DB5256" w:rsidRPr="00911E26" w:rsidRDefault="00DB5256" w:rsidP="00830F35">
            <w:pPr>
              <w:rPr>
                <w:rFonts w:asciiTheme="minorEastAsia" w:hAnsiTheme="minorEastAsia"/>
              </w:rPr>
            </w:pPr>
          </w:p>
        </w:tc>
        <w:tc>
          <w:tcPr>
            <w:tcW w:w="874" w:type="dxa"/>
            <w:vMerge/>
            <w:tcBorders>
              <w:left w:val="single" w:sz="4" w:space="0" w:color="000000"/>
              <w:bottom w:val="single" w:sz="4" w:space="0" w:color="000000"/>
              <w:right w:val="single" w:sz="4" w:space="0" w:color="000000"/>
            </w:tcBorders>
            <w:shd w:val="clear" w:color="auto" w:fill="E7E7E7"/>
          </w:tcPr>
          <w:p w:rsidR="00DB5256" w:rsidRPr="00911E26" w:rsidRDefault="00DB5256" w:rsidP="00830F35">
            <w:pPr>
              <w:rPr>
                <w:rFonts w:asciiTheme="minorEastAsia" w:hAnsiTheme="minorEastAsia"/>
              </w:rPr>
            </w:pPr>
          </w:p>
        </w:tc>
        <w:tc>
          <w:tcPr>
            <w:tcW w:w="708" w:type="dxa"/>
            <w:tcBorders>
              <w:top w:val="single" w:sz="4" w:space="0" w:color="000000"/>
              <w:left w:val="single" w:sz="4" w:space="0" w:color="000000"/>
              <w:bottom w:val="single" w:sz="4" w:space="0" w:color="000000"/>
              <w:right w:val="single" w:sz="4" w:space="0" w:color="000000"/>
            </w:tcBorders>
            <w:shd w:val="clear" w:color="auto" w:fill="E7E7E7"/>
          </w:tcPr>
          <w:p w:rsidR="00DB5256" w:rsidRPr="00911E26" w:rsidRDefault="00DB5256" w:rsidP="00830F35">
            <w:pPr>
              <w:pStyle w:val="TableParagraph"/>
              <w:spacing w:before="28"/>
              <w:ind w:left="2"/>
              <w:jc w:val="center"/>
              <w:rPr>
                <w:rFonts w:asciiTheme="minorEastAsia" w:hAnsiTheme="minorEastAsia" w:cs="宋体"/>
                <w:sz w:val="21"/>
                <w:szCs w:val="21"/>
              </w:rPr>
            </w:pPr>
            <w:r w:rsidRPr="00911E26">
              <w:rPr>
                <w:rFonts w:asciiTheme="minorEastAsia" w:hAnsiTheme="minorEastAsia" w:cs="宋体"/>
                <w:sz w:val="21"/>
                <w:szCs w:val="21"/>
              </w:rPr>
              <w:t>序号</w:t>
            </w:r>
          </w:p>
        </w:tc>
        <w:tc>
          <w:tcPr>
            <w:tcW w:w="1303" w:type="dxa"/>
            <w:tcBorders>
              <w:top w:val="single" w:sz="4" w:space="0" w:color="000000"/>
              <w:left w:val="single" w:sz="4" w:space="0" w:color="000000"/>
              <w:bottom w:val="single" w:sz="4" w:space="0" w:color="000000"/>
              <w:right w:val="single" w:sz="4" w:space="0" w:color="000000"/>
            </w:tcBorders>
            <w:shd w:val="clear" w:color="auto" w:fill="E7E7E7"/>
          </w:tcPr>
          <w:p w:rsidR="00DB5256" w:rsidRPr="00911E26" w:rsidRDefault="00DB5256" w:rsidP="00830F35">
            <w:pPr>
              <w:pStyle w:val="TableParagraph"/>
              <w:spacing w:before="28"/>
              <w:ind w:right="2"/>
              <w:jc w:val="center"/>
              <w:rPr>
                <w:rFonts w:asciiTheme="minorEastAsia" w:hAnsiTheme="minorEastAsia" w:cs="宋体"/>
                <w:sz w:val="21"/>
                <w:szCs w:val="21"/>
              </w:rPr>
            </w:pPr>
            <w:r w:rsidRPr="00911E26">
              <w:rPr>
                <w:rFonts w:asciiTheme="minorEastAsia" w:hAnsiTheme="minorEastAsia" w:cs="宋体"/>
                <w:sz w:val="21"/>
                <w:szCs w:val="21"/>
              </w:rPr>
              <w:t>名称</w:t>
            </w:r>
          </w:p>
        </w:tc>
        <w:tc>
          <w:tcPr>
            <w:tcW w:w="992" w:type="dxa"/>
            <w:vMerge/>
            <w:tcBorders>
              <w:left w:val="single" w:sz="4" w:space="0" w:color="000000"/>
              <w:bottom w:val="single" w:sz="4" w:space="0" w:color="000000"/>
              <w:right w:val="single" w:sz="4" w:space="0" w:color="000000"/>
            </w:tcBorders>
            <w:shd w:val="clear" w:color="auto" w:fill="E7E7E7"/>
          </w:tcPr>
          <w:p w:rsidR="00DB5256" w:rsidRPr="00911E26" w:rsidRDefault="00DB5256" w:rsidP="00830F35">
            <w:pPr>
              <w:rPr>
                <w:rFonts w:asciiTheme="minorEastAsia" w:hAnsiTheme="minorEastAsia"/>
              </w:rPr>
            </w:pPr>
          </w:p>
        </w:tc>
        <w:tc>
          <w:tcPr>
            <w:tcW w:w="3078" w:type="dxa"/>
            <w:vMerge/>
            <w:tcBorders>
              <w:left w:val="single" w:sz="4" w:space="0" w:color="000000"/>
              <w:bottom w:val="single" w:sz="4" w:space="0" w:color="000000"/>
              <w:right w:val="single" w:sz="4" w:space="0" w:color="000000"/>
            </w:tcBorders>
            <w:shd w:val="clear" w:color="auto" w:fill="E7E7E7"/>
          </w:tcPr>
          <w:p w:rsidR="00DB5256" w:rsidRPr="00911E26" w:rsidRDefault="00DB5256" w:rsidP="00830F35">
            <w:pPr>
              <w:rPr>
                <w:rFonts w:asciiTheme="minorEastAsia" w:hAnsiTheme="minorEastAsia"/>
              </w:rPr>
            </w:pPr>
          </w:p>
        </w:tc>
        <w:tc>
          <w:tcPr>
            <w:tcW w:w="891" w:type="dxa"/>
            <w:vMerge/>
            <w:tcBorders>
              <w:left w:val="single" w:sz="4" w:space="0" w:color="000000"/>
              <w:bottom w:val="single" w:sz="4" w:space="0" w:color="000000"/>
              <w:right w:val="single" w:sz="4" w:space="0" w:color="000000"/>
            </w:tcBorders>
            <w:shd w:val="clear" w:color="auto" w:fill="E7E7E7"/>
          </w:tcPr>
          <w:p w:rsidR="00DB5256" w:rsidRPr="00911E26" w:rsidRDefault="00DB5256" w:rsidP="00830F35">
            <w:pPr>
              <w:rPr>
                <w:rFonts w:asciiTheme="minorEastAsia" w:hAnsiTheme="minorEastAsia"/>
              </w:rPr>
            </w:pPr>
          </w:p>
        </w:tc>
        <w:tc>
          <w:tcPr>
            <w:tcW w:w="851" w:type="dxa"/>
            <w:vMerge/>
            <w:tcBorders>
              <w:left w:val="single" w:sz="4" w:space="0" w:color="000000"/>
              <w:bottom w:val="single" w:sz="4" w:space="0" w:color="000000"/>
              <w:right w:val="single" w:sz="4" w:space="0" w:color="000000"/>
            </w:tcBorders>
            <w:shd w:val="clear" w:color="auto" w:fill="E7E7E7"/>
          </w:tcPr>
          <w:p w:rsidR="00DB5256" w:rsidRPr="00911E26" w:rsidRDefault="00DB5256" w:rsidP="00830F35">
            <w:pPr>
              <w:rPr>
                <w:rFonts w:asciiTheme="minorEastAsia" w:hAnsiTheme="minorEastAsia"/>
              </w:rPr>
            </w:pPr>
          </w:p>
        </w:tc>
      </w:tr>
      <w:tr w:rsidR="006A6C0A" w:rsidRPr="00911E26" w:rsidTr="00830F35">
        <w:trPr>
          <w:trHeight w:hRule="exact" w:val="657"/>
        </w:trPr>
        <w:tc>
          <w:tcPr>
            <w:tcW w:w="540"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830F35">
            <w:pPr>
              <w:pStyle w:val="TableParagraph"/>
              <w:spacing w:before="78"/>
              <w:jc w:val="center"/>
              <w:rPr>
                <w:rFonts w:ascii="宋体" w:eastAsia="宋体" w:hAnsi="宋体" w:cs="宋体"/>
                <w:sz w:val="21"/>
                <w:szCs w:val="21"/>
              </w:rPr>
            </w:pPr>
            <w:r w:rsidRPr="00911E26">
              <w:rPr>
                <w:rFonts w:ascii="宋体" w:eastAsia="宋体" w:hAnsi="宋体" w:cs="宋体"/>
                <w:sz w:val="21"/>
                <w:szCs w:val="21"/>
              </w:rPr>
              <w:t>…</w:t>
            </w:r>
          </w:p>
        </w:tc>
        <w:tc>
          <w:tcPr>
            <w:tcW w:w="874"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830F35">
            <w:pPr>
              <w:pStyle w:val="TableParagraph"/>
              <w:spacing w:before="78"/>
              <w:jc w:val="center"/>
              <w:rPr>
                <w:rFonts w:ascii="宋体" w:eastAsia="宋体" w:hAnsi="宋体" w:cs="宋体"/>
                <w:sz w:val="21"/>
                <w:szCs w:val="21"/>
              </w:rPr>
            </w:pPr>
            <w:r w:rsidRPr="00911E26">
              <w:rPr>
                <w:rFonts w:ascii="宋体" w:eastAsia="宋体" w:hAnsi="宋体" w:cs="宋体"/>
                <w:sz w:val="21"/>
                <w:szCs w:val="21"/>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830F35">
            <w:pPr>
              <w:jc w:val="center"/>
            </w:pPr>
          </w:p>
        </w:tc>
        <w:tc>
          <w:tcPr>
            <w:tcW w:w="1303"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830F35">
            <w:pPr>
              <w:pStyle w:val="TableParagraph"/>
              <w:spacing w:before="78"/>
              <w:ind w:right="2"/>
              <w:jc w:val="center"/>
              <w:rPr>
                <w:rFonts w:ascii="宋体" w:eastAsia="宋体" w:hAnsi="宋体" w:cs="宋体"/>
                <w:sz w:val="21"/>
                <w:szCs w:val="21"/>
              </w:rPr>
            </w:pPr>
            <w:r w:rsidRPr="00911E26">
              <w:rPr>
                <w:rFonts w:ascii="宋体" w:eastAsia="宋体" w:hAnsi="宋体" w:cs="宋体"/>
                <w:sz w:val="21"/>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830F35">
            <w:pPr>
              <w:pStyle w:val="TableParagraph"/>
              <w:spacing w:before="78"/>
              <w:jc w:val="center"/>
              <w:rPr>
                <w:rFonts w:ascii="宋体" w:eastAsia="宋体" w:hAnsi="宋体" w:cs="宋体"/>
                <w:sz w:val="21"/>
                <w:szCs w:val="21"/>
              </w:rPr>
            </w:pPr>
            <w:r w:rsidRPr="00911E26">
              <w:rPr>
                <w:rFonts w:ascii="宋体" w:eastAsia="宋体" w:hAnsi="宋体" w:cs="宋体"/>
                <w:sz w:val="21"/>
                <w:szCs w:val="21"/>
              </w:rPr>
              <w:t>…</w:t>
            </w:r>
          </w:p>
        </w:tc>
        <w:tc>
          <w:tcPr>
            <w:tcW w:w="3078"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830F35">
            <w:pPr>
              <w:pStyle w:val="TableParagraph"/>
              <w:spacing w:before="78"/>
              <w:jc w:val="center"/>
              <w:rPr>
                <w:rFonts w:ascii="宋体" w:eastAsia="宋体" w:hAnsi="宋体" w:cs="宋体"/>
                <w:sz w:val="21"/>
                <w:szCs w:val="21"/>
              </w:rPr>
            </w:pPr>
            <w:r w:rsidRPr="00911E26">
              <w:rPr>
                <w:rFonts w:ascii="宋体" w:eastAsia="宋体" w:hAnsi="宋体" w:cs="宋体"/>
                <w:sz w:val="21"/>
                <w:szCs w:val="21"/>
              </w:rPr>
              <w:t>…</w:t>
            </w:r>
          </w:p>
        </w:tc>
        <w:tc>
          <w:tcPr>
            <w:tcW w:w="891"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830F35">
            <w:pPr>
              <w:jc w:val="center"/>
            </w:pPr>
            <w:r w:rsidRPr="00911E26">
              <w:rPr>
                <w:rFonts w:ascii="宋体" w:eastAsia="宋体" w:hAnsi="宋体" w:cs="宋体"/>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DB5256" w:rsidRPr="00911E26" w:rsidRDefault="00DB5256" w:rsidP="00830F35">
            <w:pPr>
              <w:rPr>
                <w:rFonts w:asciiTheme="minorEastAsia" w:hAnsiTheme="minorEastAsia"/>
              </w:rPr>
            </w:pPr>
          </w:p>
        </w:tc>
      </w:tr>
      <w:tr w:rsidR="006A6C0A" w:rsidRPr="00911E26" w:rsidTr="00830F35">
        <w:trPr>
          <w:trHeight w:hRule="exact" w:val="567"/>
        </w:trPr>
        <w:tc>
          <w:tcPr>
            <w:tcW w:w="540"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830F35">
            <w:pPr>
              <w:pStyle w:val="TableParagraph"/>
              <w:spacing w:before="102"/>
              <w:jc w:val="center"/>
              <w:rPr>
                <w:rFonts w:ascii="宋体" w:eastAsia="宋体" w:hAnsi="宋体" w:cs="宋体"/>
                <w:sz w:val="21"/>
                <w:szCs w:val="21"/>
              </w:rPr>
            </w:pPr>
            <w:r w:rsidRPr="00911E26">
              <w:rPr>
                <w:rFonts w:ascii="宋体"/>
                <w:sz w:val="21"/>
              </w:rPr>
              <w:t>54</w:t>
            </w:r>
          </w:p>
        </w:tc>
        <w:tc>
          <w:tcPr>
            <w:tcW w:w="874"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830F35">
            <w:pPr>
              <w:pStyle w:val="TableParagraph"/>
              <w:spacing w:before="102"/>
              <w:jc w:val="center"/>
              <w:rPr>
                <w:rFonts w:ascii="宋体" w:eastAsia="宋体" w:hAnsi="宋体" w:cs="宋体"/>
                <w:sz w:val="21"/>
                <w:szCs w:val="21"/>
              </w:rPr>
            </w:pPr>
            <w:r w:rsidRPr="00911E26">
              <w:rPr>
                <w:rFonts w:ascii="宋体" w:eastAsia="宋体" w:hAnsi="宋体" w:cs="宋体"/>
                <w:sz w:val="21"/>
                <w:szCs w:val="21"/>
              </w:rPr>
              <w:t>服装</w:t>
            </w:r>
          </w:p>
        </w:tc>
        <w:tc>
          <w:tcPr>
            <w:tcW w:w="708"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830F35">
            <w:pPr>
              <w:jc w:val="center"/>
              <w:rPr>
                <w:lang w:eastAsia="zh-CN"/>
              </w:rPr>
            </w:pPr>
          </w:p>
        </w:tc>
        <w:tc>
          <w:tcPr>
            <w:tcW w:w="1303" w:type="dxa"/>
            <w:tcBorders>
              <w:top w:val="single" w:sz="4" w:space="0" w:color="000000"/>
              <w:left w:val="single" w:sz="4" w:space="0" w:color="000000"/>
              <w:bottom w:val="single" w:sz="4" w:space="0" w:color="000000"/>
              <w:right w:val="single" w:sz="4" w:space="0" w:color="000000"/>
            </w:tcBorders>
          </w:tcPr>
          <w:p w:rsidR="00DB5256" w:rsidRPr="00911E26" w:rsidRDefault="00DB5256" w:rsidP="00830F35">
            <w:pPr>
              <w:pStyle w:val="TableParagraph"/>
              <w:spacing w:before="102"/>
              <w:jc w:val="center"/>
              <w:rPr>
                <w:rFonts w:ascii="宋体" w:eastAsia="宋体" w:hAnsi="宋体" w:cs="宋体"/>
                <w:sz w:val="21"/>
                <w:szCs w:val="21"/>
              </w:rPr>
            </w:pPr>
            <w:r w:rsidRPr="00911E26">
              <w:rPr>
                <w:rFonts w:ascii="宋体" w:eastAsia="宋体" w:hAnsi="宋体" w:cs="宋体"/>
                <w:sz w:val="21"/>
                <w:szCs w:val="21"/>
              </w:rPr>
              <w:t>全部参数</w:t>
            </w:r>
          </w:p>
        </w:tc>
        <w:tc>
          <w:tcPr>
            <w:tcW w:w="992"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830F35">
            <w:pPr>
              <w:pStyle w:val="TableParagraph"/>
              <w:spacing w:line="273" w:lineRule="exact"/>
              <w:ind w:left="196"/>
              <w:rPr>
                <w:rFonts w:ascii="宋体" w:eastAsia="宋体" w:hAnsi="宋体" w:cs="宋体"/>
                <w:sz w:val="21"/>
                <w:szCs w:val="21"/>
                <w:lang w:eastAsia="zh-CN"/>
              </w:rPr>
            </w:pPr>
            <w:r w:rsidRPr="00911E26">
              <w:rPr>
                <w:rFonts w:ascii="宋体" w:hint="eastAsia"/>
                <w:sz w:val="21"/>
                <w:lang w:eastAsia="zh-CN"/>
              </w:rPr>
              <w:t>0529</w:t>
            </w:r>
          </w:p>
        </w:tc>
        <w:tc>
          <w:tcPr>
            <w:tcW w:w="3078" w:type="dxa"/>
            <w:tcBorders>
              <w:top w:val="single" w:sz="4" w:space="0" w:color="000000"/>
              <w:left w:val="single" w:sz="4" w:space="0" w:color="000000"/>
              <w:bottom w:val="single" w:sz="4" w:space="0" w:color="000000"/>
              <w:right w:val="single" w:sz="4" w:space="0" w:color="000000"/>
            </w:tcBorders>
          </w:tcPr>
          <w:p w:rsidR="00DB5256" w:rsidRPr="00911E26" w:rsidRDefault="00DB5256" w:rsidP="00830F35">
            <w:pPr>
              <w:pStyle w:val="TableParagraph"/>
              <w:spacing w:line="240" w:lineRule="exact"/>
              <w:jc w:val="center"/>
              <w:rPr>
                <w:rFonts w:ascii="宋体" w:eastAsia="宋体" w:hAnsi="宋体" w:cs="宋体"/>
                <w:sz w:val="21"/>
                <w:szCs w:val="21"/>
                <w:lang w:eastAsia="zh-CN"/>
              </w:rPr>
            </w:pPr>
            <w:r w:rsidRPr="00911E26">
              <w:rPr>
                <w:rFonts w:ascii="宋体" w:eastAsia="宋体" w:hAnsi="宋体" w:cs="宋体"/>
                <w:sz w:val="21"/>
                <w:szCs w:val="21"/>
                <w:lang w:eastAsia="zh-CN"/>
              </w:rPr>
              <w:t>服装理化性能的检验方法</w:t>
            </w:r>
          </w:p>
          <w:p w:rsidR="00DB5256" w:rsidRPr="00911E26" w:rsidRDefault="00DB5256" w:rsidP="00830F35">
            <w:pPr>
              <w:pStyle w:val="TableParagraph"/>
              <w:spacing w:line="274" w:lineRule="exact"/>
              <w:ind w:left="2"/>
              <w:jc w:val="center"/>
              <w:rPr>
                <w:rFonts w:ascii="宋体" w:eastAsia="宋体" w:hAnsi="宋体" w:cs="宋体"/>
                <w:sz w:val="21"/>
                <w:szCs w:val="21"/>
                <w:lang w:eastAsia="zh-CN"/>
              </w:rPr>
            </w:pPr>
            <w:r w:rsidRPr="00911E26">
              <w:rPr>
                <w:rFonts w:ascii="宋体"/>
                <w:sz w:val="21"/>
              </w:rPr>
              <w:t>GB/T</w:t>
            </w:r>
            <w:r w:rsidRPr="00911E26">
              <w:rPr>
                <w:rFonts w:ascii="宋体"/>
                <w:spacing w:val="-1"/>
                <w:sz w:val="21"/>
              </w:rPr>
              <w:t xml:space="preserve"> </w:t>
            </w:r>
            <w:r w:rsidRPr="00911E26">
              <w:rPr>
                <w:rFonts w:ascii="宋体"/>
                <w:sz w:val="21"/>
              </w:rPr>
              <w:t>21294-20</w:t>
            </w:r>
            <w:r w:rsidRPr="00911E26">
              <w:rPr>
                <w:rFonts w:ascii="宋体" w:hint="eastAsia"/>
                <w:sz w:val="21"/>
                <w:lang w:eastAsia="zh-CN"/>
              </w:rPr>
              <w:t>14</w:t>
            </w:r>
          </w:p>
        </w:tc>
        <w:tc>
          <w:tcPr>
            <w:tcW w:w="891"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830F35">
            <w:pPr>
              <w:pStyle w:val="TableParagraph"/>
              <w:jc w:val="center"/>
              <w:rPr>
                <w:rFonts w:asciiTheme="minorEastAsia" w:hAnsiTheme="minorEastAsia" w:cs="宋体"/>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DB5256" w:rsidRPr="00911E26" w:rsidRDefault="00DB5256" w:rsidP="00830F35">
            <w:pPr>
              <w:rPr>
                <w:rFonts w:asciiTheme="minorEastAsia" w:hAnsiTheme="minorEastAsia"/>
              </w:rPr>
            </w:pPr>
          </w:p>
        </w:tc>
      </w:tr>
      <w:tr w:rsidR="006A6C0A" w:rsidRPr="00911E26" w:rsidTr="00830F35">
        <w:trPr>
          <w:trHeight w:hRule="exact" w:val="567"/>
        </w:trPr>
        <w:tc>
          <w:tcPr>
            <w:tcW w:w="540"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830F35">
            <w:pPr>
              <w:pStyle w:val="TableParagraph"/>
              <w:spacing w:before="102"/>
              <w:jc w:val="center"/>
              <w:rPr>
                <w:rFonts w:ascii="宋体"/>
                <w:sz w:val="21"/>
                <w:lang w:eastAsia="zh-CN"/>
              </w:rPr>
            </w:pPr>
            <w:r w:rsidRPr="00911E26">
              <w:rPr>
                <w:rFonts w:ascii="宋体" w:hint="eastAsia"/>
                <w:sz w:val="21"/>
                <w:lang w:eastAsia="zh-CN"/>
              </w:rPr>
              <w:t>55</w:t>
            </w:r>
          </w:p>
        </w:tc>
        <w:tc>
          <w:tcPr>
            <w:tcW w:w="874" w:type="dxa"/>
            <w:tcBorders>
              <w:top w:val="single" w:sz="4" w:space="0" w:color="000000"/>
              <w:left w:val="single" w:sz="4" w:space="0" w:color="000000"/>
              <w:bottom w:val="single" w:sz="4" w:space="0" w:color="000000"/>
              <w:right w:val="single" w:sz="4" w:space="0" w:color="000000"/>
            </w:tcBorders>
          </w:tcPr>
          <w:p w:rsidR="00DB5256" w:rsidRPr="00911E26" w:rsidRDefault="00DB5256" w:rsidP="00830F35">
            <w:pPr>
              <w:pStyle w:val="TableParagraph"/>
              <w:spacing w:before="102"/>
              <w:jc w:val="center"/>
              <w:rPr>
                <w:rFonts w:ascii="宋体" w:eastAsia="宋体" w:hAnsi="宋体" w:cs="宋体"/>
                <w:sz w:val="21"/>
                <w:szCs w:val="21"/>
              </w:rPr>
            </w:pPr>
            <w:r w:rsidRPr="00911E26">
              <w:rPr>
                <w:rFonts w:ascii="宋体" w:eastAsia="宋体" w:hAnsi="宋体" w:cs="宋体"/>
                <w:sz w:val="21"/>
                <w:szCs w:val="21"/>
              </w:rPr>
              <w:t>服装</w:t>
            </w:r>
          </w:p>
        </w:tc>
        <w:tc>
          <w:tcPr>
            <w:tcW w:w="708"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830F35">
            <w:pPr>
              <w:jc w:val="center"/>
              <w:rPr>
                <w:lang w:eastAsia="zh-CN"/>
              </w:rPr>
            </w:pPr>
          </w:p>
        </w:tc>
        <w:tc>
          <w:tcPr>
            <w:tcW w:w="1303" w:type="dxa"/>
            <w:tcBorders>
              <w:top w:val="single" w:sz="4" w:space="0" w:color="000000"/>
              <w:left w:val="single" w:sz="4" w:space="0" w:color="000000"/>
              <w:bottom w:val="single" w:sz="4" w:space="0" w:color="000000"/>
              <w:right w:val="single" w:sz="4" w:space="0" w:color="000000"/>
            </w:tcBorders>
          </w:tcPr>
          <w:p w:rsidR="00DB5256" w:rsidRPr="00911E26" w:rsidRDefault="00DB5256" w:rsidP="00830F35">
            <w:pPr>
              <w:pStyle w:val="TableParagraph"/>
              <w:spacing w:before="102"/>
              <w:jc w:val="center"/>
              <w:rPr>
                <w:rFonts w:ascii="宋体" w:eastAsia="宋体" w:hAnsi="宋体" w:cs="宋体"/>
                <w:sz w:val="21"/>
                <w:szCs w:val="21"/>
              </w:rPr>
            </w:pPr>
            <w:r w:rsidRPr="00911E26">
              <w:rPr>
                <w:rFonts w:ascii="宋体" w:eastAsia="宋体" w:hAnsi="宋体" w:cs="宋体"/>
                <w:sz w:val="21"/>
                <w:szCs w:val="21"/>
              </w:rPr>
              <w:t>全部参数</w:t>
            </w:r>
          </w:p>
        </w:tc>
        <w:tc>
          <w:tcPr>
            <w:tcW w:w="992"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830F35">
            <w:pPr>
              <w:pStyle w:val="TableParagraph"/>
              <w:spacing w:line="273" w:lineRule="exact"/>
              <w:ind w:left="196"/>
              <w:rPr>
                <w:rFonts w:ascii="宋体" w:eastAsia="宋体" w:hAnsi="宋体" w:cs="宋体"/>
                <w:sz w:val="21"/>
                <w:szCs w:val="21"/>
                <w:lang w:eastAsia="zh-CN"/>
              </w:rPr>
            </w:pPr>
            <w:r w:rsidRPr="00911E26">
              <w:rPr>
                <w:rFonts w:ascii="宋体" w:hint="eastAsia"/>
                <w:sz w:val="21"/>
                <w:lang w:eastAsia="zh-CN"/>
              </w:rPr>
              <w:t>0529</w:t>
            </w:r>
          </w:p>
        </w:tc>
        <w:tc>
          <w:tcPr>
            <w:tcW w:w="3078" w:type="dxa"/>
            <w:tcBorders>
              <w:top w:val="single" w:sz="4" w:space="0" w:color="000000"/>
              <w:left w:val="single" w:sz="4" w:space="0" w:color="000000"/>
              <w:bottom w:val="single" w:sz="4" w:space="0" w:color="000000"/>
              <w:right w:val="single" w:sz="4" w:space="0" w:color="000000"/>
            </w:tcBorders>
          </w:tcPr>
          <w:p w:rsidR="00DB5256" w:rsidRPr="00911E26" w:rsidRDefault="00DB5256" w:rsidP="00830F35">
            <w:pPr>
              <w:pStyle w:val="TableParagraph"/>
              <w:spacing w:line="240" w:lineRule="exact"/>
              <w:jc w:val="center"/>
              <w:rPr>
                <w:rFonts w:ascii="宋体" w:eastAsia="宋体" w:hAnsi="宋体" w:cs="宋体"/>
                <w:sz w:val="21"/>
                <w:szCs w:val="21"/>
                <w:lang w:eastAsia="zh-CN"/>
              </w:rPr>
            </w:pPr>
            <w:r w:rsidRPr="00911E26">
              <w:rPr>
                <w:rFonts w:ascii="宋体" w:eastAsia="宋体" w:hAnsi="宋体" w:cs="宋体"/>
                <w:sz w:val="21"/>
                <w:szCs w:val="21"/>
                <w:lang w:eastAsia="zh-CN"/>
              </w:rPr>
              <w:t>服装理化性能</w:t>
            </w:r>
            <w:r w:rsidRPr="00911E26">
              <w:rPr>
                <w:rFonts w:ascii="宋体" w:eastAsia="宋体" w:hAnsi="宋体" w:cs="宋体" w:hint="eastAsia"/>
                <w:sz w:val="21"/>
                <w:szCs w:val="21"/>
                <w:lang w:eastAsia="zh-CN"/>
              </w:rPr>
              <w:t>的技术要求</w:t>
            </w:r>
          </w:p>
          <w:p w:rsidR="00DB5256" w:rsidRPr="00911E26" w:rsidRDefault="00DB5256" w:rsidP="00830F35">
            <w:pPr>
              <w:pStyle w:val="TableParagraph"/>
              <w:spacing w:line="274" w:lineRule="exact"/>
              <w:ind w:left="2"/>
              <w:jc w:val="center"/>
              <w:rPr>
                <w:rFonts w:ascii="宋体" w:eastAsia="宋体" w:hAnsi="宋体" w:cs="宋体"/>
                <w:sz w:val="21"/>
                <w:szCs w:val="21"/>
                <w:lang w:eastAsia="zh-CN"/>
              </w:rPr>
            </w:pPr>
            <w:r w:rsidRPr="00911E26">
              <w:rPr>
                <w:rFonts w:ascii="宋体"/>
                <w:sz w:val="21"/>
                <w:lang w:eastAsia="zh-CN"/>
              </w:rPr>
              <w:t>GB/T</w:t>
            </w:r>
            <w:r w:rsidRPr="00911E26">
              <w:rPr>
                <w:rFonts w:ascii="宋体"/>
                <w:spacing w:val="-1"/>
                <w:sz w:val="21"/>
                <w:lang w:eastAsia="zh-CN"/>
              </w:rPr>
              <w:t xml:space="preserve"> </w:t>
            </w:r>
            <w:r w:rsidRPr="00911E26">
              <w:rPr>
                <w:rFonts w:ascii="宋体"/>
                <w:sz w:val="21"/>
                <w:lang w:eastAsia="zh-CN"/>
              </w:rPr>
              <w:t>2129</w:t>
            </w:r>
            <w:r w:rsidRPr="00911E26">
              <w:rPr>
                <w:rFonts w:ascii="宋体" w:hint="eastAsia"/>
                <w:sz w:val="21"/>
                <w:lang w:eastAsia="zh-CN"/>
              </w:rPr>
              <w:t>5</w:t>
            </w:r>
            <w:r w:rsidRPr="00911E26">
              <w:rPr>
                <w:rFonts w:ascii="宋体"/>
                <w:sz w:val="21"/>
                <w:lang w:eastAsia="zh-CN"/>
              </w:rPr>
              <w:t>-20</w:t>
            </w:r>
            <w:r w:rsidRPr="00911E26">
              <w:rPr>
                <w:rFonts w:ascii="宋体" w:hint="eastAsia"/>
                <w:sz w:val="21"/>
                <w:lang w:eastAsia="zh-CN"/>
              </w:rPr>
              <w:t>14</w:t>
            </w:r>
          </w:p>
        </w:tc>
        <w:tc>
          <w:tcPr>
            <w:tcW w:w="891"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830F35">
            <w:pPr>
              <w:pStyle w:val="TableParagraph"/>
              <w:jc w:val="center"/>
              <w:rPr>
                <w:rFonts w:asciiTheme="minorEastAsia" w:hAnsiTheme="minorEastAsia" w:cs="宋体"/>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DB5256" w:rsidRPr="00911E26" w:rsidRDefault="00DB5256" w:rsidP="00830F35">
            <w:pPr>
              <w:rPr>
                <w:rFonts w:asciiTheme="minorEastAsia" w:hAnsiTheme="minorEastAsia"/>
              </w:rPr>
            </w:pPr>
          </w:p>
        </w:tc>
      </w:tr>
      <w:tr w:rsidR="006A6C0A" w:rsidRPr="00911E26" w:rsidTr="00830F35">
        <w:trPr>
          <w:trHeight w:hRule="exact" w:val="567"/>
        </w:trPr>
        <w:tc>
          <w:tcPr>
            <w:tcW w:w="540"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830F35">
            <w:pPr>
              <w:pStyle w:val="TableParagraph"/>
              <w:spacing w:before="78"/>
              <w:jc w:val="center"/>
              <w:rPr>
                <w:rFonts w:ascii="宋体" w:eastAsia="宋体" w:hAnsi="宋体" w:cs="宋体"/>
                <w:sz w:val="21"/>
                <w:szCs w:val="21"/>
              </w:rPr>
            </w:pPr>
            <w:r w:rsidRPr="00911E26">
              <w:rPr>
                <w:rFonts w:ascii="宋体" w:eastAsia="宋体" w:hAnsi="宋体" w:cs="宋体"/>
                <w:sz w:val="21"/>
                <w:szCs w:val="21"/>
              </w:rPr>
              <w:t>…</w:t>
            </w:r>
          </w:p>
        </w:tc>
        <w:tc>
          <w:tcPr>
            <w:tcW w:w="874"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830F35">
            <w:pPr>
              <w:pStyle w:val="TableParagraph"/>
              <w:spacing w:before="78"/>
              <w:jc w:val="center"/>
              <w:rPr>
                <w:rFonts w:ascii="宋体" w:eastAsia="宋体" w:hAnsi="宋体" w:cs="宋体"/>
                <w:sz w:val="21"/>
                <w:szCs w:val="21"/>
              </w:rPr>
            </w:pPr>
            <w:r w:rsidRPr="00911E26">
              <w:rPr>
                <w:rFonts w:ascii="宋体" w:eastAsia="宋体" w:hAnsi="宋体" w:cs="宋体"/>
                <w:sz w:val="21"/>
                <w:szCs w:val="21"/>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830F35">
            <w:pPr>
              <w:pStyle w:val="TableParagraph"/>
              <w:spacing w:before="78"/>
              <w:jc w:val="center"/>
              <w:rPr>
                <w:rFonts w:ascii="宋体" w:eastAsia="宋体" w:hAnsi="宋体" w:cs="宋体"/>
                <w:sz w:val="21"/>
                <w:szCs w:val="21"/>
              </w:rPr>
            </w:pPr>
            <w:r w:rsidRPr="00911E26">
              <w:rPr>
                <w:rFonts w:ascii="宋体" w:eastAsia="宋体" w:hAnsi="宋体" w:cs="宋体"/>
                <w:sz w:val="21"/>
                <w:szCs w:val="21"/>
              </w:rPr>
              <w:t>…</w:t>
            </w:r>
          </w:p>
        </w:tc>
        <w:tc>
          <w:tcPr>
            <w:tcW w:w="1303"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830F35">
            <w:pPr>
              <w:pStyle w:val="TableParagraph"/>
              <w:spacing w:before="78"/>
              <w:ind w:right="2"/>
              <w:jc w:val="center"/>
              <w:rPr>
                <w:rFonts w:ascii="宋体" w:eastAsia="宋体" w:hAnsi="宋体" w:cs="宋体"/>
                <w:sz w:val="21"/>
                <w:szCs w:val="21"/>
              </w:rPr>
            </w:pPr>
            <w:r w:rsidRPr="00911E26">
              <w:rPr>
                <w:rFonts w:ascii="宋体" w:eastAsia="宋体" w:hAnsi="宋体" w:cs="宋体"/>
                <w:sz w:val="21"/>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830F35">
            <w:pPr>
              <w:pStyle w:val="TableParagraph"/>
              <w:spacing w:before="78"/>
              <w:jc w:val="center"/>
              <w:rPr>
                <w:rFonts w:ascii="宋体" w:eastAsia="宋体" w:hAnsi="宋体" w:cs="宋体"/>
                <w:sz w:val="21"/>
                <w:szCs w:val="21"/>
              </w:rPr>
            </w:pPr>
            <w:r w:rsidRPr="00911E26">
              <w:rPr>
                <w:rFonts w:ascii="宋体" w:eastAsia="宋体" w:hAnsi="宋体" w:cs="宋体"/>
                <w:sz w:val="21"/>
                <w:szCs w:val="21"/>
              </w:rPr>
              <w:t>…</w:t>
            </w:r>
          </w:p>
        </w:tc>
        <w:tc>
          <w:tcPr>
            <w:tcW w:w="3078"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830F35">
            <w:pPr>
              <w:pStyle w:val="TableParagraph"/>
              <w:spacing w:before="78"/>
              <w:jc w:val="center"/>
              <w:rPr>
                <w:rFonts w:ascii="宋体" w:eastAsia="宋体" w:hAnsi="宋体" w:cs="宋体"/>
                <w:sz w:val="21"/>
                <w:szCs w:val="21"/>
              </w:rPr>
            </w:pPr>
            <w:r w:rsidRPr="00911E26">
              <w:rPr>
                <w:rFonts w:ascii="宋体" w:eastAsia="宋体" w:hAnsi="宋体" w:cs="宋体"/>
                <w:sz w:val="21"/>
                <w:szCs w:val="21"/>
              </w:rPr>
              <w:t>…</w:t>
            </w:r>
          </w:p>
        </w:tc>
        <w:tc>
          <w:tcPr>
            <w:tcW w:w="891" w:type="dxa"/>
            <w:tcBorders>
              <w:top w:val="single" w:sz="4" w:space="0" w:color="000000"/>
              <w:left w:val="single" w:sz="4" w:space="0" w:color="000000"/>
              <w:bottom w:val="single" w:sz="4" w:space="0" w:color="000000"/>
              <w:right w:val="single" w:sz="4" w:space="0" w:color="000000"/>
            </w:tcBorders>
            <w:vAlign w:val="center"/>
          </w:tcPr>
          <w:p w:rsidR="00DB5256" w:rsidRPr="00911E26" w:rsidRDefault="00DB5256" w:rsidP="00830F35">
            <w:pPr>
              <w:pStyle w:val="TableParagraph"/>
              <w:spacing w:before="76"/>
              <w:jc w:val="center"/>
              <w:rPr>
                <w:rFonts w:ascii="宋体" w:eastAsia="宋体" w:hAnsi="宋体" w:cs="宋体"/>
                <w:sz w:val="21"/>
                <w:szCs w:val="21"/>
              </w:rPr>
            </w:pPr>
            <w:r w:rsidRPr="00911E26">
              <w:rPr>
                <w:rFonts w:ascii="宋体" w:eastAsia="宋体" w:hAnsi="宋体" w:cs="宋体"/>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DB5256" w:rsidRPr="00911E26" w:rsidRDefault="00DB5256" w:rsidP="00830F35">
            <w:pPr>
              <w:rPr>
                <w:rFonts w:asciiTheme="minorEastAsia" w:hAnsiTheme="minorEastAsia"/>
              </w:rPr>
            </w:pPr>
          </w:p>
        </w:tc>
      </w:tr>
    </w:tbl>
    <w:p w:rsidR="006825DE" w:rsidRPr="00911E26" w:rsidRDefault="006825DE" w:rsidP="000456A3">
      <w:pPr>
        <w:pStyle w:val="11"/>
        <w:ind w:left="0" w:right="105"/>
        <w:rPr>
          <w:rFonts w:cs="宋体"/>
          <w:lang w:eastAsia="zh-CN"/>
        </w:rPr>
      </w:pPr>
    </w:p>
    <w:p w:rsidR="00D41F98" w:rsidRPr="00911E26" w:rsidRDefault="00C4089B">
      <w:pPr>
        <w:pStyle w:val="11"/>
        <w:ind w:right="105"/>
        <w:rPr>
          <w:b w:val="0"/>
          <w:bCs w:val="0"/>
        </w:rPr>
      </w:pPr>
      <w:r w:rsidRPr="00911E26">
        <w:rPr>
          <w:rFonts w:cs="宋体"/>
        </w:rPr>
        <w:t>3.3</w:t>
      </w:r>
      <w:r w:rsidRPr="00911E26">
        <w:rPr>
          <w:rFonts w:cs="宋体"/>
          <w:spacing w:val="-2"/>
        </w:rPr>
        <w:t xml:space="preserve"> </w:t>
      </w:r>
      <w:r w:rsidRPr="00911E26">
        <w:t>检测标准</w:t>
      </w:r>
    </w:p>
    <w:p w:rsidR="00D41F98" w:rsidRPr="00911E26" w:rsidRDefault="00C4089B" w:rsidP="007A1EBE">
      <w:pPr>
        <w:pStyle w:val="a3"/>
        <w:spacing w:before="113"/>
        <w:ind w:left="221" w:right="105"/>
        <w:rPr>
          <w:i w:val="0"/>
          <w:lang w:eastAsia="zh-CN"/>
        </w:rPr>
      </w:pPr>
      <w:r w:rsidRPr="00911E26">
        <w:rPr>
          <w:rFonts w:cs="宋体"/>
          <w:i w:val="0"/>
          <w:lang w:eastAsia="zh-CN"/>
        </w:rPr>
        <w:t>3.3.1</w:t>
      </w:r>
      <w:r w:rsidRPr="00911E26">
        <w:rPr>
          <w:rFonts w:cs="宋体"/>
          <w:i w:val="0"/>
          <w:spacing w:val="19"/>
          <w:lang w:eastAsia="zh-CN"/>
        </w:rPr>
        <w:t xml:space="preserve"> </w:t>
      </w:r>
      <w:r w:rsidRPr="00911E26">
        <w:rPr>
          <w:i w:val="0"/>
          <w:lang w:eastAsia="zh-CN"/>
        </w:rPr>
        <w:t>若一个检测项目</w:t>
      </w:r>
      <w:r w:rsidRPr="00911E26">
        <w:rPr>
          <w:rFonts w:cs="宋体"/>
          <w:i w:val="0"/>
          <w:lang w:eastAsia="zh-CN"/>
        </w:rPr>
        <w:t>/</w:t>
      </w:r>
      <w:r w:rsidRPr="00911E26">
        <w:rPr>
          <w:i w:val="0"/>
          <w:lang w:eastAsia="zh-CN"/>
        </w:rPr>
        <w:t>参数对应多个检测标</w:t>
      </w:r>
      <w:bookmarkStart w:id="2" w:name="3.3_检测标准"/>
      <w:bookmarkEnd w:id="2"/>
      <w:r w:rsidRPr="00911E26">
        <w:rPr>
          <w:i w:val="0"/>
          <w:lang w:eastAsia="zh-CN"/>
        </w:rPr>
        <w:t>准时，应按国内标准、国际标准、国外</w:t>
      </w:r>
      <w:r w:rsidRPr="00911E26">
        <w:rPr>
          <w:i w:val="0"/>
          <w:spacing w:val="-4"/>
          <w:lang w:eastAsia="zh-CN"/>
        </w:rPr>
        <w:t>标准、</w:t>
      </w:r>
      <w:r w:rsidR="00B04E2A" w:rsidRPr="00911E26">
        <w:rPr>
          <w:i w:val="0"/>
          <w:spacing w:val="-4"/>
          <w:lang w:eastAsia="zh-CN"/>
        </w:rPr>
        <w:t>非标准方法</w:t>
      </w:r>
      <w:r w:rsidR="00B04E2A" w:rsidRPr="00911E26">
        <w:rPr>
          <w:rFonts w:hint="eastAsia"/>
          <w:i w:val="0"/>
          <w:spacing w:val="-4"/>
          <w:lang w:eastAsia="zh-CN"/>
        </w:rPr>
        <w:t>和</w:t>
      </w:r>
      <w:r w:rsidRPr="00911E26">
        <w:rPr>
          <w:i w:val="0"/>
          <w:spacing w:val="-4"/>
          <w:lang w:eastAsia="zh-CN"/>
        </w:rPr>
        <w:t>实验室制定的方法顺序填写。参见表</w:t>
      </w:r>
      <w:r w:rsidRPr="00911E26">
        <w:rPr>
          <w:i w:val="0"/>
          <w:spacing w:val="-57"/>
          <w:lang w:eastAsia="zh-CN"/>
        </w:rPr>
        <w:t xml:space="preserve"> </w:t>
      </w:r>
      <w:r w:rsidR="00A1162B" w:rsidRPr="00911E26">
        <w:rPr>
          <w:rFonts w:ascii="Times New Roman" w:eastAsiaTheme="minorEastAsia" w:hAnsi="Times New Roman" w:cs="Times New Roman" w:hint="eastAsia"/>
          <w:i w:val="0"/>
          <w:lang w:eastAsia="zh-CN"/>
        </w:rPr>
        <w:t>6</w:t>
      </w:r>
      <w:r w:rsidRPr="00911E26">
        <w:rPr>
          <w:rFonts w:ascii="Times New Roman" w:eastAsia="Times New Roman" w:hAnsi="Times New Roman" w:cs="Times New Roman"/>
          <w:i w:val="0"/>
          <w:lang w:eastAsia="zh-CN"/>
        </w:rPr>
        <w:t xml:space="preserve"> </w:t>
      </w:r>
      <w:r w:rsidRPr="00911E26">
        <w:rPr>
          <w:i w:val="0"/>
          <w:lang w:eastAsia="zh-CN"/>
        </w:rPr>
        <w:t>纺织实验室检测对象规范表述示例</w:t>
      </w:r>
      <w:r w:rsidR="00A1162B" w:rsidRPr="00911E26">
        <w:rPr>
          <w:rFonts w:hint="eastAsia"/>
          <w:i w:val="0"/>
          <w:lang w:eastAsia="zh-CN"/>
        </w:rPr>
        <w:t>五</w:t>
      </w:r>
      <w:r w:rsidRPr="00911E26">
        <w:rPr>
          <w:i w:val="0"/>
          <w:lang w:eastAsia="zh-CN"/>
        </w:rPr>
        <w:t>。</w:t>
      </w:r>
    </w:p>
    <w:p w:rsidR="00A1162B" w:rsidRPr="00911E26" w:rsidRDefault="00C4089B" w:rsidP="00A2138A">
      <w:pPr>
        <w:pStyle w:val="a3"/>
        <w:spacing w:before="55"/>
        <w:ind w:left="2424" w:right="105"/>
        <w:rPr>
          <w:i w:val="0"/>
          <w:lang w:eastAsia="zh-CN"/>
        </w:rPr>
      </w:pPr>
      <w:r w:rsidRPr="00911E26">
        <w:rPr>
          <w:i w:val="0"/>
          <w:lang w:eastAsia="zh-CN"/>
        </w:rPr>
        <w:t xml:space="preserve">表 </w:t>
      </w:r>
      <w:r w:rsidR="00A1162B" w:rsidRPr="00911E26">
        <w:rPr>
          <w:rFonts w:cs="宋体" w:hint="eastAsia"/>
          <w:i w:val="0"/>
          <w:lang w:eastAsia="zh-CN"/>
        </w:rPr>
        <w:t>6</w:t>
      </w:r>
      <w:r w:rsidRPr="00911E26">
        <w:rPr>
          <w:i w:val="0"/>
          <w:lang w:eastAsia="zh-CN"/>
        </w:rPr>
        <w:t>纺织实验室检测对象规范表述示例</w:t>
      </w:r>
      <w:bookmarkStart w:id="3" w:name="3.4_限制范围"/>
      <w:bookmarkStart w:id="4" w:name="3.5_说明"/>
      <w:bookmarkEnd w:id="3"/>
      <w:bookmarkEnd w:id="4"/>
      <w:r w:rsidR="00A1162B" w:rsidRPr="00911E26">
        <w:rPr>
          <w:rFonts w:hint="eastAsia"/>
          <w:i w:val="0"/>
          <w:lang w:eastAsia="zh-CN"/>
        </w:rPr>
        <w:t>五</w:t>
      </w:r>
    </w:p>
    <w:tbl>
      <w:tblPr>
        <w:tblStyle w:val="TableNormal"/>
        <w:tblW w:w="9237" w:type="dxa"/>
        <w:tblInd w:w="124" w:type="dxa"/>
        <w:tblLayout w:type="fixed"/>
        <w:tblLook w:val="01E0" w:firstRow="1" w:lastRow="1" w:firstColumn="1" w:lastColumn="1" w:noHBand="0" w:noVBand="0"/>
      </w:tblPr>
      <w:tblGrid>
        <w:gridCol w:w="540"/>
        <w:gridCol w:w="874"/>
        <w:gridCol w:w="708"/>
        <w:gridCol w:w="1526"/>
        <w:gridCol w:w="911"/>
        <w:gridCol w:w="2936"/>
        <w:gridCol w:w="891"/>
        <w:gridCol w:w="851"/>
      </w:tblGrid>
      <w:tr w:rsidR="006A6C0A" w:rsidRPr="00911E26" w:rsidTr="00A44E9A">
        <w:trPr>
          <w:trHeight w:hRule="exact" w:val="398"/>
        </w:trPr>
        <w:tc>
          <w:tcPr>
            <w:tcW w:w="540" w:type="dxa"/>
            <w:vMerge w:val="restart"/>
            <w:tcBorders>
              <w:top w:val="single" w:sz="4" w:space="0" w:color="000000"/>
              <w:left w:val="single" w:sz="4" w:space="0" w:color="000000"/>
              <w:right w:val="single" w:sz="4" w:space="0" w:color="000000"/>
            </w:tcBorders>
            <w:shd w:val="clear" w:color="auto" w:fill="E7E7E7"/>
          </w:tcPr>
          <w:p w:rsidR="00A401D1" w:rsidRPr="00911E26" w:rsidRDefault="00A401D1" w:rsidP="00117D03">
            <w:pPr>
              <w:pStyle w:val="TableParagraph"/>
              <w:spacing w:before="30" w:line="340" w:lineRule="auto"/>
              <w:ind w:left="158" w:right="158"/>
              <w:rPr>
                <w:rFonts w:asciiTheme="minorEastAsia" w:hAnsiTheme="minorEastAsia" w:cs="宋体"/>
                <w:sz w:val="21"/>
                <w:szCs w:val="21"/>
              </w:rPr>
            </w:pPr>
            <w:r w:rsidRPr="00911E26">
              <w:rPr>
                <w:rFonts w:asciiTheme="minorEastAsia" w:hAnsiTheme="minorEastAsia" w:cs="宋体"/>
                <w:b/>
                <w:bCs/>
                <w:sz w:val="21"/>
                <w:szCs w:val="21"/>
              </w:rPr>
              <w:t>序 号</w:t>
            </w:r>
          </w:p>
        </w:tc>
        <w:tc>
          <w:tcPr>
            <w:tcW w:w="874" w:type="dxa"/>
            <w:vMerge w:val="restart"/>
            <w:tcBorders>
              <w:top w:val="single" w:sz="4" w:space="0" w:color="000000"/>
              <w:left w:val="single" w:sz="4" w:space="0" w:color="000000"/>
              <w:right w:val="single" w:sz="4" w:space="0" w:color="000000"/>
            </w:tcBorders>
            <w:shd w:val="clear" w:color="auto" w:fill="E7E7E7"/>
          </w:tcPr>
          <w:p w:rsidR="00A401D1" w:rsidRPr="00911E26" w:rsidRDefault="00A401D1" w:rsidP="00117D03">
            <w:pPr>
              <w:pStyle w:val="TableParagraph"/>
              <w:spacing w:before="30" w:line="340" w:lineRule="auto"/>
              <w:ind w:left="220" w:right="218"/>
              <w:rPr>
                <w:rFonts w:asciiTheme="minorEastAsia" w:hAnsiTheme="minorEastAsia" w:cs="宋体"/>
                <w:sz w:val="21"/>
                <w:szCs w:val="21"/>
              </w:rPr>
            </w:pPr>
            <w:r w:rsidRPr="00911E26">
              <w:rPr>
                <w:rFonts w:asciiTheme="minorEastAsia" w:hAnsiTheme="minorEastAsia" w:cs="宋体"/>
                <w:b/>
                <w:bCs/>
                <w:sz w:val="21"/>
                <w:szCs w:val="21"/>
              </w:rPr>
              <w:t>检测 对象</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E7E7E7"/>
          </w:tcPr>
          <w:p w:rsidR="00A401D1" w:rsidRPr="00911E26" w:rsidRDefault="00A401D1" w:rsidP="00117D03">
            <w:pPr>
              <w:pStyle w:val="TableParagraph"/>
              <w:spacing w:before="26"/>
              <w:ind w:left="638"/>
              <w:rPr>
                <w:rFonts w:asciiTheme="minorEastAsia" w:hAnsiTheme="minorEastAsia" w:cs="宋体"/>
                <w:sz w:val="21"/>
                <w:szCs w:val="21"/>
              </w:rPr>
            </w:pPr>
            <w:r w:rsidRPr="00911E26">
              <w:rPr>
                <w:rFonts w:asciiTheme="minorEastAsia" w:hAnsiTheme="minorEastAsia" w:cs="宋体"/>
                <w:b/>
                <w:bCs/>
                <w:sz w:val="21"/>
                <w:szCs w:val="21"/>
              </w:rPr>
              <w:t>项目/参数</w:t>
            </w:r>
          </w:p>
        </w:tc>
        <w:tc>
          <w:tcPr>
            <w:tcW w:w="911" w:type="dxa"/>
            <w:vMerge w:val="restart"/>
            <w:tcBorders>
              <w:top w:val="single" w:sz="4" w:space="0" w:color="000000"/>
              <w:left w:val="single" w:sz="4" w:space="0" w:color="000000"/>
              <w:right w:val="single" w:sz="4" w:space="0" w:color="000000"/>
            </w:tcBorders>
            <w:shd w:val="clear" w:color="auto" w:fill="E7E7E7"/>
          </w:tcPr>
          <w:p w:rsidR="00A401D1" w:rsidRPr="00911E26" w:rsidRDefault="00A401D1" w:rsidP="00117D03">
            <w:pPr>
              <w:pStyle w:val="TableParagraph"/>
              <w:spacing w:before="30" w:line="340" w:lineRule="auto"/>
              <w:ind w:left="196" w:right="197"/>
              <w:rPr>
                <w:rFonts w:asciiTheme="minorEastAsia" w:hAnsiTheme="minorEastAsia" w:cs="宋体"/>
                <w:sz w:val="21"/>
                <w:szCs w:val="21"/>
              </w:rPr>
            </w:pPr>
            <w:r w:rsidRPr="00911E26">
              <w:rPr>
                <w:rFonts w:asciiTheme="minorEastAsia" w:hAnsiTheme="minorEastAsia" w:cs="宋体"/>
                <w:b/>
                <w:bCs/>
                <w:sz w:val="21"/>
                <w:szCs w:val="21"/>
              </w:rPr>
              <w:t>领域 代码</w:t>
            </w:r>
          </w:p>
        </w:tc>
        <w:tc>
          <w:tcPr>
            <w:tcW w:w="2936" w:type="dxa"/>
            <w:vMerge w:val="restart"/>
            <w:tcBorders>
              <w:top w:val="single" w:sz="4" w:space="0" w:color="000000"/>
              <w:left w:val="single" w:sz="4" w:space="0" w:color="000000"/>
              <w:right w:val="single" w:sz="4" w:space="0" w:color="000000"/>
            </w:tcBorders>
            <w:shd w:val="clear" w:color="auto" w:fill="E7E7E7"/>
          </w:tcPr>
          <w:p w:rsidR="00A401D1" w:rsidRPr="00911E26" w:rsidRDefault="00A401D1" w:rsidP="00117D03">
            <w:pPr>
              <w:pStyle w:val="TableParagraph"/>
              <w:spacing w:before="30"/>
              <w:jc w:val="center"/>
              <w:rPr>
                <w:rFonts w:asciiTheme="minorEastAsia" w:hAnsiTheme="minorEastAsia" w:cs="宋体"/>
                <w:sz w:val="21"/>
                <w:szCs w:val="21"/>
                <w:lang w:eastAsia="zh-CN"/>
              </w:rPr>
            </w:pPr>
            <w:r w:rsidRPr="00911E26">
              <w:rPr>
                <w:rFonts w:asciiTheme="minorEastAsia" w:hAnsiTheme="minorEastAsia" w:cs="宋体"/>
                <w:b/>
                <w:bCs/>
                <w:sz w:val="21"/>
                <w:szCs w:val="21"/>
                <w:lang w:eastAsia="zh-CN"/>
              </w:rPr>
              <w:t>检测标准（方法）名称及编号</w:t>
            </w:r>
          </w:p>
          <w:p w:rsidR="00A401D1" w:rsidRPr="00911E26" w:rsidRDefault="00A401D1" w:rsidP="00117D03">
            <w:pPr>
              <w:pStyle w:val="TableParagraph"/>
              <w:spacing w:before="116"/>
              <w:jc w:val="center"/>
              <w:rPr>
                <w:rFonts w:asciiTheme="minorEastAsia" w:hAnsiTheme="minorEastAsia" w:cs="宋体"/>
                <w:sz w:val="21"/>
                <w:szCs w:val="21"/>
              </w:rPr>
            </w:pPr>
            <w:r w:rsidRPr="00911E26">
              <w:rPr>
                <w:rFonts w:asciiTheme="minorEastAsia" w:hAnsiTheme="minorEastAsia" w:cs="宋体"/>
                <w:b/>
                <w:bCs/>
                <w:sz w:val="21"/>
                <w:szCs w:val="21"/>
              </w:rPr>
              <w:t>（含年号）</w:t>
            </w:r>
          </w:p>
        </w:tc>
        <w:tc>
          <w:tcPr>
            <w:tcW w:w="891" w:type="dxa"/>
            <w:vMerge w:val="restart"/>
            <w:tcBorders>
              <w:top w:val="single" w:sz="4" w:space="0" w:color="000000"/>
              <w:left w:val="single" w:sz="4" w:space="0" w:color="000000"/>
              <w:right w:val="single" w:sz="4" w:space="0" w:color="000000"/>
            </w:tcBorders>
            <w:shd w:val="clear" w:color="auto" w:fill="E7E7E7"/>
            <w:vAlign w:val="center"/>
          </w:tcPr>
          <w:p w:rsidR="00A401D1" w:rsidRPr="00911E26" w:rsidRDefault="00A44E9A" w:rsidP="00A44E9A">
            <w:pPr>
              <w:pStyle w:val="TableParagraph"/>
              <w:spacing w:before="30" w:line="340" w:lineRule="auto"/>
              <w:ind w:left="227" w:right="227"/>
              <w:jc w:val="center"/>
              <w:rPr>
                <w:rFonts w:asciiTheme="minorEastAsia" w:hAnsiTheme="minorEastAsia" w:cs="宋体"/>
                <w:sz w:val="21"/>
                <w:szCs w:val="21"/>
              </w:rPr>
            </w:pPr>
            <w:r w:rsidRPr="00911E26">
              <w:rPr>
                <w:rFonts w:asciiTheme="minorEastAsia" w:hAnsiTheme="minorEastAsia" w:cs="宋体"/>
                <w:b/>
                <w:bCs/>
                <w:sz w:val="21"/>
                <w:szCs w:val="21"/>
              </w:rPr>
              <w:t>说明</w:t>
            </w:r>
          </w:p>
        </w:tc>
        <w:tc>
          <w:tcPr>
            <w:tcW w:w="851" w:type="dxa"/>
            <w:vMerge w:val="restart"/>
            <w:tcBorders>
              <w:top w:val="single" w:sz="4" w:space="0" w:color="000000"/>
              <w:left w:val="single" w:sz="4" w:space="0" w:color="000000"/>
              <w:right w:val="single" w:sz="4" w:space="0" w:color="000000"/>
            </w:tcBorders>
            <w:shd w:val="clear" w:color="auto" w:fill="E7E7E7"/>
            <w:vAlign w:val="center"/>
          </w:tcPr>
          <w:p w:rsidR="00A401D1" w:rsidRPr="00911E26" w:rsidRDefault="00A44E9A" w:rsidP="00A44E9A">
            <w:pPr>
              <w:pStyle w:val="TableParagraph"/>
              <w:spacing w:before="30" w:line="340" w:lineRule="auto"/>
              <w:ind w:left="100" w:right="101"/>
              <w:jc w:val="center"/>
              <w:rPr>
                <w:rFonts w:asciiTheme="minorEastAsia" w:hAnsiTheme="minorEastAsia" w:cs="宋体"/>
                <w:b/>
                <w:sz w:val="21"/>
                <w:szCs w:val="21"/>
              </w:rPr>
            </w:pPr>
            <w:r w:rsidRPr="00911E26">
              <w:rPr>
                <w:rFonts w:asciiTheme="minorEastAsia" w:hAnsiTheme="minorEastAsia" w:cs="宋体"/>
                <w:b/>
                <w:sz w:val="21"/>
                <w:szCs w:val="21"/>
              </w:rPr>
              <w:t>备注</w:t>
            </w:r>
          </w:p>
        </w:tc>
      </w:tr>
      <w:tr w:rsidR="006A6C0A" w:rsidRPr="00911E26" w:rsidTr="00A44E9A">
        <w:trPr>
          <w:trHeight w:hRule="exact" w:val="401"/>
        </w:trPr>
        <w:tc>
          <w:tcPr>
            <w:tcW w:w="540" w:type="dxa"/>
            <w:vMerge/>
            <w:tcBorders>
              <w:left w:val="single" w:sz="4" w:space="0" w:color="000000"/>
              <w:bottom w:val="single" w:sz="4" w:space="0" w:color="000000"/>
              <w:right w:val="single" w:sz="4" w:space="0" w:color="000000"/>
            </w:tcBorders>
            <w:shd w:val="clear" w:color="auto" w:fill="E7E7E7"/>
          </w:tcPr>
          <w:p w:rsidR="00A401D1" w:rsidRPr="00911E26" w:rsidRDefault="00A401D1" w:rsidP="00117D03">
            <w:pPr>
              <w:rPr>
                <w:rFonts w:asciiTheme="minorEastAsia" w:hAnsiTheme="minorEastAsia"/>
              </w:rPr>
            </w:pPr>
          </w:p>
        </w:tc>
        <w:tc>
          <w:tcPr>
            <w:tcW w:w="874" w:type="dxa"/>
            <w:vMerge/>
            <w:tcBorders>
              <w:left w:val="single" w:sz="4" w:space="0" w:color="000000"/>
              <w:bottom w:val="single" w:sz="4" w:space="0" w:color="000000"/>
              <w:right w:val="single" w:sz="4" w:space="0" w:color="000000"/>
            </w:tcBorders>
            <w:shd w:val="clear" w:color="auto" w:fill="E7E7E7"/>
          </w:tcPr>
          <w:p w:rsidR="00A401D1" w:rsidRPr="00911E26" w:rsidRDefault="00A401D1" w:rsidP="00117D03">
            <w:pPr>
              <w:rPr>
                <w:rFonts w:asciiTheme="minorEastAsia" w:hAnsiTheme="minorEastAsia"/>
              </w:rPr>
            </w:pPr>
          </w:p>
        </w:tc>
        <w:tc>
          <w:tcPr>
            <w:tcW w:w="708" w:type="dxa"/>
            <w:tcBorders>
              <w:top w:val="single" w:sz="4" w:space="0" w:color="000000"/>
              <w:left w:val="single" w:sz="4" w:space="0" w:color="000000"/>
              <w:bottom w:val="single" w:sz="4" w:space="0" w:color="000000"/>
              <w:right w:val="single" w:sz="4" w:space="0" w:color="000000"/>
            </w:tcBorders>
            <w:shd w:val="clear" w:color="auto" w:fill="E7E7E7"/>
          </w:tcPr>
          <w:p w:rsidR="00A401D1" w:rsidRPr="00911E26" w:rsidRDefault="00A401D1" w:rsidP="00117D03">
            <w:pPr>
              <w:pStyle w:val="TableParagraph"/>
              <w:spacing w:before="28"/>
              <w:ind w:left="2"/>
              <w:jc w:val="center"/>
              <w:rPr>
                <w:rFonts w:asciiTheme="minorEastAsia" w:hAnsiTheme="minorEastAsia" w:cs="宋体"/>
                <w:sz w:val="21"/>
                <w:szCs w:val="21"/>
              </w:rPr>
            </w:pPr>
            <w:r w:rsidRPr="00911E26">
              <w:rPr>
                <w:rFonts w:asciiTheme="minorEastAsia" w:hAnsiTheme="minorEastAsia" w:cs="宋体"/>
                <w:sz w:val="21"/>
                <w:szCs w:val="21"/>
              </w:rPr>
              <w:t>序号</w:t>
            </w:r>
          </w:p>
        </w:tc>
        <w:tc>
          <w:tcPr>
            <w:tcW w:w="1526" w:type="dxa"/>
            <w:tcBorders>
              <w:top w:val="single" w:sz="4" w:space="0" w:color="000000"/>
              <w:left w:val="single" w:sz="4" w:space="0" w:color="000000"/>
              <w:bottom w:val="single" w:sz="4" w:space="0" w:color="000000"/>
              <w:right w:val="single" w:sz="4" w:space="0" w:color="000000"/>
            </w:tcBorders>
            <w:shd w:val="clear" w:color="auto" w:fill="E7E7E7"/>
          </w:tcPr>
          <w:p w:rsidR="00A401D1" w:rsidRPr="00911E26" w:rsidRDefault="00A401D1" w:rsidP="00117D03">
            <w:pPr>
              <w:pStyle w:val="TableParagraph"/>
              <w:spacing w:before="28"/>
              <w:ind w:right="2"/>
              <w:jc w:val="center"/>
              <w:rPr>
                <w:rFonts w:asciiTheme="minorEastAsia" w:hAnsiTheme="minorEastAsia" w:cs="宋体"/>
                <w:sz w:val="21"/>
                <w:szCs w:val="21"/>
              </w:rPr>
            </w:pPr>
            <w:r w:rsidRPr="00911E26">
              <w:rPr>
                <w:rFonts w:asciiTheme="minorEastAsia" w:hAnsiTheme="minorEastAsia" w:cs="宋体"/>
                <w:sz w:val="21"/>
                <w:szCs w:val="21"/>
              </w:rPr>
              <w:t>名称</w:t>
            </w:r>
          </w:p>
        </w:tc>
        <w:tc>
          <w:tcPr>
            <w:tcW w:w="911" w:type="dxa"/>
            <w:vMerge/>
            <w:tcBorders>
              <w:left w:val="single" w:sz="4" w:space="0" w:color="000000"/>
              <w:bottom w:val="single" w:sz="4" w:space="0" w:color="000000"/>
              <w:right w:val="single" w:sz="4" w:space="0" w:color="000000"/>
            </w:tcBorders>
            <w:shd w:val="clear" w:color="auto" w:fill="E7E7E7"/>
          </w:tcPr>
          <w:p w:rsidR="00A401D1" w:rsidRPr="00911E26" w:rsidRDefault="00A401D1" w:rsidP="00117D03">
            <w:pPr>
              <w:rPr>
                <w:rFonts w:asciiTheme="minorEastAsia" w:hAnsiTheme="minorEastAsia"/>
              </w:rPr>
            </w:pPr>
          </w:p>
        </w:tc>
        <w:tc>
          <w:tcPr>
            <w:tcW w:w="2936" w:type="dxa"/>
            <w:vMerge/>
            <w:tcBorders>
              <w:left w:val="single" w:sz="4" w:space="0" w:color="000000"/>
              <w:bottom w:val="single" w:sz="4" w:space="0" w:color="000000"/>
              <w:right w:val="single" w:sz="4" w:space="0" w:color="000000"/>
            </w:tcBorders>
            <w:shd w:val="clear" w:color="auto" w:fill="E7E7E7"/>
          </w:tcPr>
          <w:p w:rsidR="00A401D1" w:rsidRPr="00911E26" w:rsidRDefault="00A401D1" w:rsidP="00117D03">
            <w:pPr>
              <w:rPr>
                <w:rFonts w:asciiTheme="minorEastAsia" w:hAnsiTheme="minorEastAsia"/>
              </w:rPr>
            </w:pPr>
          </w:p>
        </w:tc>
        <w:tc>
          <w:tcPr>
            <w:tcW w:w="891" w:type="dxa"/>
            <w:vMerge/>
            <w:tcBorders>
              <w:left w:val="single" w:sz="4" w:space="0" w:color="000000"/>
              <w:bottom w:val="single" w:sz="4" w:space="0" w:color="000000"/>
              <w:right w:val="single" w:sz="4" w:space="0" w:color="000000"/>
            </w:tcBorders>
            <w:shd w:val="clear" w:color="auto" w:fill="E7E7E7"/>
          </w:tcPr>
          <w:p w:rsidR="00A401D1" w:rsidRPr="00911E26" w:rsidRDefault="00A401D1" w:rsidP="00117D03">
            <w:pPr>
              <w:rPr>
                <w:rFonts w:asciiTheme="minorEastAsia" w:hAnsiTheme="minorEastAsia"/>
              </w:rPr>
            </w:pPr>
          </w:p>
        </w:tc>
        <w:tc>
          <w:tcPr>
            <w:tcW w:w="851" w:type="dxa"/>
            <w:vMerge/>
            <w:tcBorders>
              <w:left w:val="single" w:sz="4" w:space="0" w:color="000000"/>
              <w:bottom w:val="single" w:sz="4" w:space="0" w:color="000000"/>
              <w:right w:val="single" w:sz="4" w:space="0" w:color="000000"/>
            </w:tcBorders>
            <w:shd w:val="clear" w:color="auto" w:fill="E7E7E7"/>
          </w:tcPr>
          <w:p w:rsidR="00A401D1" w:rsidRPr="00911E26" w:rsidRDefault="00A401D1" w:rsidP="00117D03">
            <w:pPr>
              <w:rPr>
                <w:rFonts w:asciiTheme="minorEastAsia" w:hAnsiTheme="minorEastAsia"/>
              </w:rPr>
            </w:pPr>
          </w:p>
        </w:tc>
      </w:tr>
      <w:tr w:rsidR="006A6C0A" w:rsidRPr="00911E26" w:rsidTr="00A44E9A">
        <w:trPr>
          <w:trHeight w:hRule="exact" w:val="437"/>
        </w:trPr>
        <w:tc>
          <w:tcPr>
            <w:tcW w:w="540" w:type="dxa"/>
            <w:vMerge w:val="restart"/>
            <w:tcBorders>
              <w:top w:val="single" w:sz="4" w:space="0" w:color="000000"/>
              <w:left w:val="single" w:sz="4" w:space="0" w:color="000000"/>
              <w:right w:val="single" w:sz="4" w:space="0" w:color="000000"/>
            </w:tcBorders>
            <w:vAlign w:val="center"/>
          </w:tcPr>
          <w:p w:rsidR="00A2138A" w:rsidRPr="00911E26" w:rsidRDefault="00A2138A" w:rsidP="00A2138A">
            <w:pPr>
              <w:pStyle w:val="TableParagraph"/>
              <w:jc w:val="center"/>
              <w:rPr>
                <w:rFonts w:asciiTheme="minorEastAsia" w:hAnsiTheme="minorEastAsia" w:cs="宋体"/>
                <w:sz w:val="21"/>
                <w:szCs w:val="21"/>
                <w:lang w:eastAsia="zh-CN"/>
              </w:rPr>
            </w:pPr>
            <w:r w:rsidRPr="00911E26">
              <w:rPr>
                <w:rFonts w:asciiTheme="minorEastAsia" w:hAnsiTheme="minorEastAsia" w:hint="eastAsia"/>
                <w:sz w:val="21"/>
                <w:lang w:eastAsia="zh-CN"/>
              </w:rPr>
              <w:t>70</w:t>
            </w:r>
          </w:p>
        </w:tc>
        <w:tc>
          <w:tcPr>
            <w:tcW w:w="874" w:type="dxa"/>
            <w:vMerge w:val="restart"/>
            <w:tcBorders>
              <w:top w:val="single" w:sz="4" w:space="0" w:color="000000"/>
              <w:left w:val="single" w:sz="4" w:space="0" w:color="000000"/>
              <w:right w:val="single" w:sz="4" w:space="0" w:color="000000"/>
            </w:tcBorders>
            <w:vAlign w:val="center"/>
          </w:tcPr>
          <w:p w:rsidR="00A2138A" w:rsidRPr="00911E26" w:rsidRDefault="00A2138A" w:rsidP="00A2138A">
            <w:pPr>
              <w:pStyle w:val="TableParagraph"/>
              <w:jc w:val="center"/>
              <w:rPr>
                <w:rFonts w:asciiTheme="minorEastAsia" w:hAnsiTheme="minorEastAsia" w:cs="宋体"/>
                <w:sz w:val="21"/>
                <w:szCs w:val="21"/>
              </w:rPr>
            </w:pPr>
            <w:r w:rsidRPr="00911E26">
              <w:rPr>
                <w:rFonts w:asciiTheme="minorEastAsia" w:hAnsiTheme="minorEastAsia" w:cs="宋体" w:hint="eastAsia"/>
                <w:sz w:val="21"/>
                <w:szCs w:val="21"/>
                <w:lang w:eastAsia="zh-CN"/>
              </w:rPr>
              <w:t>纺织品</w:t>
            </w:r>
          </w:p>
        </w:tc>
        <w:tc>
          <w:tcPr>
            <w:tcW w:w="708" w:type="dxa"/>
            <w:tcBorders>
              <w:top w:val="single" w:sz="4" w:space="0" w:color="000000"/>
              <w:left w:val="single" w:sz="4" w:space="0" w:color="000000"/>
              <w:bottom w:val="single" w:sz="4" w:space="0" w:color="auto"/>
              <w:right w:val="single" w:sz="4" w:space="0" w:color="000000"/>
            </w:tcBorders>
          </w:tcPr>
          <w:p w:rsidR="00A2138A" w:rsidRPr="00911E26" w:rsidRDefault="00A2138A" w:rsidP="00117D03">
            <w:pPr>
              <w:pStyle w:val="TableParagraph"/>
              <w:spacing w:before="4"/>
              <w:jc w:val="center"/>
              <w:rPr>
                <w:rFonts w:asciiTheme="minorEastAsia" w:hAnsiTheme="minorEastAsia" w:cs="宋体"/>
                <w:sz w:val="21"/>
                <w:szCs w:val="21"/>
              </w:rPr>
            </w:pPr>
            <w:r w:rsidRPr="00911E26">
              <w:rPr>
                <w:rFonts w:asciiTheme="minorEastAsia" w:hAnsiTheme="minorEastAsia" w:cs="宋体"/>
                <w:sz w:val="21"/>
                <w:szCs w:val="21"/>
              </w:rPr>
              <w:t>…</w:t>
            </w:r>
          </w:p>
        </w:tc>
        <w:tc>
          <w:tcPr>
            <w:tcW w:w="1526" w:type="dxa"/>
            <w:tcBorders>
              <w:top w:val="single" w:sz="4" w:space="0" w:color="000000"/>
              <w:left w:val="single" w:sz="4" w:space="0" w:color="000000"/>
              <w:bottom w:val="single" w:sz="4" w:space="0" w:color="auto"/>
              <w:right w:val="single" w:sz="4" w:space="0" w:color="000000"/>
            </w:tcBorders>
          </w:tcPr>
          <w:p w:rsidR="00A2138A" w:rsidRPr="00911E26" w:rsidRDefault="00A2138A" w:rsidP="00117D03">
            <w:pPr>
              <w:pStyle w:val="TableParagraph"/>
              <w:spacing w:before="4"/>
              <w:ind w:right="2"/>
              <w:jc w:val="center"/>
              <w:rPr>
                <w:rFonts w:asciiTheme="minorEastAsia" w:hAnsiTheme="minorEastAsia" w:cs="宋体"/>
                <w:sz w:val="21"/>
                <w:szCs w:val="21"/>
              </w:rPr>
            </w:pPr>
            <w:r w:rsidRPr="00911E26">
              <w:rPr>
                <w:rFonts w:asciiTheme="minorEastAsia" w:hAnsiTheme="minorEastAsia" w:cs="宋体"/>
                <w:sz w:val="21"/>
                <w:szCs w:val="21"/>
              </w:rPr>
              <w:t>…</w:t>
            </w:r>
          </w:p>
        </w:tc>
        <w:tc>
          <w:tcPr>
            <w:tcW w:w="911" w:type="dxa"/>
            <w:tcBorders>
              <w:top w:val="single" w:sz="4" w:space="0" w:color="000000"/>
              <w:left w:val="single" w:sz="4" w:space="0" w:color="000000"/>
              <w:bottom w:val="single" w:sz="4" w:space="0" w:color="000000"/>
              <w:right w:val="single" w:sz="4" w:space="0" w:color="000000"/>
            </w:tcBorders>
          </w:tcPr>
          <w:p w:rsidR="00A2138A" w:rsidRPr="00911E26" w:rsidRDefault="00A2138A" w:rsidP="00117D03">
            <w:pPr>
              <w:pStyle w:val="TableParagraph"/>
              <w:spacing w:before="4"/>
              <w:jc w:val="center"/>
              <w:rPr>
                <w:rFonts w:asciiTheme="minorEastAsia" w:hAnsiTheme="minorEastAsia" w:cs="宋体"/>
                <w:sz w:val="21"/>
                <w:szCs w:val="21"/>
              </w:rPr>
            </w:pPr>
            <w:r w:rsidRPr="00911E26">
              <w:rPr>
                <w:rFonts w:asciiTheme="minorEastAsia" w:hAnsiTheme="minorEastAsia" w:cs="宋体"/>
                <w:sz w:val="21"/>
                <w:szCs w:val="21"/>
              </w:rPr>
              <w:t>…</w:t>
            </w:r>
          </w:p>
        </w:tc>
        <w:tc>
          <w:tcPr>
            <w:tcW w:w="2936" w:type="dxa"/>
            <w:tcBorders>
              <w:top w:val="single" w:sz="4" w:space="0" w:color="000000"/>
              <w:left w:val="single" w:sz="4" w:space="0" w:color="000000"/>
              <w:bottom w:val="single" w:sz="4" w:space="0" w:color="000000"/>
              <w:right w:val="single" w:sz="4" w:space="0" w:color="000000"/>
            </w:tcBorders>
          </w:tcPr>
          <w:p w:rsidR="00A2138A" w:rsidRPr="00911E26" w:rsidRDefault="00A2138A" w:rsidP="00117D03">
            <w:pPr>
              <w:pStyle w:val="TableParagraph"/>
              <w:spacing w:before="4"/>
              <w:jc w:val="center"/>
              <w:rPr>
                <w:rFonts w:asciiTheme="minorEastAsia" w:hAnsiTheme="minorEastAsia" w:cs="宋体"/>
                <w:sz w:val="21"/>
                <w:szCs w:val="21"/>
              </w:rPr>
            </w:pPr>
            <w:r w:rsidRPr="00911E26">
              <w:rPr>
                <w:rFonts w:asciiTheme="minorEastAsia" w:hAnsiTheme="minorEastAsia" w:cs="宋体"/>
                <w:sz w:val="21"/>
                <w:szCs w:val="21"/>
              </w:rPr>
              <w:t>…</w:t>
            </w:r>
          </w:p>
        </w:tc>
        <w:tc>
          <w:tcPr>
            <w:tcW w:w="891" w:type="dxa"/>
            <w:tcBorders>
              <w:top w:val="single" w:sz="4" w:space="0" w:color="000000"/>
              <w:left w:val="single" w:sz="4" w:space="0" w:color="000000"/>
              <w:bottom w:val="single" w:sz="4" w:space="0" w:color="000000"/>
              <w:right w:val="single" w:sz="4" w:space="0" w:color="000000"/>
            </w:tcBorders>
          </w:tcPr>
          <w:p w:rsidR="00A2138A" w:rsidRPr="00911E26" w:rsidRDefault="00A2138A" w:rsidP="00117D03">
            <w:pPr>
              <w:pStyle w:val="TableParagraph"/>
              <w:spacing w:before="4"/>
              <w:jc w:val="center"/>
              <w:rPr>
                <w:rFonts w:asciiTheme="minorEastAsia" w:hAnsiTheme="minorEastAsia" w:cs="宋体"/>
                <w:sz w:val="21"/>
                <w:szCs w:val="21"/>
              </w:rPr>
            </w:pPr>
            <w:r w:rsidRPr="00911E26">
              <w:rPr>
                <w:rFonts w:asciiTheme="minorEastAsia" w:hAnsiTheme="minorEastAsia" w:cs="宋体"/>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A2138A" w:rsidRPr="00911E26" w:rsidRDefault="00A2138A" w:rsidP="00117D03">
            <w:pPr>
              <w:pStyle w:val="TableParagraph"/>
              <w:spacing w:before="4"/>
              <w:ind w:left="100"/>
              <w:rPr>
                <w:rFonts w:asciiTheme="minorEastAsia" w:hAnsiTheme="minorEastAsia" w:cs="宋体"/>
                <w:sz w:val="21"/>
                <w:szCs w:val="21"/>
              </w:rPr>
            </w:pPr>
            <w:r w:rsidRPr="00911E26">
              <w:rPr>
                <w:rFonts w:asciiTheme="minorEastAsia" w:hAnsiTheme="minorEastAsia" w:cs="宋体"/>
                <w:sz w:val="21"/>
                <w:szCs w:val="21"/>
              </w:rPr>
              <w:t>…</w:t>
            </w:r>
          </w:p>
        </w:tc>
      </w:tr>
      <w:tr w:rsidR="006A6C0A" w:rsidRPr="00911E26" w:rsidTr="00A44E9A">
        <w:trPr>
          <w:trHeight w:hRule="exact" w:val="840"/>
        </w:trPr>
        <w:tc>
          <w:tcPr>
            <w:tcW w:w="540" w:type="dxa"/>
            <w:vMerge/>
            <w:tcBorders>
              <w:left w:val="single" w:sz="4" w:space="0" w:color="000000"/>
              <w:right w:val="single" w:sz="4" w:space="0" w:color="000000"/>
            </w:tcBorders>
          </w:tcPr>
          <w:p w:rsidR="00290840" w:rsidRPr="00911E26" w:rsidRDefault="00290840" w:rsidP="00117D03">
            <w:pPr>
              <w:rPr>
                <w:rFonts w:asciiTheme="minorEastAsia" w:hAnsiTheme="minorEastAsia"/>
              </w:rPr>
            </w:pPr>
          </w:p>
        </w:tc>
        <w:tc>
          <w:tcPr>
            <w:tcW w:w="874" w:type="dxa"/>
            <w:vMerge/>
            <w:tcBorders>
              <w:left w:val="single" w:sz="4" w:space="0" w:color="000000"/>
              <w:right w:val="single" w:sz="4" w:space="0" w:color="000000"/>
            </w:tcBorders>
          </w:tcPr>
          <w:p w:rsidR="00290840" w:rsidRPr="00911E26" w:rsidRDefault="00290840" w:rsidP="00117D03">
            <w:pPr>
              <w:rPr>
                <w:rFonts w:asciiTheme="minorEastAsia" w:hAnsiTheme="minorEastAsia"/>
              </w:rPr>
            </w:pPr>
          </w:p>
        </w:tc>
        <w:tc>
          <w:tcPr>
            <w:tcW w:w="708" w:type="dxa"/>
            <w:vMerge w:val="restart"/>
            <w:tcBorders>
              <w:top w:val="single" w:sz="4" w:space="0" w:color="auto"/>
              <w:left w:val="single" w:sz="4" w:space="0" w:color="000000"/>
              <w:right w:val="single" w:sz="4" w:space="0" w:color="000000"/>
            </w:tcBorders>
            <w:vAlign w:val="center"/>
          </w:tcPr>
          <w:p w:rsidR="00290840" w:rsidRPr="00911E26" w:rsidRDefault="00290840" w:rsidP="00A2138A">
            <w:pPr>
              <w:pStyle w:val="TableParagraph"/>
              <w:spacing w:before="4"/>
              <w:jc w:val="center"/>
              <w:rPr>
                <w:rFonts w:asciiTheme="minorEastAsia" w:hAnsiTheme="minorEastAsia" w:cs="宋体"/>
                <w:sz w:val="21"/>
                <w:szCs w:val="21"/>
                <w:lang w:eastAsia="zh-CN"/>
              </w:rPr>
            </w:pPr>
            <w:r w:rsidRPr="00911E26">
              <w:rPr>
                <w:rFonts w:asciiTheme="minorEastAsia" w:hAnsiTheme="minorEastAsia" w:cs="宋体" w:hint="eastAsia"/>
                <w:sz w:val="21"/>
                <w:szCs w:val="21"/>
                <w:lang w:eastAsia="zh-CN"/>
              </w:rPr>
              <w:t>34</w:t>
            </w:r>
          </w:p>
        </w:tc>
        <w:tc>
          <w:tcPr>
            <w:tcW w:w="1526" w:type="dxa"/>
            <w:vMerge w:val="restart"/>
            <w:tcBorders>
              <w:top w:val="single" w:sz="4" w:space="0" w:color="auto"/>
              <w:left w:val="single" w:sz="4" w:space="0" w:color="000000"/>
              <w:right w:val="single" w:sz="4" w:space="0" w:color="000000"/>
            </w:tcBorders>
            <w:vAlign w:val="center"/>
          </w:tcPr>
          <w:p w:rsidR="00290840" w:rsidRPr="00911E26" w:rsidRDefault="00290840" w:rsidP="00A2138A">
            <w:pPr>
              <w:pStyle w:val="TableParagraph"/>
              <w:spacing w:before="4"/>
              <w:ind w:right="2"/>
              <w:jc w:val="center"/>
              <w:rPr>
                <w:rFonts w:asciiTheme="minorEastAsia" w:hAnsiTheme="minorEastAsia" w:cs="宋体"/>
                <w:sz w:val="21"/>
                <w:szCs w:val="21"/>
                <w:lang w:eastAsia="zh-CN"/>
              </w:rPr>
            </w:pPr>
            <w:r w:rsidRPr="00911E26">
              <w:rPr>
                <w:rFonts w:ascii="宋体" w:hAnsi="宋体" w:hint="eastAsia"/>
                <w:sz w:val="21"/>
                <w:szCs w:val="21"/>
              </w:rPr>
              <w:t>防水性能</w:t>
            </w:r>
          </w:p>
        </w:tc>
        <w:tc>
          <w:tcPr>
            <w:tcW w:w="911" w:type="dxa"/>
            <w:tcBorders>
              <w:top w:val="single" w:sz="4" w:space="0" w:color="000000"/>
              <w:left w:val="single" w:sz="4" w:space="0" w:color="000000"/>
              <w:bottom w:val="single" w:sz="4" w:space="0" w:color="000000"/>
              <w:right w:val="single" w:sz="4" w:space="0" w:color="000000"/>
            </w:tcBorders>
            <w:vAlign w:val="center"/>
          </w:tcPr>
          <w:p w:rsidR="00290840" w:rsidRPr="00911E26" w:rsidRDefault="00290840" w:rsidP="00A2138A">
            <w:pPr>
              <w:pStyle w:val="TableParagraph"/>
              <w:spacing w:before="4"/>
              <w:jc w:val="center"/>
              <w:rPr>
                <w:rFonts w:asciiTheme="minorEastAsia" w:hAnsiTheme="minorEastAsia" w:cs="宋体"/>
                <w:sz w:val="21"/>
                <w:szCs w:val="21"/>
                <w:lang w:eastAsia="zh-CN"/>
              </w:rPr>
            </w:pPr>
            <w:r w:rsidRPr="00911E26">
              <w:rPr>
                <w:rFonts w:asciiTheme="minorEastAsia" w:hAnsiTheme="minorEastAsia" w:cs="宋体" w:hint="eastAsia"/>
                <w:sz w:val="21"/>
                <w:szCs w:val="21"/>
                <w:lang w:eastAsia="zh-CN"/>
              </w:rPr>
              <w:t>052909</w:t>
            </w:r>
          </w:p>
        </w:tc>
        <w:tc>
          <w:tcPr>
            <w:tcW w:w="2936" w:type="dxa"/>
            <w:tcBorders>
              <w:top w:val="single" w:sz="4" w:space="0" w:color="000000"/>
              <w:left w:val="single" w:sz="4" w:space="0" w:color="000000"/>
              <w:bottom w:val="single" w:sz="4" w:space="0" w:color="000000"/>
              <w:right w:val="single" w:sz="4" w:space="0" w:color="000000"/>
            </w:tcBorders>
          </w:tcPr>
          <w:p w:rsidR="00290840" w:rsidRPr="00911E26" w:rsidRDefault="00290840" w:rsidP="00117D03">
            <w:pPr>
              <w:pStyle w:val="TableParagraph"/>
              <w:spacing w:before="4"/>
              <w:jc w:val="center"/>
              <w:rPr>
                <w:rFonts w:ascii="宋体" w:hAnsi="宋体"/>
                <w:sz w:val="21"/>
                <w:szCs w:val="21"/>
                <w:lang w:eastAsia="zh-CN"/>
              </w:rPr>
            </w:pPr>
            <w:r w:rsidRPr="00911E26">
              <w:rPr>
                <w:rFonts w:ascii="宋体" w:hAnsi="宋体" w:hint="eastAsia"/>
                <w:sz w:val="21"/>
                <w:szCs w:val="21"/>
                <w:lang w:eastAsia="zh-CN"/>
              </w:rPr>
              <w:t xml:space="preserve">纺织品  防水性能的检测和评价 静水压法 </w:t>
            </w:r>
          </w:p>
          <w:p w:rsidR="00290840" w:rsidRPr="00911E26" w:rsidRDefault="00290840" w:rsidP="00117D03">
            <w:pPr>
              <w:pStyle w:val="TableParagraph"/>
              <w:spacing w:before="4"/>
              <w:jc w:val="center"/>
              <w:rPr>
                <w:rFonts w:asciiTheme="minorEastAsia" w:hAnsiTheme="minorEastAsia" w:cs="宋体"/>
                <w:sz w:val="21"/>
                <w:szCs w:val="21"/>
                <w:lang w:eastAsia="zh-CN"/>
              </w:rPr>
            </w:pPr>
            <w:r w:rsidRPr="00911E26">
              <w:rPr>
                <w:rFonts w:ascii="宋体" w:hAnsi="宋体" w:hint="eastAsia"/>
                <w:sz w:val="21"/>
                <w:szCs w:val="21"/>
                <w:lang w:eastAsia="zh-CN"/>
              </w:rPr>
              <w:t>GB/T 4744-2013</w:t>
            </w:r>
          </w:p>
        </w:tc>
        <w:tc>
          <w:tcPr>
            <w:tcW w:w="891" w:type="dxa"/>
            <w:tcBorders>
              <w:top w:val="single" w:sz="4" w:space="0" w:color="000000"/>
              <w:left w:val="single" w:sz="4" w:space="0" w:color="000000"/>
              <w:bottom w:val="single" w:sz="4" w:space="0" w:color="000000"/>
              <w:right w:val="single" w:sz="4" w:space="0" w:color="000000"/>
            </w:tcBorders>
          </w:tcPr>
          <w:p w:rsidR="00290840" w:rsidRPr="00911E26" w:rsidRDefault="00290840" w:rsidP="00117D03">
            <w:pPr>
              <w:pStyle w:val="TableParagraph"/>
              <w:spacing w:before="4"/>
              <w:jc w:val="center"/>
              <w:rPr>
                <w:rFonts w:asciiTheme="minorEastAsia" w:hAnsiTheme="minorEastAsia" w:cs="宋体"/>
                <w:sz w:val="21"/>
                <w:szCs w:val="21"/>
                <w:lang w:eastAsia="zh-CN"/>
              </w:rPr>
            </w:pPr>
          </w:p>
        </w:tc>
        <w:tc>
          <w:tcPr>
            <w:tcW w:w="851" w:type="dxa"/>
            <w:tcBorders>
              <w:top w:val="single" w:sz="4" w:space="0" w:color="000000"/>
              <w:left w:val="single" w:sz="4" w:space="0" w:color="000000"/>
              <w:bottom w:val="single" w:sz="4" w:space="0" w:color="000000"/>
              <w:right w:val="single" w:sz="4" w:space="0" w:color="000000"/>
            </w:tcBorders>
          </w:tcPr>
          <w:p w:rsidR="00290840" w:rsidRPr="00911E26" w:rsidRDefault="00290840" w:rsidP="00117D03">
            <w:pPr>
              <w:pStyle w:val="TableParagraph"/>
              <w:spacing w:before="4"/>
              <w:ind w:left="100"/>
              <w:rPr>
                <w:rFonts w:asciiTheme="minorEastAsia" w:hAnsiTheme="minorEastAsia" w:cs="宋体"/>
                <w:sz w:val="21"/>
                <w:szCs w:val="21"/>
                <w:lang w:eastAsia="zh-CN"/>
              </w:rPr>
            </w:pPr>
          </w:p>
        </w:tc>
      </w:tr>
      <w:tr w:rsidR="006A6C0A" w:rsidRPr="00911E26" w:rsidTr="00A44E9A">
        <w:trPr>
          <w:trHeight w:hRule="exact" w:val="566"/>
        </w:trPr>
        <w:tc>
          <w:tcPr>
            <w:tcW w:w="540" w:type="dxa"/>
            <w:vMerge/>
            <w:tcBorders>
              <w:left w:val="single" w:sz="4" w:space="0" w:color="000000"/>
              <w:right w:val="single" w:sz="4" w:space="0" w:color="000000"/>
            </w:tcBorders>
          </w:tcPr>
          <w:p w:rsidR="00290840" w:rsidRPr="00911E26" w:rsidRDefault="00290840" w:rsidP="00117D03">
            <w:pPr>
              <w:rPr>
                <w:rFonts w:asciiTheme="minorEastAsia" w:hAnsiTheme="minorEastAsia"/>
                <w:lang w:eastAsia="zh-CN"/>
              </w:rPr>
            </w:pPr>
          </w:p>
        </w:tc>
        <w:tc>
          <w:tcPr>
            <w:tcW w:w="874" w:type="dxa"/>
            <w:vMerge/>
            <w:tcBorders>
              <w:left w:val="single" w:sz="4" w:space="0" w:color="000000"/>
              <w:right w:val="single" w:sz="4" w:space="0" w:color="000000"/>
            </w:tcBorders>
          </w:tcPr>
          <w:p w:rsidR="00290840" w:rsidRPr="00911E26" w:rsidRDefault="00290840" w:rsidP="00117D03">
            <w:pPr>
              <w:rPr>
                <w:rFonts w:asciiTheme="minorEastAsia" w:hAnsiTheme="minorEastAsia"/>
                <w:lang w:eastAsia="zh-CN"/>
              </w:rPr>
            </w:pPr>
          </w:p>
        </w:tc>
        <w:tc>
          <w:tcPr>
            <w:tcW w:w="708" w:type="dxa"/>
            <w:vMerge/>
            <w:tcBorders>
              <w:left w:val="single" w:sz="4" w:space="0" w:color="000000"/>
              <w:right w:val="single" w:sz="4" w:space="0" w:color="000000"/>
            </w:tcBorders>
            <w:vAlign w:val="center"/>
          </w:tcPr>
          <w:p w:rsidR="00290840" w:rsidRPr="00911E26" w:rsidRDefault="00290840" w:rsidP="00A2138A">
            <w:pPr>
              <w:pStyle w:val="TableParagraph"/>
              <w:spacing w:before="4"/>
              <w:jc w:val="center"/>
              <w:rPr>
                <w:rFonts w:asciiTheme="minorEastAsia" w:hAnsiTheme="minorEastAsia" w:cs="宋体"/>
                <w:sz w:val="21"/>
                <w:szCs w:val="21"/>
                <w:lang w:eastAsia="zh-CN"/>
              </w:rPr>
            </w:pPr>
          </w:p>
        </w:tc>
        <w:tc>
          <w:tcPr>
            <w:tcW w:w="1526" w:type="dxa"/>
            <w:vMerge/>
            <w:tcBorders>
              <w:left w:val="single" w:sz="4" w:space="0" w:color="000000"/>
              <w:right w:val="single" w:sz="4" w:space="0" w:color="000000"/>
            </w:tcBorders>
            <w:vAlign w:val="center"/>
          </w:tcPr>
          <w:p w:rsidR="00290840" w:rsidRPr="00911E26" w:rsidRDefault="00290840" w:rsidP="00A2138A">
            <w:pPr>
              <w:pStyle w:val="TableParagraph"/>
              <w:spacing w:before="4"/>
              <w:ind w:right="2"/>
              <w:jc w:val="center"/>
              <w:rPr>
                <w:rFonts w:asciiTheme="minorEastAsia" w:hAnsiTheme="minorEastAsia" w:cs="宋体"/>
                <w:sz w:val="21"/>
                <w:szCs w:val="21"/>
                <w:lang w:eastAsia="zh-CN"/>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290840" w:rsidRPr="00911E26" w:rsidRDefault="00290840" w:rsidP="00A2138A">
            <w:pPr>
              <w:pStyle w:val="TableParagraph"/>
              <w:spacing w:before="4"/>
              <w:jc w:val="center"/>
              <w:rPr>
                <w:rFonts w:asciiTheme="minorEastAsia" w:hAnsiTheme="minorEastAsia" w:cs="宋体"/>
                <w:sz w:val="21"/>
                <w:szCs w:val="21"/>
                <w:lang w:eastAsia="zh-CN"/>
              </w:rPr>
            </w:pPr>
            <w:r w:rsidRPr="00911E26">
              <w:rPr>
                <w:rFonts w:asciiTheme="minorEastAsia" w:hAnsiTheme="minorEastAsia" w:cs="宋体" w:hint="eastAsia"/>
                <w:sz w:val="21"/>
                <w:szCs w:val="21"/>
                <w:lang w:eastAsia="zh-CN"/>
              </w:rPr>
              <w:t>052909</w:t>
            </w:r>
          </w:p>
        </w:tc>
        <w:tc>
          <w:tcPr>
            <w:tcW w:w="2936" w:type="dxa"/>
            <w:tcBorders>
              <w:top w:val="single" w:sz="4" w:space="0" w:color="000000"/>
              <w:left w:val="single" w:sz="4" w:space="0" w:color="000000"/>
              <w:bottom w:val="single" w:sz="4" w:space="0" w:color="000000"/>
              <w:right w:val="single" w:sz="4" w:space="0" w:color="000000"/>
            </w:tcBorders>
          </w:tcPr>
          <w:p w:rsidR="00290840" w:rsidRPr="00911E26" w:rsidRDefault="00290840" w:rsidP="00117D03">
            <w:pPr>
              <w:pStyle w:val="TableParagraph"/>
              <w:spacing w:before="4"/>
              <w:jc w:val="center"/>
              <w:rPr>
                <w:rFonts w:asciiTheme="minorEastAsia" w:hAnsiTheme="minorEastAsia" w:cs="宋体"/>
                <w:sz w:val="21"/>
                <w:szCs w:val="21"/>
                <w:lang w:eastAsia="zh-CN"/>
              </w:rPr>
            </w:pPr>
            <w:r w:rsidRPr="00911E26">
              <w:rPr>
                <w:rFonts w:ascii="宋体" w:hAnsi="宋体" w:hint="eastAsia"/>
                <w:sz w:val="21"/>
                <w:szCs w:val="21"/>
                <w:lang w:eastAsia="zh-CN"/>
              </w:rPr>
              <w:t>涂层织物 抗渗水性的测定 FZ/T 01004-2008</w:t>
            </w:r>
          </w:p>
        </w:tc>
        <w:tc>
          <w:tcPr>
            <w:tcW w:w="891" w:type="dxa"/>
            <w:tcBorders>
              <w:top w:val="single" w:sz="4" w:space="0" w:color="000000"/>
              <w:left w:val="single" w:sz="4" w:space="0" w:color="000000"/>
              <w:bottom w:val="single" w:sz="4" w:space="0" w:color="000000"/>
              <w:right w:val="single" w:sz="4" w:space="0" w:color="000000"/>
            </w:tcBorders>
          </w:tcPr>
          <w:p w:rsidR="00290840" w:rsidRPr="00911E26" w:rsidRDefault="00290840" w:rsidP="00117D03">
            <w:pPr>
              <w:pStyle w:val="TableParagraph"/>
              <w:spacing w:before="4"/>
              <w:jc w:val="center"/>
              <w:rPr>
                <w:rFonts w:asciiTheme="minorEastAsia" w:hAnsiTheme="minorEastAsia" w:cs="宋体"/>
                <w:sz w:val="21"/>
                <w:szCs w:val="21"/>
                <w:lang w:eastAsia="zh-CN"/>
              </w:rPr>
            </w:pPr>
          </w:p>
        </w:tc>
        <w:tc>
          <w:tcPr>
            <w:tcW w:w="851" w:type="dxa"/>
            <w:tcBorders>
              <w:top w:val="single" w:sz="4" w:space="0" w:color="000000"/>
              <w:left w:val="single" w:sz="4" w:space="0" w:color="000000"/>
              <w:bottom w:val="single" w:sz="4" w:space="0" w:color="000000"/>
              <w:right w:val="single" w:sz="4" w:space="0" w:color="000000"/>
            </w:tcBorders>
          </w:tcPr>
          <w:p w:rsidR="00290840" w:rsidRPr="00911E26" w:rsidRDefault="00290840" w:rsidP="00117D03">
            <w:pPr>
              <w:pStyle w:val="TableParagraph"/>
              <w:spacing w:before="4"/>
              <w:ind w:left="100"/>
              <w:rPr>
                <w:rFonts w:asciiTheme="minorEastAsia" w:hAnsiTheme="minorEastAsia" w:cs="宋体"/>
                <w:sz w:val="21"/>
                <w:szCs w:val="21"/>
                <w:lang w:eastAsia="zh-CN"/>
              </w:rPr>
            </w:pPr>
          </w:p>
        </w:tc>
      </w:tr>
      <w:tr w:rsidR="006A6C0A" w:rsidRPr="00911E26" w:rsidTr="00F01566">
        <w:trPr>
          <w:trHeight w:hRule="exact" w:val="1230"/>
        </w:trPr>
        <w:tc>
          <w:tcPr>
            <w:tcW w:w="540" w:type="dxa"/>
            <w:vMerge/>
            <w:tcBorders>
              <w:left w:val="single" w:sz="4" w:space="0" w:color="000000"/>
              <w:right w:val="single" w:sz="4" w:space="0" w:color="000000"/>
            </w:tcBorders>
          </w:tcPr>
          <w:p w:rsidR="00290840" w:rsidRPr="00911E26" w:rsidRDefault="00290840" w:rsidP="00117D03">
            <w:pPr>
              <w:rPr>
                <w:rFonts w:asciiTheme="minorEastAsia" w:hAnsiTheme="minorEastAsia"/>
                <w:lang w:eastAsia="zh-CN"/>
              </w:rPr>
            </w:pPr>
          </w:p>
        </w:tc>
        <w:tc>
          <w:tcPr>
            <w:tcW w:w="874" w:type="dxa"/>
            <w:vMerge/>
            <w:tcBorders>
              <w:left w:val="single" w:sz="4" w:space="0" w:color="000000"/>
              <w:right w:val="single" w:sz="4" w:space="0" w:color="000000"/>
            </w:tcBorders>
          </w:tcPr>
          <w:p w:rsidR="00290840" w:rsidRPr="00911E26" w:rsidRDefault="00290840" w:rsidP="00117D03">
            <w:pPr>
              <w:rPr>
                <w:rFonts w:asciiTheme="minorEastAsia" w:hAnsiTheme="minorEastAsia"/>
                <w:lang w:eastAsia="zh-CN"/>
              </w:rPr>
            </w:pPr>
          </w:p>
        </w:tc>
        <w:tc>
          <w:tcPr>
            <w:tcW w:w="708" w:type="dxa"/>
            <w:vMerge/>
            <w:tcBorders>
              <w:left w:val="single" w:sz="4" w:space="0" w:color="000000"/>
              <w:right w:val="single" w:sz="4" w:space="0" w:color="000000"/>
            </w:tcBorders>
            <w:vAlign w:val="center"/>
          </w:tcPr>
          <w:p w:rsidR="00290840" w:rsidRPr="00911E26" w:rsidRDefault="00290840" w:rsidP="00A2138A">
            <w:pPr>
              <w:pStyle w:val="TableParagraph"/>
              <w:spacing w:before="4"/>
              <w:jc w:val="center"/>
              <w:rPr>
                <w:rFonts w:asciiTheme="minorEastAsia" w:hAnsiTheme="minorEastAsia" w:cs="宋体"/>
                <w:sz w:val="21"/>
                <w:szCs w:val="21"/>
                <w:lang w:eastAsia="zh-CN"/>
              </w:rPr>
            </w:pPr>
          </w:p>
        </w:tc>
        <w:tc>
          <w:tcPr>
            <w:tcW w:w="1526" w:type="dxa"/>
            <w:vMerge/>
            <w:tcBorders>
              <w:left w:val="single" w:sz="4" w:space="0" w:color="000000"/>
              <w:right w:val="single" w:sz="4" w:space="0" w:color="000000"/>
            </w:tcBorders>
            <w:vAlign w:val="center"/>
          </w:tcPr>
          <w:p w:rsidR="00290840" w:rsidRPr="00911E26" w:rsidRDefault="00290840" w:rsidP="00A2138A">
            <w:pPr>
              <w:pStyle w:val="TableParagraph"/>
              <w:spacing w:before="4"/>
              <w:ind w:right="2"/>
              <w:jc w:val="center"/>
              <w:rPr>
                <w:rFonts w:asciiTheme="minorEastAsia" w:hAnsiTheme="minorEastAsia" w:cs="宋体"/>
                <w:sz w:val="21"/>
                <w:szCs w:val="21"/>
                <w:lang w:eastAsia="zh-CN"/>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290840" w:rsidRPr="00911E26" w:rsidRDefault="00290840" w:rsidP="00A2138A">
            <w:pPr>
              <w:pStyle w:val="TableParagraph"/>
              <w:spacing w:before="4"/>
              <w:jc w:val="center"/>
              <w:rPr>
                <w:rFonts w:asciiTheme="minorEastAsia" w:hAnsiTheme="minorEastAsia" w:cs="宋体"/>
                <w:sz w:val="21"/>
                <w:szCs w:val="21"/>
                <w:lang w:eastAsia="zh-CN"/>
              </w:rPr>
            </w:pPr>
            <w:r w:rsidRPr="00911E26">
              <w:rPr>
                <w:rFonts w:asciiTheme="minorEastAsia" w:hAnsiTheme="minorEastAsia" w:cs="宋体" w:hint="eastAsia"/>
                <w:sz w:val="21"/>
                <w:szCs w:val="21"/>
                <w:lang w:eastAsia="zh-CN"/>
              </w:rPr>
              <w:t>052909</w:t>
            </w:r>
          </w:p>
        </w:tc>
        <w:tc>
          <w:tcPr>
            <w:tcW w:w="2936" w:type="dxa"/>
            <w:tcBorders>
              <w:top w:val="single" w:sz="4" w:space="0" w:color="000000"/>
              <w:left w:val="single" w:sz="4" w:space="0" w:color="000000"/>
              <w:bottom w:val="single" w:sz="4" w:space="0" w:color="000000"/>
              <w:right w:val="single" w:sz="4" w:space="0" w:color="000000"/>
            </w:tcBorders>
          </w:tcPr>
          <w:p w:rsidR="00290840" w:rsidRPr="00911E26" w:rsidRDefault="00F01566" w:rsidP="00117D03">
            <w:pPr>
              <w:pStyle w:val="TableParagraph"/>
              <w:spacing w:before="4"/>
              <w:jc w:val="center"/>
              <w:rPr>
                <w:rFonts w:ascii="宋体" w:hAnsi="宋体"/>
                <w:sz w:val="21"/>
                <w:szCs w:val="21"/>
                <w:lang w:eastAsia="zh-CN"/>
              </w:rPr>
            </w:pPr>
            <w:r w:rsidRPr="00911E26">
              <w:rPr>
                <w:rFonts w:ascii="宋体" w:hAnsi="宋体"/>
                <w:sz w:val="21"/>
                <w:szCs w:val="21"/>
                <w:lang w:eastAsia="zh-CN"/>
              </w:rPr>
              <w:t>纺织品 非织造</w:t>
            </w:r>
            <w:proofErr w:type="gramStart"/>
            <w:r w:rsidRPr="00911E26">
              <w:rPr>
                <w:rFonts w:ascii="宋体" w:hAnsi="宋体"/>
                <w:sz w:val="21"/>
                <w:szCs w:val="21"/>
                <w:lang w:eastAsia="zh-CN"/>
              </w:rPr>
              <w:t>布试验</w:t>
            </w:r>
            <w:proofErr w:type="gramEnd"/>
            <w:r w:rsidRPr="00911E26">
              <w:rPr>
                <w:rFonts w:ascii="宋体" w:hAnsi="宋体"/>
                <w:sz w:val="21"/>
                <w:szCs w:val="21"/>
                <w:lang w:eastAsia="zh-CN"/>
              </w:rPr>
              <w:t>方法 第16部分:耐水渗透的测定(静水压)</w:t>
            </w:r>
          </w:p>
          <w:p w:rsidR="00F01566" w:rsidRPr="00911E26" w:rsidRDefault="00F01566" w:rsidP="00117D03">
            <w:pPr>
              <w:pStyle w:val="TableParagraph"/>
              <w:spacing w:before="4"/>
              <w:jc w:val="center"/>
              <w:rPr>
                <w:rFonts w:ascii="宋体" w:hAnsi="宋体"/>
                <w:sz w:val="21"/>
                <w:szCs w:val="21"/>
                <w:lang w:eastAsia="zh-CN"/>
              </w:rPr>
            </w:pPr>
            <w:r w:rsidRPr="00911E26">
              <w:rPr>
                <w:rFonts w:ascii="宋体" w:hAnsi="宋体" w:hint="eastAsia"/>
                <w:sz w:val="21"/>
                <w:szCs w:val="21"/>
                <w:lang w:eastAsia="zh-CN"/>
              </w:rPr>
              <w:t>ISO 9073-16-2007</w:t>
            </w:r>
          </w:p>
        </w:tc>
        <w:tc>
          <w:tcPr>
            <w:tcW w:w="891" w:type="dxa"/>
            <w:tcBorders>
              <w:top w:val="single" w:sz="4" w:space="0" w:color="000000"/>
              <w:left w:val="single" w:sz="4" w:space="0" w:color="000000"/>
              <w:bottom w:val="single" w:sz="4" w:space="0" w:color="000000"/>
              <w:right w:val="single" w:sz="4" w:space="0" w:color="000000"/>
            </w:tcBorders>
          </w:tcPr>
          <w:p w:rsidR="00290840" w:rsidRPr="00911E26" w:rsidRDefault="00290840" w:rsidP="00117D03">
            <w:pPr>
              <w:pStyle w:val="TableParagraph"/>
              <w:spacing w:before="4"/>
              <w:jc w:val="center"/>
              <w:rPr>
                <w:rFonts w:asciiTheme="minorEastAsia" w:hAnsiTheme="minorEastAsia" w:cs="宋体"/>
                <w:sz w:val="21"/>
                <w:szCs w:val="21"/>
                <w:lang w:eastAsia="zh-CN"/>
              </w:rPr>
            </w:pPr>
          </w:p>
        </w:tc>
        <w:tc>
          <w:tcPr>
            <w:tcW w:w="851" w:type="dxa"/>
            <w:tcBorders>
              <w:top w:val="single" w:sz="4" w:space="0" w:color="000000"/>
              <w:left w:val="single" w:sz="4" w:space="0" w:color="000000"/>
              <w:bottom w:val="single" w:sz="4" w:space="0" w:color="000000"/>
              <w:right w:val="single" w:sz="4" w:space="0" w:color="000000"/>
            </w:tcBorders>
          </w:tcPr>
          <w:p w:rsidR="00290840" w:rsidRPr="00911E26" w:rsidRDefault="00290840" w:rsidP="00117D03">
            <w:pPr>
              <w:pStyle w:val="TableParagraph"/>
              <w:spacing w:before="4"/>
              <w:ind w:left="100"/>
              <w:rPr>
                <w:rFonts w:asciiTheme="minorEastAsia" w:hAnsiTheme="minorEastAsia" w:cs="宋体"/>
                <w:sz w:val="21"/>
                <w:szCs w:val="21"/>
                <w:lang w:eastAsia="zh-CN"/>
              </w:rPr>
            </w:pPr>
          </w:p>
        </w:tc>
      </w:tr>
      <w:tr w:rsidR="006A6C0A" w:rsidRPr="00911E26" w:rsidTr="00A44E9A">
        <w:trPr>
          <w:trHeight w:hRule="exact" w:val="566"/>
        </w:trPr>
        <w:tc>
          <w:tcPr>
            <w:tcW w:w="540" w:type="dxa"/>
            <w:vMerge/>
            <w:tcBorders>
              <w:left w:val="single" w:sz="4" w:space="0" w:color="000000"/>
              <w:right w:val="single" w:sz="4" w:space="0" w:color="000000"/>
            </w:tcBorders>
          </w:tcPr>
          <w:p w:rsidR="00290840" w:rsidRPr="00911E26" w:rsidRDefault="00290840" w:rsidP="00117D03">
            <w:pPr>
              <w:rPr>
                <w:rFonts w:asciiTheme="minorEastAsia" w:hAnsiTheme="minorEastAsia"/>
                <w:lang w:eastAsia="zh-CN"/>
              </w:rPr>
            </w:pPr>
          </w:p>
        </w:tc>
        <w:tc>
          <w:tcPr>
            <w:tcW w:w="874" w:type="dxa"/>
            <w:vMerge/>
            <w:tcBorders>
              <w:left w:val="single" w:sz="4" w:space="0" w:color="000000"/>
              <w:right w:val="single" w:sz="4" w:space="0" w:color="000000"/>
            </w:tcBorders>
          </w:tcPr>
          <w:p w:rsidR="00290840" w:rsidRPr="00911E26" w:rsidRDefault="00290840" w:rsidP="00117D03">
            <w:pPr>
              <w:rPr>
                <w:rFonts w:asciiTheme="minorEastAsia" w:hAnsiTheme="minorEastAsia"/>
                <w:lang w:eastAsia="zh-CN"/>
              </w:rPr>
            </w:pPr>
          </w:p>
        </w:tc>
        <w:tc>
          <w:tcPr>
            <w:tcW w:w="708" w:type="dxa"/>
            <w:vMerge/>
            <w:tcBorders>
              <w:left w:val="single" w:sz="4" w:space="0" w:color="000000"/>
              <w:bottom w:val="single" w:sz="4" w:space="0" w:color="000000"/>
              <w:right w:val="single" w:sz="4" w:space="0" w:color="000000"/>
            </w:tcBorders>
            <w:vAlign w:val="center"/>
          </w:tcPr>
          <w:p w:rsidR="00290840" w:rsidRPr="00911E26" w:rsidRDefault="00290840" w:rsidP="00A2138A">
            <w:pPr>
              <w:pStyle w:val="TableParagraph"/>
              <w:spacing w:before="4"/>
              <w:jc w:val="center"/>
              <w:rPr>
                <w:rFonts w:asciiTheme="minorEastAsia" w:hAnsiTheme="minorEastAsia" w:cs="宋体"/>
                <w:sz w:val="21"/>
                <w:szCs w:val="21"/>
                <w:lang w:eastAsia="zh-CN"/>
              </w:rPr>
            </w:pPr>
          </w:p>
        </w:tc>
        <w:tc>
          <w:tcPr>
            <w:tcW w:w="1526" w:type="dxa"/>
            <w:vMerge/>
            <w:tcBorders>
              <w:left w:val="single" w:sz="4" w:space="0" w:color="000000"/>
              <w:bottom w:val="single" w:sz="4" w:space="0" w:color="000000"/>
              <w:right w:val="single" w:sz="4" w:space="0" w:color="000000"/>
            </w:tcBorders>
            <w:vAlign w:val="center"/>
          </w:tcPr>
          <w:p w:rsidR="00290840" w:rsidRPr="00911E26" w:rsidRDefault="00290840" w:rsidP="00A2138A">
            <w:pPr>
              <w:pStyle w:val="TableParagraph"/>
              <w:spacing w:before="4"/>
              <w:ind w:right="2"/>
              <w:jc w:val="center"/>
              <w:rPr>
                <w:rFonts w:asciiTheme="minorEastAsia" w:hAnsiTheme="minorEastAsia" w:cs="宋体"/>
                <w:sz w:val="21"/>
                <w:szCs w:val="21"/>
                <w:lang w:eastAsia="zh-CN"/>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290840" w:rsidRPr="00911E26" w:rsidRDefault="00290840" w:rsidP="00A2138A">
            <w:pPr>
              <w:pStyle w:val="TableParagraph"/>
              <w:spacing w:before="4"/>
              <w:jc w:val="center"/>
              <w:rPr>
                <w:rFonts w:asciiTheme="minorEastAsia" w:hAnsiTheme="minorEastAsia" w:cs="宋体"/>
                <w:sz w:val="21"/>
                <w:szCs w:val="21"/>
                <w:lang w:eastAsia="zh-CN"/>
              </w:rPr>
            </w:pPr>
            <w:r w:rsidRPr="00911E26">
              <w:rPr>
                <w:rFonts w:asciiTheme="minorEastAsia" w:hAnsiTheme="minorEastAsia" w:cs="宋体" w:hint="eastAsia"/>
                <w:sz w:val="21"/>
                <w:szCs w:val="21"/>
                <w:lang w:eastAsia="zh-CN"/>
              </w:rPr>
              <w:t>052909</w:t>
            </w:r>
          </w:p>
        </w:tc>
        <w:tc>
          <w:tcPr>
            <w:tcW w:w="2936" w:type="dxa"/>
            <w:tcBorders>
              <w:top w:val="single" w:sz="4" w:space="0" w:color="000000"/>
              <w:left w:val="single" w:sz="4" w:space="0" w:color="000000"/>
              <w:bottom w:val="single" w:sz="4" w:space="0" w:color="000000"/>
              <w:right w:val="single" w:sz="4" w:space="0" w:color="000000"/>
            </w:tcBorders>
          </w:tcPr>
          <w:p w:rsidR="00290840" w:rsidRPr="00911E26" w:rsidRDefault="007A7A9E" w:rsidP="00117D03">
            <w:pPr>
              <w:pStyle w:val="TableParagraph"/>
              <w:spacing w:before="4"/>
              <w:jc w:val="center"/>
              <w:rPr>
                <w:rFonts w:ascii="宋体" w:hAnsi="宋体"/>
                <w:sz w:val="21"/>
                <w:szCs w:val="21"/>
                <w:lang w:eastAsia="zh-CN"/>
              </w:rPr>
            </w:pPr>
            <w:r w:rsidRPr="00911E26">
              <w:rPr>
                <w:rFonts w:ascii="宋体" w:hAnsi="宋体" w:hint="eastAsia"/>
                <w:sz w:val="21"/>
                <w:szCs w:val="21"/>
                <w:lang w:eastAsia="zh-CN"/>
              </w:rPr>
              <w:t>防</w:t>
            </w:r>
            <w:r w:rsidR="00290840" w:rsidRPr="00911E26">
              <w:rPr>
                <w:rFonts w:ascii="宋体" w:hAnsi="宋体" w:hint="eastAsia"/>
                <w:sz w:val="21"/>
                <w:szCs w:val="21"/>
                <w:lang w:eastAsia="zh-CN"/>
              </w:rPr>
              <w:t>水性：</w:t>
            </w:r>
            <w:r w:rsidRPr="00911E26">
              <w:rPr>
                <w:rFonts w:ascii="宋体" w:hAnsi="宋体" w:hint="eastAsia"/>
                <w:sz w:val="21"/>
                <w:szCs w:val="21"/>
                <w:lang w:eastAsia="zh-CN"/>
              </w:rPr>
              <w:t>静水压</w:t>
            </w:r>
            <w:r w:rsidR="00290840" w:rsidRPr="00911E26">
              <w:rPr>
                <w:rFonts w:ascii="宋体" w:hAnsi="宋体" w:hint="eastAsia"/>
                <w:sz w:val="21"/>
                <w:szCs w:val="21"/>
                <w:lang w:eastAsia="zh-CN"/>
              </w:rPr>
              <w:t xml:space="preserve">试验 </w:t>
            </w:r>
          </w:p>
          <w:p w:rsidR="00290840" w:rsidRPr="00911E26" w:rsidRDefault="00290840" w:rsidP="00117D03">
            <w:pPr>
              <w:pStyle w:val="TableParagraph"/>
              <w:spacing w:before="4"/>
              <w:jc w:val="center"/>
              <w:rPr>
                <w:rFonts w:ascii="宋体" w:hAnsi="宋体"/>
                <w:sz w:val="21"/>
                <w:szCs w:val="21"/>
                <w:lang w:eastAsia="zh-CN"/>
              </w:rPr>
            </w:pPr>
            <w:r w:rsidRPr="00911E26">
              <w:rPr>
                <w:rFonts w:ascii="宋体" w:hAnsi="宋体" w:hint="eastAsia"/>
                <w:sz w:val="21"/>
                <w:szCs w:val="21"/>
                <w:lang w:eastAsia="zh-CN"/>
              </w:rPr>
              <w:t>AATCC 127-201</w:t>
            </w:r>
            <w:r w:rsidR="007A7A9E" w:rsidRPr="00911E26">
              <w:rPr>
                <w:rFonts w:ascii="宋体" w:hAnsi="宋体" w:hint="eastAsia"/>
                <w:sz w:val="21"/>
                <w:szCs w:val="21"/>
                <w:lang w:eastAsia="zh-CN"/>
              </w:rPr>
              <w:t>4</w:t>
            </w:r>
          </w:p>
        </w:tc>
        <w:tc>
          <w:tcPr>
            <w:tcW w:w="891" w:type="dxa"/>
            <w:tcBorders>
              <w:top w:val="single" w:sz="4" w:space="0" w:color="000000"/>
              <w:left w:val="single" w:sz="4" w:space="0" w:color="000000"/>
              <w:bottom w:val="single" w:sz="4" w:space="0" w:color="000000"/>
              <w:right w:val="single" w:sz="4" w:space="0" w:color="000000"/>
            </w:tcBorders>
          </w:tcPr>
          <w:p w:rsidR="00290840" w:rsidRPr="00911E26" w:rsidRDefault="00290840" w:rsidP="00117D03">
            <w:pPr>
              <w:pStyle w:val="TableParagraph"/>
              <w:spacing w:before="4"/>
              <w:jc w:val="center"/>
              <w:rPr>
                <w:rFonts w:asciiTheme="minorEastAsia" w:hAnsiTheme="minorEastAsia" w:cs="宋体"/>
                <w:sz w:val="21"/>
                <w:szCs w:val="21"/>
                <w:lang w:eastAsia="zh-CN"/>
              </w:rPr>
            </w:pPr>
          </w:p>
        </w:tc>
        <w:tc>
          <w:tcPr>
            <w:tcW w:w="851" w:type="dxa"/>
            <w:tcBorders>
              <w:top w:val="single" w:sz="4" w:space="0" w:color="000000"/>
              <w:left w:val="single" w:sz="4" w:space="0" w:color="000000"/>
              <w:bottom w:val="single" w:sz="4" w:space="0" w:color="000000"/>
              <w:right w:val="single" w:sz="4" w:space="0" w:color="000000"/>
            </w:tcBorders>
          </w:tcPr>
          <w:p w:rsidR="00290840" w:rsidRPr="00911E26" w:rsidRDefault="00290840" w:rsidP="00117D03">
            <w:pPr>
              <w:pStyle w:val="TableParagraph"/>
              <w:spacing w:before="4"/>
              <w:ind w:left="100"/>
              <w:rPr>
                <w:rFonts w:asciiTheme="minorEastAsia" w:hAnsiTheme="minorEastAsia" w:cs="宋体"/>
                <w:sz w:val="21"/>
                <w:szCs w:val="21"/>
                <w:lang w:eastAsia="zh-CN"/>
              </w:rPr>
            </w:pPr>
          </w:p>
        </w:tc>
      </w:tr>
      <w:tr w:rsidR="006A6C0A" w:rsidRPr="00911E26" w:rsidTr="00A44E9A">
        <w:trPr>
          <w:trHeight w:hRule="exact" w:val="545"/>
        </w:trPr>
        <w:tc>
          <w:tcPr>
            <w:tcW w:w="540" w:type="dxa"/>
            <w:vMerge/>
            <w:tcBorders>
              <w:left w:val="single" w:sz="4" w:space="0" w:color="000000"/>
              <w:right w:val="single" w:sz="4" w:space="0" w:color="000000"/>
            </w:tcBorders>
          </w:tcPr>
          <w:p w:rsidR="00290840" w:rsidRPr="00911E26" w:rsidRDefault="00290840" w:rsidP="00117D03">
            <w:pPr>
              <w:rPr>
                <w:rFonts w:asciiTheme="minorEastAsia" w:hAnsiTheme="minorEastAsia"/>
                <w:lang w:eastAsia="zh-CN"/>
              </w:rPr>
            </w:pPr>
          </w:p>
        </w:tc>
        <w:tc>
          <w:tcPr>
            <w:tcW w:w="874" w:type="dxa"/>
            <w:vMerge/>
            <w:tcBorders>
              <w:left w:val="single" w:sz="4" w:space="0" w:color="000000"/>
              <w:right w:val="single" w:sz="4" w:space="0" w:color="000000"/>
            </w:tcBorders>
          </w:tcPr>
          <w:p w:rsidR="00290840" w:rsidRPr="00911E26" w:rsidRDefault="00290840" w:rsidP="00117D03">
            <w:pPr>
              <w:rPr>
                <w:rFonts w:asciiTheme="minorEastAsia" w:hAnsiTheme="minorEastAsia"/>
                <w:lang w:eastAsia="zh-CN"/>
              </w:rPr>
            </w:pPr>
          </w:p>
        </w:tc>
        <w:tc>
          <w:tcPr>
            <w:tcW w:w="708" w:type="dxa"/>
            <w:vMerge w:val="restart"/>
            <w:tcBorders>
              <w:top w:val="single" w:sz="4" w:space="0" w:color="auto"/>
              <w:left w:val="single" w:sz="4" w:space="0" w:color="000000"/>
              <w:right w:val="single" w:sz="4" w:space="0" w:color="000000"/>
            </w:tcBorders>
            <w:vAlign w:val="center"/>
          </w:tcPr>
          <w:p w:rsidR="00290840" w:rsidRPr="00911E26" w:rsidRDefault="00290840" w:rsidP="00A2138A">
            <w:pPr>
              <w:pStyle w:val="TableParagraph"/>
              <w:spacing w:before="4"/>
              <w:jc w:val="center"/>
              <w:rPr>
                <w:rFonts w:asciiTheme="minorEastAsia" w:hAnsiTheme="minorEastAsia" w:cs="宋体"/>
                <w:sz w:val="21"/>
                <w:szCs w:val="21"/>
                <w:lang w:eastAsia="zh-CN"/>
              </w:rPr>
            </w:pPr>
            <w:r w:rsidRPr="00911E26">
              <w:rPr>
                <w:rFonts w:asciiTheme="minorEastAsia" w:hAnsiTheme="minorEastAsia" w:cs="宋体" w:hint="eastAsia"/>
                <w:sz w:val="21"/>
                <w:szCs w:val="21"/>
                <w:lang w:eastAsia="zh-CN"/>
              </w:rPr>
              <w:t>35</w:t>
            </w:r>
          </w:p>
        </w:tc>
        <w:tc>
          <w:tcPr>
            <w:tcW w:w="1526" w:type="dxa"/>
            <w:vMerge w:val="restart"/>
            <w:tcBorders>
              <w:top w:val="single" w:sz="4" w:space="0" w:color="auto"/>
              <w:left w:val="single" w:sz="4" w:space="0" w:color="000000"/>
              <w:right w:val="single" w:sz="4" w:space="0" w:color="000000"/>
            </w:tcBorders>
            <w:vAlign w:val="center"/>
          </w:tcPr>
          <w:p w:rsidR="00290840" w:rsidRPr="00911E26" w:rsidRDefault="00290840" w:rsidP="00A2138A">
            <w:pPr>
              <w:pStyle w:val="TableParagraph"/>
              <w:spacing w:before="4"/>
              <w:ind w:right="2"/>
              <w:jc w:val="center"/>
              <w:rPr>
                <w:rFonts w:asciiTheme="minorEastAsia" w:hAnsiTheme="minorEastAsia" w:cs="宋体"/>
                <w:sz w:val="21"/>
                <w:szCs w:val="21"/>
                <w:lang w:eastAsia="zh-CN"/>
              </w:rPr>
            </w:pPr>
            <w:r w:rsidRPr="00911E26">
              <w:rPr>
                <w:rFonts w:ascii="宋体" w:hAnsi="宋体" w:hint="eastAsia"/>
                <w:sz w:val="21"/>
                <w:szCs w:val="21"/>
              </w:rPr>
              <w:t>拒油性</w:t>
            </w:r>
          </w:p>
        </w:tc>
        <w:tc>
          <w:tcPr>
            <w:tcW w:w="911" w:type="dxa"/>
            <w:tcBorders>
              <w:top w:val="single" w:sz="4" w:space="0" w:color="000000"/>
              <w:left w:val="single" w:sz="4" w:space="0" w:color="000000"/>
              <w:bottom w:val="single" w:sz="4" w:space="0" w:color="000000"/>
              <w:right w:val="single" w:sz="4" w:space="0" w:color="000000"/>
            </w:tcBorders>
            <w:vAlign w:val="center"/>
          </w:tcPr>
          <w:p w:rsidR="00290840" w:rsidRPr="00911E26" w:rsidRDefault="00290840" w:rsidP="00A2138A">
            <w:pPr>
              <w:pStyle w:val="TableParagraph"/>
              <w:spacing w:before="4"/>
              <w:jc w:val="center"/>
              <w:rPr>
                <w:rFonts w:asciiTheme="minorEastAsia" w:hAnsiTheme="minorEastAsia" w:cs="宋体"/>
                <w:sz w:val="21"/>
                <w:szCs w:val="21"/>
                <w:lang w:eastAsia="zh-CN"/>
              </w:rPr>
            </w:pPr>
            <w:r w:rsidRPr="00911E26">
              <w:rPr>
                <w:rFonts w:asciiTheme="minorEastAsia" w:hAnsiTheme="minorEastAsia" w:cs="宋体" w:hint="eastAsia"/>
                <w:sz w:val="21"/>
                <w:szCs w:val="21"/>
                <w:lang w:eastAsia="zh-CN"/>
              </w:rPr>
              <w:t>052909</w:t>
            </w:r>
          </w:p>
        </w:tc>
        <w:tc>
          <w:tcPr>
            <w:tcW w:w="2936" w:type="dxa"/>
            <w:tcBorders>
              <w:top w:val="single" w:sz="4" w:space="0" w:color="000000"/>
              <w:left w:val="single" w:sz="4" w:space="0" w:color="000000"/>
              <w:bottom w:val="single" w:sz="4" w:space="0" w:color="000000"/>
              <w:right w:val="single" w:sz="4" w:space="0" w:color="000000"/>
            </w:tcBorders>
          </w:tcPr>
          <w:p w:rsidR="00290840" w:rsidRPr="00911E26" w:rsidRDefault="00290840" w:rsidP="00117D03">
            <w:pPr>
              <w:pStyle w:val="TableParagraph"/>
              <w:spacing w:before="4"/>
              <w:jc w:val="center"/>
              <w:rPr>
                <w:rFonts w:asciiTheme="minorEastAsia" w:hAnsiTheme="minorEastAsia" w:cs="宋体"/>
                <w:sz w:val="21"/>
                <w:szCs w:val="21"/>
                <w:lang w:eastAsia="zh-CN"/>
              </w:rPr>
            </w:pPr>
            <w:r w:rsidRPr="00911E26">
              <w:rPr>
                <w:rFonts w:ascii="宋体" w:hAnsi="宋体" w:hint="eastAsia"/>
                <w:sz w:val="21"/>
                <w:szCs w:val="21"/>
                <w:lang w:eastAsia="zh-CN"/>
              </w:rPr>
              <w:t>纺织品 拒油性 抗碳氢化合物试验 GB/T 19977-2014</w:t>
            </w:r>
          </w:p>
        </w:tc>
        <w:tc>
          <w:tcPr>
            <w:tcW w:w="891" w:type="dxa"/>
            <w:tcBorders>
              <w:top w:val="single" w:sz="4" w:space="0" w:color="000000"/>
              <w:left w:val="single" w:sz="4" w:space="0" w:color="000000"/>
              <w:bottom w:val="single" w:sz="4" w:space="0" w:color="000000"/>
              <w:right w:val="single" w:sz="4" w:space="0" w:color="000000"/>
            </w:tcBorders>
          </w:tcPr>
          <w:p w:rsidR="00290840" w:rsidRPr="00911E26" w:rsidRDefault="00290840" w:rsidP="00117D03">
            <w:pPr>
              <w:pStyle w:val="TableParagraph"/>
              <w:spacing w:before="4"/>
              <w:jc w:val="center"/>
              <w:rPr>
                <w:rFonts w:asciiTheme="minorEastAsia" w:hAnsiTheme="minorEastAsia" w:cs="宋体"/>
                <w:sz w:val="21"/>
                <w:szCs w:val="21"/>
                <w:lang w:eastAsia="zh-CN"/>
              </w:rPr>
            </w:pPr>
          </w:p>
        </w:tc>
        <w:tc>
          <w:tcPr>
            <w:tcW w:w="851" w:type="dxa"/>
            <w:tcBorders>
              <w:top w:val="single" w:sz="4" w:space="0" w:color="000000"/>
              <w:left w:val="single" w:sz="4" w:space="0" w:color="000000"/>
              <w:bottom w:val="single" w:sz="4" w:space="0" w:color="000000"/>
              <w:right w:val="single" w:sz="4" w:space="0" w:color="000000"/>
            </w:tcBorders>
          </w:tcPr>
          <w:p w:rsidR="00290840" w:rsidRPr="00911E26" w:rsidRDefault="00290840" w:rsidP="00117D03">
            <w:pPr>
              <w:pStyle w:val="TableParagraph"/>
              <w:spacing w:before="4"/>
              <w:ind w:left="100"/>
              <w:rPr>
                <w:rFonts w:asciiTheme="minorEastAsia" w:hAnsiTheme="minorEastAsia" w:cs="宋体"/>
                <w:sz w:val="21"/>
                <w:szCs w:val="21"/>
                <w:lang w:eastAsia="zh-CN"/>
              </w:rPr>
            </w:pPr>
          </w:p>
        </w:tc>
      </w:tr>
      <w:tr w:rsidR="006A6C0A" w:rsidRPr="00911E26" w:rsidTr="00A44E9A">
        <w:trPr>
          <w:trHeight w:hRule="exact" w:val="553"/>
        </w:trPr>
        <w:tc>
          <w:tcPr>
            <w:tcW w:w="540" w:type="dxa"/>
            <w:vMerge/>
            <w:tcBorders>
              <w:left w:val="single" w:sz="4" w:space="0" w:color="000000"/>
              <w:right w:val="single" w:sz="4" w:space="0" w:color="000000"/>
            </w:tcBorders>
          </w:tcPr>
          <w:p w:rsidR="00290840" w:rsidRPr="00911E26" w:rsidRDefault="00290840" w:rsidP="00117D03">
            <w:pPr>
              <w:rPr>
                <w:rFonts w:asciiTheme="minorEastAsia" w:hAnsiTheme="minorEastAsia"/>
                <w:lang w:eastAsia="zh-CN"/>
              </w:rPr>
            </w:pPr>
          </w:p>
        </w:tc>
        <w:tc>
          <w:tcPr>
            <w:tcW w:w="874" w:type="dxa"/>
            <w:vMerge/>
            <w:tcBorders>
              <w:left w:val="single" w:sz="4" w:space="0" w:color="000000"/>
              <w:right w:val="single" w:sz="4" w:space="0" w:color="000000"/>
            </w:tcBorders>
          </w:tcPr>
          <w:p w:rsidR="00290840" w:rsidRPr="00911E26" w:rsidRDefault="00290840" w:rsidP="00117D03">
            <w:pPr>
              <w:rPr>
                <w:rFonts w:asciiTheme="minorEastAsia" w:hAnsiTheme="minorEastAsia"/>
                <w:lang w:eastAsia="zh-CN"/>
              </w:rPr>
            </w:pPr>
          </w:p>
        </w:tc>
        <w:tc>
          <w:tcPr>
            <w:tcW w:w="708" w:type="dxa"/>
            <w:vMerge/>
            <w:tcBorders>
              <w:left w:val="single" w:sz="4" w:space="0" w:color="000000"/>
              <w:right w:val="single" w:sz="4" w:space="0" w:color="000000"/>
            </w:tcBorders>
            <w:vAlign w:val="center"/>
          </w:tcPr>
          <w:p w:rsidR="00290840" w:rsidRPr="00911E26" w:rsidRDefault="00290840" w:rsidP="00A2138A">
            <w:pPr>
              <w:pStyle w:val="TableParagraph"/>
              <w:spacing w:before="4"/>
              <w:jc w:val="center"/>
              <w:rPr>
                <w:rFonts w:asciiTheme="minorEastAsia" w:hAnsiTheme="minorEastAsia" w:cs="宋体"/>
                <w:sz w:val="21"/>
                <w:szCs w:val="21"/>
                <w:lang w:eastAsia="zh-CN"/>
              </w:rPr>
            </w:pPr>
          </w:p>
        </w:tc>
        <w:tc>
          <w:tcPr>
            <w:tcW w:w="1526" w:type="dxa"/>
            <w:vMerge/>
            <w:tcBorders>
              <w:left w:val="single" w:sz="4" w:space="0" w:color="000000"/>
              <w:right w:val="single" w:sz="4" w:space="0" w:color="000000"/>
            </w:tcBorders>
            <w:vAlign w:val="center"/>
          </w:tcPr>
          <w:p w:rsidR="00290840" w:rsidRPr="00911E26" w:rsidRDefault="00290840" w:rsidP="00A2138A">
            <w:pPr>
              <w:pStyle w:val="TableParagraph"/>
              <w:spacing w:before="4"/>
              <w:ind w:right="2"/>
              <w:jc w:val="center"/>
              <w:rPr>
                <w:rFonts w:asciiTheme="minorEastAsia" w:hAnsiTheme="minorEastAsia" w:cs="宋体"/>
                <w:sz w:val="21"/>
                <w:szCs w:val="21"/>
                <w:lang w:eastAsia="zh-CN"/>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290840" w:rsidRPr="00911E26" w:rsidRDefault="00290840" w:rsidP="00A2138A">
            <w:pPr>
              <w:pStyle w:val="TableParagraph"/>
              <w:spacing w:before="4"/>
              <w:jc w:val="center"/>
              <w:rPr>
                <w:rFonts w:asciiTheme="minorEastAsia" w:hAnsiTheme="minorEastAsia" w:cs="宋体"/>
                <w:sz w:val="21"/>
                <w:szCs w:val="21"/>
                <w:lang w:eastAsia="zh-CN"/>
              </w:rPr>
            </w:pPr>
            <w:r w:rsidRPr="00911E26">
              <w:rPr>
                <w:rFonts w:asciiTheme="minorEastAsia" w:hAnsiTheme="minorEastAsia" w:cs="宋体" w:hint="eastAsia"/>
                <w:sz w:val="21"/>
                <w:szCs w:val="21"/>
                <w:lang w:eastAsia="zh-CN"/>
              </w:rPr>
              <w:t>052909</w:t>
            </w:r>
          </w:p>
        </w:tc>
        <w:tc>
          <w:tcPr>
            <w:tcW w:w="2936" w:type="dxa"/>
            <w:tcBorders>
              <w:top w:val="single" w:sz="4" w:space="0" w:color="000000"/>
              <w:left w:val="single" w:sz="4" w:space="0" w:color="000000"/>
              <w:bottom w:val="single" w:sz="4" w:space="0" w:color="000000"/>
              <w:right w:val="single" w:sz="4" w:space="0" w:color="000000"/>
            </w:tcBorders>
          </w:tcPr>
          <w:p w:rsidR="00290840" w:rsidRPr="00911E26" w:rsidRDefault="00290840" w:rsidP="00117D03">
            <w:pPr>
              <w:pStyle w:val="TableParagraph"/>
              <w:spacing w:before="4"/>
              <w:jc w:val="center"/>
              <w:rPr>
                <w:rFonts w:asciiTheme="minorEastAsia" w:hAnsiTheme="minorEastAsia" w:cs="宋体"/>
                <w:sz w:val="21"/>
                <w:szCs w:val="21"/>
                <w:lang w:eastAsia="zh-CN"/>
              </w:rPr>
            </w:pPr>
            <w:r w:rsidRPr="00911E26">
              <w:rPr>
                <w:rFonts w:ascii="宋体" w:hAnsi="宋体" w:hint="eastAsia"/>
                <w:sz w:val="21"/>
                <w:szCs w:val="21"/>
                <w:lang w:eastAsia="zh-CN"/>
              </w:rPr>
              <w:t>纺织品 拒油性 抗碳氢化合物试验 ISO 14419:2010</w:t>
            </w:r>
          </w:p>
        </w:tc>
        <w:tc>
          <w:tcPr>
            <w:tcW w:w="891" w:type="dxa"/>
            <w:tcBorders>
              <w:top w:val="single" w:sz="4" w:space="0" w:color="000000"/>
              <w:left w:val="single" w:sz="4" w:space="0" w:color="000000"/>
              <w:bottom w:val="single" w:sz="4" w:space="0" w:color="000000"/>
              <w:right w:val="single" w:sz="4" w:space="0" w:color="000000"/>
            </w:tcBorders>
          </w:tcPr>
          <w:p w:rsidR="00290840" w:rsidRPr="00911E26" w:rsidRDefault="00290840" w:rsidP="00117D03">
            <w:pPr>
              <w:pStyle w:val="TableParagraph"/>
              <w:spacing w:before="4"/>
              <w:jc w:val="center"/>
              <w:rPr>
                <w:rFonts w:asciiTheme="minorEastAsia" w:hAnsiTheme="minorEastAsia" w:cs="宋体"/>
                <w:sz w:val="21"/>
                <w:szCs w:val="21"/>
                <w:lang w:eastAsia="zh-CN"/>
              </w:rPr>
            </w:pPr>
          </w:p>
        </w:tc>
        <w:tc>
          <w:tcPr>
            <w:tcW w:w="851" w:type="dxa"/>
            <w:tcBorders>
              <w:top w:val="single" w:sz="4" w:space="0" w:color="000000"/>
              <w:left w:val="single" w:sz="4" w:space="0" w:color="000000"/>
              <w:bottom w:val="single" w:sz="4" w:space="0" w:color="000000"/>
              <w:right w:val="single" w:sz="4" w:space="0" w:color="000000"/>
            </w:tcBorders>
          </w:tcPr>
          <w:p w:rsidR="00290840" w:rsidRPr="00911E26" w:rsidRDefault="00290840" w:rsidP="00117D03">
            <w:pPr>
              <w:pStyle w:val="TableParagraph"/>
              <w:spacing w:before="4"/>
              <w:ind w:left="100"/>
              <w:rPr>
                <w:rFonts w:asciiTheme="minorEastAsia" w:hAnsiTheme="minorEastAsia" w:cs="宋体"/>
                <w:sz w:val="21"/>
                <w:szCs w:val="21"/>
                <w:lang w:eastAsia="zh-CN"/>
              </w:rPr>
            </w:pPr>
          </w:p>
        </w:tc>
      </w:tr>
      <w:tr w:rsidR="006A6C0A" w:rsidRPr="00911E26" w:rsidTr="00A44E9A">
        <w:trPr>
          <w:trHeight w:hRule="exact" w:val="613"/>
        </w:trPr>
        <w:tc>
          <w:tcPr>
            <w:tcW w:w="540" w:type="dxa"/>
            <w:vMerge/>
            <w:tcBorders>
              <w:left w:val="single" w:sz="4" w:space="0" w:color="000000"/>
              <w:right w:val="single" w:sz="4" w:space="0" w:color="000000"/>
            </w:tcBorders>
          </w:tcPr>
          <w:p w:rsidR="00290840" w:rsidRPr="00911E26" w:rsidRDefault="00290840" w:rsidP="00117D03">
            <w:pPr>
              <w:pStyle w:val="TableParagraph"/>
              <w:ind w:left="158"/>
              <w:rPr>
                <w:rFonts w:asciiTheme="minorEastAsia" w:hAnsiTheme="minorEastAsia" w:cs="宋体"/>
                <w:sz w:val="21"/>
                <w:szCs w:val="21"/>
                <w:lang w:eastAsia="zh-CN"/>
              </w:rPr>
            </w:pPr>
          </w:p>
        </w:tc>
        <w:tc>
          <w:tcPr>
            <w:tcW w:w="874" w:type="dxa"/>
            <w:vMerge/>
            <w:tcBorders>
              <w:left w:val="single" w:sz="4" w:space="0" w:color="000000"/>
              <w:right w:val="single" w:sz="4" w:space="0" w:color="000000"/>
            </w:tcBorders>
          </w:tcPr>
          <w:p w:rsidR="00290840" w:rsidRPr="00911E26" w:rsidRDefault="00290840" w:rsidP="00117D03">
            <w:pPr>
              <w:pStyle w:val="TableParagraph"/>
              <w:ind w:left="220"/>
              <w:rPr>
                <w:rFonts w:asciiTheme="minorEastAsia" w:hAnsiTheme="minorEastAsia" w:cs="宋体"/>
                <w:sz w:val="21"/>
                <w:szCs w:val="21"/>
                <w:lang w:eastAsia="zh-CN"/>
              </w:rPr>
            </w:pPr>
          </w:p>
        </w:tc>
        <w:tc>
          <w:tcPr>
            <w:tcW w:w="708" w:type="dxa"/>
            <w:vMerge/>
            <w:tcBorders>
              <w:left w:val="single" w:sz="4" w:space="0" w:color="000000"/>
              <w:bottom w:val="single" w:sz="4" w:space="0" w:color="000000"/>
              <w:right w:val="single" w:sz="4" w:space="0" w:color="000000"/>
            </w:tcBorders>
            <w:vAlign w:val="center"/>
          </w:tcPr>
          <w:p w:rsidR="00290840" w:rsidRPr="00911E26" w:rsidRDefault="00290840" w:rsidP="00A2138A">
            <w:pPr>
              <w:pStyle w:val="TableParagraph"/>
              <w:jc w:val="center"/>
              <w:rPr>
                <w:rFonts w:asciiTheme="minorEastAsia" w:hAnsiTheme="minorEastAsia" w:cs="宋体"/>
                <w:sz w:val="21"/>
                <w:szCs w:val="21"/>
                <w:lang w:eastAsia="zh-CN"/>
              </w:rPr>
            </w:pPr>
          </w:p>
        </w:tc>
        <w:tc>
          <w:tcPr>
            <w:tcW w:w="1526" w:type="dxa"/>
            <w:vMerge/>
            <w:tcBorders>
              <w:left w:val="single" w:sz="4" w:space="0" w:color="000000"/>
              <w:bottom w:val="single" w:sz="4" w:space="0" w:color="000000"/>
              <w:right w:val="single" w:sz="4" w:space="0" w:color="000000"/>
            </w:tcBorders>
            <w:vAlign w:val="center"/>
          </w:tcPr>
          <w:p w:rsidR="00290840" w:rsidRPr="00911E26" w:rsidRDefault="00290840" w:rsidP="00A2138A">
            <w:pPr>
              <w:pStyle w:val="TableParagraph"/>
              <w:ind w:right="2"/>
              <w:jc w:val="center"/>
              <w:rPr>
                <w:rFonts w:asciiTheme="minorEastAsia" w:hAnsiTheme="minorEastAsia" w:cs="宋体"/>
                <w:sz w:val="21"/>
                <w:szCs w:val="21"/>
                <w:lang w:eastAsia="zh-CN"/>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290840" w:rsidRPr="00911E26" w:rsidRDefault="00290840" w:rsidP="00A2138A">
            <w:pPr>
              <w:pStyle w:val="TableParagraph"/>
              <w:jc w:val="center"/>
              <w:rPr>
                <w:rFonts w:asciiTheme="minorEastAsia" w:hAnsiTheme="minorEastAsia" w:cs="宋体"/>
                <w:sz w:val="21"/>
                <w:szCs w:val="21"/>
                <w:lang w:eastAsia="zh-CN"/>
              </w:rPr>
            </w:pPr>
            <w:r w:rsidRPr="00911E26">
              <w:rPr>
                <w:rFonts w:asciiTheme="minorEastAsia" w:hAnsiTheme="minorEastAsia" w:cs="宋体" w:hint="eastAsia"/>
                <w:sz w:val="21"/>
                <w:szCs w:val="21"/>
                <w:lang w:eastAsia="zh-CN"/>
              </w:rPr>
              <w:t>052909</w:t>
            </w:r>
          </w:p>
        </w:tc>
        <w:tc>
          <w:tcPr>
            <w:tcW w:w="2936" w:type="dxa"/>
            <w:tcBorders>
              <w:top w:val="single" w:sz="4" w:space="0" w:color="000000"/>
              <w:left w:val="single" w:sz="4" w:space="0" w:color="000000"/>
              <w:bottom w:val="single" w:sz="4" w:space="0" w:color="000000"/>
              <w:right w:val="single" w:sz="4" w:space="0" w:color="000000"/>
            </w:tcBorders>
            <w:vAlign w:val="center"/>
          </w:tcPr>
          <w:p w:rsidR="00290840" w:rsidRPr="00911E26" w:rsidRDefault="00290840" w:rsidP="00117D03">
            <w:pPr>
              <w:pStyle w:val="TableParagraph"/>
              <w:jc w:val="center"/>
              <w:rPr>
                <w:rFonts w:asciiTheme="minorEastAsia" w:hAnsiTheme="minorEastAsia" w:cs="宋体"/>
                <w:sz w:val="21"/>
                <w:szCs w:val="21"/>
                <w:lang w:eastAsia="zh-CN"/>
              </w:rPr>
            </w:pPr>
            <w:r w:rsidRPr="00911E26">
              <w:rPr>
                <w:rFonts w:ascii="宋体" w:hAnsi="宋体" w:hint="eastAsia"/>
                <w:sz w:val="21"/>
                <w:szCs w:val="21"/>
                <w:lang w:eastAsia="zh-CN"/>
              </w:rPr>
              <w:t>拒油性 抗碳氢化合物</w:t>
            </w:r>
            <w:r w:rsidR="007A7A9E" w:rsidRPr="00911E26">
              <w:rPr>
                <w:rFonts w:ascii="宋体" w:hAnsi="宋体" w:hint="eastAsia"/>
                <w:sz w:val="21"/>
                <w:szCs w:val="21"/>
                <w:lang w:eastAsia="zh-CN"/>
              </w:rPr>
              <w:t>测试</w:t>
            </w:r>
            <w:r w:rsidRPr="00911E26">
              <w:rPr>
                <w:rFonts w:ascii="宋体" w:hAnsi="宋体" w:hint="eastAsia"/>
                <w:sz w:val="21"/>
                <w:szCs w:val="21"/>
                <w:lang w:eastAsia="zh-CN"/>
              </w:rPr>
              <w:t xml:space="preserve"> AATCC 118-2013</w:t>
            </w:r>
          </w:p>
        </w:tc>
        <w:tc>
          <w:tcPr>
            <w:tcW w:w="891" w:type="dxa"/>
            <w:tcBorders>
              <w:top w:val="single" w:sz="4" w:space="0" w:color="000000"/>
              <w:left w:val="single" w:sz="4" w:space="0" w:color="000000"/>
              <w:bottom w:val="single" w:sz="4" w:space="0" w:color="000000"/>
              <w:right w:val="single" w:sz="4" w:space="0" w:color="000000"/>
            </w:tcBorders>
          </w:tcPr>
          <w:p w:rsidR="00290840" w:rsidRPr="00911E26" w:rsidRDefault="00290840" w:rsidP="00117D03">
            <w:pPr>
              <w:rPr>
                <w:rFonts w:asciiTheme="minorEastAsia" w:hAnsiTheme="minorEastAsia"/>
                <w:lang w:eastAsia="zh-CN"/>
              </w:rPr>
            </w:pPr>
          </w:p>
        </w:tc>
        <w:tc>
          <w:tcPr>
            <w:tcW w:w="851" w:type="dxa"/>
            <w:tcBorders>
              <w:top w:val="single" w:sz="4" w:space="0" w:color="000000"/>
              <w:left w:val="single" w:sz="4" w:space="0" w:color="000000"/>
              <w:bottom w:val="single" w:sz="4" w:space="0" w:color="000000"/>
              <w:right w:val="single" w:sz="4" w:space="0" w:color="000000"/>
            </w:tcBorders>
          </w:tcPr>
          <w:p w:rsidR="00290840" w:rsidRPr="00911E26" w:rsidRDefault="00290840" w:rsidP="00117D03">
            <w:pPr>
              <w:rPr>
                <w:rFonts w:asciiTheme="minorEastAsia" w:hAnsiTheme="minorEastAsia"/>
                <w:lang w:eastAsia="zh-CN"/>
              </w:rPr>
            </w:pPr>
          </w:p>
        </w:tc>
      </w:tr>
      <w:tr w:rsidR="006A6C0A" w:rsidRPr="00911E26" w:rsidTr="00A44E9A">
        <w:trPr>
          <w:trHeight w:hRule="exact" w:val="613"/>
        </w:trPr>
        <w:tc>
          <w:tcPr>
            <w:tcW w:w="540" w:type="dxa"/>
            <w:vMerge/>
            <w:tcBorders>
              <w:left w:val="single" w:sz="4" w:space="0" w:color="000000"/>
              <w:bottom w:val="single" w:sz="4" w:space="0" w:color="000000"/>
              <w:right w:val="single" w:sz="4" w:space="0" w:color="000000"/>
            </w:tcBorders>
          </w:tcPr>
          <w:p w:rsidR="00A2138A" w:rsidRPr="00911E26" w:rsidRDefault="00A2138A" w:rsidP="00117D03">
            <w:pPr>
              <w:pStyle w:val="TableParagraph"/>
              <w:ind w:left="158"/>
              <w:rPr>
                <w:rFonts w:asciiTheme="minorEastAsia" w:hAnsiTheme="minorEastAsia" w:cs="宋体"/>
                <w:sz w:val="21"/>
                <w:szCs w:val="21"/>
                <w:lang w:eastAsia="zh-CN"/>
              </w:rPr>
            </w:pPr>
          </w:p>
        </w:tc>
        <w:tc>
          <w:tcPr>
            <w:tcW w:w="874" w:type="dxa"/>
            <w:vMerge/>
            <w:tcBorders>
              <w:left w:val="single" w:sz="4" w:space="0" w:color="000000"/>
              <w:bottom w:val="single" w:sz="4" w:space="0" w:color="000000"/>
              <w:right w:val="single" w:sz="4" w:space="0" w:color="000000"/>
            </w:tcBorders>
          </w:tcPr>
          <w:p w:rsidR="00A2138A" w:rsidRPr="00911E26" w:rsidRDefault="00A2138A" w:rsidP="00117D03">
            <w:pPr>
              <w:pStyle w:val="TableParagraph"/>
              <w:ind w:left="220"/>
              <w:rPr>
                <w:rFonts w:asciiTheme="minorEastAsia" w:hAnsiTheme="minorEastAsia" w:cs="宋体"/>
                <w:sz w:val="21"/>
                <w:szCs w:val="21"/>
                <w:lang w:eastAsia="zh-CN"/>
              </w:rPr>
            </w:pPr>
          </w:p>
        </w:tc>
        <w:tc>
          <w:tcPr>
            <w:tcW w:w="708" w:type="dxa"/>
            <w:tcBorders>
              <w:top w:val="single" w:sz="4" w:space="0" w:color="000000"/>
              <w:left w:val="single" w:sz="4" w:space="0" w:color="000000"/>
              <w:bottom w:val="single" w:sz="4" w:space="0" w:color="000000"/>
              <w:right w:val="single" w:sz="4" w:space="0" w:color="000000"/>
            </w:tcBorders>
          </w:tcPr>
          <w:p w:rsidR="00A2138A" w:rsidRPr="00911E26" w:rsidRDefault="00A2138A" w:rsidP="00290840">
            <w:pPr>
              <w:pStyle w:val="TableParagraph"/>
              <w:spacing w:before="4"/>
              <w:jc w:val="center"/>
              <w:rPr>
                <w:rFonts w:asciiTheme="minorEastAsia" w:hAnsiTheme="minorEastAsia" w:cs="宋体"/>
                <w:sz w:val="21"/>
                <w:szCs w:val="21"/>
              </w:rPr>
            </w:pPr>
            <w:r w:rsidRPr="00911E26">
              <w:rPr>
                <w:rFonts w:asciiTheme="minorEastAsia" w:hAnsiTheme="minorEastAsia" w:cs="宋体"/>
                <w:sz w:val="21"/>
                <w:szCs w:val="21"/>
              </w:rPr>
              <w:t>…</w:t>
            </w:r>
          </w:p>
        </w:tc>
        <w:tc>
          <w:tcPr>
            <w:tcW w:w="1526" w:type="dxa"/>
            <w:tcBorders>
              <w:top w:val="single" w:sz="4" w:space="0" w:color="000000"/>
              <w:left w:val="single" w:sz="4" w:space="0" w:color="000000"/>
              <w:bottom w:val="single" w:sz="4" w:space="0" w:color="000000"/>
              <w:right w:val="single" w:sz="4" w:space="0" w:color="000000"/>
            </w:tcBorders>
          </w:tcPr>
          <w:p w:rsidR="00A2138A" w:rsidRPr="00911E26" w:rsidRDefault="00A2138A" w:rsidP="00290840">
            <w:pPr>
              <w:pStyle w:val="TableParagraph"/>
              <w:spacing w:before="4"/>
              <w:ind w:right="2"/>
              <w:jc w:val="center"/>
              <w:rPr>
                <w:rFonts w:asciiTheme="minorEastAsia" w:hAnsiTheme="minorEastAsia" w:cs="宋体"/>
                <w:sz w:val="21"/>
                <w:szCs w:val="21"/>
              </w:rPr>
            </w:pPr>
            <w:r w:rsidRPr="00911E26">
              <w:rPr>
                <w:rFonts w:asciiTheme="minorEastAsia" w:hAnsiTheme="minorEastAsia" w:cs="宋体"/>
                <w:sz w:val="21"/>
                <w:szCs w:val="21"/>
              </w:rPr>
              <w:t>…</w:t>
            </w:r>
          </w:p>
        </w:tc>
        <w:tc>
          <w:tcPr>
            <w:tcW w:w="911" w:type="dxa"/>
            <w:tcBorders>
              <w:top w:val="single" w:sz="4" w:space="0" w:color="000000"/>
              <w:left w:val="single" w:sz="4" w:space="0" w:color="000000"/>
              <w:bottom w:val="single" w:sz="4" w:space="0" w:color="000000"/>
              <w:right w:val="single" w:sz="4" w:space="0" w:color="000000"/>
            </w:tcBorders>
          </w:tcPr>
          <w:p w:rsidR="00A2138A" w:rsidRPr="00911E26" w:rsidRDefault="00A2138A" w:rsidP="00290840">
            <w:pPr>
              <w:pStyle w:val="TableParagraph"/>
              <w:spacing w:before="4"/>
              <w:jc w:val="center"/>
              <w:rPr>
                <w:rFonts w:asciiTheme="minorEastAsia" w:hAnsiTheme="minorEastAsia" w:cs="宋体"/>
                <w:sz w:val="21"/>
                <w:szCs w:val="21"/>
              </w:rPr>
            </w:pPr>
            <w:r w:rsidRPr="00911E26">
              <w:rPr>
                <w:rFonts w:asciiTheme="minorEastAsia" w:hAnsiTheme="minorEastAsia" w:cs="宋体"/>
                <w:sz w:val="21"/>
                <w:szCs w:val="21"/>
              </w:rPr>
              <w:t>…</w:t>
            </w:r>
          </w:p>
        </w:tc>
        <w:tc>
          <w:tcPr>
            <w:tcW w:w="2936" w:type="dxa"/>
            <w:tcBorders>
              <w:top w:val="single" w:sz="4" w:space="0" w:color="000000"/>
              <w:left w:val="single" w:sz="4" w:space="0" w:color="000000"/>
              <w:bottom w:val="single" w:sz="4" w:space="0" w:color="000000"/>
              <w:right w:val="single" w:sz="4" w:space="0" w:color="000000"/>
            </w:tcBorders>
          </w:tcPr>
          <w:p w:rsidR="00A2138A" w:rsidRPr="00911E26" w:rsidRDefault="00A2138A" w:rsidP="00290840">
            <w:pPr>
              <w:pStyle w:val="TableParagraph"/>
              <w:spacing w:before="4"/>
              <w:jc w:val="center"/>
              <w:rPr>
                <w:rFonts w:asciiTheme="minorEastAsia" w:hAnsiTheme="minorEastAsia" w:cs="宋体"/>
                <w:sz w:val="21"/>
                <w:szCs w:val="21"/>
              </w:rPr>
            </w:pPr>
            <w:r w:rsidRPr="00911E26">
              <w:rPr>
                <w:rFonts w:asciiTheme="minorEastAsia" w:hAnsiTheme="minorEastAsia" w:cs="宋体"/>
                <w:sz w:val="21"/>
                <w:szCs w:val="21"/>
              </w:rPr>
              <w:t>…</w:t>
            </w:r>
          </w:p>
        </w:tc>
        <w:tc>
          <w:tcPr>
            <w:tcW w:w="891" w:type="dxa"/>
            <w:tcBorders>
              <w:top w:val="single" w:sz="4" w:space="0" w:color="000000"/>
              <w:left w:val="single" w:sz="4" w:space="0" w:color="000000"/>
              <w:bottom w:val="single" w:sz="4" w:space="0" w:color="000000"/>
              <w:right w:val="single" w:sz="4" w:space="0" w:color="000000"/>
            </w:tcBorders>
          </w:tcPr>
          <w:p w:rsidR="00A2138A" w:rsidRPr="00911E26" w:rsidRDefault="00A2138A" w:rsidP="00290840">
            <w:pPr>
              <w:pStyle w:val="TableParagraph"/>
              <w:spacing w:before="4"/>
              <w:jc w:val="center"/>
              <w:rPr>
                <w:rFonts w:asciiTheme="minorEastAsia" w:hAnsiTheme="minorEastAsia" w:cs="宋体"/>
                <w:sz w:val="21"/>
                <w:szCs w:val="21"/>
              </w:rPr>
            </w:pPr>
            <w:r w:rsidRPr="00911E26">
              <w:rPr>
                <w:rFonts w:asciiTheme="minorEastAsia" w:hAnsiTheme="minorEastAsia" w:cs="宋体"/>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A2138A" w:rsidRPr="00911E26" w:rsidRDefault="00A2138A" w:rsidP="00290840">
            <w:pPr>
              <w:pStyle w:val="TableParagraph"/>
              <w:spacing w:before="4"/>
              <w:ind w:left="100"/>
              <w:rPr>
                <w:rFonts w:asciiTheme="minorEastAsia" w:hAnsiTheme="minorEastAsia" w:cs="宋体"/>
                <w:sz w:val="21"/>
                <w:szCs w:val="21"/>
              </w:rPr>
            </w:pPr>
            <w:r w:rsidRPr="00911E26">
              <w:rPr>
                <w:rFonts w:asciiTheme="minorEastAsia" w:hAnsiTheme="minorEastAsia" w:cs="宋体"/>
                <w:sz w:val="21"/>
                <w:szCs w:val="21"/>
              </w:rPr>
              <w:t>…</w:t>
            </w:r>
          </w:p>
        </w:tc>
      </w:tr>
    </w:tbl>
    <w:p w:rsidR="002619E9" w:rsidRPr="00911E26" w:rsidRDefault="002619E9" w:rsidP="00A2138A">
      <w:pPr>
        <w:pStyle w:val="a3"/>
        <w:spacing w:before="0" w:line="297" w:lineRule="auto"/>
        <w:ind w:left="0" w:right="201"/>
        <w:rPr>
          <w:rFonts w:cs="宋体"/>
          <w:i w:val="0"/>
          <w:lang w:eastAsia="zh-CN"/>
        </w:rPr>
      </w:pPr>
    </w:p>
    <w:p w:rsidR="00D41F98" w:rsidRPr="00911E26" w:rsidRDefault="00C4089B">
      <w:pPr>
        <w:pStyle w:val="a3"/>
        <w:spacing w:before="0" w:line="297" w:lineRule="auto"/>
        <w:ind w:left="221" w:right="201"/>
        <w:rPr>
          <w:i w:val="0"/>
          <w:lang w:eastAsia="zh-CN"/>
        </w:rPr>
      </w:pPr>
      <w:r w:rsidRPr="00911E26">
        <w:rPr>
          <w:rFonts w:cs="宋体"/>
          <w:i w:val="0"/>
          <w:lang w:eastAsia="zh-CN"/>
        </w:rPr>
        <w:t xml:space="preserve">3.3.2 </w:t>
      </w:r>
      <w:r w:rsidRPr="00911E26">
        <w:rPr>
          <w:i w:val="0"/>
          <w:spacing w:val="-3"/>
          <w:lang w:eastAsia="zh-CN"/>
        </w:rPr>
        <w:t xml:space="preserve">当非纺织类检测标准（如 </w:t>
      </w:r>
      <w:r w:rsidRPr="00911E26">
        <w:rPr>
          <w:rFonts w:cs="宋体"/>
          <w:i w:val="0"/>
          <w:lang w:eastAsia="zh-CN"/>
        </w:rPr>
        <w:t>EPA</w:t>
      </w:r>
      <w:r w:rsidRPr="00911E26">
        <w:rPr>
          <w:rFonts w:cs="宋体"/>
          <w:i w:val="0"/>
          <w:spacing w:val="-97"/>
          <w:lang w:eastAsia="zh-CN"/>
        </w:rPr>
        <w:t xml:space="preserve"> </w:t>
      </w:r>
      <w:r w:rsidRPr="00911E26">
        <w:rPr>
          <w:i w:val="0"/>
          <w:spacing w:val="-4"/>
          <w:lang w:eastAsia="zh-CN"/>
        </w:rPr>
        <w:t xml:space="preserve">标准）应用于纺织领域认可时，实验室须将该标 </w:t>
      </w:r>
      <w:r w:rsidRPr="00911E26">
        <w:rPr>
          <w:i w:val="0"/>
          <w:lang w:eastAsia="zh-CN"/>
        </w:rPr>
        <w:t>准转换成实验室方法后进行认可，如需要可在实验室方法后备注相关标准。</w:t>
      </w:r>
    </w:p>
    <w:p w:rsidR="00D41F98" w:rsidRPr="00911E26" w:rsidRDefault="00C4089B">
      <w:pPr>
        <w:tabs>
          <w:tab w:val="left" w:pos="1061"/>
        </w:tabs>
        <w:spacing w:before="19"/>
        <w:ind w:left="221" w:right="105"/>
        <w:rPr>
          <w:rFonts w:ascii="宋体" w:eastAsia="宋体" w:hAnsi="宋体" w:cs="宋体"/>
          <w:sz w:val="24"/>
          <w:szCs w:val="24"/>
          <w:lang w:eastAsia="zh-CN"/>
        </w:rPr>
      </w:pPr>
      <w:r w:rsidRPr="00911E26">
        <w:rPr>
          <w:rFonts w:ascii="宋体" w:eastAsia="宋体" w:hAnsi="宋体" w:cs="宋体"/>
          <w:sz w:val="24"/>
          <w:szCs w:val="24"/>
          <w:lang w:eastAsia="zh-CN"/>
        </w:rPr>
        <w:t>3.3.3</w:t>
      </w:r>
      <w:r w:rsidRPr="00911E26">
        <w:rPr>
          <w:rFonts w:ascii="宋体" w:eastAsia="宋体" w:hAnsi="宋体" w:cs="宋体"/>
          <w:sz w:val="24"/>
          <w:szCs w:val="24"/>
          <w:lang w:eastAsia="zh-CN"/>
        </w:rPr>
        <w:tab/>
        <w:t>纺织和皮革检测领域不纳入认可范围的标准</w:t>
      </w:r>
    </w:p>
    <w:p w:rsidR="00D41F98" w:rsidRPr="00911E26" w:rsidRDefault="00C4089B">
      <w:pPr>
        <w:pStyle w:val="a3"/>
        <w:spacing w:before="74" w:line="300" w:lineRule="auto"/>
        <w:ind w:left="221" w:right="105"/>
        <w:rPr>
          <w:i w:val="0"/>
          <w:lang w:eastAsia="zh-CN"/>
        </w:rPr>
      </w:pPr>
      <w:r w:rsidRPr="00911E26">
        <w:rPr>
          <w:rFonts w:cs="宋体"/>
          <w:i w:val="0"/>
          <w:lang w:eastAsia="zh-CN"/>
        </w:rPr>
        <w:t xml:space="preserve">3.3.3.1 </w:t>
      </w:r>
      <w:r w:rsidRPr="00911E26">
        <w:rPr>
          <w:i w:val="0"/>
          <w:lang w:eastAsia="zh-CN"/>
        </w:rPr>
        <w:t>不纳入认可范围的标准包括非检测标准和已废止的检测标准。非检测标准， 如关于标准物质要求的标准、仪器设备要求的标准、术语类标准等。</w:t>
      </w:r>
    </w:p>
    <w:p w:rsidR="00ED7562" w:rsidRPr="00911E26" w:rsidRDefault="00C4089B">
      <w:pPr>
        <w:pStyle w:val="a3"/>
        <w:spacing w:before="14" w:line="300" w:lineRule="auto"/>
        <w:ind w:left="221" w:right="204"/>
        <w:rPr>
          <w:i w:val="0"/>
          <w:lang w:eastAsia="zh-CN"/>
        </w:rPr>
      </w:pPr>
      <w:r w:rsidRPr="00911E26">
        <w:rPr>
          <w:rFonts w:cs="宋体"/>
          <w:i w:val="0"/>
          <w:lang w:eastAsia="zh-CN"/>
        </w:rPr>
        <w:t xml:space="preserve">3.3.3.2 </w:t>
      </w:r>
      <w:r w:rsidRPr="00911E26">
        <w:rPr>
          <w:i w:val="0"/>
          <w:spacing w:val="-3"/>
          <w:lang w:eastAsia="zh-CN"/>
        </w:rPr>
        <w:t>当已废止的标准有特定客户要求时，可纳入认可范围，但应在</w:t>
      </w:r>
      <w:r w:rsidR="004C1E1C" w:rsidRPr="00911E26">
        <w:rPr>
          <w:rFonts w:hint="eastAsia"/>
          <w:i w:val="0"/>
          <w:spacing w:val="-3"/>
          <w:lang w:eastAsia="zh-CN"/>
        </w:rPr>
        <w:t>“说明”</w:t>
      </w:r>
      <w:r w:rsidR="00C719C3" w:rsidRPr="00911E26">
        <w:rPr>
          <w:i w:val="0"/>
          <w:spacing w:val="-3"/>
          <w:lang w:eastAsia="zh-CN"/>
        </w:rPr>
        <w:t>栏中填写</w:t>
      </w:r>
      <w:r w:rsidR="004C1E1C" w:rsidRPr="00911E26">
        <w:rPr>
          <w:rFonts w:hint="eastAsia"/>
          <w:i w:val="0"/>
          <w:spacing w:val="-3"/>
          <w:lang w:eastAsia="zh-CN"/>
        </w:rPr>
        <w:t>“</w:t>
      </w:r>
      <w:r w:rsidR="00C719C3" w:rsidRPr="00911E26">
        <w:rPr>
          <w:i w:val="0"/>
          <w:lang w:eastAsia="zh-CN"/>
        </w:rPr>
        <w:t>仅限</w:t>
      </w:r>
      <w:r w:rsidR="00ED7562" w:rsidRPr="00911E26">
        <w:rPr>
          <w:i w:val="0"/>
          <w:lang w:eastAsia="zh-CN"/>
        </w:rPr>
        <w:t>特定客户要求</w:t>
      </w:r>
      <w:r w:rsidR="004C1E1C" w:rsidRPr="00911E26">
        <w:rPr>
          <w:rFonts w:hint="eastAsia"/>
          <w:i w:val="0"/>
          <w:lang w:eastAsia="zh-CN"/>
        </w:rPr>
        <w:t>”</w:t>
      </w:r>
      <w:r w:rsidR="00ED7562" w:rsidRPr="00911E26">
        <w:rPr>
          <w:rFonts w:hint="eastAsia"/>
          <w:i w:val="0"/>
          <w:lang w:eastAsia="zh-CN"/>
        </w:rPr>
        <w:t>。</w:t>
      </w:r>
    </w:p>
    <w:p w:rsidR="00B06CFC" w:rsidRPr="00911E26" w:rsidRDefault="00B06CFC">
      <w:pPr>
        <w:pStyle w:val="a3"/>
        <w:spacing w:before="14" w:line="300" w:lineRule="auto"/>
        <w:ind w:left="221" w:right="204"/>
        <w:rPr>
          <w:i w:val="0"/>
          <w:lang w:eastAsia="zh-CN"/>
        </w:rPr>
      </w:pPr>
      <w:r w:rsidRPr="00911E26">
        <w:rPr>
          <w:rFonts w:hint="eastAsia"/>
          <w:i w:val="0"/>
          <w:lang w:eastAsia="zh-CN"/>
        </w:rPr>
        <w:t>3.3.3.</w:t>
      </w:r>
      <w:r w:rsidR="006A5467">
        <w:rPr>
          <w:rFonts w:hint="eastAsia"/>
          <w:i w:val="0"/>
          <w:lang w:eastAsia="zh-CN"/>
        </w:rPr>
        <w:t>3</w:t>
      </w:r>
      <w:r w:rsidRPr="00911E26">
        <w:rPr>
          <w:rFonts w:hint="eastAsia"/>
          <w:i w:val="0"/>
          <w:lang w:eastAsia="zh-CN"/>
        </w:rPr>
        <w:t xml:space="preserve"> </w:t>
      </w:r>
      <w:r w:rsidR="009718AA" w:rsidRPr="00911E26">
        <w:rPr>
          <w:rFonts w:hint="eastAsia"/>
          <w:i w:val="0"/>
          <w:lang w:eastAsia="zh-CN"/>
        </w:rPr>
        <w:t>如果相同</w:t>
      </w:r>
      <w:r w:rsidR="00B26621" w:rsidRPr="00911E26">
        <w:rPr>
          <w:rFonts w:hint="eastAsia"/>
          <w:i w:val="0"/>
          <w:lang w:eastAsia="zh-CN"/>
        </w:rPr>
        <w:t>检测参数涉及两个或多个检测领域时，只在一个领域</w:t>
      </w:r>
      <w:r w:rsidR="00DB5256" w:rsidRPr="00911E26">
        <w:rPr>
          <w:rFonts w:hint="eastAsia"/>
          <w:i w:val="0"/>
          <w:lang w:eastAsia="zh-CN"/>
        </w:rPr>
        <w:t>中</w:t>
      </w:r>
      <w:r w:rsidR="009718AA" w:rsidRPr="00911E26">
        <w:rPr>
          <w:rFonts w:hint="eastAsia"/>
          <w:i w:val="0"/>
          <w:lang w:eastAsia="zh-CN"/>
        </w:rPr>
        <w:t>表述。</w:t>
      </w:r>
      <w:r w:rsidR="00921B0F" w:rsidRPr="00911E26">
        <w:rPr>
          <w:rFonts w:hint="eastAsia"/>
          <w:i w:val="0"/>
          <w:lang w:eastAsia="zh-CN"/>
        </w:rPr>
        <w:t>如GB/T 16988</w:t>
      </w:r>
      <w:r w:rsidR="00B04E2A" w:rsidRPr="00911E26">
        <w:rPr>
          <w:rFonts w:hint="eastAsia"/>
          <w:i w:val="0"/>
          <w:lang w:eastAsia="zh-CN"/>
        </w:rPr>
        <w:t>-2013《</w:t>
      </w:r>
      <w:bookmarkStart w:id="5" w:name="725381"/>
      <w:r w:rsidR="00B04E2A" w:rsidRPr="00911E26">
        <w:rPr>
          <w:rFonts w:hint="eastAsia"/>
          <w:i w:val="0"/>
          <w:lang w:eastAsia="zh-CN"/>
        </w:rPr>
        <w:t>特种动物纤维与绵羊毛混合物含量的测定</w:t>
      </w:r>
      <w:bookmarkEnd w:id="5"/>
      <w:r w:rsidR="00B04E2A" w:rsidRPr="00911E26">
        <w:rPr>
          <w:rFonts w:hint="eastAsia"/>
          <w:i w:val="0"/>
          <w:lang w:eastAsia="zh-CN"/>
        </w:rPr>
        <w:t>》</w:t>
      </w:r>
      <w:r w:rsidR="009E4C7C" w:rsidRPr="00911E26">
        <w:rPr>
          <w:rFonts w:hint="eastAsia"/>
          <w:i w:val="0"/>
          <w:lang w:eastAsia="zh-CN"/>
        </w:rPr>
        <w:t>在毛绒纤维</w:t>
      </w:r>
      <w:r w:rsidR="00311927" w:rsidRPr="00911E26">
        <w:rPr>
          <w:rFonts w:hint="eastAsia"/>
          <w:i w:val="0"/>
          <w:lang w:eastAsia="zh-CN"/>
        </w:rPr>
        <w:t>中</w:t>
      </w:r>
      <w:r w:rsidR="004211A5" w:rsidRPr="00911E26">
        <w:rPr>
          <w:rFonts w:hint="eastAsia"/>
          <w:i w:val="0"/>
          <w:lang w:eastAsia="zh-CN"/>
        </w:rPr>
        <w:t>表述</w:t>
      </w:r>
      <w:r w:rsidR="009E4C7C" w:rsidRPr="00911E26">
        <w:rPr>
          <w:rFonts w:hint="eastAsia"/>
          <w:i w:val="0"/>
          <w:lang w:eastAsia="zh-CN"/>
        </w:rPr>
        <w:t>，</w:t>
      </w:r>
      <w:r w:rsidR="004211A5" w:rsidRPr="00911E26">
        <w:rPr>
          <w:rFonts w:hint="eastAsia"/>
          <w:i w:val="0"/>
          <w:lang w:eastAsia="zh-CN"/>
        </w:rPr>
        <w:t>则</w:t>
      </w:r>
      <w:r w:rsidR="009E4C7C" w:rsidRPr="00911E26">
        <w:rPr>
          <w:rFonts w:hint="eastAsia"/>
          <w:i w:val="0"/>
          <w:lang w:eastAsia="zh-CN"/>
        </w:rPr>
        <w:t>在纺织品</w:t>
      </w:r>
      <w:r w:rsidR="00311927" w:rsidRPr="00911E26">
        <w:rPr>
          <w:rFonts w:hint="eastAsia"/>
          <w:i w:val="0"/>
          <w:lang w:eastAsia="zh-CN"/>
        </w:rPr>
        <w:t>中</w:t>
      </w:r>
      <w:r w:rsidR="0072189E" w:rsidRPr="00911E26">
        <w:rPr>
          <w:rFonts w:hint="eastAsia"/>
          <w:i w:val="0"/>
          <w:lang w:eastAsia="zh-CN"/>
        </w:rPr>
        <w:t>不再</w:t>
      </w:r>
      <w:r w:rsidR="004211A5" w:rsidRPr="00911E26">
        <w:rPr>
          <w:rFonts w:hint="eastAsia"/>
          <w:i w:val="0"/>
          <w:lang w:eastAsia="zh-CN"/>
        </w:rPr>
        <w:t>表述</w:t>
      </w:r>
      <w:r w:rsidR="00B04E2A" w:rsidRPr="00911E26">
        <w:rPr>
          <w:rFonts w:hint="eastAsia"/>
          <w:i w:val="0"/>
          <w:lang w:eastAsia="zh-CN"/>
        </w:rPr>
        <w:t>；</w:t>
      </w:r>
      <w:r w:rsidR="005770B1" w:rsidRPr="00911E26">
        <w:rPr>
          <w:rFonts w:hint="eastAsia"/>
          <w:i w:val="0"/>
          <w:lang w:eastAsia="zh-CN"/>
        </w:rPr>
        <w:t>纱线</w:t>
      </w:r>
      <w:r w:rsidR="00DB5256" w:rsidRPr="00911E26">
        <w:rPr>
          <w:rFonts w:hint="eastAsia"/>
          <w:i w:val="0"/>
          <w:lang w:eastAsia="zh-CN"/>
        </w:rPr>
        <w:t>中</w:t>
      </w:r>
      <w:r w:rsidR="00311927" w:rsidRPr="00911E26">
        <w:rPr>
          <w:rFonts w:hint="eastAsia"/>
          <w:i w:val="0"/>
          <w:lang w:eastAsia="zh-CN"/>
        </w:rPr>
        <w:t>FZ/T</w:t>
      </w:r>
      <w:r w:rsidR="00A44E9A" w:rsidRPr="00911E26">
        <w:rPr>
          <w:rFonts w:hint="eastAsia"/>
          <w:i w:val="0"/>
          <w:lang w:eastAsia="zh-CN"/>
        </w:rPr>
        <w:t xml:space="preserve"> </w:t>
      </w:r>
      <w:r w:rsidR="00311927" w:rsidRPr="00911E26">
        <w:rPr>
          <w:rFonts w:hint="eastAsia"/>
          <w:i w:val="0"/>
          <w:lang w:eastAsia="zh-CN"/>
        </w:rPr>
        <w:t>71004-2015《精梳编结绒线》展开参数中包含</w:t>
      </w:r>
      <w:r w:rsidR="005770B1" w:rsidRPr="00911E26">
        <w:rPr>
          <w:rFonts w:hint="eastAsia"/>
          <w:i w:val="0"/>
          <w:lang w:eastAsia="zh-CN"/>
        </w:rPr>
        <w:t>GB/T</w:t>
      </w:r>
      <w:r w:rsidR="000E4570" w:rsidRPr="00911E26">
        <w:rPr>
          <w:rFonts w:hint="eastAsia"/>
          <w:i w:val="0"/>
          <w:lang w:eastAsia="zh-CN"/>
        </w:rPr>
        <w:t xml:space="preserve"> </w:t>
      </w:r>
      <w:r w:rsidR="005770B1" w:rsidRPr="00911E26">
        <w:rPr>
          <w:rFonts w:hint="eastAsia"/>
          <w:i w:val="0"/>
          <w:lang w:eastAsia="zh-CN"/>
        </w:rPr>
        <w:t>8427-2008《纺织品 色牢度试验</w:t>
      </w:r>
      <w:r w:rsidR="00CE60BC" w:rsidRPr="00911E26">
        <w:rPr>
          <w:rFonts w:hint="eastAsia"/>
          <w:i w:val="0"/>
          <w:lang w:eastAsia="zh-CN"/>
        </w:rPr>
        <w:t xml:space="preserve"> </w:t>
      </w:r>
      <w:r w:rsidR="005770B1" w:rsidRPr="00911E26">
        <w:rPr>
          <w:rFonts w:hint="eastAsia"/>
          <w:i w:val="0"/>
          <w:lang w:eastAsia="zh-CN"/>
        </w:rPr>
        <w:t>耐光色牢度》在纺织品中表述，在纱线</w:t>
      </w:r>
      <w:r w:rsidR="006A740B" w:rsidRPr="00911E26">
        <w:rPr>
          <w:rFonts w:hint="eastAsia"/>
          <w:i w:val="0"/>
          <w:lang w:eastAsia="zh-CN"/>
        </w:rPr>
        <w:t>参数</w:t>
      </w:r>
      <w:r w:rsidR="005770B1" w:rsidRPr="00911E26">
        <w:rPr>
          <w:rFonts w:hint="eastAsia"/>
          <w:i w:val="0"/>
          <w:lang w:eastAsia="zh-CN"/>
        </w:rPr>
        <w:t>中不再表述。</w:t>
      </w:r>
    </w:p>
    <w:p w:rsidR="00FD4CDC" w:rsidRPr="00911E26" w:rsidRDefault="00FD4CDC">
      <w:pPr>
        <w:pStyle w:val="a3"/>
        <w:spacing w:before="14" w:line="300" w:lineRule="auto"/>
        <w:ind w:left="221" w:right="204"/>
        <w:rPr>
          <w:lang w:eastAsia="zh-CN"/>
        </w:rPr>
      </w:pPr>
      <w:r w:rsidRPr="00911E26">
        <w:rPr>
          <w:rFonts w:hint="eastAsia"/>
          <w:i w:val="0"/>
          <w:lang w:eastAsia="zh-CN"/>
        </w:rPr>
        <w:t>3.3.3.</w:t>
      </w:r>
      <w:r w:rsidR="006A5467">
        <w:rPr>
          <w:rFonts w:hint="eastAsia"/>
          <w:i w:val="0"/>
          <w:lang w:eastAsia="zh-CN"/>
        </w:rPr>
        <w:t>4</w:t>
      </w:r>
      <w:r w:rsidRPr="00911E26">
        <w:rPr>
          <w:rFonts w:hint="eastAsia"/>
          <w:i w:val="0"/>
          <w:lang w:eastAsia="zh-CN"/>
        </w:rPr>
        <w:t xml:space="preserve"> 外文标准翻译成中文标准，应遵循标准的实际</w:t>
      </w:r>
      <w:r w:rsidR="000D1200" w:rsidRPr="00911E26">
        <w:rPr>
          <w:rFonts w:hint="eastAsia"/>
          <w:i w:val="0"/>
          <w:lang w:eastAsia="zh-CN"/>
        </w:rPr>
        <w:t>内容</w:t>
      </w:r>
      <w:r w:rsidRPr="00911E26">
        <w:rPr>
          <w:rFonts w:hint="eastAsia"/>
          <w:i w:val="0"/>
          <w:lang w:eastAsia="zh-CN"/>
        </w:rPr>
        <w:t>，年代号按照原文规范填写。</w:t>
      </w:r>
    </w:p>
    <w:p w:rsidR="00D41F98" w:rsidRPr="00911E26" w:rsidRDefault="00C4089B">
      <w:pPr>
        <w:pStyle w:val="a3"/>
        <w:spacing w:before="14" w:line="300" w:lineRule="auto"/>
        <w:ind w:left="221" w:right="204"/>
        <w:rPr>
          <w:i w:val="0"/>
          <w:lang w:eastAsia="zh-CN"/>
        </w:rPr>
      </w:pPr>
      <w:r w:rsidRPr="00911E26">
        <w:rPr>
          <w:rFonts w:cs="宋体"/>
          <w:i w:val="0"/>
          <w:lang w:eastAsia="zh-CN"/>
        </w:rPr>
        <w:t>3.3.3.</w:t>
      </w:r>
      <w:r w:rsidR="006A5467">
        <w:rPr>
          <w:rFonts w:cs="宋体" w:hint="eastAsia"/>
          <w:i w:val="0"/>
          <w:lang w:eastAsia="zh-CN"/>
        </w:rPr>
        <w:t>5</w:t>
      </w:r>
      <w:r w:rsidRPr="00911E26">
        <w:rPr>
          <w:i w:val="0"/>
          <w:spacing w:val="-3"/>
          <w:lang w:eastAsia="zh-CN"/>
        </w:rPr>
        <w:t>当抽样或取样标准与检测标准同时申请认可时可保留，</w:t>
      </w:r>
      <w:r w:rsidR="00CE60BC" w:rsidRPr="00911E26">
        <w:rPr>
          <w:rFonts w:hint="eastAsia"/>
          <w:i w:val="0"/>
          <w:spacing w:val="-3"/>
          <w:lang w:eastAsia="zh-CN"/>
        </w:rPr>
        <w:t>仅抽样或取样标准</w:t>
      </w:r>
      <w:r w:rsidR="00CE60BC" w:rsidRPr="00911E26">
        <w:rPr>
          <w:i w:val="0"/>
          <w:spacing w:val="-3"/>
          <w:lang w:eastAsia="zh-CN"/>
        </w:rPr>
        <w:t>不</w:t>
      </w:r>
      <w:r w:rsidRPr="00911E26">
        <w:rPr>
          <w:i w:val="0"/>
          <w:spacing w:val="-3"/>
          <w:lang w:eastAsia="zh-CN"/>
        </w:rPr>
        <w:t>纳入认可范</w:t>
      </w:r>
      <w:r w:rsidRPr="00911E26">
        <w:rPr>
          <w:i w:val="0"/>
          <w:lang w:eastAsia="zh-CN"/>
        </w:rPr>
        <w:t>围。</w:t>
      </w:r>
    </w:p>
    <w:p w:rsidR="00D41F98" w:rsidRPr="00911E26" w:rsidRDefault="00C4089B">
      <w:pPr>
        <w:spacing w:before="14"/>
        <w:ind w:left="221" w:right="105"/>
        <w:rPr>
          <w:rFonts w:ascii="宋体" w:eastAsia="宋体" w:hAnsi="宋体" w:cs="宋体"/>
          <w:sz w:val="24"/>
          <w:szCs w:val="24"/>
          <w:lang w:eastAsia="zh-CN"/>
        </w:rPr>
      </w:pPr>
      <w:r w:rsidRPr="00911E26">
        <w:rPr>
          <w:rFonts w:ascii="宋体" w:eastAsia="宋体" w:hAnsi="宋体" w:cs="宋体"/>
          <w:sz w:val="24"/>
          <w:szCs w:val="24"/>
          <w:lang w:eastAsia="zh-CN"/>
        </w:rPr>
        <w:t>3.3.3.</w:t>
      </w:r>
      <w:r w:rsidR="006A5467">
        <w:rPr>
          <w:rFonts w:ascii="宋体" w:eastAsia="宋体" w:hAnsi="宋体" w:cs="宋体" w:hint="eastAsia"/>
          <w:sz w:val="24"/>
          <w:szCs w:val="24"/>
          <w:lang w:eastAsia="zh-CN"/>
        </w:rPr>
        <w:t>6</w:t>
      </w:r>
      <w:r w:rsidRPr="00911E26">
        <w:rPr>
          <w:rFonts w:ascii="宋体" w:eastAsia="宋体" w:hAnsi="宋体" w:cs="宋体"/>
          <w:sz w:val="24"/>
          <w:szCs w:val="24"/>
          <w:lang w:eastAsia="zh-CN"/>
        </w:rPr>
        <w:t>纺织领域不纳入认可范围的标准详见附录A。</w:t>
      </w:r>
    </w:p>
    <w:p w:rsidR="00D41F98" w:rsidRPr="00911E26" w:rsidRDefault="00C4089B">
      <w:pPr>
        <w:spacing w:before="77"/>
        <w:ind w:left="221" w:right="105"/>
        <w:rPr>
          <w:rFonts w:ascii="宋体" w:eastAsia="宋体" w:hAnsi="宋体" w:cs="宋体"/>
          <w:sz w:val="24"/>
          <w:szCs w:val="24"/>
          <w:lang w:eastAsia="zh-CN"/>
        </w:rPr>
      </w:pPr>
      <w:r w:rsidRPr="00911E26">
        <w:rPr>
          <w:rFonts w:ascii="宋体" w:eastAsia="宋体" w:hAnsi="宋体" w:cs="宋体"/>
          <w:sz w:val="24"/>
          <w:szCs w:val="24"/>
          <w:lang w:eastAsia="zh-CN"/>
        </w:rPr>
        <w:t>3.3.3.</w:t>
      </w:r>
      <w:r w:rsidR="006A5467">
        <w:rPr>
          <w:rFonts w:ascii="宋体" w:eastAsia="宋体" w:hAnsi="宋体" w:cs="宋体" w:hint="eastAsia"/>
          <w:sz w:val="24"/>
          <w:szCs w:val="24"/>
          <w:lang w:eastAsia="zh-CN"/>
        </w:rPr>
        <w:t>7</w:t>
      </w:r>
      <w:r w:rsidRPr="00911E26">
        <w:rPr>
          <w:rFonts w:ascii="宋体" w:eastAsia="宋体" w:hAnsi="宋体" w:cs="宋体"/>
          <w:sz w:val="24"/>
          <w:szCs w:val="24"/>
          <w:lang w:eastAsia="zh-CN"/>
        </w:rPr>
        <w:t>皮革领域不纳入认可范围的标准详见附录B。</w:t>
      </w:r>
    </w:p>
    <w:p w:rsidR="00D41F98" w:rsidRPr="00911E26" w:rsidRDefault="00C4089B">
      <w:pPr>
        <w:spacing w:before="123" w:line="398" w:lineRule="auto"/>
        <w:ind w:left="221" w:right="105"/>
        <w:rPr>
          <w:rFonts w:ascii="宋体" w:eastAsia="宋体" w:hAnsi="宋体" w:cs="宋体"/>
          <w:sz w:val="18"/>
          <w:szCs w:val="18"/>
          <w:lang w:eastAsia="zh-CN"/>
        </w:rPr>
      </w:pPr>
      <w:r w:rsidRPr="00911E26">
        <w:rPr>
          <w:rFonts w:ascii="宋体" w:eastAsia="宋体" w:hAnsi="宋体" w:cs="宋体"/>
          <w:spacing w:val="-5"/>
          <w:sz w:val="18"/>
          <w:szCs w:val="18"/>
          <w:lang w:eastAsia="zh-CN"/>
        </w:rPr>
        <w:t xml:space="preserve">注：附录中的标准如果年代号有更新，原则上仍然不纳入认可范围。对于年代号更新后增加检测要求的标准，CNAS </w:t>
      </w:r>
      <w:r w:rsidRPr="00911E26">
        <w:rPr>
          <w:rFonts w:ascii="宋体" w:eastAsia="宋体" w:hAnsi="宋体" w:cs="宋体"/>
          <w:sz w:val="18"/>
          <w:szCs w:val="18"/>
          <w:lang w:eastAsia="zh-CN"/>
        </w:rPr>
        <w:t>将在研究后确定是否可纳入认可范围。</w:t>
      </w:r>
    </w:p>
    <w:p w:rsidR="00D41F98" w:rsidRPr="00911E26" w:rsidRDefault="00C4089B">
      <w:pPr>
        <w:pStyle w:val="11"/>
        <w:spacing w:line="300" w:lineRule="exact"/>
        <w:ind w:right="105"/>
        <w:rPr>
          <w:b w:val="0"/>
          <w:bCs w:val="0"/>
          <w:lang w:eastAsia="zh-CN"/>
        </w:rPr>
      </w:pPr>
      <w:r w:rsidRPr="00911E26">
        <w:rPr>
          <w:rFonts w:cs="宋体"/>
          <w:lang w:eastAsia="zh-CN"/>
        </w:rPr>
        <w:t>3.4</w:t>
      </w:r>
      <w:r w:rsidRPr="00911E26">
        <w:rPr>
          <w:rFonts w:cs="宋体"/>
          <w:spacing w:val="-2"/>
          <w:lang w:eastAsia="zh-CN"/>
        </w:rPr>
        <w:t xml:space="preserve"> </w:t>
      </w:r>
      <w:r w:rsidRPr="00911E26">
        <w:rPr>
          <w:lang w:eastAsia="zh-CN"/>
        </w:rPr>
        <w:t>限制范围</w:t>
      </w:r>
    </w:p>
    <w:p w:rsidR="00C1117E" w:rsidRPr="00911E26" w:rsidRDefault="004E3EE9" w:rsidP="004E3EE9">
      <w:pPr>
        <w:pStyle w:val="a3"/>
        <w:spacing w:before="77" w:line="297" w:lineRule="auto"/>
        <w:ind w:left="221" w:right="214"/>
        <w:jc w:val="both"/>
        <w:rPr>
          <w:i w:val="0"/>
          <w:lang w:eastAsia="zh-CN"/>
        </w:rPr>
      </w:pPr>
      <w:r w:rsidRPr="00911E26">
        <w:rPr>
          <w:rFonts w:hint="eastAsia"/>
          <w:i w:val="0"/>
          <w:spacing w:val="-3"/>
          <w:lang w:eastAsia="zh-CN"/>
        </w:rPr>
        <w:t>3.4.1</w:t>
      </w:r>
      <w:r w:rsidR="00C4089B" w:rsidRPr="00911E26">
        <w:rPr>
          <w:i w:val="0"/>
          <w:spacing w:val="-3"/>
          <w:lang w:eastAsia="zh-CN"/>
        </w:rPr>
        <w:t>当不能按照标准要求进行全项检测时，纺织实验室应根据实际检测能力在“</w:t>
      </w:r>
      <w:r w:rsidR="00675D7B" w:rsidRPr="00911E26">
        <w:rPr>
          <w:rFonts w:hint="eastAsia"/>
          <w:i w:val="0"/>
          <w:spacing w:val="-3"/>
          <w:lang w:eastAsia="zh-CN"/>
        </w:rPr>
        <w:t>说明</w:t>
      </w:r>
      <w:r w:rsidR="00C4089B" w:rsidRPr="00911E26">
        <w:rPr>
          <w:i w:val="0"/>
          <w:lang w:eastAsia="zh-CN"/>
        </w:rPr>
        <w:t>”栏填写“只测……”或“不测……”的检测项目</w:t>
      </w:r>
      <w:r w:rsidR="00C4089B" w:rsidRPr="00911E26">
        <w:rPr>
          <w:rFonts w:cs="宋体"/>
          <w:i w:val="0"/>
          <w:lang w:eastAsia="zh-CN"/>
        </w:rPr>
        <w:t>/</w:t>
      </w:r>
      <w:r w:rsidR="00C4089B" w:rsidRPr="00911E26">
        <w:rPr>
          <w:i w:val="0"/>
          <w:lang w:eastAsia="zh-CN"/>
        </w:rPr>
        <w:t>参数、量程范围以及检测方法等。原则上，尽可能选择字数较少的内容来表述；</w:t>
      </w:r>
    </w:p>
    <w:p w:rsidR="00BD3F64" w:rsidRPr="00911E26" w:rsidRDefault="00BD3F64" w:rsidP="004E3EE9">
      <w:pPr>
        <w:pStyle w:val="a3"/>
        <w:spacing w:before="77" w:line="297" w:lineRule="auto"/>
        <w:ind w:left="221" w:right="214"/>
        <w:jc w:val="both"/>
        <w:rPr>
          <w:i w:val="0"/>
          <w:lang w:eastAsia="zh-CN"/>
        </w:rPr>
      </w:pPr>
      <w:r w:rsidRPr="00911E26">
        <w:rPr>
          <w:rFonts w:hint="eastAsia"/>
          <w:i w:val="0"/>
          <w:lang w:eastAsia="zh-CN"/>
        </w:rPr>
        <w:t xml:space="preserve">3.4.2 </w:t>
      </w:r>
      <w:r w:rsidR="001D7AAD" w:rsidRPr="00911E26">
        <w:rPr>
          <w:rFonts w:hint="eastAsia"/>
          <w:i w:val="0"/>
          <w:lang w:eastAsia="zh-CN"/>
        </w:rPr>
        <w:t>在</w:t>
      </w:r>
      <w:r w:rsidRPr="00911E26">
        <w:rPr>
          <w:rFonts w:hint="eastAsia"/>
          <w:i w:val="0"/>
          <w:lang w:eastAsia="zh-CN"/>
        </w:rPr>
        <w:t>参数</w:t>
      </w:r>
      <w:r w:rsidR="004A42A1" w:rsidRPr="00911E26">
        <w:rPr>
          <w:rFonts w:hint="eastAsia"/>
          <w:i w:val="0"/>
          <w:lang w:eastAsia="zh-CN"/>
        </w:rPr>
        <w:t>中</w:t>
      </w:r>
      <w:r w:rsidRPr="00911E26">
        <w:rPr>
          <w:rFonts w:hint="eastAsia"/>
          <w:i w:val="0"/>
          <w:lang w:eastAsia="zh-CN"/>
        </w:rPr>
        <w:t>，检测方法引用产品标准的某个条款</w:t>
      </w:r>
      <w:r w:rsidR="001A4D63" w:rsidRPr="00911E26">
        <w:rPr>
          <w:rFonts w:hint="eastAsia"/>
          <w:i w:val="0"/>
          <w:lang w:eastAsia="zh-CN"/>
        </w:rPr>
        <w:t>或附录</w:t>
      </w:r>
      <w:r w:rsidRPr="00911E26">
        <w:rPr>
          <w:rFonts w:hint="eastAsia"/>
          <w:i w:val="0"/>
          <w:lang w:eastAsia="zh-CN"/>
        </w:rPr>
        <w:t>时，需在标准</w:t>
      </w:r>
      <w:r w:rsidR="001A4D63" w:rsidRPr="00911E26">
        <w:rPr>
          <w:rFonts w:hint="eastAsia"/>
          <w:i w:val="0"/>
          <w:lang w:eastAsia="zh-CN"/>
        </w:rPr>
        <w:t>编号后</w:t>
      </w:r>
      <w:r w:rsidRPr="00911E26">
        <w:rPr>
          <w:rFonts w:hint="eastAsia"/>
          <w:i w:val="0"/>
          <w:lang w:eastAsia="zh-CN"/>
        </w:rPr>
        <w:t>注明条款号</w:t>
      </w:r>
      <w:r w:rsidR="001A4D63" w:rsidRPr="00911E26">
        <w:rPr>
          <w:rFonts w:hint="eastAsia"/>
          <w:i w:val="0"/>
          <w:lang w:eastAsia="zh-CN"/>
        </w:rPr>
        <w:t>或</w:t>
      </w:r>
      <w:r w:rsidR="00FF55DB" w:rsidRPr="00911E26">
        <w:rPr>
          <w:rFonts w:hint="eastAsia"/>
          <w:i w:val="0"/>
          <w:lang w:eastAsia="zh-CN"/>
        </w:rPr>
        <w:t>附录</w:t>
      </w:r>
      <w:r w:rsidR="00485F5E" w:rsidRPr="00911E26">
        <w:rPr>
          <w:rFonts w:hint="eastAsia"/>
          <w:i w:val="0"/>
          <w:lang w:eastAsia="zh-CN"/>
        </w:rPr>
        <w:t>X</w:t>
      </w:r>
      <w:r w:rsidRPr="00911E26">
        <w:rPr>
          <w:rFonts w:hint="eastAsia"/>
          <w:i w:val="0"/>
          <w:lang w:eastAsia="zh-CN"/>
        </w:rPr>
        <w:t>，</w:t>
      </w:r>
      <w:r w:rsidR="00675D7B" w:rsidRPr="00911E26">
        <w:rPr>
          <w:i w:val="0"/>
          <w:spacing w:val="-3"/>
          <w:lang w:eastAsia="zh-CN"/>
        </w:rPr>
        <w:t>“</w:t>
      </w:r>
      <w:r w:rsidR="00675D7B" w:rsidRPr="00911E26">
        <w:rPr>
          <w:rFonts w:hint="eastAsia"/>
          <w:i w:val="0"/>
          <w:spacing w:val="-3"/>
          <w:lang w:eastAsia="zh-CN"/>
        </w:rPr>
        <w:t>说明</w:t>
      </w:r>
      <w:r w:rsidR="00675D7B" w:rsidRPr="00911E26">
        <w:rPr>
          <w:i w:val="0"/>
          <w:lang w:eastAsia="zh-CN"/>
        </w:rPr>
        <w:t>”</w:t>
      </w:r>
      <w:proofErr w:type="gramStart"/>
      <w:r w:rsidR="00675D7B" w:rsidRPr="00911E26">
        <w:rPr>
          <w:i w:val="0"/>
          <w:lang w:eastAsia="zh-CN"/>
        </w:rPr>
        <w:t>栏</w:t>
      </w:r>
      <w:r w:rsidR="0072189E" w:rsidRPr="00911E26">
        <w:rPr>
          <w:rFonts w:hint="eastAsia"/>
          <w:i w:val="0"/>
          <w:lang w:eastAsia="zh-CN"/>
        </w:rPr>
        <w:t>不再</w:t>
      </w:r>
      <w:proofErr w:type="gramEnd"/>
      <w:r w:rsidRPr="00911E26">
        <w:rPr>
          <w:rFonts w:hint="eastAsia"/>
          <w:i w:val="0"/>
          <w:lang w:eastAsia="zh-CN"/>
        </w:rPr>
        <w:t>填写内容；</w:t>
      </w:r>
      <w:r w:rsidR="00C1117E" w:rsidRPr="00911E26">
        <w:rPr>
          <w:i w:val="0"/>
          <w:spacing w:val="-4"/>
          <w:lang w:eastAsia="zh-CN"/>
        </w:rPr>
        <w:t>参见表</w:t>
      </w:r>
      <w:r w:rsidR="00C1117E" w:rsidRPr="00911E26">
        <w:rPr>
          <w:i w:val="0"/>
          <w:spacing w:val="-57"/>
          <w:lang w:eastAsia="zh-CN"/>
        </w:rPr>
        <w:t xml:space="preserve"> </w:t>
      </w:r>
      <w:r w:rsidR="00A1162B" w:rsidRPr="00911E26">
        <w:rPr>
          <w:rFonts w:ascii="Times New Roman" w:eastAsiaTheme="minorEastAsia" w:hAnsi="Times New Roman" w:cs="Times New Roman" w:hint="eastAsia"/>
          <w:i w:val="0"/>
          <w:lang w:eastAsia="zh-CN"/>
        </w:rPr>
        <w:t>7</w:t>
      </w:r>
      <w:r w:rsidR="00C1117E" w:rsidRPr="00911E26">
        <w:rPr>
          <w:rFonts w:ascii="Times New Roman" w:eastAsia="Times New Roman" w:hAnsi="Times New Roman" w:cs="Times New Roman"/>
          <w:i w:val="0"/>
          <w:lang w:eastAsia="zh-CN"/>
        </w:rPr>
        <w:t xml:space="preserve"> </w:t>
      </w:r>
      <w:r w:rsidR="00C1117E" w:rsidRPr="00911E26">
        <w:rPr>
          <w:i w:val="0"/>
          <w:lang w:eastAsia="zh-CN"/>
        </w:rPr>
        <w:t>纺织实验室检测对象规范表述示例</w:t>
      </w:r>
      <w:r w:rsidR="00A1162B" w:rsidRPr="00911E26">
        <w:rPr>
          <w:rFonts w:hint="eastAsia"/>
          <w:i w:val="0"/>
          <w:lang w:eastAsia="zh-CN"/>
        </w:rPr>
        <w:t>六</w:t>
      </w:r>
      <w:r w:rsidR="00C1117E" w:rsidRPr="00911E26">
        <w:rPr>
          <w:rFonts w:hint="eastAsia"/>
          <w:i w:val="0"/>
          <w:lang w:eastAsia="zh-CN"/>
        </w:rPr>
        <w:t>。</w:t>
      </w:r>
    </w:p>
    <w:p w:rsidR="00AC20F0" w:rsidRDefault="00AC20F0" w:rsidP="00921B0F">
      <w:pPr>
        <w:pStyle w:val="a3"/>
        <w:spacing w:before="5"/>
        <w:ind w:left="0"/>
        <w:rPr>
          <w:rFonts w:asciiTheme="minorEastAsia" w:eastAsiaTheme="minorEastAsia" w:hAnsiTheme="minorEastAsia" w:hint="eastAsia"/>
          <w:i w:val="0"/>
          <w:lang w:eastAsia="zh-CN"/>
        </w:rPr>
      </w:pPr>
    </w:p>
    <w:p w:rsidR="003F6058" w:rsidRDefault="003F6058" w:rsidP="00921B0F">
      <w:pPr>
        <w:pStyle w:val="a3"/>
        <w:spacing w:before="5"/>
        <w:ind w:left="0"/>
        <w:rPr>
          <w:rFonts w:asciiTheme="minorEastAsia" w:eastAsiaTheme="minorEastAsia" w:hAnsiTheme="minorEastAsia" w:hint="eastAsia"/>
          <w:i w:val="0"/>
          <w:lang w:eastAsia="zh-CN"/>
        </w:rPr>
      </w:pPr>
    </w:p>
    <w:p w:rsidR="003F6058" w:rsidRDefault="003F6058" w:rsidP="00921B0F">
      <w:pPr>
        <w:pStyle w:val="a3"/>
        <w:spacing w:before="5"/>
        <w:ind w:left="0"/>
        <w:rPr>
          <w:rFonts w:asciiTheme="minorEastAsia" w:eastAsiaTheme="minorEastAsia" w:hAnsiTheme="minorEastAsia" w:hint="eastAsia"/>
          <w:i w:val="0"/>
          <w:lang w:eastAsia="zh-CN"/>
        </w:rPr>
      </w:pPr>
    </w:p>
    <w:p w:rsidR="006A5467" w:rsidRDefault="006A5467" w:rsidP="00921B0F">
      <w:pPr>
        <w:pStyle w:val="a3"/>
        <w:spacing w:before="5"/>
        <w:ind w:left="0"/>
        <w:rPr>
          <w:rFonts w:asciiTheme="minorEastAsia" w:eastAsiaTheme="minorEastAsia" w:hAnsiTheme="minorEastAsia" w:hint="eastAsia"/>
          <w:i w:val="0"/>
          <w:lang w:eastAsia="zh-CN"/>
        </w:rPr>
      </w:pPr>
    </w:p>
    <w:p w:rsidR="006A5467" w:rsidRDefault="006A5467" w:rsidP="00921B0F">
      <w:pPr>
        <w:pStyle w:val="a3"/>
        <w:spacing w:before="5"/>
        <w:ind w:left="0"/>
        <w:rPr>
          <w:rFonts w:asciiTheme="minorEastAsia" w:eastAsiaTheme="minorEastAsia" w:hAnsiTheme="minorEastAsia" w:hint="eastAsia"/>
          <w:i w:val="0"/>
          <w:lang w:eastAsia="zh-CN"/>
        </w:rPr>
      </w:pPr>
    </w:p>
    <w:p w:rsidR="006A5467" w:rsidRPr="00911E26" w:rsidRDefault="006A5467" w:rsidP="00921B0F">
      <w:pPr>
        <w:pStyle w:val="a3"/>
        <w:spacing w:before="5"/>
        <w:ind w:left="0"/>
        <w:rPr>
          <w:rFonts w:asciiTheme="minorEastAsia" w:eastAsiaTheme="minorEastAsia" w:hAnsiTheme="minorEastAsia"/>
          <w:i w:val="0"/>
          <w:lang w:eastAsia="zh-CN"/>
        </w:rPr>
      </w:pPr>
    </w:p>
    <w:p w:rsidR="00FF55DB" w:rsidRPr="00911E26" w:rsidRDefault="00FF55DB" w:rsidP="00FF55DB">
      <w:pPr>
        <w:pStyle w:val="a3"/>
        <w:spacing w:before="5"/>
        <w:ind w:left="2553"/>
        <w:rPr>
          <w:rFonts w:asciiTheme="minorEastAsia" w:eastAsiaTheme="minorEastAsia" w:hAnsiTheme="minorEastAsia"/>
          <w:i w:val="0"/>
          <w:lang w:eastAsia="zh-CN"/>
        </w:rPr>
      </w:pPr>
      <w:r w:rsidRPr="00911E26">
        <w:rPr>
          <w:rFonts w:asciiTheme="minorEastAsia" w:eastAsiaTheme="minorEastAsia" w:hAnsiTheme="minorEastAsia"/>
          <w:i w:val="0"/>
          <w:lang w:eastAsia="zh-CN"/>
        </w:rPr>
        <w:lastRenderedPageBreak/>
        <w:t xml:space="preserve">表 </w:t>
      </w:r>
      <w:r w:rsidR="00A1162B" w:rsidRPr="00911E26">
        <w:rPr>
          <w:rFonts w:asciiTheme="minorEastAsia" w:eastAsiaTheme="minorEastAsia" w:hAnsiTheme="minorEastAsia" w:cs="宋体" w:hint="eastAsia"/>
          <w:i w:val="0"/>
          <w:lang w:eastAsia="zh-CN"/>
        </w:rPr>
        <w:t>7</w:t>
      </w:r>
      <w:r w:rsidRPr="00911E26">
        <w:rPr>
          <w:rFonts w:asciiTheme="minorEastAsia" w:eastAsiaTheme="minorEastAsia" w:hAnsiTheme="minorEastAsia" w:cs="宋体"/>
          <w:i w:val="0"/>
          <w:spacing w:val="-60"/>
          <w:lang w:eastAsia="zh-CN"/>
        </w:rPr>
        <w:t xml:space="preserve"> </w:t>
      </w:r>
      <w:r w:rsidRPr="00911E26">
        <w:rPr>
          <w:rFonts w:asciiTheme="minorEastAsia" w:eastAsiaTheme="minorEastAsia" w:hAnsiTheme="minorEastAsia"/>
          <w:i w:val="0"/>
          <w:lang w:eastAsia="zh-CN"/>
        </w:rPr>
        <w:t>纺织实验室检测对象规范表述示例</w:t>
      </w:r>
      <w:r w:rsidR="00A1162B" w:rsidRPr="00911E26">
        <w:rPr>
          <w:rFonts w:asciiTheme="minorEastAsia" w:eastAsiaTheme="minorEastAsia" w:hAnsiTheme="minorEastAsia" w:hint="eastAsia"/>
          <w:i w:val="0"/>
          <w:lang w:eastAsia="zh-CN"/>
        </w:rPr>
        <w:t>六</w:t>
      </w:r>
    </w:p>
    <w:p w:rsidR="00FF55DB" w:rsidRPr="00911E26" w:rsidRDefault="00FF55DB" w:rsidP="00FF55DB">
      <w:pPr>
        <w:spacing w:before="10"/>
        <w:rPr>
          <w:rFonts w:asciiTheme="minorEastAsia" w:hAnsiTheme="minorEastAsia" w:cs="宋体"/>
          <w:sz w:val="8"/>
          <w:szCs w:val="8"/>
          <w:lang w:eastAsia="zh-CN"/>
        </w:rPr>
      </w:pPr>
    </w:p>
    <w:tbl>
      <w:tblPr>
        <w:tblStyle w:val="TableNormal"/>
        <w:tblW w:w="9379" w:type="dxa"/>
        <w:tblInd w:w="124" w:type="dxa"/>
        <w:tblLayout w:type="fixed"/>
        <w:tblLook w:val="01E0" w:firstRow="1" w:lastRow="1" w:firstColumn="1" w:lastColumn="1" w:noHBand="0" w:noVBand="0"/>
      </w:tblPr>
      <w:tblGrid>
        <w:gridCol w:w="540"/>
        <w:gridCol w:w="874"/>
        <w:gridCol w:w="708"/>
        <w:gridCol w:w="1526"/>
        <w:gridCol w:w="911"/>
        <w:gridCol w:w="2936"/>
        <w:gridCol w:w="1033"/>
        <w:gridCol w:w="851"/>
      </w:tblGrid>
      <w:tr w:rsidR="006A6C0A" w:rsidRPr="00911E26" w:rsidTr="00D65201">
        <w:trPr>
          <w:trHeight w:hRule="exact" w:val="398"/>
        </w:trPr>
        <w:tc>
          <w:tcPr>
            <w:tcW w:w="540" w:type="dxa"/>
            <w:vMerge w:val="restart"/>
            <w:tcBorders>
              <w:top w:val="single" w:sz="4" w:space="0" w:color="000000"/>
              <w:left w:val="single" w:sz="4" w:space="0" w:color="000000"/>
              <w:right w:val="single" w:sz="4" w:space="0" w:color="000000"/>
            </w:tcBorders>
            <w:shd w:val="clear" w:color="auto" w:fill="E7E7E7"/>
          </w:tcPr>
          <w:p w:rsidR="00FF55DB" w:rsidRPr="00911E26" w:rsidRDefault="00FF55DB" w:rsidP="006B58AC">
            <w:pPr>
              <w:pStyle w:val="TableParagraph"/>
              <w:spacing w:before="30" w:line="340" w:lineRule="auto"/>
              <w:ind w:left="158" w:right="158"/>
              <w:rPr>
                <w:rFonts w:asciiTheme="minorEastAsia" w:hAnsiTheme="minorEastAsia" w:cs="宋体"/>
                <w:sz w:val="21"/>
                <w:szCs w:val="21"/>
              </w:rPr>
            </w:pPr>
            <w:r w:rsidRPr="00911E26">
              <w:rPr>
                <w:rFonts w:asciiTheme="minorEastAsia" w:hAnsiTheme="minorEastAsia" w:cs="宋体"/>
                <w:b/>
                <w:bCs/>
                <w:sz w:val="21"/>
                <w:szCs w:val="21"/>
              </w:rPr>
              <w:t>序 号</w:t>
            </w:r>
          </w:p>
        </w:tc>
        <w:tc>
          <w:tcPr>
            <w:tcW w:w="874" w:type="dxa"/>
            <w:vMerge w:val="restart"/>
            <w:tcBorders>
              <w:top w:val="single" w:sz="4" w:space="0" w:color="000000"/>
              <w:left w:val="single" w:sz="4" w:space="0" w:color="000000"/>
              <w:right w:val="single" w:sz="4" w:space="0" w:color="000000"/>
            </w:tcBorders>
            <w:shd w:val="clear" w:color="auto" w:fill="E7E7E7"/>
          </w:tcPr>
          <w:p w:rsidR="00FF55DB" w:rsidRPr="00911E26" w:rsidRDefault="00FF55DB" w:rsidP="006B58AC">
            <w:pPr>
              <w:pStyle w:val="TableParagraph"/>
              <w:spacing w:before="30" w:line="340" w:lineRule="auto"/>
              <w:ind w:left="220" w:right="218"/>
              <w:rPr>
                <w:rFonts w:asciiTheme="minorEastAsia" w:hAnsiTheme="minorEastAsia" w:cs="宋体"/>
                <w:sz w:val="21"/>
                <w:szCs w:val="21"/>
              </w:rPr>
            </w:pPr>
            <w:r w:rsidRPr="00911E26">
              <w:rPr>
                <w:rFonts w:asciiTheme="minorEastAsia" w:hAnsiTheme="minorEastAsia" w:cs="宋体"/>
                <w:b/>
                <w:bCs/>
                <w:sz w:val="21"/>
                <w:szCs w:val="21"/>
              </w:rPr>
              <w:t>检测 对象</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E7E7E7"/>
          </w:tcPr>
          <w:p w:rsidR="00FF55DB" w:rsidRPr="00911E26" w:rsidRDefault="00FF55DB" w:rsidP="006B58AC">
            <w:pPr>
              <w:pStyle w:val="TableParagraph"/>
              <w:spacing w:before="26"/>
              <w:ind w:left="638"/>
              <w:rPr>
                <w:rFonts w:asciiTheme="minorEastAsia" w:hAnsiTheme="minorEastAsia" w:cs="宋体"/>
                <w:sz w:val="21"/>
                <w:szCs w:val="21"/>
              </w:rPr>
            </w:pPr>
            <w:r w:rsidRPr="00911E26">
              <w:rPr>
                <w:rFonts w:asciiTheme="minorEastAsia" w:hAnsiTheme="minorEastAsia" w:cs="宋体"/>
                <w:b/>
                <w:bCs/>
                <w:sz w:val="21"/>
                <w:szCs w:val="21"/>
              </w:rPr>
              <w:t>项目/参数</w:t>
            </w:r>
          </w:p>
        </w:tc>
        <w:tc>
          <w:tcPr>
            <w:tcW w:w="911" w:type="dxa"/>
            <w:vMerge w:val="restart"/>
            <w:tcBorders>
              <w:top w:val="single" w:sz="4" w:space="0" w:color="000000"/>
              <w:left w:val="single" w:sz="4" w:space="0" w:color="000000"/>
              <w:right w:val="single" w:sz="4" w:space="0" w:color="000000"/>
            </w:tcBorders>
            <w:shd w:val="clear" w:color="auto" w:fill="E7E7E7"/>
          </w:tcPr>
          <w:p w:rsidR="00FF55DB" w:rsidRPr="00911E26" w:rsidRDefault="00FF55DB" w:rsidP="006B58AC">
            <w:pPr>
              <w:pStyle w:val="TableParagraph"/>
              <w:spacing w:before="30" w:line="340" w:lineRule="auto"/>
              <w:ind w:left="196" w:right="197"/>
              <w:rPr>
                <w:rFonts w:asciiTheme="minorEastAsia" w:hAnsiTheme="minorEastAsia" w:cs="宋体"/>
                <w:sz w:val="21"/>
                <w:szCs w:val="21"/>
              </w:rPr>
            </w:pPr>
            <w:r w:rsidRPr="00911E26">
              <w:rPr>
                <w:rFonts w:asciiTheme="minorEastAsia" w:hAnsiTheme="minorEastAsia" w:cs="宋体"/>
                <w:b/>
                <w:bCs/>
                <w:sz w:val="21"/>
                <w:szCs w:val="21"/>
              </w:rPr>
              <w:t>领域 代码</w:t>
            </w:r>
          </w:p>
        </w:tc>
        <w:tc>
          <w:tcPr>
            <w:tcW w:w="2936" w:type="dxa"/>
            <w:vMerge w:val="restart"/>
            <w:tcBorders>
              <w:top w:val="single" w:sz="4" w:space="0" w:color="000000"/>
              <w:left w:val="single" w:sz="4" w:space="0" w:color="000000"/>
              <w:right w:val="single" w:sz="4" w:space="0" w:color="000000"/>
            </w:tcBorders>
            <w:shd w:val="clear" w:color="auto" w:fill="E7E7E7"/>
          </w:tcPr>
          <w:p w:rsidR="00FF55DB" w:rsidRPr="00911E26" w:rsidRDefault="00FF55DB" w:rsidP="006B58AC">
            <w:pPr>
              <w:pStyle w:val="TableParagraph"/>
              <w:spacing w:before="30"/>
              <w:jc w:val="center"/>
              <w:rPr>
                <w:rFonts w:asciiTheme="minorEastAsia" w:hAnsiTheme="minorEastAsia" w:cs="宋体"/>
                <w:sz w:val="21"/>
                <w:szCs w:val="21"/>
                <w:lang w:eastAsia="zh-CN"/>
              </w:rPr>
            </w:pPr>
            <w:r w:rsidRPr="00911E26">
              <w:rPr>
                <w:rFonts w:asciiTheme="minorEastAsia" w:hAnsiTheme="minorEastAsia" w:cs="宋体"/>
                <w:b/>
                <w:bCs/>
                <w:sz w:val="21"/>
                <w:szCs w:val="21"/>
                <w:lang w:eastAsia="zh-CN"/>
              </w:rPr>
              <w:t>检测标准（方法）名称及编号</w:t>
            </w:r>
          </w:p>
          <w:p w:rsidR="00FF55DB" w:rsidRPr="00911E26" w:rsidRDefault="00FF55DB" w:rsidP="006B58AC">
            <w:pPr>
              <w:pStyle w:val="TableParagraph"/>
              <w:spacing w:before="116"/>
              <w:jc w:val="center"/>
              <w:rPr>
                <w:rFonts w:asciiTheme="minorEastAsia" w:hAnsiTheme="minorEastAsia" w:cs="宋体"/>
                <w:sz w:val="21"/>
                <w:szCs w:val="21"/>
              </w:rPr>
            </w:pPr>
            <w:r w:rsidRPr="00911E26">
              <w:rPr>
                <w:rFonts w:asciiTheme="minorEastAsia" w:hAnsiTheme="minorEastAsia" w:cs="宋体"/>
                <w:b/>
                <w:bCs/>
                <w:sz w:val="21"/>
                <w:szCs w:val="21"/>
              </w:rPr>
              <w:t>（含年号）</w:t>
            </w:r>
          </w:p>
        </w:tc>
        <w:tc>
          <w:tcPr>
            <w:tcW w:w="1033" w:type="dxa"/>
            <w:vMerge w:val="restart"/>
            <w:tcBorders>
              <w:top w:val="single" w:sz="4" w:space="0" w:color="000000"/>
              <w:left w:val="single" w:sz="4" w:space="0" w:color="000000"/>
              <w:right w:val="single" w:sz="4" w:space="0" w:color="000000"/>
            </w:tcBorders>
            <w:shd w:val="clear" w:color="auto" w:fill="E7E7E7"/>
            <w:vAlign w:val="center"/>
          </w:tcPr>
          <w:p w:rsidR="00FF55DB" w:rsidRPr="00911E26" w:rsidRDefault="00A44E9A" w:rsidP="00A44E9A">
            <w:pPr>
              <w:pStyle w:val="TableParagraph"/>
              <w:spacing w:before="30" w:line="340" w:lineRule="auto"/>
              <w:ind w:left="227" w:right="227"/>
              <w:jc w:val="center"/>
              <w:rPr>
                <w:rFonts w:asciiTheme="minorEastAsia" w:hAnsiTheme="minorEastAsia" w:cs="宋体"/>
                <w:sz w:val="21"/>
                <w:szCs w:val="21"/>
              </w:rPr>
            </w:pPr>
            <w:r w:rsidRPr="00911E26">
              <w:rPr>
                <w:rFonts w:asciiTheme="minorEastAsia" w:hAnsiTheme="minorEastAsia" w:cs="宋体"/>
                <w:b/>
                <w:bCs/>
                <w:sz w:val="21"/>
                <w:szCs w:val="21"/>
              </w:rPr>
              <w:t>说 明</w:t>
            </w:r>
          </w:p>
        </w:tc>
        <w:tc>
          <w:tcPr>
            <w:tcW w:w="851" w:type="dxa"/>
            <w:vMerge w:val="restart"/>
            <w:tcBorders>
              <w:top w:val="single" w:sz="4" w:space="0" w:color="000000"/>
              <w:left w:val="single" w:sz="4" w:space="0" w:color="000000"/>
              <w:right w:val="single" w:sz="4" w:space="0" w:color="000000"/>
            </w:tcBorders>
            <w:shd w:val="clear" w:color="auto" w:fill="E7E7E7"/>
            <w:vAlign w:val="center"/>
          </w:tcPr>
          <w:p w:rsidR="00FF55DB" w:rsidRPr="00911E26" w:rsidRDefault="00A44E9A" w:rsidP="00A44E9A">
            <w:pPr>
              <w:pStyle w:val="TableParagraph"/>
              <w:spacing w:before="30" w:line="340" w:lineRule="auto"/>
              <w:ind w:left="100" w:right="101"/>
              <w:jc w:val="center"/>
              <w:rPr>
                <w:rFonts w:asciiTheme="minorEastAsia" w:hAnsiTheme="minorEastAsia" w:cs="宋体"/>
                <w:b/>
                <w:sz w:val="21"/>
                <w:szCs w:val="21"/>
              </w:rPr>
            </w:pPr>
            <w:r w:rsidRPr="00911E26">
              <w:rPr>
                <w:rFonts w:asciiTheme="minorEastAsia" w:hAnsiTheme="minorEastAsia" w:cs="宋体"/>
                <w:b/>
                <w:sz w:val="21"/>
                <w:szCs w:val="21"/>
              </w:rPr>
              <w:t>备注</w:t>
            </w:r>
          </w:p>
        </w:tc>
      </w:tr>
      <w:tr w:rsidR="006A6C0A" w:rsidRPr="00911E26" w:rsidTr="00D65201">
        <w:trPr>
          <w:trHeight w:hRule="exact" w:val="401"/>
        </w:trPr>
        <w:tc>
          <w:tcPr>
            <w:tcW w:w="540" w:type="dxa"/>
            <w:vMerge/>
            <w:tcBorders>
              <w:left w:val="single" w:sz="4" w:space="0" w:color="000000"/>
              <w:bottom w:val="single" w:sz="4" w:space="0" w:color="000000"/>
              <w:right w:val="single" w:sz="4" w:space="0" w:color="000000"/>
            </w:tcBorders>
            <w:shd w:val="clear" w:color="auto" w:fill="E7E7E7"/>
          </w:tcPr>
          <w:p w:rsidR="00FF55DB" w:rsidRPr="00911E26" w:rsidRDefault="00FF55DB" w:rsidP="006B58AC">
            <w:pPr>
              <w:rPr>
                <w:rFonts w:asciiTheme="minorEastAsia" w:hAnsiTheme="minorEastAsia"/>
              </w:rPr>
            </w:pPr>
          </w:p>
        </w:tc>
        <w:tc>
          <w:tcPr>
            <w:tcW w:w="874" w:type="dxa"/>
            <w:vMerge/>
            <w:tcBorders>
              <w:left w:val="single" w:sz="4" w:space="0" w:color="000000"/>
              <w:bottom w:val="single" w:sz="4" w:space="0" w:color="000000"/>
              <w:right w:val="single" w:sz="4" w:space="0" w:color="000000"/>
            </w:tcBorders>
            <w:shd w:val="clear" w:color="auto" w:fill="E7E7E7"/>
          </w:tcPr>
          <w:p w:rsidR="00FF55DB" w:rsidRPr="00911E26" w:rsidRDefault="00FF55DB" w:rsidP="006B58AC">
            <w:pPr>
              <w:rPr>
                <w:rFonts w:asciiTheme="minorEastAsia" w:hAnsiTheme="minorEastAsia"/>
              </w:rPr>
            </w:pPr>
          </w:p>
        </w:tc>
        <w:tc>
          <w:tcPr>
            <w:tcW w:w="708" w:type="dxa"/>
            <w:tcBorders>
              <w:top w:val="single" w:sz="4" w:space="0" w:color="000000"/>
              <w:left w:val="single" w:sz="4" w:space="0" w:color="000000"/>
              <w:bottom w:val="single" w:sz="4" w:space="0" w:color="000000"/>
              <w:right w:val="single" w:sz="4" w:space="0" w:color="000000"/>
            </w:tcBorders>
            <w:shd w:val="clear" w:color="auto" w:fill="E7E7E7"/>
          </w:tcPr>
          <w:p w:rsidR="00FF55DB" w:rsidRPr="00911E26" w:rsidRDefault="00FF55DB" w:rsidP="006B58AC">
            <w:pPr>
              <w:pStyle w:val="TableParagraph"/>
              <w:spacing w:before="28"/>
              <w:ind w:left="2"/>
              <w:jc w:val="center"/>
              <w:rPr>
                <w:rFonts w:asciiTheme="minorEastAsia" w:hAnsiTheme="minorEastAsia" w:cs="宋体"/>
                <w:sz w:val="21"/>
                <w:szCs w:val="21"/>
              </w:rPr>
            </w:pPr>
            <w:r w:rsidRPr="00911E26">
              <w:rPr>
                <w:rFonts w:asciiTheme="minorEastAsia" w:hAnsiTheme="minorEastAsia" w:cs="宋体"/>
                <w:sz w:val="21"/>
                <w:szCs w:val="21"/>
              </w:rPr>
              <w:t>序号</w:t>
            </w:r>
          </w:p>
        </w:tc>
        <w:tc>
          <w:tcPr>
            <w:tcW w:w="1526" w:type="dxa"/>
            <w:tcBorders>
              <w:top w:val="single" w:sz="4" w:space="0" w:color="000000"/>
              <w:left w:val="single" w:sz="4" w:space="0" w:color="000000"/>
              <w:bottom w:val="single" w:sz="4" w:space="0" w:color="000000"/>
              <w:right w:val="single" w:sz="4" w:space="0" w:color="000000"/>
            </w:tcBorders>
            <w:shd w:val="clear" w:color="auto" w:fill="E7E7E7"/>
          </w:tcPr>
          <w:p w:rsidR="00FF55DB" w:rsidRPr="00911E26" w:rsidRDefault="00FF55DB" w:rsidP="006B58AC">
            <w:pPr>
              <w:pStyle w:val="TableParagraph"/>
              <w:spacing w:before="28"/>
              <w:ind w:right="2"/>
              <w:jc w:val="center"/>
              <w:rPr>
                <w:rFonts w:asciiTheme="minorEastAsia" w:hAnsiTheme="minorEastAsia" w:cs="宋体"/>
                <w:sz w:val="21"/>
                <w:szCs w:val="21"/>
              </w:rPr>
            </w:pPr>
            <w:r w:rsidRPr="00911E26">
              <w:rPr>
                <w:rFonts w:asciiTheme="minorEastAsia" w:hAnsiTheme="minorEastAsia" w:cs="宋体"/>
                <w:sz w:val="21"/>
                <w:szCs w:val="21"/>
              </w:rPr>
              <w:t>名称</w:t>
            </w:r>
          </w:p>
        </w:tc>
        <w:tc>
          <w:tcPr>
            <w:tcW w:w="911" w:type="dxa"/>
            <w:vMerge/>
            <w:tcBorders>
              <w:left w:val="single" w:sz="4" w:space="0" w:color="000000"/>
              <w:bottom w:val="single" w:sz="4" w:space="0" w:color="000000"/>
              <w:right w:val="single" w:sz="4" w:space="0" w:color="000000"/>
            </w:tcBorders>
            <w:shd w:val="clear" w:color="auto" w:fill="E7E7E7"/>
          </w:tcPr>
          <w:p w:rsidR="00FF55DB" w:rsidRPr="00911E26" w:rsidRDefault="00FF55DB" w:rsidP="006B58AC">
            <w:pPr>
              <w:rPr>
                <w:rFonts w:asciiTheme="minorEastAsia" w:hAnsiTheme="minorEastAsia"/>
              </w:rPr>
            </w:pPr>
          </w:p>
        </w:tc>
        <w:tc>
          <w:tcPr>
            <w:tcW w:w="2936" w:type="dxa"/>
            <w:vMerge/>
            <w:tcBorders>
              <w:left w:val="single" w:sz="4" w:space="0" w:color="000000"/>
              <w:bottom w:val="single" w:sz="4" w:space="0" w:color="000000"/>
              <w:right w:val="single" w:sz="4" w:space="0" w:color="000000"/>
            </w:tcBorders>
            <w:shd w:val="clear" w:color="auto" w:fill="E7E7E7"/>
          </w:tcPr>
          <w:p w:rsidR="00FF55DB" w:rsidRPr="00911E26" w:rsidRDefault="00FF55DB" w:rsidP="006B58AC">
            <w:pPr>
              <w:rPr>
                <w:rFonts w:asciiTheme="minorEastAsia" w:hAnsiTheme="minorEastAsia"/>
              </w:rPr>
            </w:pPr>
          </w:p>
        </w:tc>
        <w:tc>
          <w:tcPr>
            <w:tcW w:w="1033" w:type="dxa"/>
            <w:vMerge/>
            <w:tcBorders>
              <w:left w:val="single" w:sz="4" w:space="0" w:color="000000"/>
              <w:bottom w:val="single" w:sz="4" w:space="0" w:color="000000"/>
              <w:right w:val="single" w:sz="4" w:space="0" w:color="000000"/>
            </w:tcBorders>
            <w:shd w:val="clear" w:color="auto" w:fill="E7E7E7"/>
          </w:tcPr>
          <w:p w:rsidR="00FF55DB" w:rsidRPr="00911E26" w:rsidRDefault="00FF55DB" w:rsidP="006B58AC">
            <w:pPr>
              <w:rPr>
                <w:rFonts w:asciiTheme="minorEastAsia" w:hAnsiTheme="minorEastAsia"/>
              </w:rPr>
            </w:pPr>
          </w:p>
        </w:tc>
        <w:tc>
          <w:tcPr>
            <w:tcW w:w="851" w:type="dxa"/>
            <w:vMerge/>
            <w:tcBorders>
              <w:left w:val="single" w:sz="4" w:space="0" w:color="000000"/>
              <w:bottom w:val="single" w:sz="4" w:space="0" w:color="000000"/>
              <w:right w:val="single" w:sz="4" w:space="0" w:color="000000"/>
            </w:tcBorders>
            <w:shd w:val="clear" w:color="auto" w:fill="E7E7E7"/>
          </w:tcPr>
          <w:p w:rsidR="00FF55DB" w:rsidRPr="00911E26" w:rsidRDefault="00FF55DB" w:rsidP="006B58AC">
            <w:pPr>
              <w:rPr>
                <w:rFonts w:asciiTheme="minorEastAsia" w:hAnsiTheme="minorEastAsia"/>
              </w:rPr>
            </w:pPr>
          </w:p>
        </w:tc>
      </w:tr>
      <w:tr w:rsidR="006A6C0A" w:rsidRPr="00911E26" w:rsidTr="00D65201">
        <w:trPr>
          <w:trHeight w:hRule="exact" w:val="500"/>
        </w:trPr>
        <w:tc>
          <w:tcPr>
            <w:tcW w:w="540" w:type="dxa"/>
            <w:tcBorders>
              <w:top w:val="single" w:sz="4" w:space="0" w:color="000000"/>
              <w:left w:val="single" w:sz="4" w:space="0" w:color="000000"/>
              <w:right w:val="single" w:sz="4" w:space="0" w:color="000000"/>
            </w:tcBorders>
            <w:vAlign w:val="center"/>
          </w:tcPr>
          <w:p w:rsidR="001459F2" w:rsidRPr="00911E26" w:rsidRDefault="001459F2" w:rsidP="006B58AC">
            <w:pPr>
              <w:pStyle w:val="TableParagraph"/>
              <w:spacing w:before="3"/>
              <w:jc w:val="center"/>
              <w:rPr>
                <w:rFonts w:asciiTheme="minorEastAsia" w:hAnsiTheme="minorEastAsia" w:cs="宋体"/>
                <w:sz w:val="19"/>
                <w:szCs w:val="19"/>
              </w:rPr>
            </w:pPr>
            <w:r w:rsidRPr="00911E26">
              <w:rPr>
                <w:rFonts w:asciiTheme="minorEastAsia" w:hAnsiTheme="minorEastAsia" w:cs="宋体"/>
                <w:sz w:val="21"/>
                <w:szCs w:val="21"/>
              </w:rPr>
              <w:t>…</w:t>
            </w:r>
          </w:p>
        </w:tc>
        <w:tc>
          <w:tcPr>
            <w:tcW w:w="874" w:type="dxa"/>
            <w:tcBorders>
              <w:top w:val="single" w:sz="4" w:space="0" w:color="000000"/>
              <w:left w:val="single" w:sz="4" w:space="0" w:color="000000"/>
              <w:right w:val="single" w:sz="4" w:space="0" w:color="000000"/>
            </w:tcBorders>
            <w:vAlign w:val="center"/>
          </w:tcPr>
          <w:p w:rsidR="001459F2" w:rsidRPr="00911E26" w:rsidRDefault="001459F2" w:rsidP="006B58AC">
            <w:pPr>
              <w:pStyle w:val="TableParagraph"/>
              <w:spacing w:before="3"/>
              <w:jc w:val="center"/>
              <w:rPr>
                <w:rFonts w:asciiTheme="minorEastAsia" w:hAnsiTheme="minorEastAsia" w:cs="宋体"/>
                <w:sz w:val="19"/>
                <w:szCs w:val="19"/>
              </w:rPr>
            </w:pPr>
            <w:r w:rsidRPr="00911E26">
              <w:rPr>
                <w:rFonts w:asciiTheme="minorEastAsia" w:hAnsiTheme="minorEastAsia" w:cs="宋体"/>
                <w:sz w:val="21"/>
                <w:szCs w:val="21"/>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1459F2" w:rsidRPr="00911E26" w:rsidRDefault="001459F2" w:rsidP="006B58AC">
            <w:pPr>
              <w:pStyle w:val="TableParagraph"/>
              <w:jc w:val="center"/>
              <w:rPr>
                <w:rFonts w:asciiTheme="minorEastAsia" w:hAnsiTheme="minorEastAsia"/>
                <w:sz w:val="21"/>
              </w:rPr>
            </w:pPr>
            <w:r w:rsidRPr="00911E26">
              <w:rPr>
                <w:rFonts w:asciiTheme="minorEastAsia" w:hAnsiTheme="minorEastAsia" w:cs="宋体"/>
                <w:sz w:val="21"/>
                <w:szCs w:val="21"/>
              </w:rPr>
              <w:t>…</w:t>
            </w:r>
          </w:p>
        </w:tc>
        <w:tc>
          <w:tcPr>
            <w:tcW w:w="1526" w:type="dxa"/>
            <w:tcBorders>
              <w:top w:val="single" w:sz="4" w:space="0" w:color="000000"/>
              <w:left w:val="single" w:sz="4" w:space="0" w:color="000000"/>
              <w:bottom w:val="single" w:sz="4" w:space="0" w:color="000000"/>
              <w:right w:val="single" w:sz="4" w:space="0" w:color="000000"/>
            </w:tcBorders>
            <w:vAlign w:val="center"/>
          </w:tcPr>
          <w:p w:rsidR="001459F2" w:rsidRPr="00911E26" w:rsidRDefault="001459F2" w:rsidP="006B58AC">
            <w:pPr>
              <w:pStyle w:val="TableParagraph"/>
              <w:ind w:right="2"/>
              <w:jc w:val="center"/>
              <w:rPr>
                <w:rFonts w:asciiTheme="minorEastAsia" w:hAnsiTheme="minorEastAsia" w:cs="宋体"/>
                <w:sz w:val="21"/>
                <w:szCs w:val="21"/>
                <w:lang w:eastAsia="zh-CN"/>
              </w:rPr>
            </w:pPr>
            <w:r w:rsidRPr="00911E26">
              <w:rPr>
                <w:rFonts w:asciiTheme="minorEastAsia" w:hAnsiTheme="minorEastAsia" w:cs="宋体"/>
                <w:sz w:val="21"/>
                <w:szCs w:val="21"/>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1459F2" w:rsidRPr="00911E26" w:rsidRDefault="001459F2" w:rsidP="006B58AC">
            <w:pPr>
              <w:pStyle w:val="TableParagraph"/>
              <w:jc w:val="center"/>
              <w:rPr>
                <w:rFonts w:asciiTheme="minorEastAsia" w:hAnsiTheme="minorEastAsia"/>
                <w:sz w:val="21"/>
                <w:lang w:eastAsia="zh-CN"/>
              </w:rPr>
            </w:pPr>
            <w:r w:rsidRPr="00911E26">
              <w:rPr>
                <w:rFonts w:asciiTheme="minorEastAsia" w:hAnsiTheme="minorEastAsia" w:cs="宋体"/>
                <w:sz w:val="21"/>
                <w:szCs w:val="21"/>
              </w:rPr>
              <w:t>…</w:t>
            </w:r>
          </w:p>
        </w:tc>
        <w:tc>
          <w:tcPr>
            <w:tcW w:w="2936" w:type="dxa"/>
            <w:tcBorders>
              <w:top w:val="single" w:sz="4" w:space="0" w:color="000000"/>
              <w:left w:val="single" w:sz="4" w:space="0" w:color="000000"/>
              <w:bottom w:val="single" w:sz="4" w:space="0" w:color="000000"/>
              <w:right w:val="single" w:sz="4" w:space="0" w:color="000000"/>
            </w:tcBorders>
            <w:vAlign w:val="center"/>
          </w:tcPr>
          <w:p w:rsidR="001459F2" w:rsidRPr="00911E26" w:rsidRDefault="001459F2" w:rsidP="006B58AC">
            <w:pPr>
              <w:pStyle w:val="TableParagraph"/>
              <w:jc w:val="center"/>
              <w:rPr>
                <w:rFonts w:asciiTheme="minorEastAsia" w:hAnsiTheme="minorEastAsia" w:cs="宋体"/>
                <w:sz w:val="21"/>
                <w:szCs w:val="21"/>
                <w:lang w:eastAsia="zh-CN"/>
              </w:rPr>
            </w:pPr>
            <w:r w:rsidRPr="00911E26">
              <w:rPr>
                <w:rFonts w:asciiTheme="minorEastAsia" w:hAnsiTheme="minorEastAsia" w:cs="宋体"/>
                <w:sz w:val="21"/>
                <w:szCs w:val="21"/>
              </w:rPr>
              <w:t>…</w:t>
            </w:r>
          </w:p>
        </w:tc>
        <w:tc>
          <w:tcPr>
            <w:tcW w:w="1033" w:type="dxa"/>
            <w:tcBorders>
              <w:top w:val="single" w:sz="4" w:space="0" w:color="000000"/>
              <w:left w:val="single" w:sz="4" w:space="0" w:color="000000"/>
              <w:bottom w:val="single" w:sz="4" w:space="0" w:color="000000"/>
              <w:right w:val="single" w:sz="4" w:space="0" w:color="000000"/>
            </w:tcBorders>
            <w:vAlign w:val="center"/>
          </w:tcPr>
          <w:p w:rsidR="001459F2" w:rsidRPr="00911E26" w:rsidRDefault="001459F2" w:rsidP="006B58AC">
            <w:pPr>
              <w:pStyle w:val="TableParagraph"/>
              <w:jc w:val="center"/>
              <w:rPr>
                <w:rFonts w:asciiTheme="minorEastAsia" w:hAnsiTheme="minorEastAsia" w:cs="宋体"/>
                <w:sz w:val="21"/>
                <w:szCs w:val="21"/>
              </w:rPr>
            </w:pPr>
            <w:r w:rsidRPr="00911E26">
              <w:rPr>
                <w:rFonts w:asciiTheme="minorEastAsia" w:hAnsiTheme="minorEastAsia" w:cs="宋体"/>
                <w:sz w:val="2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1459F2" w:rsidRPr="00911E26" w:rsidRDefault="001459F2" w:rsidP="006B58AC">
            <w:pPr>
              <w:jc w:val="center"/>
              <w:rPr>
                <w:rFonts w:asciiTheme="minorEastAsia" w:hAnsiTheme="minorEastAsia"/>
              </w:rPr>
            </w:pPr>
          </w:p>
        </w:tc>
      </w:tr>
      <w:tr w:rsidR="006A6C0A" w:rsidRPr="00911E26" w:rsidTr="00D65201">
        <w:trPr>
          <w:trHeight w:hRule="exact" w:val="834"/>
        </w:trPr>
        <w:tc>
          <w:tcPr>
            <w:tcW w:w="540" w:type="dxa"/>
            <w:tcBorders>
              <w:top w:val="single" w:sz="4" w:space="0" w:color="000000"/>
              <w:left w:val="single" w:sz="4" w:space="0" w:color="000000"/>
              <w:right w:val="single" w:sz="4" w:space="0" w:color="000000"/>
            </w:tcBorders>
          </w:tcPr>
          <w:p w:rsidR="001459F2" w:rsidRPr="00911E26" w:rsidRDefault="001459F2" w:rsidP="006B58AC">
            <w:pPr>
              <w:pStyle w:val="TableParagraph"/>
              <w:spacing w:before="3"/>
              <w:rPr>
                <w:rFonts w:asciiTheme="minorEastAsia" w:hAnsiTheme="minorEastAsia" w:cs="宋体"/>
                <w:sz w:val="19"/>
                <w:szCs w:val="19"/>
              </w:rPr>
            </w:pPr>
          </w:p>
          <w:p w:rsidR="001459F2" w:rsidRPr="00911E26" w:rsidRDefault="001459F2" w:rsidP="006B58AC">
            <w:pPr>
              <w:pStyle w:val="TableParagraph"/>
              <w:ind w:left="158"/>
              <w:rPr>
                <w:rFonts w:asciiTheme="minorEastAsia" w:hAnsiTheme="minorEastAsia" w:cs="宋体"/>
                <w:sz w:val="21"/>
                <w:szCs w:val="21"/>
                <w:lang w:eastAsia="zh-CN"/>
              </w:rPr>
            </w:pPr>
            <w:r w:rsidRPr="00911E26">
              <w:rPr>
                <w:rFonts w:asciiTheme="minorEastAsia" w:hAnsiTheme="minorEastAsia" w:hint="eastAsia"/>
                <w:sz w:val="21"/>
                <w:lang w:eastAsia="zh-CN"/>
              </w:rPr>
              <w:t>58</w:t>
            </w:r>
          </w:p>
        </w:tc>
        <w:tc>
          <w:tcPr>
            <w:tcW w:w="874" w:type="dxa"/>
            <w:tcBorders>
              <w:top w:val="single" w:sz="4" w:space="0" w:color="000000"/>
              <w:left w:val="single" w:sz="4" w:space="0" w:color="000000"/>
              <w:right w:val="single" w:sz="4" w:space="0" w:color="000000"/>
            </w:tcBorders>
          </w:tcPr>
          <w:p w:rsidR="001459F2" w:rsidRPr="00911E26" w:rsidRDefault="001459F2" w:rsidP="006B58AC">
            <w:pPr>
              <w:pStyle w:val="TableParagraph"/>
              <w:spacing w:before="3"/>
              <w:rPr>
                <w:rFonts w:asciiTheme="minorEastAsia" w:hAnsiTheme="minorEastAsia" w:cs="宋体"/>
                <w:sz w:val="19"/>
                <w:szCs w:val="19"/>
              </w:rPr>
            </w:pPr>
          </w:p>
          <w:p w:rsidR="001459F2" w:rsidRPr="00911E26" w:rsidRDefault="001459F2" w:rsidP="006B58AC">
            <w:pPr>
              <w:pStyle w:val="TableParagraph"/>
              <w:ind w:left="220"/>
              <w:rPr>
                <w:rFonts w:asciiTheme="minorEastAsia" w:hAnsiTheme="minorEastAsia" w:cs="宋体"/>
                <w:sz w:val="21"/>
                <w:szCs w:val="21"/>
              </w:rPr>
            </w:pPr>
            <w:r w:rsidRPr="00911E26">
              <w:rPr>
                <w:rFonts w:asciiTheme="minorEastAsia" w:hAnsiTheme="minorEastAsia" w:cs="宋体" w:hint="eastAsia"/>
                <w:sz w:val="21"/>
                <w:szCs w:val="21"/>
                <w:lang w:eastAsia="zh-CN"/>
              </w:rPr>
              <w:t>纺织</w:t>
            </w:r>
            <w:r w:rsidRPr="00911E26">
              <w:rPr>
                <w:rFonts w:asciiTheme="minorEastAsia" w:hAnsiTheme="minorEastAsia" w:cs="宋体"/>
                <w:sz w:val="21"/>
                <w:szCs w:val="21"/>
              </w:rPr>
              <w:t>品</w:t>
            </w:r>
          </w:p>
        </w:tc>
        <w:tc>
          <w:tcPr>
            <w:tcW w:w="708" w:type="dxa"/>
            <w:tcBorders>
              <w:top w:val="single" w:sz="4" w:space="0" w:color="000000"/>
              <w:left w:val="single" w:sz="4" w:space="0" w:color="000000"/>
              <w:bottom w:val="single" w:sz="4" w:space="0" w:color="000000"/>
              <w:right w:val="single" w:sz="4" w:space="0" w:color="000000"/>
            </w:tcBorders>
            <w:vAlign w:val="center"/>
          </w:tcPr>
          <w:p w:rsidR="001459F2" w:rsidRPr="00911E26" w:rsidRDefault="001459F2" w:rsidP="006B58AC">
            <w:pPr>
              <w:pStyle w:val="TableParagraph"/>
              <w:jc w:val="center"/>
              <w:rPr>
                <w:rFonts w:asciiTheme="minorEastAsia" w:hAnsiTheme="minorEastAsia" w:cs="宋体"/>
                <w:sz w:val="21"/>
                <w:szCs w:val="21"/>
                <w:lang w:eastAsia="zh-CN"/>
              </w:rPr>
            </w:pPr>
            <w:r w:rsidRPr="00911E26">
              <w:rPr>
                <w:rFonts w:asciiTheme="minorEastAsia" w:hAnsiTheme="minorEastAsia" w:hint="eastAsia"/>
                <w:sz w:val="21"/>
                <w:lang w:eastAsia="zh-CN"/>
              </w:rPr>
              <w:t>40</w:t>
            </w:r>
          </w:p>
        </w:tc>
        <w:tc>
          <w:tcPr>
            <w:tcW w:w="1526" w:type="dxa"/>
            <w:tcBorders>
              <w:top w:val="single" w:sz="4" w:space="0" w:color="000000"/>
              <w:left w:val="single" w:sz="4" w:space="0" w:color="000000"/>
              <w:bottom w:val="single" w:sz="4" w:space="0" w:color="000000"/>
              <w:right w:val="single" w:sz="4" w:space="0" w:color="000000"/>
            </w:tcBorders>
            <w:vAlign w:val="center"/>
          </w:tcPr>
          <w:p w:rsidR="001459F2" w:rsidRPr="00911E26" w:rsidRDefault="001459F2" w:rsidP="006B58AC">
            <w:pPr>
              <w:pStyle w:val="TableParagraph"/>
              <w:ind w:right="2"/>
              <w:jc w:val="center"/>
              <w:rPr>
                <w:rFonts w:asciiTheme="minorEastAsia" w:hAnsiTheme="minorEastAsia" w:cs="宋体"/>
                <w:sz w:val="21"/>
                <w:szCs w:val="21"/>
              </w:rPr>
            </w:pPr>
            <w:r w:rsidRPr="00911E26">
              <w:rPr>
                <w:rFonts w:asciiTheme="minorEastAsia" w:hAnsiTheme="minorEastAsia" w:cs="宋体" w:hint="eastAsia"/>
                <w:sz w:val="21"/>
                <w:szCs w:val="21"/>
                <w:lang w:eastAsia="zh-CN"/>
              </w:rPr>
              <w:t>异味</w:t>
            </w:r>
          </w:p>
        </w:tc>
        <w:tc>
          <w:tcPr>
            <w:tcW w:w="911" w:type="dxa"/>
            <w:tcBorders>
              <w:top w:val="single" w:sz="4" w:space="0" w:color="000000"/>
              <w:left w:val="single" w:sz="4" w:space="0" w:color="000000"/>
              <w:bottom w:val="single" w:sz="4" w:space="0" w:color="000000"/>
              <w:right w:val="single" w:sz="4" w:space="0" w:color="000000"/>
            </w:tcBorders>
            <w:vAlign w:val="center"/>
          </w:tcPr>
          <w:p w:rsidR="001459F2" w:rsidRPr="00911E26" w:rsidRDefault="001459F2" w:rsidP="006B58AC">
            <w:pPr>
              <w:pStyle w:val="TableParagraph"/>
              <w:jc w:val="center"/>
              <w:rPr>
                <w:rFonts w:asciiTheme="minorEastAsia" w:hAnsiTheme="minorEastAsia" w:cs="宋体"/>
                <w:sz w:val="21"/>
                <w:szCs w:val="21"/>
                <w:lang w:eastAsia="zh-CN"/>
              </w:rPr>
            </w:pPr>
            <w:r w:rsidRPr="00911E26">
              <w:rPr>
                <w:rFonts w:asciiTheme="minorEastAsia" w:hAnsiTheme="minorEastAsia" w:hint="eastAsia"/>
                <w:sz w:val="21"/>
                <w:lang w:eastAsia="zh-CN"/>
              </w:rPr>
              <w:t>052909</w:t>
            </w:r>
          </w:p>
        </w:tc>
        <w:tc>
          <w:tcPr>
            <w:tcW w:w="2936" w:type="dxa"/>
            <w:tcBorders>
              <w:top w:val="single" w:sz="4" w:space="0" w:color="000000"/>
              <w:left w:val="single" w:sz="4" w:space="0" w:color="000000"/>
              <w:bottom w:val="single" w:sz="4" w:space="0" w:color="000000"/>
              <w:right w:val="single" w:sz="4" w:space="0" w:color="000000"/>
            </w:tcBorders>
            <w:vAlign w:val="center"/>
          </w:tcPr>
          <w:p w:rsidR="001459F2" w:rsidRPr="00911E26" w:rsidRDefault="001459F2" w:rsidP="006B58AC">
            <w:pPr>
              <w:pStyle w:val="TableParagraph"/>
              <w:spacing w:line="240" w:lineRule="exact"/>
              <w:jc w:val="center"/>
              <w:rPr>
                <w:rFonts w:ascii="宋体" w:eastAsia="宋体" w:hAnsi="宋体" w:cs="宋体"/>
                <w:sz w:val="21"/>
                <w:szCs w:val="21"/>
                <w:lang w:eastAsia="zh-CN"/>
              </w:rPr>
            </w:pPr>
            <w:r w:rsidRPr="00911E26">
              <w:rPr>
                <w:rFonts w:ascii="宋体" w:eastAsia="宋体" w:hAnsi="宋体" w:cs="宋体"/>
                <w:sz w:val="21"/>
                <w:szCs w:val="21"/>
                <w:lang w:eastAsia="zh-CN"/>
              </w:rPr>
              <w:t>国家纺织产品基本安全</w:t>
            </w:r>
          </w:p>
          <w:p w:rsidR="001459F2" w:rsidRPr="00911E26" w:rsidRDefault="001459F2" w:rsidP="006B58AC">
            <w:pPr>
              <w:pStyle w:val="TableParagraph"/>
              <w:spacing w:line="272" w:lineRule="exact"/>
              <w:jc w:val="center"/>
              <w:rPr>
                <w:rFonts w:ascii="宋体" w:eastAsia="宋体" w:hAnsi="宋体" w:cs="宋体"/>
                <w:sz w:val="21"/>
                <w:szCs w:val="21"/>
                <w:lang w:eastAsia="zh-CN"/>
              </w:rPr>
            </w:pPr>
            <w:r w:rsidRPr="00911E26">
              <w:rPr>
                <w:rFonts w:ascii="宋体" w:eastAsia="宋体" w:hAnsi="宋体" w:cs="宋体"/>
                <w:sz w:val="21"/>
                <w:szCs w:val="21"/>
                <w:lang w:eastAsia="zh-CN"/>
              </w:rPr>
              <w:t>技术规范</w:t>
            </w:r>
          </w:p>
          <w:p w:rsidR="001459F2" w:rsidRPr="00911E26" w:rsidRDefault="001459F2" w:rsidP="006B58AC">
            <w:pPr>
              <w:pStyle w:val="TableParagraph"/>
              <w:jc w:val="center"/>
              <w:rPr>
                <w:rFonts w:asciiTheme="minorEastAsia" w:hAnsiTheme="minorEastAsia" w:cs="宋体"/>
                <w:sz w:val="21"/>
                <w:szCs w:val="21"/>
                <w:lang w:eastAsia="zh-CN"/>
              </w:rPr>
            </w:pPr>
            <w:r w:rsidRPr="00911E26">
              <w:rPr>
                <w:rFonts w:ascii="宋体"/>
                <w:sz w:val="21"/>
              </w:rPr>
              <w:t>GB</w:t>
            </w:r>
            <w:r w:rsidRPr="00911E26">
              <w:rPr>
                <w:rFonts w:ascii="宋体"/>
                <w:spacing w:val="1"/>
                <w:sz w:val="21"/>
              </w:rPr>
              <w:t xml:space="preserve"> </w:t>
            </w:r>
            <w:r w:rsidRPr="00911E26">
              <w:rPr>
                <w:rFonts w:ascii="宋体"/>
                <w:sz w:val="21"/>
              </w:rPr>
              <w:t>18401-2010</w:t>
            </w:r>
            <w:r w:rsidRPr="00911E26">
              <w:rPr>
                <w:rFonts w:ascii="宋体" w:hint="eastAsia"/>
                <w:sz w:val="21"/>
                <w:lang w:eastAsia="zh-CN"/>
              </w:rPr>
              <w:t xml:space="preserve"> 6.7</w:t>
            </w:r>
          </w:p>
        </w:tc>
        <w:tc>
          <w:tcPr>
            <w:tcW w:w="1033" w:type="dxa"/>
            <w:tcBorders>
              <w:top w:val="single" w:sz="4" w:space="0" w:color="000000"/>
              <w:left w:val="single" w:sz="4" w:space="0" w:color="000000"/>
              <w:bottom w:val="single" w:sz="4" w:space="0" w:color="000000"/>
              <w:right w:val="single" w:sz="4" w:space="0" w:color="000000"/>
            </w:tcBorders>
            <w:vAlign w:val="center"/>
          </w:tcPr>
          <w:p w:rsidR="001459F2" w:rsidRPr="00911E26" w:rsidRDefault="001459F2" w:rsidP="002B79B9">
            <w:pPr>
              <w:pStyle w:val="TableParagraph"/>
              <w:jc w:val="center"/>
              <w:rPr>
                <w:rFonts w:asciiTheme="minorEastAsia" w:hAnsiTheme="minorEastAsia" w:cs="宋体"/>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459F2" w:rsidRPr="00911E26" w:rsidRDefault="001459F2" w:rsidP="002B79B9">
            <w:pPr>
              <w:jc w:val="center"/>
              <w:rPr>
                <w:rFonts w:asciiTheme="minorEastAsia" w:hAnsiTheme="minorEastAsia"/>
              </w:rPr>
            </w:pPr>
          </w:p>
        </w:tc>
      </w:tr>
      <w:tr w:rsidR="006A6C0A" w:rsidRPr="00911E26" w:rsidTr="00D65201">
        <w:trPr>
          <w:trHeight w:hRule="exact" w:val="435"/>
        </w:trPr>
        <w:tc>
          <w:tcPr>
            <w:tcW w:w="540" w:type="dxa"/>
            <w:tcBorders>
              <w:top w:val="single" w:sz="4" w:space="0" w:color="000000"/>
              <w:left w:val="single" w:sz="4" w:space="0" w:color="000000"/>
              <w:right w:val="single" w:sz="4" w:space="0" w:color="000000"/>
            </w:tcBorders>
            <w:vAlign w:val="center"/>
          </w:tcPr>
          <w:p w:rsidR="001459F2" w:rsidRPr="00911E26" w:rsidRDefault="001459F2" w:rsidP="00FF55DB">
            <w:pPr>
              <w:pStyle w:val="TableParagraph"/>
              <w:spacing w:before="3"/>
              <w:jc w:val="center"/>
              <w:rPr>
                <w:rFonts w:asciiTheme="minorEastAsia" w:hAnsiTheme="minorEastAsia" w:cs="宋体"/>
                <w:sz w:val="19"/>
                <w:szCs w:val="19"/>
              </w:rPr>
            </w:pPr>
            <w:r w:rsidRPr="00911E26">
              <w:rPr>
                <w:rFonts w:asciiTheme="minorEastAsia" w:hAnsiTheme="minorEastAsia" w:cs="宋体"/>
                <w:sz w:val="21"/>
                <w:szCs w:val="21"/>
              </w:rPr>
              <w:t>…</w:t>
            </w:r>
          </w:p>
        </w:tc>
        <w:tc>
          <w:tcPr>
            <w:tcW w:w="874" w:type="dxa"/>
            <w:tcBorders>
              <w:top w:val="single" w:sz="4" w:space="0" w:color="000000"/>
              <w:left w:val="single" w:sz="4" w:space="0" w:color="000000"/>
              <w:right w:val="single" w:sz="4" w:space="0" w:color="000000"/>
            </w:tcBorders>
            <w:vAlign w:val="center"/>
          </w:tcPr>
          <w:p w:rsidR="001459F2" w:rsidRPr="00911E26" w:rsidRDefault="001459F2" w:rsidP="00FF55DB">
            <w:pPr>
              <w:pStyle w:val="TableParagraph"/>
              <w:spacing w:before="3"/>
              <w:jc w:val="center"/>
              <w:rPr>
                <w:rFonts w:asciiTheme="minorEastAsia" w:hAnsiTheme="minorEastAsia" w:cs="宋体"/>
                <w:sz w:val="19"/>
                <w:szCs w:val="19"/>
              </w:rPr>
            </w:pPr>
            <w:r w:rsidRPr="00911E26">
              <w:rPr>
                <w:rFonts w:asciiTheme="minorEastAsia" w:hAnsiTheme="minorEastAsia" w:cs="宋体"/>
                <w:sz w:val="21"/>
                <w:szCs w:val="21"/>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1459F2" w:rsidRPr="00911E26" w:rsidRDefault="001459F2" w:rsidP="00FF55DB">
            <w:pPr>
              <w:pStyle w:val="TableParagraph"/>
              <w:jc w:val="center"/>
              <w:rPr>
                <w:rFonts w:asciiTheme="minorEastAsia" w:hAnsiTheme="minorEastAsia"/>
                <w:sz w:val="21"/>
              </w:rPr>
            </w:pPr>
            <w:r w:rsidRPr="00911E26">
              <w:rPr>
                <w:rFonts w:asciiTheme="minorEastAsia" w:hAnsiTheme="minorEastAsia" w:cs="宋体"/>
                <w:sz w:val="21"/>
                <w:szCs w:val="21"/>
              </w:rPr>
              <w:t>…</w:t>
            </w:r>
          </w:p>
        </w:tc>
        <w:tc>
          <w:tcPr>
            <w:tcW w:w="1526" w:type="dxa"/>
            <w:tcBorders>
              <w:top w:val="single" w:sz="4" w:space="0" w:color="000000"/>
              <w:left w:val="single" w:sz="4" w:space="0" w:color="000000"/>
              <w:bottom w:val="single" w:sz="4" w:space="0" w:color="000000"/>
              <w:right w:val="single" w:sz="4" w:space="0" w:color="000000"/>
            </w:tcBorders>
            <w:vAlign w:val="center"/>
          </w:tcPr>
          <w:p w:rsidR="001459F2" w:rsidRPr="00911E26" w:rsidRDefault="001459F2" w:rsidP="00FF55DB">
            <w:pPr>
              <w:pStyle w:val="TableParagraph"/>
              <w:ind w:right="2"/>
              <w:jc w:val="center"/>
              <w:rPr>
                <w:rFonts w:asciiTheme="minorEastAsia" w:hAnsiTheme="minorEastAsia" w:cs="宋体"/>
                <w:sz w:val="21"/>
                <w:szCs w:val="21"/>
                <w:lang w:eastAsia="zh-CN"/>
              </w:rPr>
            </w:pPr>
            <w:r w:rsidRPr="00911E26">
              <w:rPr>
                <w:rFonts w:asciiTheme="minorEastAsia" w:hAnsiTheme="minorEastAsia" w:cs="宋体"/>
                <w:sz w:val="21"/>
                <w:szCs w:val="21"/>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1459F2" w:rsidRPr="00911E26" w:rsidRDefault="001459F2" w:rsidP="00FF55DB">
            <w:pPr>
              <w:pStyle w:val="TableParagraph"/>
              <w:jc w:val="center"/>
              <w:rPr>
                <w:rFonts w:asciiTheme="minorEastAsia" w:hAnsiTheme="minorEastAsia"/>
                <w:sz w:val="21"/>
                <w:lang w:eastAsia="zh-CN"/>
              </w:rPr>
            </w:pPr>
            <w:r w:rsidRPr="00911E26">
              <w:rPr>
                <w:rFonts w:asciiTheme="minorEastAsia" w:hAnsiTheme="minorEastAsia" w:cs="宋体"/>
                <w:sz w:val="21"/>
                <w:szCs w:val="21"/>
              </w:rPr>
              <w:t>…</w:t>
            </w:r>
          </w:p>
        </w:tc>
        <w:tc>
          <w:tcPr>
            <w:tcW w:w="2936" w:type="dxa"/>
            <w:tcBorders>
              <w:top w:val="single" w:sz="4" w:space="0" w:color="000000"/>
              <w:left w:val="single" w:sz="4" w:space="0" w:color="000000"/>
              <w:bottom w:val="single" w:sz="4" w:space="0" w:color="000000"/>
              <w:right w:val="single" w:sz="4" w:space="0" w:color="000000"/>
            </w:tcBorders>
            <w:vAlign w:val="center"/>
          </w:tcPr>
          <w:p w:rsidR="001459F2" w:rsidRPr="00911E26" w:rsidRDefault="001459F2" w:rsidP="00FF55DB">
            <w:pPr>
              <w:pStyle w:val="TableParagraph"/>
              <w:jc w:val="center"/>
              <w:rPr>
                <w:rFonts w:asciiTheme="minorEastAsia" w:hAnsiTheme="minorEastAsia" w:cs="宋体"/>
                <w:sz w:val="21"/>
                <w:szCs w:val="21"/>
                <w:lang w:eastAsia="zh-CN"/>
              </w:rPr>
            </w:pPr>
            <w:r w:rsidRPr="00911E26">
              <w:rPr>
                <w:rFonts w:asciiTheme="minorEastAsia" w:hAnsiTheme="minorEastAsia" w:cs="宋体"/>
                <w:sz w:val="21"/>
                <w:szCs w:val="21"/>
              </w:rPr>
              <w:t>…</w:t>
            </w:r>
          </w:p>
        </w:tc>
        <w:tc>
          <w:tcPr>
            <w:tcW w:w="1033" w:type="dxa"/>
            <w:tcBorders>
              <w:top w:val="single" w:sz="4" w:space="0" w:color="000000"/>
              <w:left w:val="single" w:sz="4" w:space="0" w:color="000000"/>
              <w:bottom w:val="single" w:sz="4" w:space="0" w:color="000000"/>
              <w:right w:val="single" w:sz="4" w:space="0" w:color="000000"/>
            </w:tcBorders>
            <w:vAlign w:val="center"/>
          </w:tcPr>
          <w:p w:rsidR="001459F2" w:rsidRPr="00911E26" w:rsidRDefault="001459F2" w:rsidP="00FF55DB">
            <w:pPr>
              <w:pStyle w:val="TableParagraph"/>
              <w:jc w:val="center"/>
              <w:rPr>
                <w:rFonts w:asciiTheme="minorEastAsia" w:hAnsiTheme="minorEastAsia" w:cs="宋体"/>
                <w:sz w:val="21"/>
                <w:szCs w:val="21"/>
              </w:rPr>
            </w:pPr>
            <w:r w:rsidRPr="00911E26">
              <w:rPr>
                <w:rFonts w:asciiTheme="minorEastAsia" w:hAnsiTheme="minorEastAsia" w:cs="宋体"/>
                <w:sz w:val="2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1459F2" w:rsidRPr="00911E26" w:rsidRDefault="001459F2" w:rsidP="00FF55DB">
            <w:pPr>
              <w:jc w:val="center"/>
              <w:rPr>
                <w:rFonts w:asciiTheme="minorEastAsia" w:hAnsiTheme="minorEastAsia"/>
              </w:rPr>
            </w:pPr>
          </w:p>
        </w:tc>
      </w:tr>
      <w:tr w:rsidR="006A6C0A" w:rsidRPr="00911E26" w:rsidTr="00D65201">
        <w:trPr>
          <w:trHeight w:hRule="exact" w:val="613"/>
        </w:trPr>
        <w:tc>
          <w:tcPr>
            <w:tcW w:w="540" w:type="dxa"/>
            <w:tcBorders>
              <w:top w:val="single" w:sz="4" w:space="0" w:color="000000"/>
              <w:left w:val="single" w:sz="4" w:space="0" w:color="000000"/>
              <w:bottom w:val="single" w:sz="4" w:space="0" w:color="000000"/>
              <w:right w:val="single" w:sz="4" w:space="0" w:color="000000"/>
            </w:tcBorders>
            <w:vAlign w:val="center"/>
          </w:tcPr>
          <w:p w:rsidR="002B79B9" w:rsidRPr="00911E26" w:rsidRDefault="002B79B9" w:rsidP="00485F5E">
            <w:pPr>
              <w:pStyle w:val="TableParagraph"/>
              <w:spacing w:before="71"/>
              <w:jc w:val="center"/>
              <w:rPr>
                <w:rFonts w:asciiTheme="minorEastAsia" w:hAnsiTheme="minorEastAsia" w:cs="宋体"/>
                <w:sz w:val="21"/>
                <w:szCs w:val="21"/>
                <w:lang w:eastAsia="zh-CN"/>
              </w:rPr>
            </w:pPr>
            <w:r w:rsidRPr="00911E26">
              <w:rPr>
                <w:rFonts w:asciiTheme="minorEastAsia" w:hAnsiTheme="minorEastAsia" w:hint="eastAsia"/>
                <w:sz w:val="21"/>
                <w:lang w:eastAsia="zh-CN"/>
              </w:rPr>
              <w:t>63</w:t>
            </w:r>
          </w:p>
        </w:tc>
        <w:tc>
          <w:tcPr>
            <w:tcW w:w="874" w:type="dxa"/>
            <w:tcBorders>
              <w:top w:val="single" w:sz="4" w:space="0" w:color="000000"/>
              <w:left w:val="single" w:sz="4" w:space="0" w:color="000000"/>
              <w:bottom w:val="single" w:sz="4" w:space="0" w:color="000000"/>
              <w:right w:val="single" w:sz="4" w:space="0" w:color="000000"/>
            </w:tcBorders>
            <w:vAlign w:val="center"/>
          </w:tcPr>
          <w:p w:rsidR="002B79B9" w:rsidRPr="00911E26" w:rsidRDefault="002B79B9" w:rsidP="00485F5E">
            <w:pPr>
              <w:pStyle w:val="TableParagraph"/>
              <w:spacing w:before="69"/>
              <w:jc w:val="center"/>
              <w:rPr>
                <w:rFonts w:asciiTheme="minorEastAsia" w:hAnsiTheme="minorEastAsia" w:cs="宋体"/>
                <w:sz w:val="21"/>
                <w:szCs w:val="21"/>
              </w:rPr>
            </w:pPr>
            <w:r w:rsidRPr="00911E26">
              <w:rPr>
                <w:rFonts w:asciiTheme="minorEastAsia" w:hAnsiTheme="minorEastAsia" w:cs="宋体" w:hint="eastAsia"/>
                <w:sz w:val="21"/>
                <w:szCs w:val="21"/>
                <w:lang w:eastAsia="zh-CN"/>
              </w:rPr>
              <w:t>羽毛羽绒</w:t>
            </w:r>
          </w:p>
        </w:tc>
        <w:tc>
          <w:tcPr>
            <w:tcW w:w="708" w:type="dxa"/>
            <w:tcBorders>
              <w:top w:val="single" w:sz="4" w:space="0" w:color="000000"/>
              <w:left w:val="single" w:sz="4" w:space="0" w:color="000000"/>
              <w:bottom w:val="single" w:sz="4" w:space="0" w:color="000000"/>
              <w:right w:val="single" w:sz="4" w:space="0" w:color="000000"/>
            </w:tcBorders>
            <w:vAlign w:val="center"/>
          </w:tcPr>
          <w:p w:rsidR="002B79B9" w:rsidRPr="00911E26" w:rsidRDefault="002B79B9" w:rsidP="00485F5E">
            <w:pPr>
              <w:jc w:val="center"/>
              <w:rPr>
                <w:rFonts w:asciiTheme="minorEastAsia" w:hAnsiTheme="minorEastAsia"/>
                <w:lang w:eastAsia="zh-CN"/>
              </w:rPr>
            </w:pPr>
            <w:r w:rsidRPr="00911E26">
              <w:rPr>
                <w:rFonts w:asciiTheme="minorEastAsia" w:hAnsiTheme="minorEastAsia" w:hint="eastAsia"/>
                <w:lang w:eastAsia="zh-CN"/>
              </w:rPr>
              <w:t>3</w:t>
            </w:r>
          </w:p>
        </w:tc>
        <w:tc>
          <w:tcPr>
            <w:tcW w:w="1526" w:type="dxa"/>
            <w:tcBorders>
              <w:top w:val="single" w:sz="4" w:space="0" w:color="000000"/>
              <w:left w:val="single" w:sz="4" w:space="0" w:color="000000"/>
              <w:bottom w:val="single" w:sz="4" w:space="0" w:color="000000"/>
              <w:right w:val="single" w:sz="4" w:space="0" w:color="000000"/>
            </w:tcBorders>
            <w:vAlign w:val="center"/>
          </w:tcPr>
          <w:p w:rsidR="002B79B9" w:rsidRPr="00911E26" w:rsidRDefault="002B79B9" w:rsidP="00485F5E">
            <w:pPr>
              <w:pStyle w:val="TableParagraph"/>
              <w:spacing w:before="66"/>
              <w:jc w:val="center"/>
              <w:rPr>
                <w:rFonts w:asciiTheme="minorEastAsia" w:hAnsiTheme="minorEastAsia" w:cs="宋体"/>
                <w:sz w:val="21"/>
                <w:szCs w:val="21"/>
              </w:rPr>
            </w:pPr>
            <w:r w:rsidRPr="00911E26">
              <w:rPr>
                <w:rFonts w:asciiTheme="minorEastAsia" w:hAnsiTheme="minorEastAsia" w:cs="宋体" w:hint="eastAsia"/>
                <w:sz w:val="21"/>
                <w:szCs w:val="21"/>
                <w:lang w:eastAsia="zh-CN"/>
              </w:rPr>
              <w:t>蓬松度</w:t>
            </w:r>
          </w:p>
        </w:tc>
        <w:tc>
          <w:tcPr>
            <w:tcW w:w="911" w:type="dxa"/>
            <w:tcBorders>
              <w:top w:val="single" w:sz="4" w:space="0" w:color="000000"/>
              <w:left w:val="single" w:sz="4" w:space="0" w:color="000000"/>
              <w:bottom w:val="single" w:sz="4" w:space="0" w:color="000000"/>
              <w:right w:val="single" w:sz="4" w:space="0" w:color="000000"/>
            </w:tcBorders>
            <w:vAlign w:val="center"/>
          </w:tcPr>
          <w:p w:rsidR="002B79B9" w:rsidRPr="00911E26" w:rsidRDefault="002B79B9" w:rsidP="00485F5E">
            <w:pPr>
              <w:pStyle w:val="TableParagraph"/>
              <w:spacing w:line="257" w:lineRule="exact"/>
              <w:jc w:val="center"/>
              <w:rPr>
                <w:rFonts w:asciiTheme="minorEastAsia" w:hAnsiTheme="minorEastAsia" w:cs="宋体"/>
                <w:sz w:val="21"/>
                <w:szCs w:val="21"/>
              </w:rPr>
            </w:pPr>
            <w:r w:rsidRPr="00911E26">
              <w:rPr>
                <w:rFonts w:asciiTheme="minorEastAsia" w:hAnsiTheme="minorEastAsia" w:hint="eastAsia"/>
                <w:sz w:val="21"/>
                <w:lang w:eastAsia="zh-CN"/>
              </w:rPr>
              <w:t>052912</w:t>
            </w:r>
          </w:p>
        </w:tc>
        <w:tc>
          <w:tcPr>
            <w:tcW w:w="2936" w:type="dxa"/>
            <w:tcBorders>
              <w:top w:val="single" w:sz="4" w:space="0" w:color="000000"/>
              <w:left w:val="single" w:sz="4" w:space="0" w:color="000000"/>
              <w:bottom w:val="single" w:sz="4" w:space="0" w:color="000000"/>
              <w:right w:val="single" w:sz="4" w:space="0" w:color="000000"/>
            </w:tcBorders>
            <w:vAlign w:val="center"/>
          </w:tcPr>
          <w:p w:rsidR="002B79B9" w:rsidRPr="00911E26" w:rsidRDefault="002B79B9" w:rsidP="00485F5E">
            <w:pPr>
              <w:pStyle w:val="TableParagraph"/>
              <w:jc w:val="center"/>
              <w:rPr>
                <w:rFonts w:asciiTheme="minorEastAsia" w:hAnsiTheme="minorEastAsia" w:cs="宋体"/>
                <w:sz w:val="21"/>
                <w:szCs w:val="21"/>
                <w:lang w:eastAsia="zh-CN"/>
              </w:rPr>
            </w:pPr>
            <w:r w:rsidRPr="00911E26">
              <w:rPr>
                <w:rFonts w:asciiTheme="minorEastAsia" w:hAnsiTheme="minorEastAsia" w:cs="宋体" w:hint="eastAsia"/>
                <w:sz w:val="21"/>
                <w:szCs w:val="21"/>
                <w:lang w:eastAsia="zh-CN"/>
              </w:rPr>
              <w:t>羽绒</w:t>
            </w:r>
            <w:r w:rsidRPr="00911E26">
              <w:rPr>
                <w:rFonts w:asciiTheme="minorEastAsia" w:hAnsiTheme="minorEastAsia" w:cs="宋体"/>
                <w:sz w:val="21"/>
                <w:szCs w:val="21"/>
                <w:lang w:eastAsia="zh-CN"/>
              </w:rPr>
              <w:t>服装</w:t>
            </w:r>
          </w:p>
          <w:p w:rsidR="002B79B9" w:rsidRPr="00911E26" w:rsidRDefault="002B79B9" w:rsidP="00485F5E">
            <w:pPr>
              <w:pStyle w:val="TableParagraph"/>
              <w:ind w:left="2"/>
              <w:jc w:val="center"/>
              <w:rPr>
                <w:rFonts w:asciiTheme="minorEastAsia" w:hAnsiTheme="minorEastAsia" w:cs="宋体"/>
                <w:sz w:val="21"/>
                <w:szCs w:val="21"/>
                <w:lang w:eastAsia="zh-CN"/>
              </w:rPr>
            </w:pPr>
            <w:r w:rsidRPr="00911E26">
              <w:rPr>
                <w:rFonts w:asciiTheme="minorEastAsia" w:hAnsiTheme="minorEastAsia" w:hint="eastAsia"/>
                <w:sz w:val="21"/>
                <w:lang w:eastAsia="zh-CN"/>
              </w:rPr>
              <w:t>GB</w:t>
            </w:r>
            <w:r w:rsidRPr="00911E26">
              <w:rPr>
                <w:rFonts w:asciiTheme="minorEastAsia" w:hAnsiTheme="minorEastAsia"/>
                <w:sz w:val="21"/>
                <w:lang w:eastAsia="zh-CN"/>
              </w:rPr>
              <w:t>/T</w:t>
            </w:r>
            <w:r w:rsidRPr="00911E26">
              <w:rPr>
                <w:rFonts w:asciiTheme="minorEastAsia" w:hAnsiTheme="minorEastAsia"/>
                <w:spacing w:val="-1"/>
                <w:sz w:val="21"/>
                <w:lang w:eastAsia="zh-CN"/>
              </w:rPr>
              <w:t xml:space="preserve"> </w:t>
            </w:r>
            <w:r w:rsidRPr="00911E26">
              <w:rPr>
                <w:rFonts w:asciiTheme="minorEastAsia" w:hAnsiTheme="minorEastAsia" w:hint="eastAsia"/>
                <w:sz w:val="21"/>
                <w:lang w:eastAsia="zh-CN"/>
              </w:rPr>
              <w:t>14272-2011 附录C</w:t>
            </w:r>
          </w:p>
        </w:tc>
        <w:tc>
          <w:tcPr>
            <w:tcW w:w="1033" w:type="dxa"/>
            <w:tcBorders>
              <w:top w:val="single" w:sz="4" w:space="0" w:color="000000"/>
              <w:left w:val="single" w:sz="4" w:space="0" w:color="000000"/>
              <w:bottom w:val="single" w:sz="4" w:space="0" w:color="000000"/>
              <w:right w:val="single" w:sz="4" w:space="0" w:color="000000"/>
            </w:tcBorders>
          </w:tcPr>
          <w:p w:rsidR="002B79B9" w:rsidRPr="00911E26" w:rsidRDefault="002B79B9" w:rsidP="006B58AC">
            <w:pPr>
              <w:rPr>
                <w:rFonts w:asciiTheme="minorEastAsia" w:hAnsiTheme="minorEastAsia"/>
                <w:lang w:eastAsia="zh-CN"/>
              </w:rPr>
            </w:pPr>
          </w:p>
        </w:tc>
        <w:tc>
          <w:tcPr>
            <w:tcW w:w="851" w:type="dxa"/>
            <w:tcBorders>
              <w:top w:val="single" w:sz="4" w:space="0" w:color="000000"/>
              <w:left w:val="single" w:sz="4" w:space="0" w:color="000000"/>
              <w:bottom w:val="single" w:sz="4" w:space="0" w:color="000000"/>
              <w:right w:val="single" w:sz="4" w:space="0" w:color="000000"/>
            </w:tcBorders>
          </w:tcPr>
          <w:p w:rsidR="002B79B9" w:rsidRPr="00911E26" w:rsidRDefault="002B79B9" w:rsidP="006B58AC">
            <w:pPr>
              <w:rPr>
                <w:rFonts w:asciiTheme="minorEastAsia" w:hAnsiTheme="minorEastAsia"/>
                <w:lang w:eastAsia="zh-CN"/>
              </w:rPr>
            </w:pPr>
          </w:p>
        </w:tc>
      </w:tr>
      <w:tr w:rsidR="006A6C0A" w:rsidRPr="00911E26" w:rsidTr="00D65201">
        <w:trPr>
          <w:trHeight w:hRule="exact" w:val="521"/>
        </w:trPr>
        <w:tc>
          <w:tcPr>
            <w:tcW w:w="540" w:type="dxa"/>
            <w:tcBorders>
              <w:top w:val="single" w:sz="4" w:space="0" w:color="000000"/>
              <w:left w:val="single" w:sz="4" w:space="0" w:color="000000"/>
              <w:bottom w:val="single" w:sz="4" w:space="0" w:color="000000"/>
              <w:right w:val="single" w:sz="4" w:space="0" w:color="000000"/>
            </w:tcBorders>
            <w:vAlign w:val="center"/>
          </w:tcPr>
          <w:p w:rsidR="002B79B9" w:rsidRPr="00911E26" w:rsidRDefault="002B79B9" w:rsidP="00485F5E">
            <w:pPr>
              <w:pStyle w:val="TableParagraph"/>
              <w:spacing w:before="3"/>
              <w:jc w:val="center"/>
              <w:rPr>
                <w:rFonts w:asciiTheme="minorEastAsia" w:hAnsiTheme="minorEastAsia" w:cs="宋体"/>
                <w:sz w:val="19"/>
                <w:szCs w:val="19"/>
              </w:rPr>
            </w:pPr>
            <w:r w:rsidRPr="00911E26">
              <w:rPr>
                <w:rFonts w:asciiTheme="minorEastAsia" w:hAnsiTheme="minorEastAsia" w:cs="宋体"/>
                <w:sz w:val="21"/>
                <w:szCs w:val="21"/>
              </w:rPr>
              <w:t>…</w:t>
            </w:r>
          </w:p>
        </w:tc>
        <w:tc>
          <w:tcPr>
            <w:tcW w:w="874" w:type="dxa"/>
            <w:tcBorders>
              <w:top w:val="single" w:sz="4" w:space="0" w:color="000000"/>
              <w:left w:val="single" w:sz="4" w:space="0" w:color="000000"/>
              <w:bottom w:val="single" w:sz="4" w:space="0" w:color="000000"/>
              <w:right w:val="single" w:sz="4" w:space="0" w:color="000000"/>
            </w:tcBorders>
            <w:vAlign w:val="center"/>
          </w:tcPr>
          <w:p w:rsidR="002B79B9" w:rsidRPr="00911E26" w:rsidRDefault="002B79B9" w:rsidP="00485F5E">
            <w:pPr>
              <w:pStyle w:val="TableParagraph"/>
              <w:spacing w:before="3"/>
              <w:jc w:val="center"/>
              <w:rPr>
                <w:rFonts w:asciiTheme="minorEastAsia" w:hAnsiTheme="minorEastAsia" w:cs="宋体"/>
                <w:sz w:val="19"/>
                <w:szCs w:val="19"/>
              </w:rPr>
            </w:pPr>
            <w:r w:rsidRPr="00911E26">
              <w:rPr>
                <w:rFonts w:asciiTheme="minorEastAsia" w:hAnsiTheme="minorEastAsia" w:cs="宋体"/>
                <w:sz w:val="21"/>
                <w:szCs w:val="21"/>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2B79B9" w:rsidRPr="00911E26" w:rsidRDefault="002B79B9" w:rsidP="00485F5E">
            <w:pPr>
              <w:pStyle w:val="TableParagraph"/>
              <w:jc w:val="center"/>
              <w:rPr>
                <w:rFonts w:asciiTheme="minorEastAsia" w:hAnsiTheme="minorEastAsia"/>
                <w:sz w:val="21"/>
              </w:rPr>
            </w:pPr>
            <w:r w:rsidRPr="00911E26">
              <w:rPr>
                <w:rFonts w:asciiTheme="minorEastAsia" w:hAnsiTheme="minorEastAsia" w:cs="宋体"/>
                <w:sz w:val="21"/>
                <w:szCs w:val="21"/>
              </w:rPr>
              <w:t>…</w:t>
            </w:r>
          </w:p>
        </w:tc>
        <w:tc>
          <w:tcPr>
            <w:tcW w:w="1526" w:type="dxa"/>
            <w:tcBorders>
              <w:top w:val="single" w:sz="4" w:space="0" w:color="000000"/>
              <w:left w:val="single" w:sz="4" w:space="0" w:color="000000"/>
              <w:bottom w:val="single" w:sz="4" w:space="0" w:color="000000"/>
              <w:right w:val="single" w:sz="4" w:space="0" w:color="000000"/>
            </w:tcBorders>
            <w:vAlign w:val="center"/>
          </w:tcPr>
          <w:p w:rsidR="002B79B9" w:rsidRPr="00911E26" w:rsidRDefault="002B79B9" w:rsidP="00485F5E">
            <w:pPr>
              <w:pStyle w:val="TableParagraph"/>
              <w:ind w:right="2"/>
              <w:jc w:val="center"/>
              <w:rPr>
                <w:rFonts w:asciiTheme="minorEastAsia" w:hAnsiTheme="minorEastAsia" w:cs="宋体"/>
                <w:sz w:val="21"/>
                <w:szCs w:val="21"/>
                <w:lang w:eastAsia="zh-CN"/>
              </w:rPr>
            </w:pPr>
            <w:r w:rsidRPr="00911E26">
              <w:rPr>
                <w:rFonts w:asciiTheme="minorEastAsia" w:hAnsiTheme="minorEastAsia" w:cs="宋体"/>
                <w:sz w:val="21"/>
                <w:szCs w:val="21"/>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2B79B9" w:rsidRPr="00911E26" w:rsidRDefault="002B79B9" w:rsidP="00485F5E">
            <w:pPr>
              <w:pStyle w:val="TableParagraph"/>
              <w:jc w:val="center"/>
              <w:rPr>
                <w:rFonts w:asciiTheme="minorEastAsia" w:hAnsiTheme="minorEastAsia"/>
                <w:sz w:val="21"/>
                <w:lang w:eastAsia="zh-CN"/>
              </w:rPr>
            </w:pPr>
            <w:r w:rsidRPr="00911E26">
              <w:rPr>
                <w:rFonts w:asciiTheme="minorEastAsia" w:hAnsiTheme="minorEastAsia" w:cs="宋体"/>
                <w:sz w:val="21"/>
                <w:szCs w:val="21"/>
              </w:rPr>
              <w:t>…</w:t>
            </w:r>
          </w:p>
        </w:tc>
        <w:tc>
          <w:tcPr>
            <w:tcW w:w="2936" w:type="dxa"/>
            <w:tcBorders>
              <w:top w:val="single" w:sz="4" w:space="0" w:color="000000"/>
              <w:left w:val="single" w:sz="4" w:space="0" w:color="000000"/>
              <w:bottom w:val="single" w:sz="4" w:space="0" w:color="000000"/>
              <w:right w:val="single" w:sz="4" w:space="0" w:color="000000"/>
            </w:tcBorders>
            <w:vAlign w:val="center"/>
          </w:tcPr>
          <w:p w:rsidR="002B79B9" w:rsidRPr="00911E26" w:rsidRDefault="002B79B9" w:rsidP="00485F5E">
            <w:pPr>
              <w:pStyle w:val="TableParagraph"/>
              <w:jc w:val="center"/>
              <w:rPr>
                <w:rFonts w:asciiTheme="minorEastAsia" w:hAnsiTheme="minorEastAsia" w:cs="宋体"/>
                <w:sz w:val="21"/>
                <w:szCs w:val="21"/>
                <w:lang w:eastAsia="zh-CN"/>
              </w:rPr>
            </w:pPr>
            <w:r w:rsidRPr="00911E26">
              <w:rPr>
                <w:rFonts w:asciiTheme="minorEastAsia" w:hAnsiTheme="minorEastAsia" w:cs="宋体"/>
                <w:sz w:val="21"/>
                <w:szCs w:val="21"/>
              </w:rPr>
              <w:t>…</w:t>
            </w:r>
          </w:p>
        </w:tc>
        <w:tc>
          <w:tcPr>
            <w:tcW w:w="1033" w:type="dxa"/>
            <w:tcBorders>
              <w:top w:val="single" w:sz="4" w:space="0" w:color="000000"/>
              <w:left w:val="single" w:sz="4" w:space="0" w:color="000000"/>
              <w:bottom w:val="single" w:sz="4" w:space="0" w:color="000000"/>
              <w:right w:val="single" w:sz="4" w:space="0" w:color="000000"/>
            </w:tcBorders>
            <w:vAlign w:val="center"/>
          </w:tcPr>
          <w:p w:rsidR="002B79B9" w:rsidRPr="00911E26" w:rsidRDefault="002B79B9" w:rsidP="00485F5E">
            <w:pPr>
              <w:pStyle w:val="TableParagraph"/>
              <w:jc w:val="center"/>
              <w:rPr>
                <w:rFonts w:asciiTheme="minorEastAsia" w:hAnsiTheme="minorEastAsia" w:cs="宋体"/>
                <w:sz w:val="21"/>
                <w:szCs w:val="21"/>
              </w:rPr>
            </w:pPr>
            <w:r w:rsidRPr="00911E26">
              <w:rPr>
                <w:rFonts w:asciiTheme="minorEastAsia" w:hAnsiTheme="minorEastAsia" w:cs="宋体"/>
                <w:sz w:val="2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2B79B9" w:rsidRPr="00911E26" w:rsidRDefault="002B79B9" w:rsidP="00485F5E">
            <w:pPr>
              <w:jc w:val="center"/>
              <w:rPr>
                <w:rFonts w:asciiTheme="minorEastAsia" w:hAnsiTheme="minorEastAsia"/>
              </w:rPr>
            </w:pPr>
          </w:p>
        </w:tc>
      </w:tr>
    </w:tbl>
    <w:p w:rsidR="00C466A9" w:rsidRPr="00911E26" w:rsidRDefault="00C466A9" w:rsidP="00C466A9">
      <w:pPr>
        <w:pStyle w:val="a3"/>
        <w:spacing w:before="5"/>
        <w:ind w:left="2553"/>
        <w:rPr>
          <w:rFonts w:asciiTheme="minorEastAsia" w:eastAsiaTheme="minorEastAsia" w:hAnsiTheme="minorEastAsia"/>
          <w:i w:val="0"/>
          <w:lang w:eastAsia="zh-CN"/>
        </w:rPr>
      </w:pPr>
    </w:p>
    <w:p w:rsidR="00D65201" w:rsidRPr="00911E26" w:rsidRDefault="00D65201" w:rsidP="00D65201">
      <w:pPr>
        <w:pStyle w:val="a3"/>
        <w:spacing w:before="77" w:line="297" w:lineRule="auto"/>
        <w:ind w:left="221" w:right="214"/>
        <w:jc w:val="both"/>
        <w:rPr>
          <w:i w:val="0"/>
          <w:lang w:eastAsia="zh-CN"/>
        </w:rPr>
      </w:pPr>
      <w:r w:rsidRPr="00911E26">
        <w:rPr>
          <w:rFonts w:hint="eastAsia"/>
          <w:i w:val="0"/>
          <w:lang w:eastAsia="zh-CN"/>
        </w:rPr>
        <w:t>3.4.3 对于检测参数方法已经限制的内容，检测产品</w:t>
      </w:r>
      <w:r w:rsidR="00B17A71" w:rsidRPr="00911E26">
        <w:rPr>
          <w:rFonts w:hint="eastAsia"/>
          <w:i w:val="0"/>
          <w:lang w:eastAsia="zh-CN"/>
        </w:rPr>
        <w:t>标准</w:t>
      </w:r>
      <w:r w:rsidRPr="00911E26">
        <w:rPr>
          <w:rFonts w:hint="eastAsia"/>
          <w:i w:val="0"/>
          <w:lang w:eastAsia="zh-CN"/>
        </w:rPr>
        <w:t>中不在</w:t>
      </w:r>
      <w:r w:rsidR="00675D7B" w:rsidRPr="00911E26">
        <w:rPr>
          <w:i w:val="0"/>
          <w:spacing w:val="-3"/>
          <w:lang w:eastAsia="zh-CN"/>
        </w:rPr>
        <w:t>“</w:t>
      </w:r>
      <w:r w:rsidR="00675D7B" w:rsidRPr="00911E26">
        <w:rPr>
          <w:rFonts w:hint="eastAsia"/>
          <w:i w:val="0"/>
          <w:spacing w:val="-3"/>
          <w:lang w:eastAsia="zh-CN"/>
        </w:rPr>
        <w:t>说明</w:t>
      </w:r>
      <w:r w:rsidR="00675D7B" w:rsidRPr="00911E26">
        <w:rPr>
          <w:i w:val="0"/>
          <w:lang w:eastAsia="zh-CN"/>
        </w:rPr>
        <w:t>”栏</w:t>
      </w:r>
      <w:r w:rsidRPr="00911E26">
        <w:rPr>
          <w:rFonts w:hint="eastAsia"/>
          <w:i w:val="0"/>
          <w:lang w:eastAsia="zh-CN"/>
        </w:rPr>
        <w:t>内体现限制内容。</w:t>
      </w:r>
      <w:r w:rsidRPr="00911E26">
        <w:rPr>
          <w:i w:val="0"/>
          <w:spacing w:val="-4"/>
          <w:lang w:eastAsia="zh-CN"/>
        </w:rPr>
        <w:t>参见表</w:t>
      </w:r>
      <w:r w:rsidRPr="00911E26">
        <w:rPr>
          <w:i w:val="0"/>
          <w:spacing w:val="-57"/>
          <w:lang w:eastAsia="zh-CN"/>
        </w:rPr>
        <w:t xml:space="preserve"> </w:t>
      </w:r>
      <w:r w:rsidRPr="00911E26">
        <w:rPr>
          <w:rFonts w:ascii="Times New Roman" w:eastAsiaTheme="minorEastAsia" w:hAnsi="Times New Roman" w:cs="Times New Roman" w:hint="eastAsia"/>
          <w:i w:val="0"/>
          <w:lang w:eastAsia="zh-CN"/>
        </w:rPr>
        <w:t>8</w:t>
      </w:r>
      <w:r w:rsidRPr="00911E26">
        <w:rPr>
          <w:rFonts w:ascii="Times New Roman" w:eastAsia="Times New Roman" w:hAnsi="Times New Roman" w:cs="Times New Roman"/>
          <w:i w:val="0"/>
          <w:lang w:eastAsia="zh-CN"/>
        </w:rPr>
        <w:t xml:space="preserve"> </w:t>
      </w:r>
      <w:r w:rsidRPr="00911E26">
        <w:rPr>
          <w:i w:val="0"/>
          <w:lang w:eastAsia="zh-CN"/>
        </w:rPr>
        <w:t>纺织实验室检测对象规范表述示例</w:t>
      </w:r>
      <w:r w:rsidRPr="00911E26">
        <w:rPr>
          <w:rFonts w:hint="eastAsia"/>
          <w:i w:val="0"/>
          <w:lang w:eastAsia="zh-CN"/>
        </w:rPr>
        <w:t>七。</w:t>
      </w:r>
    </w:p>
    <w:p w:rsidR="00A2138A" w:rsidRPr="00911E26" w:rsidRDefault="00A2138A" w:rsidP="00D65201">
      <w:pPr>
        <w:pStyle w:val="a3"/>
        <w:spacing w:before="5"/>
        <w:ind w:left="0"/>
        <w:rPr>
          <w:rFonts w:asciiTheme="minorEastAsia" w:eastAsiaTheme="minorEastAsia" w:hAnsiTheme="minorEastAsia"/>
          <w:i w:val="0"/>
          <w:lang w:eastAsia="zh-CN"/>
        </w:rPr>
      </w:pPr>
    </w:p>
    <w:p w:rsidR="00C466A9" w:rsidRPr="00911E26" w:rsidRDefault="00C466A9" w:rsidP="00C466A9">
      <w:pPr>
        <w:pStyle w:val="a3"/>
        <w:spacing w:before="5"/>
        <w:ind w:left="2553"/>
        <w:rPr>
          <w:rFonts w:asciiTheme="minorEastAsia" w:eastAsiaTheme="minorEastAsia" w:hAnsiTheme="minorEastAsia"/>
          <w:i w:val="0"/>
          <w:lang w:eastAsia="zh-CN"/>
        </w:rPr>
      </w:pPr>
      <w:r w:rsidRPr="00911E26">
        <w:rPr>
          <w:rFonts w:asciiTheme="minorEastAsia" w:eastAsiaTheme="minorEastAsia" w:hAnsiTheme="minorEastAsia"/>
          <w:i w:val="0"/>
          <w:lang w:eastAsia="zh-CN"/>
        </w:rPr>
        <w:t xml:space="preserve">表 </w:t>
      </w:r>
      <w:r w:rsidR="00A1162B" w:rsidRPr="00911E26">
        <w:rPr>
          <w:rFonts w:asciiTheme="minorEastAsia" w:eastAsiaTheme="minorEastAsia" w:hAnsiTheme="minorEastAsia" w:cs="宋体" w:hint="eastAsia"/>
          <w:i w:val="0"/>
          <w:lang w:eastAsia="zh-CN"/>
        </w:rPr>
        <w:t>8</w:t>
      </w:r>
      <w:r w:rsidRPr="00911E26">
        <w:rPr>
          <w:rFonts w:asciiTheme="minorEastAsia" w:eastAsiaTheme="minorEastAsia" w:hAnsiTheme="minorEastAsia"/>
          <w:i w:val="0"/>
          <w:lang w:eastAsia="zh-CN"/>
        </w:rPr>
        <w:t>纺织实验室检测对象规范表述示例</w:t>
      </w:r>
      <w:r w:rsidR="00A1162B" w:rsidRPr="00911E26">
        <w:rPr>
          <w:rFonts w:asciiTheme="minorEastAsia" w:eastAsiaTheme="minorEastAsia" w:hAnsiTheme="minorEastAsia" w:hint="eastAsia"/>
          <w:i w:val="0"/>
          <w:lang w:eastAsia="zh-CN"/>
        </w:rPr>
        <w:t>七</w:t>
      </w:r>
    </w:p>
    <w:p w:rsidR="00C466A9" w:rsidRPr="00911E26" w:rsidRDefault="00C466A9" w:rsidP="00C466A9">
      <w:pPr>
        <w:spacing w:before="10"/>
        <w:rPr>
          <w:rFonts w:asciiTheme="minorEastAsia" w:hAnsiTheme="minorEastAsia" w:cs="宋体"/>
          <w:sz w:val="8"/>
          <w:szCs w:val="8"/>
          <w:lang w:eastAsia="zh-CN"/>
        </w:rPr>
      </w:pPr>
    </w:p>
    <w:tbl>
      <w:tblPr>
        <w:tblStyle w:val="TableNormal"/>
        <w:tblW w:w="9379" w:type="dxa"/>
        <w:tblInd w:w="124" w:type="dxa"/>
        <w:tblLayout w:type="fixed"/>
        <w:tblLook w:val="01E0" w:firstRow="1" w:lastRow="1" w:firstColumn="1" w:lastColumn="1" w:noHBand="0" w:noVBand="0"/>
      </w:tblPr>
      <w:tblGrid>
        <w:gridCol w:w="540"/>
        <w:gridCol w:w="874"/>
        <w:gridCol w:w="708"/>
        <w:gridCol w:w="1526"/>
        <w:gridCol w:w="769"/>
        <w:gridCol w:w="3078"/>
        <w:gridCol w:w="1033"/>
        <w:gridCol w:w="851"/>
      </w:tblGrid>
      <w:tr w:rsidR="006A6C0A" w:rsidRPr="00911E26" w:rsidTr="00A44E9A">
        <w:trPr>
          <w:trHeight w:hRule="exact" w:val="398"/>
        </w:trPr>
        <w:tc>
          <w:tcPr>
            <w:tcW w:w="540" w:type="dxa"/>
            <w:vMerge w:val="restart"/>
            <w:tcBorders>
              <w:top w:val="single" w:sz="4" w:space="0" w:color="000000"/>
              <w:left w:val="single" w:sz="4" w:space="0" w:color="000000"/>
              <w:right w:val="single" w:sz="4" w:space="0" w:color="000000"/>
            </w:tcBorders>
            <w:shd w:val="clear" w:color="auto" w:fill="E7E7E7"/>
          </w:tcPr>
          <w:p w:rsidR="00C466A9" w:rsidRPr="00911E26" w:rsidRDefault="00C466A9" w:rsidP="006B58AC">
            <w:pPr>
              <w:pStyle w:val="TableParagraph"/>
              <w:spacing w:before="30" w:line="340" w:lineRule="auto"/>
              <w:ind w:left="158" w:right="158"/>
              <w:rPr>
                <w:rFonts w:asciiTheme="minorEastAsia" w:hAnsiTheme="minorEastAsia" w:cs="宋体"/>
                <w:sz w:val="21"/>
                <w:szCs w:val="21"/>
              </w:rPr>
            </w:pPr>
            <w:r w:rsidRPr="00911E26">
              <w:rPr>
                <w:rFonts w:asciiTheme="minorEastAsia" w:hAnsiTheme="minorEastAsia" w:cs="宋体"/>
                <w:b/>
                <w:bCs/>
                <w:sz w:val="21"/>
                <w:szCs w:val="21"/>
              </w:rPr>
              <w:t>序 号</w:t>
            </w:r>
          </w:p>
        </w:tc>
        <w:tc>
          <w:tcPr>
            <w:tcW w:w="874" w:type="dxa"/>
            <w:vMerge w:val="restart"/>
            <w:tcBorders>
              <w:top w:val="single" w:sz="4" w:space="0" w:color="000000"/>
              <w:left w:val="single" w:sz="4" w:space="0" w:color="000000"/>
              <w:right w:val="single" w:sz="4" w:space="0" w:color="000000"/>
            </w:tcBorders>
            <w:shd w:val="clear" w:color="auto" w:fill="E7E7E7"/>
          </w:tcPr>
          <w:p w:rsidR="00C466A9" w:rsidRPr="00911E26" w:rsidRDefault="00C466A9" w:rsidP="006B58AC">
            <w:pPr>
              <w:pStyle w:val="TableParagraph"/>
              <w:spacing w:before="30" w:line="340" w:lineRule="auto"/>
              <w:ind w:left="220" w:right="218"/>
              <w:rPr>
                <w:rFonts w:asciiTheme="minorEastAsia" w:hAnsiTheme="minorEastAsia" w:cs="宋体"/>
                <w:sz w:val="21"/>
                <w:szCs w:val="21"/>
              </w:rPr>
            </w:pPr>
            <w:r w:rsidRPr="00911E26">
              <w:rPr>
                <w:rFonts w:asciiTheme="minorEastAsia" w:hAnsiTheme="minorEastAsia" w:cs="宋体"/>
                <w:b/>
                <w:bCs/>
                <w:sz w:val="21"/>
                <w:szCs w:val="21"/>
              </w:rPr>
              <w:t>检测 对象</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E7E7E7"/>
          </w:tcPr>
          <w:p w:rsidR="00C466A9" w:rsidRPr="00911E26" w:rsidRDefault="00C466A9" w:rsidP="006B58AC">
            <w:pPr>
              <w:pStyle w:val="TableParagraph"/>
              <w:spacing w:before="26"/>
              <w:ind w:left="638"/>
              <w:rPr>
                <w:rFonts w:asciiTheme="minorEastAsia" w:hAnsiTheme="minorEastAsia" w:cs="宋体"/>
                <w:sz w:val="21"/>
                <w:szCs w:val="21"/>
              </w:rPr>
            </w:pPr>
            <w:r w:rsidRPr="00911E26">
              <w:rPr>
                <w:rFonts w:asciiTheme="minorEastAsia" w:hAnsiTheme="minorEastAsia" w:cs="宋体"/>
                <w:b/>
                <w:bCs/>
                <w:sz w:val="21"/>
                <w:szCs w:val="21"/>
              </w:rPr>
              <w:t>项目/参数</w:t>
            </w:r>
          </w:p>
        </w:tc>
        <w:tc>
          <w:tcPr>
            <w:tcW w:w="769" w:type="dxa"/>
            <w:vMerge w:val="restart"/>
            <w:tcBorders>
              <w:top w:val="single" w:sz="4" w:space="0" w:color="000000"/>
              <w:left w:val="single" w:sz="4" w:space="0" w:color="000000"/>
              <w:right w:val="single" w:sz="4" w:space="0" w:color="000000"/>
            </w:tcBorders>
            <w:shd w:val="clear" w:color="auto" w:fill="E7E7E7"/>
          </w:tcPr>
          <w:p w:rsidR="00C466A9" w:rsidRPr="00911E26" w:rsidRDefault="00C466A9" w:rsidP="006B58AC">
            <w:pPr>
              <w:pStyle w:val="TableParagraph"/>
              <w:spacing w:before="30" w:line="340" w:lineRule="auto"/>
              <w:ind w:left="196" w:right="197"/>
              <w:rPr>
                <w:rFonts w:asciiTheme="minorEastAsia" w:hAnsiTheme="minorEastAsia" w:cs="宋体"/>
                <w:sz w:val="21"/>
                <w:szCs w:val="21"/>
              </w:rPr>
            </w:pPr>
            <w:r w:rsidRPr="00911E26">
              <w:rPr>
                <w:rFonts w:asciiTheme="minorEastAsia" w:hAnsiTheme="minorEastAsia" w:cs="宋体"/>
                <w:b/>
                <w:bCs/>
                <w:sz w:val="21"/>
                <w:szCs w:val="21"/>
              </w:rPr>
              <w:t>领域 代码</w:t>
            </w:r>
          </w:p>
        </w:tc>
        <w:tc>
          <w:tcPr>
            <w:tcW w:w="3078" w:type="dxa"/>
            <w:vMerge w:val="restart"/>
            <w:tcBorders>
              <w:top w:val="single" w:sz="4" w:space="0" w:color="000000"/>
              <w:left w:val="single" w:sz="4" w:space="0" w:color="000000"/>
              <w:right w:val="single" w:sz="4" w:space="0" w:color="000000"/>
            </w:tcBorders>
            <w:shd w:val="clear" w:color="auto" w:fill="E7E7E7"/>
          </w:tcPr>
          <w:p w:rsidR="00C466A9" w:rsidRPr="00911E26" w:rsidRDefault="00C466A9" w:rsidP="006B58AC">
            <w:pPr>
              <w:pStyle w:val="TableParagraph"/>
              <w:spacing w:before="30"/>
              <w:jc w:val="center"/>
              <w:rPr>
                <w:rFonts w:asciiTheme="minorEastAsia" w:hAnsiTheme="minorEastAsia" w:cs="宋体"/>
                <w:sz w:val="21"/>
                <w:szCs w:val="21"/>
                <w:lang w:eastAsia="zh-CN"/>
              </w:rPr>
            </w:pPr>
            <w:r w:rsidRPr="00911E26">
              <w:rPr>
                <w:rFonts w:asciiTheme="minorEastAsia" w:hAnsiTheme="minorEastAsia" w:cs="宋体"/>
                <w:b/>
                <w:bCs/>
                <w:sz w:val="21"/>
                <w:szCs w:val="21"/>
                <w:lang w:eastAsia="zh-CN"/>
              </w:rPr>
              <w:t>检测标准（方法）名称及编号</w:t>
            </w:r>
          </w:p>
          <w:p w:rsidR="00C466A9" w:rsidRPr="00911E26" w:rsidRDefault="00C466A9" w:rsidP="006B58AC">
            <w:pPr>
              <w:pStyle w:val="TableParagraph"/>
              <w:spacing w:before="116"/>
              <w:jc w:val="center"/>
              <w:rPr>
                <w:rFonts w:asciiTheme="minorEastAsia" w:hAnsiTheme="minorEastAsia" w:cs="宋体"/>
                <w:sz w:val="21"/>
                <w:szCs w:val="21"/>
              </w:rPr>
            </w:pPr>
            <w:r w:rsidRPr="00911E26">
              <w:rPr>
                <w:rFonts w:asciiTheme="minorEastAsia" w:hAnsiTheme="minorEastAsia" w:cs="宋体"/>
                <w:b/>
                <w:bCs/>
                <w:sz w:val="21"/>
                <w:szCs w:val="21"/>
              </w:rPr>
              <w:t>（含年号）</w:t>
            </w:r>
          </w:p>
        </w:tc>
        <w:tc>
          <w:tcPr>
            <w:tcW w:w="1033" w:type="dxa"/>
            <w:vMerge w:val="restart"/>
            <w:tcBorders>
              <w:top w:val="single" w:sz="4" w:space="0" w:color="000000"/>
              <w:left w:val="single" w:sz="4" w:space="0" w:color="000000"/>
              <w:right w:val="single" w:sz="4" w:space="0" w:color="000000"/>
            </w:tcBorders>
            <w:shd w:val="clear" w:color="auto" w:fill="E7E7E7"/>
            <w:vAlign w:val="center"/>
          </w:tcPr>
          <w:p w:rsidR="00C466A9" w:rsidRPr="00911E26" w:rsidRDefault="00A44E9A" w:rsidP="00A44E9A">
            <w:pPr>
              <w:pStyle w:val="TableParagraph"/>
              <w:spacing w:before="30" w:line="340" w:lineRule="auto"/>
              <w:ind w:left="227" w:right="227"/>
              <w:jc w:val="center"/>
              <w:rPr>
                <w:rFonts w:asciiTheme="minorEastAsia" w:hAnsiTheme="minorEastAsia" w:cs="宋体"/>
                <w:sz w:val="21"/>
                <w:szCs w:val="21"/>
              </w:rPr>
            </w:pPr>
            <w:r w:rsidRPr="00911E26">
              <w:rPr>
                <w:rFonts w:asciiTheme="minorEastAsia" w:hAnsiTheme="minorEastAsia" w:cs="宋体"/>
                <w:b/>
                <w:bCs/>
                <w:sz w:val="21"/>
                <w:szCs w:val="21"/>
              </w:rPr>
              <w:t>说明</w:t>
            </w:r>
          </w:p>
        </w:tc>
        <w:tc>
          <w:tcPr>
            <w:tcW w:w="851" w:type="dxa"/>
            <w:vMerge w:val="restart"/>
            <w:tcBorders>
              <w:top w:val="single" w:sz="4" w:space="0" w:color="000000"/>
              <w:left w:val="single" w:sz="4" w:space="0" w:color="000000"/>
              <w:right w:val="single" w:sz="4" w:space="0" w:color="000000"/>
            </w:tcBorders>
            <w:shd w:val="clear" w:color="auto" w:fill="E7E7E7"/>
            <w:vAlign w:val="center"/>
          </w:tcPr>
          <w:p w:rsidR="00C466A9" w:rsidRPr="00911E26" w:rsidRDefault="00A44E9A" w:rsidP="00A44E9A">
            <w:pPr>
              <w:pStyle w:val="TableParagraph"/>
              <w:spacing w:before="30" w:line="340" w:lineRule="auto"/>
              <w:ind w:left="100" w:right="101"/>
              <w:jc w:val="center"/>
              <w:rPr>
                <w:rFonts w:asciiTheme="minorEastAsia" w:hAnsiTheme="minorEastAsia" w:cs="宋体"/>
                <w:b/>
                <w:sz w:val="21"/>
                <w:szCs w:val="21"/>
              </w:rPr>
            </w:pPr>
            <w:r w:rsidRPr="00911E26">
              <w:rPr>
                <w:rFonts w:asciiTheme="minorEastAsia" w:hAnsiTheme="minorEastAsia" w:cs="宋体"/>
                <w:b/>
                <w:sz w:val="21"/>
                <w:szCs w:val="21"/>
              </w:rPr>
              <w:t>备注</w:t>
            </w:r>
          </w:p>
        </w:tc>
      </w:tr>
      <w:tr w:rsidR="006A6C0A" w:rsidRPr="00911E26" w:rsidTr="00A44E9A">
        <w:trPr>
          <w:trHeight w:hRule="exact" w:val="401"/>
        </w:trPr>
        <w:tc>
          <w:tcPr>
            <w:tcW w:w="540" w:type="dxa"/>
            <w:vMerge/>
            <w:tcBorders>
              <w:left w:val="single" w:sz="4" w:space="0" w:color="000000"/>
              <w:bottom w:val="single" w:sz="4" w:space="0" w:color="000000"/>
              <w:right w:val="single" w:sz="4" w:space="0" w:color="000000"/>
            </w:tcBorders>
            <w:shd w:val="clear" w:color="auto" w:fill="E7E7E7"/>
          </w:tcPr>
          <w:p w:rsidR="00C466A9" w:rsidRPr="00911E26" w:rsidRDefault="00C466A9" w:rsidP="006B58AC">
            <w:pPr>
              <w:rPr>
                <w:rFonts w:asciiTheme="minorEastAsia" w:hAnsiTheme="minorEastAsia"/>
              </w:rPr>
            </w:pPr>
          </w:p>
        </w:tc>
        <w:tc>
          <w:tcPr>
            <w:tcW w:w="874" w:type="dxa"/>
            <w:vMerge/>
            <w:tcBorders>
              <w:left w:val="single" w:sz="4" w:space="0" w:color="000000"/>
              <w:bottom w:val="single" w:sz="4" w:space="0" w:color="000000"/>
              <w:right w:val="single" w:sz="4" w:space="0" w:color="000000"/>
            </w:tcBorders>
            <w:shd w:val="clear" w:color="auto" w:fill="E7E7E7"/>
          </w:tcPr>
          <w:p w:rsidR="00C466A9" w:rsidRPr="00911E26" w:rsidRDefault="00C466A9" w:rsidP="006B58AC">
            <w:pPr>
              <w:rPr>
                <w:rFonts w:asciiTheme="minorEastAsia" w:hAnsiTheme="minorEastAsia"/>
              </w:rPr>
            </w:pPr>
          </w:p>
        </w:tc>
        <w:tc>
          <w:tcPr>
            <w:tcW w:w="708" w:type="dxa"/>
            <w:tcBorders>
              <w:top w:val="single" w:sz="4" w:space="0" w:color="000000"/>
              <w:left w:val="single" w:sz="4" w:space="0" w:color="000000"/>
              <w:bottom w:val="single" w:sz="4" w:space="0" w:color="000000"/>
              <w:right w:val="single" w:sz="4" w:space="0" w:color="000000"/>
            </w:tcBorders>
            <w:shd w:val="clear" w:color="auto" w:fill="E7E7E7"/>
          </w:tcPr>
          <w:p w:rsidR="00C466A9" w:rsidRPr="00911E26" w:rsidRDefault="00C466A9" w:rsidP="006B58AC">
            <w:pPr>
              <w:pStyle w:val="TableParagraph"/>
              <w:spacing w:before="28"/>
              <w:ind w:left="2"/>
              <w:jc w:val="center"/>
              <w:rPr>
                <w:rFonts w:asciiTheme="minorEastAsia" w:hAnsiTheme="minorEastAsia" w:cs="宋体"/>
                <w:sz w:val="21"/>
                <w:szCs w:val="21"/>
              </w:rPr>
            </w:pPr>
            <w:r w:rsidRPr="00911E26">
              <w:rPr>
                <w:rFonts w:asciiTheme="minorEastAsia" w:hAnsiTheme="minorEastAsia" w:cs="宋体"/>
                <w:sz w:val="21"/>
                <w:szCs w:val="21"/>
              </w:rPr>
              <w:t>序号</w:t>
            </w:r>
          </w:p>
        </w:tc>
        <w:tc>
          <w:tcPr>
            <w:tcW w:w="1526" w:type="dxa"/>
            <w:tcBorders>
              <w:top w:val="single" w:sz="4" w:space="0" w:color="000000"/>
              <w:left w:val="single" w:sz="4" w:space="0" w:color="000000"/>
              <w:bottom w:val="single" w:sz="4" w:space="0" w:color="000000"/>
              <w:right w:val="single" w:sz="4" w:space="0" w:color="000000"/>
            </w:tcBorders>
            <w:shd w:val="clear" w:color="auto" w:fill="E7E7E7"/>
          </w:tcPr>
          <w:p w:rsidR="00C466A9" w:rsidRPr="00911E26" w:rsidRDefault="00C466A9" w:rsidP="006B58AC">
            <w:pPr>
              <w:pStyle w:val="TableParagraph"/>
              <w:spacing w:before="28"/>
              <w:ind w:right="2"/>
              <w:jc w:val="center"/>
              <w:rPr>
                <w:rFonts w:asciiTheme="minorEastAsia" w:hAnsiTheme="minorEastAsia" w:cs="宋体"/>
                <w:sz w:val="21"/>
                <w:szCs w:val="21"/>
              </w:rPr>
            </w:pPr>
            <w:r w:rsidRPr="00911E26">
              <w:rPr>
                <w:rFonts w:asciiTheme="minorEastAsia" w:hAnsiTheme="minorEastAsia" w:cs="宋体"/>
                <w:sz w:val="21"/>
                <w:szCs w:val="21"/>
              </w:rPr>
              <w:t>名称</w:t>
            </w:r>
          </w:p>
        </w:tc>
        <w:tc>
          <w:tcPr>
            <w:tcW w:w="769" w:type="dxa"/>
            <w:vMerge/>
            <w:tcBorders>
              <w:left w:val="single" w:sz="4" w:space="0" w:color="000000"/>
              <w:bottom w:val="single" w:sz="4" w:space="0" w:color="000000"/>
              <w:right w:val="single" w:sz="4" w:space="0" w:color="000000"/>
            </w:tcBorders>
            <w:shd w:val="clear" w:color="auto" w:fill="E7E7E7"/>
          </w:tcPr>
          <w:p w:rsidR="00C466A9" w:rsidRPr="00911E26" w:rsidRDefault="00C466A9" w:rsidP="006B58AC">
            <w:pPr>
              <w:rPr>
                <w:rFonts w:asciiTheme="minorEastAsia" w:hAnsiTheme="minorEastAsia"/>
              </w:rPr>
            </w:pPr>
          </w:p>
        </w:tc>
        <w:tc>
          <w:tcPr>
            <w:tcW w:w="3078" w:type="dxa"/>
            <w:vMerge/>
            <w:tcBorders>
              <w:left w:val="single" w:sz="4" w:space="0" w:color="000000"/>
              <w:bottom w:val="single" w:sz="4" w:space="0" w:color="000000"/>
              <w:right w:val="single" w:sz="4" w:space="0" w:color="000000"/>
            </w:tcBorders>
            <w:shd w:val="clear" w:color="auto" w:fill="E7E7E7"/>
          </w:tcPr>
          <w:p w:rsidR="00C466A9" w:rsidRPr="00911E26" w:rsidRDefault="00C466A9" w:rsidP="006B58AC">
            <w:pPr>
              <w:rPr>
                <w:rFonts w:asciiTheme="minorEastAsia" w:hAnsiTheme="minorEastAsia"/>
              </w:rPr>
            </w:pPr>
          </w:p>
        </w:tc>
        <w:tc>
          <w:tcPr>
            <w:tcW w:w="1033" w:type="dxa"/>
            <w:vMerge/>
            <w:tcBorders>
              <w:left w:val="single" w:sz="4" w:space="0" w:color="000000"/>
              <w:bottom w:val="single" w:sz="4" w:space="0" w:color="000000"/>
              <w:right w:val="single" w:sz="4" w:space="0" w:color="000000"/>
            </w:tcBorders>
            <w:shd w:val="clear" w:color="auto" w:fill="E7E7E7"/>
          </w:tcPr>
          <w:p w:rsidR="00C466A9" w:rsidRPr="00911E26" w:rsidRDefault="00C466A9" w:rsidP="006B58AC">
            <w:pPr>
              <w:rPr>
                <w:rFonts w:asciiTheme="minorEastAsia" w:hAnsiTheme="minorEastAsia"/>
              </w:rPr>
            </w:pPr>
          </w:p>
        </w:tc>
        <w:tc>
          <w:tcPr>
            <w:tcW w:w="851" w:type="dxa"/>
            <w:vMerge/>
            <w:tcBorders>
              <w:left w:val="single" w:sz="4" w:space="0" w:color="000000"/>
              <w:bottom w:val="single" w:sz="4" w:space="0" w:color="000000"/>
              <w:right w:val="single" w:sz="4" w:space="0" w:color="000000"/>
            </w:tcBorders>
            <w:shd w:val="clear" w:color="auto" w:fill="E7E7E7"/>
          </w:tcPr>
          <w:p w:rsidR="00C466A9" w:rsidRPr="00911E26" w:rsidRDefault="00C466A9" w:rsidP="006B58AC">
            <w:pPr>
              <w:rPr>
                <w:rFonts w:asciiTheme="minorEastAsia" w:hAnsiTheme="minorEastAsia"/>
              </w:rPr>
            </w:pPr>
          </w:p>
        </w:tc>
      </w:tr>
      <w:tr w:rsidR="006A6C0A" w:rsidRPr="00911E26" w:rsidTr="00A44E9A">
        <w:trPr>
          <w:trHeight w:hRule="exact" w:val="401"/>
        </w:trPr>
        <w:tc>
          <w:tcPr>
            <w:tcW w:w="540" w:type="dxa"/>
            <w:tcBorders>
              <w:top w:val="single" w:sz="4" w:space="0" w:color="000000"/>
              <w:left w:val="single" w:sz="4" w:space="0" w:color="000000"/>
              <w:bottom w:val="single" w:sz="4" w:space="0" w:color="000000"/>
              <w:right w:val="single" w:sz="4" w:space="0" w:color="000000"/>
            </w:tcBorders>
          </w:tcPr>
          <w:p w:rsidR="00C466A9" w:rsidRPr="00911E26" w:rsidRDefault="00C466A9" w:rsidP="006B58AC">
            <w:pPr>
              <w:pStyle w:val="TableParagraph"/>
              <w:spacing w:before="28"/>
              <w:jc w:val="center"/>
              <w:rPr>
                <w:rFonts w:asciiTheme="minorEastAsia" w:hAnsiTheme="minorEastAsia" w:cs="宋体"/>
                <w:sz w:val="21"/>
                <w:szCs w:val="21"/>
              </w:rPr>
            </w:pPr>
            <w:r w:rsidRPr="00911E26">
              <w:rPr>
                <w:rFonts w:asciiTheme="minorEastAsia" w:hAnsiTheme="minorEastAsia" w:cs="宋体"/>
                <w:sz w:val="21"/>
                <w:szCs w:val="21"/>
              </w:rPr>
              <w:t>…</w:t>
            </w:r>
          </w:p>
        </w:tc>
        <w:tc>
          <w:tcPr>
            <w:tcW w:w="874" w:type="dxa"/>
            <w:tcBorders>
              <w:top w:val="single" w:sz="4" w:space="0" w:color="000000"/>
              <w:left w:val="single" w:sz="4" w:space="0" w:color="000000"/>
              <w:bottom w:val="single" w:sz="4" w:space="0" w:color="000000"/>
              <w:right w:val="single" w:sz="4" w:space="0" w:color="000000"/>
            </w:tcBorders>
          </w:tcPr>
          <w:p w:rsidR="00C466A9" w:rsidRPr="00911E26" w:rsidRDefault="00C466A9" w:rsidP="006B58AC">
            <w:pPr>
              <w:pStyle w:val="TableParagraph"/>
              <w:spacing w:before="28"/>
              <w:jc w:val="center"/>
              <w:rPr>
                <w:rFonts w:asciiTheme="minorEastAsia" w:hAnsiTheme="minorEastAsia" w:cs="宋体"/>
                <w:sz w:val="21"/>
                <w:szCs w:val="21"/>
              </w:rPr>
            </w:pPr>
            <w:r w:rsidRPr="00911E26">
              <w:rPr>
                <w:rFonts w:asciiTheme="minorEastAsia" w:hAnsiTheme="minorEastAsia" w:cs="宋体"/>
                <w:sz w:val="21"/>
                <w:szCs w:val="21"/>
              </w:rPr>
              <w:t>…</w:t>
            </w:r>
          </w:p>
        </w:tc>
        <w:tc>
          <w:tcPr>
            <w:tcW w:w="708" w:type="dxa"/>
            <w:tcBorders>
              <w:top w:val="single" w:sz="4" w:space="0" w:color="000000"/>
              <w:left w:val="single" w:sz="4" w:space="0" w:color="000000"/>
              <w:bottom w:val="single" w:sz="4" w:space="0" w:color="000000"/>
              <w:right w:val="single" w:sz="4" w:space="0" w:color="000000"/>
            </w:tcBorders>
          </w:tcPr>
          <w:p w:rsidR="00C466A9" w:rsidRPr="00911E26" w:rsidRDefault="00C466A9" w:rsidP="006B58AC">
            <w:pPr>
              <w:pStyle w:val="TableParagraph"/>
              <w:spacing w:before="28"/>
              <w:jc w:val="center"/>
              <w:rPr>
                <w:rFonts w:asciiTheme="minorEastAsia" w:hAnsiTheme="minorEastAsia" w:cs="宋体"/>
                <w:sz w:val="21"/>
                <w:szCs w:val="21"/>
              </w:rPr>
            </w:pPr>
            <w:r w:rsidRPr="00911E26">
              <w:rPr>
                <w:rFonts w:asciiTheme="minorEastAsia" w:hAnsiTheme="minorEastAsia" w:cs="宋体"/>
                <w:sz w:val="21"/>
                <w:szCs w:val="21"/>
              </w:rPr>
              <w:t>…</w:t>
            </w:r>
          </w:p>
        </w:tc>
        <w:tc>
          <w:tcPr>
            <w:tcW w:w="1526" w:type="dxa"/>
            <w:tcBorders>
              <w:top w:val="single" w:sz="4" w:space="0" w:color="000000"/>
              <w:left w:val="single" w:sz="4" w:space="0" w:color="000000"/>
              <w:bottom w:val="single" w:sz="4" w:space="0" w:color="000000"/>
              <w:right w:val="single" w:sz="4" w:space="0" w:color="000000"/>
            </w:tcBorders>
          </w:tcPr>
          <w:p w:rsidR="00C466A9" w:rsidRPr="00911E26" w:rsidRDefault="00C466A9" w:rsidP="006B58AC">
            <w:pPr>
              <w:pStyle w:val="TableParagraph"/>
              <w:spacing w:before="28"/>
              <w:ind w:right="2"/>
              <w:jc w:val="center"/>
              <w:rPr>
                <w:rFonts w:asciiTheme="minorEastAsia" w:hAnsiTheme="minorEastAsia" w:cs="宋体"/>
                <w:sz w:val="21"/>
                <w:szCs w:val="21"/>
              </w:rPr>
            </w:pPr>
            <w:r w:rsidRPr="00911E26">
              <w:rPr>
                <w:rFonts w:asciiTheme="minorEastAsia" w:hAnsiTheme="minorEastAsia" w:cs="宋体"/>
                <w:sz w:val="21"/>
                <w:szCs w:val="21"/>
              </w:rPr>
              <w:t>…</w:t>
            </w:r>
          </w:p>
        </w:tc>
        <w:tc>
          <w:tcPr>
            <w:tcW w:w="769" w:type="dxa"/>
            <w:tcBorders>
              <w:top w:val="single" w:sz="4" w:space="0" w:color="000000"/>
              <w:left w:val="single" w:sz="4" w:space="0" w:color="000000"/>
              <w:bottom w:val="single" w:sz="4" w:space="0" w:color="000000"/>
              <w:right w:val="single" w:sz="4" w:space="0" w:color="000000"/>
            </w:tcBorders>
          </w:tcPr>
          <w:p w:rsidR="00C466A9" w:rsidRPr="00911E26" w:rsidRDefault="00C466A9" w:rsidP="006B58AC">
            <w:pPr>
              <w:pStyle w:val="TableParagraph"/>
              <w:spacing w:before="28"/>
              <w:jc w:val="center"/>
              <w:rPr>
                <w:rFonts w:asciiTheme="minorEastAsia" w:hAnsiTheme="minorEastAsia" w:cs="宋体"/>
                <w:sz w:val="21"/>
                <w:szCs w:val="21"/>
              </w:rPr>
            </w:pPr>
            <w:r w:rsidRPr="00911E26">
              <w:rPr>
                <w:rFonts w:asciiTheme="minorEastAsia" w:hAnsiTheme="minorEastAsia" w:cs="宋体"/>
                <w:sz w:val="21"/>
                <w:szCs w:val="21"/>
              </w:rPr>
              <w:t>…</w:t>
            </w:r>
          </w:p>
        </w:tc>
        <w:tc>
          <w:tcPr>
            <w:tcW w:w="3078" w:type="dxa"/>
            <w:tcBorders>
              <w:top w:val="single" w:sz="4" w:space="0" w:color="000000"/>
              <w:left w:val="single" w:sz="4" w:space="0" w:color="000000"/>
              <w:bottom w:val="single" w:sz="4" w:space="0" w:color="000000"/>
              <w:right w:val="single" w:sz="4" w:space="0" w:color="000000"/>
            </w:tcBorders>
          </w:tcPr>
          <w:p w:rsidR="00C466A9" w:rsidRPr="00911E26" w:rsidRDefault="00C466A9" w:rsidP="006B58AC">
            <w:pPr>
              <w:pStyle w:val="TableParagraph"/>
              <w:spacing w:before="28"/>
              <w:jc w:val="center"/>
              <w:rPr>
                <w:rFonts w:asciiTheme="minorEastAsia" w:hAnsiTheme="minorEastAsia" w:cs="宋体"/>
                <w:sz w:val="21"/>
                <w:szCs w:val="21"/>
              </w:rPr>
            </w:pPr>
            <w:r w:rsidRPr="00911E26">
              <w:rPr>
                <w:rFonts w:asciiTheme="minorEastAsia" w:hAnsiTheme="minorEastAsia" w:cs="宋体"/>
                <w:sz w:val="21"/>
                <w:szCs w:val="21"/>
              </w:rPr>
              <w:t>…</w:t>
            </w:r>
          </w:p>
        </w:tc>
        <w:tc>
          <w:tcPr>
            <w:tcW w:w="1033" w:type="dxa"/>
            <w:tcBorders>
              <w:top w:val="single" w:sz="4" w:space="0" w:color="000000"/>
              <w:left w:val="single" w:sz="4" w:space="0" w:color="000000"/>
              <w:bottom w:val="single" w:sz="4" w:space="0" w:color="000000"/>
              <w:right w:val="single" w:sz="4" w:space="0" w:color="000000"/>
            </w:tcBorders>
          </w:tcPr>
          <w:p w:rsidR="00C466A9" w:rsidRPr="00911E26" w:rsidRDefault="00C466A9" w:rsidP="006B58AC">
            <w:pPr>
              <w:pStyle w:val="TableParagraph"/>
              <w:spacing w:before="26"/>
              <w:jc w:val="center"/>
              <w:rPr>
                <w:rFonts w:asciiTheme="minorEastAsia" w:hAnsiTheme="minorEastAsia" w:cs="宋体"/>
                <w:sz w:val="21"/>
                <w:szCs w:val="21"/>
              </w:rPr>
            </w:pPr>
            <w:r w:rsidRPr="00911E26">
              <w:rPr>
                <w:rFonts w:asciiTheme="minorEastAsia" w:hAnsiTheme="minorEastAsia" w:cs="宋体"/>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C466A9" w:rsidRPr="00911E26" w:rsidRDefault="002B79B9" w:rsidP="006B58AC">
            <w:pPr>
              <w:rPr>
                <w:rFonts w:asciiTheme="minorEastAsia" w:hAnsiTheme="minorEastAsia"/>
              </w:rPr>
            </w:pPr>
            <w:r w:rsidRPr="00911E26">
              <w:rPr>
                <w:rFonts w:asciiTheme="minorEastAsia" w:hAnsiTheme="minorEastAsia" w:cs="宋体"/>
                <w:sz w:val="21"/>
                <w:szCs w:val="21"/>
              </w:rPr>
              <w:t>…</w:t>
            </w:r>
          </w:p>
        </w:tc>
      </w:tr>
      <w:tr w:rsidR="006A6C0A" w:rsidRPr="00911E26" w:rsidTr="00A44E9A">
        <w:trPr>
          <w:trHeight w:hRule="exact" w:val="834"/>
        </w:trPr>
        <w:tc>
          <w:tcPr>
            <w:tcW w:w="540" w:type="dxa"/>
            <w:tcBorders>
              <w:top w:val="single" w:sz="4" w:space="0" w:color="000000"/>
              <w:left w:val="single" w:sz="4" w:space="0" w:color="000000"/>
              <w:bottom w:val="single" w:sz="4" w:space="0" w:color="000000"/>
              <w:right w:val="single" w:sz="4" w:space="0" w:color="000000"/>
            </w:tcBorders>
            <w:vAlign w:val="center"/>
          </w:tcPr>
          <w:p w:rsidR="00C1117E" w:rsidRPr="00911E26" w:rsidRDefault="000C53D3" w:rsidP="001939B4">
            <w:pPr>
              <w:pStyle w:val="TableParagraph"/>
              <w:spacing w:before="71"/>
              <w:jc w:val="center"/>
              <w:rPr>
                <w:rFonts w:asciiTheme="minorEastAsia" w:hAnsiTheme="minorEastAsia" w:cs="宋体"/>
                <w:sz w:val="21"/>
                <w:szCs w:val="21"/>
                <w:lang w:eastAsia="zh-CN"/>
              </w:rPr>
            </w:pPr>
            <w:r w:rsidRPr="00911E26">
              <w:rPr>
                <w:rFonts w:asciiTheme="minorEastAsia" w:hAnsiTheme="minorEastAsia" w:hint="eastAsia"/>
                <w:sz w:val="21"/>
                <w:lang w:eastAsia="zh-CN"/>
              </w:rPr>
              <w:t>1</w:t>
            </w:r>
          </w:p>
        </w:tc>
        <w:tc>
          <w:tcPr>
            <w:tcW w:w="874" w:type="dxa"/>
            <w:tcBorders>
              <w:top w:val="single" w:sz="4" w:space="0" w:color="000000"/>
              <w:left w:val="single" w:sz="4" w:space="0" w:color="000000"/>
              <w:bottom w:val="single" w:sz="4" w:space="0" w:color="000000"/>
              <w:right w:val="single" w:sz="4" w:space="0" w:color="000000"/>
            </w:tcBorders>
            <w:vAlign w:val="center"/>
          </w:tcPr>
          <w:p w:rsidR="00C1117E" w:rsidRPr="00911E26" w:rsidRDefault="000C53D3" w:rsidP="001939B4">
            <w:pPr>
              <w:pStyle w:val="TableParagraph"/>
              <w:spacing w:before="69"/>
              <w:jc w:val="center"/>
              <w:rPr>
                <w:rFonts w:ascii="Times New Roman" w:hAnsi="Times New Roman" w:cs="Times New Roman"/>
                <w:sz w:val="21"/>
                <w:szCs w:val="21"/>
              </w:rPr>
            </w:pPr>
            <w:r w:rsidRPr="00911E26">
              <w:rPr>
                <w:rFonts w:ascii="Times New Roman" w:hAnsiTheme="minorEastAsia" w:cs="Times New Roman" w:hint="eastAsia"/>
                <w:sz w:val="21"/>
                <w:szCs w:val="21"/>
                <w:lang w:eastAsia="zh-CN"/>
              </w:rPr>
              <w:t>化学</w:t>
            </w:r>
            <w:r w:rsidRPr="00911E26">
              <w:rPr>
                <w:rFonts w:ascii="Times New Roman" w:hAnsiTheme="minorEastAsia" w:cs="Times New Roman"/>
                <w:sz w:val="21"/>
                <w:szCs w:val="21"/>
                <w:lang w:eastAsia="zh-CN"/>
              </w:rPr>
              <w:t>纤维</w:t>
            </w:r>
          </w:p>
        </w:tc>
        <w:tc>
          <w:tcPr>
            <w:tcW w:w="708" w:type="dxa"/>
            <w:tcBorders>
              <w:top w:val="single" w:sz="4" w:space="0" w:color="000000"/>
              <w:left w:val="single" w:sz="4" w:space="0" w:color="000000"/>
              <w:bottom w:val="single" w:sz="4" w:space="0" w:color="000000"/>
              <w:right w:val="single" w:sz="4" w:space="0" w:color="000000"/>
            </w:tcBorders>
            <w:vAlign w:val="center"/>
          </w:tcPr>
          <w:p w:rsidR="00C1117E" w:rsidRPr="00911E26" w:rsidRDefault="00C1117E" w:rsidP="001939B4">
            <w:pPr>
              <w:jc w:val="center"/>
              <w:rPr>
                <w:rFonts w:ascii="Times New Roman" w:hAnsi="Times New Roman" w:cs="Times New Roman"/>
                <w:lang w:eastAsia="zh-CN"/>
              </w:rPr>
            </w:pPr>
            <w:r w:rsidRPr="00911E26">
              <w:rPr>
                <w:rFonts w:ascii="Times New Roman" w:hAnsi="Times New Roman" w:cs="Times New Roman"/>
                <w:lang w:eastAsia="zh-CN"/>
              </w:rPr>
              <w:t>4</w:t>
            </w:r>
          </w:p>
        </w:tc>
        <w:tc>
          <w:tcPr>
            <w:tcW w:w="1526" w:type="dxa"/>
            <w:tcBorders>
              <w:top w:val="single" w:sz="4" w:space="0" w:color="000000"/>
              <w:left w:val="single" w:sz="4" w:space="0" w:color="000000"/>
              <w:bottom w:val="single" w:sz="4" w:space="0" w:color="000000"/>
              <w:right w:val="single" w:sz="4" w:space="0" w:color="000000"/>
            </w:tcBorders>
            <w:vAlign w:val="center"/>
          </w:tcPr>
          <w:p w:rsidR="00C1117E" w:rsidRPr="00911E26" w:rsidRDefault="000C53D3" w:rsidP="001939B4">
            <w:pPr>
              <w:pStyle w:val="TableParagraph"/>
              <w:spacing w:before="66"/>
              <w:jc w:val="center"/>
              <w:rPr>
                <w:rFonts w:ascii="Times New Roman" w:hAnsi="Times New Roman" w:cs="Times New Roman"/>
                <w:sz w:val="21"/>
                <w:szCs w:val="21"/>
              </w:rPr>
            </w:pPr>
            <w:r w:rsidRPr="00911E26">
              <w:rPr>
                <w:rFonts w:ascii="Times New Roman" w:hAnsiTheme="minorEastAsia" w:cs="Times New Roman" w:hint="eastAsia"/>
                <w:sz w:val="21"/>
                <w:szCs w:val="21"/>
                <w:lang w:eastAsia="zh-CN"/>
              </w:rPr>
              <w:t>疵点</w:t>
            </w:r>
          </w:p>
        </w:tc>
        <w:tc>
          <w:tcPr>
            <w:tcW w:w="769" w:type="dxa"/>
            <w:tcBorders>
              <w:top w:val="single" w:sz="4" w:space="0" w:color="000000"/>
              <w:left w:val="single" w:sz="4" w:space="0" w:color="000000"/>
              <w:bottom w:val="single" w:sz="4" w:space="0" w:color="000000"/>
              <w:right w:val="single" w:sz="4" w:space="0" w:color="000000"/>
            </w:tcBorders>
            <w:vAlign w:val="center"/>
          </w:tcPr>
          <w:p w:rsidR="00C1117E" w:rsidRPr="00911E26" w:rsidRDefault="00C1117E" w:rsidP="000C53D3">
            <w:pPr>
              <w:pStyle w:val="TableParagraph"/>
              <w:spacing w:line="257" w:lineRule="exact"/>
              <w:jc w:val="center"/>
              <w:rPr>
                <w:rFonts w:ascii="Times New Roman" w:hAnsi="Times New Roman" w:cs="Times New Roman"/>
                <w:sz w:val="21"/>
                <w:szCs w:val="21"/>
              </w:rPr>
            </w:pPr>
            <w:r w:rsidRPr="00911E26">
              <w:rPr>
                <w:rFonts w:ascii="Times New Roman" w:hAnsi="Times New Roman" w:cs="Times New Roman"/>
                <w:sz w:val="21"/>
                <w:lang w:eastAsia="zh-CN"/>
              </w:rPr>
              <w:t>0529</w:t>
            </w:r>
            <w:r w:rsidR="000C53D3" w:rsidRPr="00911E26">
              <w:rPr>
                <w:rFonts w:ascii="Times New Roman" w:hAnsi="Times New Roman" w:cs="Times New Roman" w:hint="eastAsia"/>
                <w:sz w:val="21"/>
                <w:lang w:eastAsia="zh-CN"/>
              </w:rPr>
              <w:t>05</w:t>
            </w:r>
          </w:p>
        </w:tc>
        <w:tc>
          <w:tcPr>
            <w:tcW w:w="3078" w:type="dxa"/>
            <w:tcBorders>
              <w:top w:val="single" w:sz="4" w:space="0" w:color="000000"/>
              <w:left w:val="single" w:sz="4" w:space="0" w:color="000000"/>
              <w:bottom w:val="single" w:sz="4" w:space="0" w:color="000000"/>
              <w:right w:val="single" w:sz="4" w:space="0" w:color="000000"/>
            </w:tcBorders>
            <w:vAlign w:val="center"/>
          </w:tcPr>
          <w:p w:rsidR="000C53D3" w:rsidRPr="00911E26" w:rsidRDefault="000C53D3" w:rsidP="000C53D3">
            <w:pPr>
              <w:spacing w:line="120" w:lineRule="atLeast"/>
              <w:jc w:val="center"/>
              <w:rPr>
                <w:rFonts w:ascii="宋体" w:hAnsi="宋体"/>
                <w:lang w:eastAsia="zh-CN"/>
              </w:rPr>
            </w:pPr>
            <w:r w:rsidRPr="00911E26">
              <w:rPr>
                <w:rFonts w:ascii="宋体" w:hAnsi="宋体" w:hint="eastAsia"/>
                <w:lang w:eastAsia="zh-CN"/>
              </w:rPr>
              <w:t>化学纤维  短纤维疵点试验方法</w:t>
            </w:r>
          </w:p>
          <w:p w:rsidR="00C1117E" w:rsidRPr="00911E26" w:rsidRDefault="000C53D3" w:rsidP="000C53D3">
            <w:pPr>
              <w:pStyle w:val="TableParagraph"/>
              <w:ind w:left="2"/>
              <w:jc w:val="center"/>
              <w:rPr>
                <w:rFonts w:ascii="Times New Roman" w:hAnsi="Times New Roman" w:cs="Times New Roman"/>
                <w:sz w:val="21"/>
                <w:szCs w:val="21"/>
                <w:lang w:eastAsia="zh-CN"/>
              </w:rPr>
            </w:pPr>
            <w:r w:rsidRPr="00911E26">
              <w:rPr>
                <w:rFonts w:ascii="宋体" w:hAnsi="宋体" w:hint="eastAsia"/>
                <w:lang w:eastAsia="zh-CN"/>
              </w:rPr>
              <w:t xml:space="preserve"> </w:t>
            </w:r>
            <w:r w:rsidRPr="00911E26">
              <w:rPr>
                <w:rFonts w:ascii="宋体" w:hAnsi="宋体" w:hint="eastAsia"/>
              </w:rPr>
              <w:t>GB/T 14339</w:t>
            </w:r>
            <w:r w:rsidR="00C354D0" w:rsidRPr="00911E26">
              <w:rPr>
                <w:rFonts w:ascii="宋体" w:hAnsi="宋体" w:hint="eastAsia"/>
                <w:lang w:eastAsia="zh-CN"/>
              </w:rPr>
              <w:t>-</w:t>
            </w:r>
            <w:r w:rsidRPr="00911E26">
              <w:rPr>
                <w:rFonts w:ascii="宋体" w:hAnsi="宋体" w:hint="eastAsia"/>
              </w:rPr>
              <w:t>2008</w:t>
            </w:r>
          </w:p>
        </w:tc>
        <w:tc>
          <w:tcPr>
            <w:tcW w:w="1033" w:type="dxa"/>
            <w:tcBorders>
              <w:top w:val="single" w:sz="4" w:space="0" w:color="000000"/>
              <w:left w:val="single" w:sz="4" w:space="0" w:color="000000"/>
              <w:bottom w:val="single" w:sz="4" w:space="0" w:color="000000"/>
              <w:right w:val="single" w:sz="4" w:space="0" w:color="000000"/>
            </w:tcBorders>
            <w:vAlign w:val="center"/>
          </w:tcPr>
          <w:p w:rsidR="00C1117E" w:rsidRPr="00911E26" w:rsidRDefault="000C53D3" w:rsidP="006B58AC">
            <w:pPr>
              <w:pStyle w:val="TableParagraph"/>
              <w:jc w:val="center"/>
              <w:rPr>
                <w:rFonts w:ascii="Times New Roman" w:hAnsi="Times New Roman" w:cs="Times New Roman"/>
                <w:sz w:val="21"/>
                <w:szCs w:val="21"/>
                <w:lang w:eastAsia="zh-CN"/>
              </w:rPr>
            </w:pPr>
            <w:r w:rsidRPr="00911E26">
              <w:rPr>
                <w:rFonts w:ascii="Times New Roman" w:hAnsiTheme="minorEastAsia" w:cs="Times New Roman"/>
                <w:sz w:val="21"/>
                <w:szCs w:val="21"/>
                <w:lang w:eastAsia="zh-CN"/>
              </w:rPr>
              <w:t>只</w:t>
            </w:r>
            <w:r w:rsidR="00C1117E" w:rsidRPr="00911E26">
              <w:rPr>
                <w:rFonts w:ascii="Times New Roman" w:hAnsiTheme="minorEastAsia" w:cs="Times New Roman"/>
                <w:sz w:val="21"/>
                <w:szCs w:val="21"/>
                <w:lang w:eastAsia="zh-CN"/>
              </w:rPr>
              <w:t>测</w:t>
            </w:r>
            <w:r w:rsidR="00C1117E" w:rsidRPr="00911E26">
              <w:rPr>
                <w:rFonts w:ascii="Times New Roman" w:hAnsi="Times New Roman" w:cs="Times New Roman"/>
                <w:sz w:val="21"/>
                <w:szCs w:val="21"/>
                <w:lang w:eastAsia="zh-CN"/>
              </w:rPr>
              <w:t>B</w:t>
            </w:r>
            <w:r w:rsidR="00C1117E" w:rsidRPr="00911E26">
              <w:rPr>
                <w:rFonts w:ascii="Times New Roman" w:hAnsiTheme="minorEastAsia" w:cs="Times New Roman"/>
                <w:sz w:val="21"/>
                <w:szCs w:val="21"/>
                <w:lang w:eastAsia="zh-CN"/>
              </w:rPr>
              <w:t>法</w:t>
            </w:r>
          </w:p>
        </w:tc>
        <w:tc>
          <w:tcPr>
            <w:tcW w:w="851" w:type="dxa"/>
            <w:tcBorders>
              <w:top w:val="single" w:sz="4" w:space="0" w:color="000000"/>
              <w:left w:val="single" w:sz="4" w:space="0" w:color="000000"/>
              <w:bottom w:val="single" w:sz="4" w:space="0" w:color="000000"/>
              <w:right w:val="single" w:sz="4" w:space="0" w:color="000000"/>
            </w:tcBorders>
            <w:vAlign w:val="center"/>
          </w:tcPr>
          <w:p w:rsidR="00C1117E" w:rsidRPr="00911E26" w:rsidRDefault="00C1117E" w:rsidP="006B58AC">
            <w:pPr>
              <w:jc w:val="center"/>
              <w:rPr>
                <w:rFonts w:asciiTheme="minorEastAsia" w:hAnsiTheme="minorEastAsia" w:cs="宋体"/>
                <w:i/>
                <w:sz w:val="21"/>
                <w:szCs w:val="21"/>
                <w:lang w:eastAsia="zh-CN"/>
              </w:rPr>
            </w:pPr>
          </w:p>
        </w:tc>
      </w:tr>
      <w:tr w:rsidR="006A6C0A" w:rsidRPr="00911E26" w:rsidTr="00A44E9A">
        <w:trPr>
          <w:trHeight w:hRule="exact" w:val="834"/>
        </w:trPr>
        <w:tc>
          <w:tcPr>
            <w:tcW w:w="540" w:type="dxa"/>
            <w:tcBorders>
              <w:top w:val="single" w:sz="4" w:space="0" w:color="000000"/>
              <w:left w:val="single" w:sz="4" w:space="0" w:color="000000"/>
              <w:bottom w:val="single" w:sz="4" w:space="0" w:color="000000"/>
              <w:right w:val="single" w:sz="4" w:space="0" w:color="000000"/>
            </w:tcBorders>
            <w:vAlign w:val="center"/>
          </w:tcPr>
          <w:p w:rsidR="00C1117E" w:rsidRPr="00911E26" w:rsidRDefault="00C1117E" w:rsidP="001939B4">
            <w:pPr>
              <w:pStyle w:val="TableParagraph"/>
              <w:spacing w:before="3"/>
              <w:jc w:val="center"/>
              <w:rPr>
                <w:rFonts w:asciiTheme="minorEastAsia" w:hAnsiTheme="minorEastAsia" w:cs="宋体"/>
                <w:sz w:val="19"/>
                <w:szCs w:val="19"/>
              </w:rPr>
            </w:pPr>
            <w:r w:rsidRPr="00911E26">
              <w:rPr>
                <w:rFonts w:asciiTheme="minorEastAsia" w:hAnsiTheme="minorEastAsia" w:cs="宋体"/>
                <w:sz w:val="21"/>
                <w:szCs w:val="21"/>
              </w:rPr>
              <w:t>…</w:t>
            </w:r>
          </w:p>
        </w:tc>
        <w:tc>
          <w:tcPr>
            <w:tcW w:w="874" w:type="dxa"/>
            <w:tcBorders>
              <w:top w:val="single" w:sz="4" w:space="0" w:color="000000"/>
              <w:left w:val="single" w:sz="4" w:space="0" w:color="000000"/>
              <w:bottom w:val="single" w:sz="4" w:space="0" w:color="000000"/>
              <w:right w:val="single" w:sz="4" w:space="0" w:color="000000"/>
            </w:tcBorders>
            <w:vAlign w:val="center"/>
          </w:tcPr>
          <w:p w:rsidR="00C1117E" w:rsidRPr="00911E26" w:rsidRDefault="00C1117E" w:rsidP="001939B4">
            <w:pPr>
              <w:pStyle w:val="TableParagraph"/>
              <w:spacing w:before="3"/>
              <w:jc w:val="center"/>
              <w:rPr>
                <w:rFonts w:ascii="Times New Roman" w:hAnsi="Times New Roman" w:cs="Times New Roman"/>
                <w:sz w:val="19"/>
                <w:szCs w:val="19"/>
              </w:rPr>
            </w:pPr>
            <w:r w:rsidRPr="00911E26">
              <w:rPr>
                <w:rFonts w:ascii="Times New Roman" w:hAnsi="Times New Roman" w:cs="Times New Roman"/>
                <w:sz w:val="21"/>
                <w:szCs w:val="21"/>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1117E" w:rsidRPr="00911E26" w:rsidRDefault="00C1117E" w:rsidP="001939B4">
            <w:pPr>
              <w:pStyle w:val="TableParagraph"/>
              <w:jc w:val="center"/>
              <w:rPr>
                <w:rFonts w:ascii="Times New Roman" w:hAnsi="Times New Roman" w:cs="Times New Roman"/>
                <w:sz w:val="21"/>
              </w:rPr>
            </w:pPr>
            <w:r w:rsidRPr="00911E26">
              <w:rPr>
                <w:rFonts w:ascii="Times New Roman" w:hAnsi="Times New Roman" w:cs="Times New Roman"/>
                <w:sz w:val="21"/>
                <w:szCs w:val="21"/>
              </w:rPr>
              <w:t>…</w:t>
            </w:r>
          </w:p>
        </w:tc>
        <w:tc>
          <w:tcPr>
            <w:tcW w:w="1526" w:type="dxa"/>
            <w:tcBorders>
              <w:top w:val="single" w:sz="4" w:space="0" w:color="000000"/>
              <w:left w:val="single" w:sz="4" w:space="0" w:color="000000"/>
              <w:bottom w:val="single" w:sz="4" w:space="0" w:color="000000"/>
              <w:right w:val="single" w:sz="4" w:space="0" w:color="000000"/>
            </w:tcBorders>
            <w:vAlign w:val="center"/>
          </w:tcPr>
          <w:p w:rsidR="00C1117E" w:rsidRPr="00911E26" w:rsidRDefault="00C1117E" w:rsidP="001939B4">
            <w:pPr>
              <w:pStyle w:val="TableParagraph"/>
              <w:ind w:right="2"/>
              <w:jc w:val="center"/>
              <w:rPr>
                <w:rFonts w:ascii="Times New Roman" w:hAnsi="Times New Roman" w:cs="Times New Roman"/>
                <w:sz w:val="21"/>
                <w:szCs w:val="21"/>
                <w:lang w:eastAsia="zh-CN"/>
              </w:rPr>
            </w:pPr>
            <w:r w:rsidRPr="00911E26">
              <w:rPr>
                <w:rFonts w:ascii="Times New Roman" w:hAnsi="Times New Roman" w:cs="Times New Roman"/>
                <w:sz w:val="21"/>
                <w:szCs w:val="21"/>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1117E" w:rsidRPr="00911E26" w:rsidRDefault="00C1117E" w:rsidP="001939B4">
            <w:pPr>
              <w:pStyle w:val="TableParagraph"/>
              <w:jc w:val="center"/>
              <w:rPr>
                <w:rFonts w:ascii="Times New Roman" w:hAnsi="Times New Roman" w:cs="Times New Roman"/>
                <w:sz w:val="21"/>
                <w:lang w:eastAsia="zh-CN"/>
              </w:rPr>
            </w:pPr>
            <w:r w:rsidRPr="00911E26">
              <w:rPr>
                <w:rFonts w:ascii="Times New Roman" w:hAnsi="Times New Roman" w:cs="Times New Roman"/>
                <w:sz w:val="21"/>
                <w:szCs w:val="21"/>
              </w:rPr>
              <w:t>…</w:t>
            </w:r>
          </w:p>
        </w:tc>
        <w:tc>
          <w:tcPr>
            <w:tcW w:w="3078" w:type="dxa"/>
            <w:tcBorders>
              <w:top w:val="single" w:sz="4" w:space="0" w:color="000000"/>
              <w:left w:val="single" w:sz="4" w:space="0" w:color="000000"/>
              <w:bottom w:val="single" w:sz="4" w:space="0" w:color="000000"/>
              <w:right w:val="single" w:sz="4" w:space="0" w:color="000000"/>
            </w:tcBorders>
            <w:vAlign w:val="center"/>
          </w:tcPr>
          <w:p w:rsidR="00C1117E" w:rsidRPr="00911E26" w:rsidRDefault="00C1117E" w:rsidP="001939B4">
            <w:pPr>
              <w:pStyle w:val="TableParagraph"/>
              <w:jc w:val="center"/>
              <w:rPr>
                <w:rFonts w:ascii="Times New Roman" w:hAnsi="Times New Roman" w:cs="Times New Roman"/>
                <w:sz w:val="21"/>
                <w:szCs w:val="21"/>
                <w:lang w:eastAsia="zh-CN"/>
              </w:rPr>
            </w:pPr>
            <w:r w:rsidRPr="00911E26">
              <w:rPr>
                <w:rFonts w:ascii="Times New Roman" w:hAnsi="Times New Roman" w:cs="Times New Roman"/>
                <w:sz w:val="21"/>
                <w:szCs w:val="21"/>
              </w:rPr>
              <w:t>…</w:t>
            </w:r>
          </w:p>
        </w:tc>
        <w:tc>
          <w:tcPr>
            <w:tcW w:w="1033" w:type="dxa"/>
            <w:tcBorders>
              <w:top w:val="single" w:sz="4" w:space="0" w:color="000000"/>
              <w:left w:val="single" w:sz="4" w:space="0" w:color="000000"/>
              <w:bottom w:val="single" w:sz="4" w:space="0" w:color="000000"/>
              <w:right w:val="single" w:sz="4" w:space="0" w:color="000000"/>
            </w:tcBorders>
            <w:vAlign w:val="center"/>
          </w:tcPr>
          <w:p w:rsidR="00C1117E" w:rsidRPr="00911E26" w:rsidRDefault="00C1117E" w:rsidP="001939B4">
            <w:pPr>
              <w:pStyle w:val="TableParagraph"/>
              <w:jc w:val="center"/>
              <w:rPr>
                <w:rFonts w:ascii="Times New Roman" w:hAnsi="Times New Roman" w:cs="Times New Roman"/>
                <w:sz w:val="21"/>
                <w:szCs w:val="21"/>
              </w:rPr>
            </w:pPr>
            <w:r w:rsidRPr="00911E26">
              <w:rPr>
                <w:rFonts w:ascii="Times New Roman" w:hAnsi="Times New Roman" w:cs="Times New Roman"/>
                <w:sz w:val="2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C1117E" w:rsidRPr="00911E26" w:rsidRDefault="00C1117E" w:rsidP="001939B4">
            <w:pPr>
              <w:jc w:val="center"/>
              <w:rPr>
                <w:rFonts w:asciiTheme="minorEastAsia" w:hAnsiTheme="minorEastAsia"/>
              </w:rPr>
            </w:pPr>
            <w:r w:rsidRPr="00911E26">
              <w:rPr>
                <w:rFonts w:asciiTheme="minorEastAsia" w:hAnsiTheme="minorEastAsia" w:cs="宋体"/>
                <w:sz w:val="21"/>
                <w:szCs w:val="21"/>
              </w:rPr>
              <w:t>…</w:t>
            </w:r>
          </w:p>
        </w:tc>
      </w:tr>
      <w:tr w:rsidR="006A6C0A" w:rsidRPr="00911E26" w:rsidTr="00A44E9A">
        <w:trPr>
          <w:trHeight w:hRule="exact" w:val="834"/>
        </w:trPr>
        <w:tc>
          <w:tcPr>
            <w:tcW w:w="540" w:type="dxa"/>
            <w:tcBorders>
              <w:top w:val="single" w:sz="4" w:space="0" w:color="000000"/>
              <w:left w:val="single" w:sz="4" w:space="0" w:color="000000"/>
              <w:bottom w:val="single" w:sz="4" w:space="0" w:color="000000"/>
              <w:right w:val="single" w:sz="4" w:space="0" w:color="000000"/>
            </w:tcBorders>
            <w:vAlign w:val="center"/>
          </w:tcPr>
          <w:p w:rsidR="00C1117E" w:rsidRPr="00911E26" w:rsidRDefault="000C53D3" w:rsidP="001939B4">
            <w:pPr>
              <w:pStyle w:val="TableParagraph"/>
              <w:spacing w:before="3"/>
              <w:jc w:val="center"/>
              <w:rPr>
                <w:rFonts w:asciiTheme="minorEastAsia" w:hAnsiTheme="minorEastAsia" w:cs="宋体"/>
                <w:sz w:val="21"/>
                <w:szCs w:val="21"/>
                <w:lang w:eastAsia="zh-CN"/>
              </w:rPr>
            </w:pPr>
            <w:r w:rsidRPr="00911E26">
              <w:rPr>
                <w:rFonts w:asciiTheme="minorEastAsia" w:hAnsiTheme="minorEastAsia" w:cs="宋体" w:hint="eastAsia"/>
                <w:sz w:val="21"/>
                <w:szCs w:val="21"/>
                <w:lang w:eastAsia="zh-CN"/>
              </w:rPr>
              <w:t>23</w:t>
            </w:r>
          </w:p>
        </w:tc>
        <w:tc>
          <w:tcPr>
            <w:tcW w:w="874" w:type="dxa"/>
            <w:tcBorders>
              <w:top w:val="single" w:sz="4" w:space="0" w:color="000000"/>
              <w:left w:val="single" w:sz="4" w:space="0" w:color="000000"/>
              <w:bottom w:val="single" w:sz="4" w:space="0" w:color="000000"/>
              <w:right w:val="single" w:sz="4" w:space="0" w:color="000000"/>
            </w:tcBorders>
            <w:vAlign w:val="center"/>
          </w:tcPr>
          <w:p w:rsidR="00C1117E" w:rsidRPr="00911E26" w:rsidRDefault="000C53D3" w:rsidP="00F814D6">
            <w:pPr>
              <w:pStyle w:val="TableParagraph"/>
              <w:spacing w:before="3"/>
              <w:jc w:val="center"/>
              <w:rPr>
                <w:rFonts w:ascii="Times New Roman" w:hAnsi="Times New Roman" w:cs="Times New Roman"/>
                <w:sz w:val="21"/>
                <w:szCs w:val="21"/>
                <w:lang w:eastAsia="zh-CN"/>
              </w:rPr>
            </w:pPr>
            <w:r w:rsidRPr="00911E26">
              <w:rPr>
                <w:rFonts w:ascii="宋体" w:hAnsi="宋体" w:hint="eastAsia"/>
              </w:rPr>
              <w:t>粘胶短纤维</w:t>
            </w:r>
          </w:p>
        </w:tc>
        <w:tc>
          <w:tcPr>
            <w:tcW w:w="708" w:type="dxa"/>
            <w:tcBorders>
              <w:top w:val="single" w:sz="4" w:space="0" w:color="000000"/>
              <w:left w:val="single" w:sz="4" w:space="0" w:color="000000"/>
              <w:bottom w:val="single" w:sz="4" w:space="0" w:color="000000"/>
              <w:right w:val="single" w:sz="4" w:space="0" w:color="000000"/>
            </w:tcBorders>
            <w:vAlign w:val="center"/>
          </w:tcPr>
          <w:p w:rsidR="00C1117E" w:rsidRPr="00911E26" w:rsidRDefault="00C1117E" w:rsidP="001939B4">
            <w:pPr>
              <w:pStyle w:val="TableParagraph"/>
              <w:jc w:val="center"/>
              <w:rPr>
                <w:rFonts w:ascii="Times New Roman" w:hAnsi="Times New Roman" w:cs="Times New Roman"/>
                <w:sz w:val="21"/>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C1117E" w:rsidRPr="00911E26" w:rsidRDefault="00C1117E" w:rsidP="001939B4">
            <w:pPr>
              <w:pStyle w:val="TableParagraph"/>
              <w:ind w:right="2"/>
              <w:jc w:val="center"/>
              <w:rPr>
                <w:rFonts w:ascii="Times New Roman" w:hAnsi="Times New Roman" w:cs="Times New Roman"/>
                <w:sz w:val="21"/>
                <w:szCs w:val="21"/>
                <w:lang w:eastAsia="zh-CN"/>
              </w:rPr>
            </w:pPr>
            <w:r w:rsidRPr="00911E26">
              <w:rPr>
                <w:rFonts w:ascii="Times New Roman" w:hAnsiTheme="minorEastAsia" w:cs="Times New Roman"/>
                <w:sz w:val="21"/>
                <w:szCs w:val="21"/>
                <w:lang w:eastAsia="zh-CN"/>
              </w:rPr>
              <w:t>全部</w:t>
            </w:r>
            <w:r w:rsidR="0072189E" w:rsidRPr="00911E26">
              <w:rPr>
                <w:rFonts w:ascii="Times New Roman" w:hAnsiTheme="minorEastAsia" w:cs="Times New Roman"/>
                <w:sz w:val="21"/>
                <w:szCs w:val="21"/>
                <w:lang w:eastAsia="zh-CN"/>
              </w:rPr>
              <w:t>参数</w:t>
            </w:r>
          </w:p>
        </w:tc>
        <w:tc>
          <w:tcPr>
            <w:tcW w:w="769" w:type="dxa"/>
            <w:tcBorders>
              <w:top w:val="single" w:sz="4" w:space="0" w:color="000000"/>
              <w:left w:val="single" w:sz="4" w:space="0" w:color="000000"/>
              <w:bottom w:val="single" w:sz="4" w:space="0" w:color="000000"/>
              <w:right w:val="single" w:sz="4" w:space="0" w:color="000000"/>
            </w:tcBorders>
            <w:vAlign w:val="center"/>
          </w:tcPr>
          <w:p w:rsidR="00C1117E" w:rsidRPr="00911E26" w:rsidRDefault="00C1117E" w:rsidP="001939B4">
            <w:pPr>
              <w:pStyle w:val="TableParagraph"/>
              <w:jc w:val="center"/>
              <w:rPr>
                <w:rFonts w:ascii="Times New Roman" w:hAnsi="Times New Roman" w:cs="Times New Roman"/>
                <w:sz w:val="21"/>
                <w:szCs w:val="21"/>
              </w:rPr>
            </w:pPr>
            <w:r w:rsidRPr="00911E26">
              <w:rPr>
                <w:rFonts w:ascii="Times New Roman" w:hAnsi="Times New Roman" w:cs="Times New Roman"/>
                <w:sz w:val="21"/>
                <w:lang w:eastAsia="zh-CN"/>
              </w:rPr>
              <w:t>0529</w:t>
            </w:r>
            <w:r w:rsidR="000C53D3" w:rsidRPr="00911E26">
              <w:rPr>
                <w:rFonts w:ascii="Times New Roman" w:hAnsi="Times New Roman" w:cs="Times New Roman" w:hint="eastAsia"/>
                <w:sz w:val="21"/>
                <w:lang w:eastAsia="zh-CN"/>
              </w:rPr>
              <w:t>05</w:t>
            </w:r>
          </w:p>
        </w:tc>
        <w:tc>
          <w:tcPr>
            <w:tcW w:w="3078" w:type="dxa"/>
            <w:tcBorders>
              <w:top w:val="single" w:sz="4" w:space="0" w:color="000000"/>
              <w:left w:val="single" w:sz="4" w:space="0" w:color="000000"/>
              <w:bottom w:val="single" w:sz="4" w:space="0" w:color="000000"/>
              <w:right w:val="single" w:sz="4" w:space="0" w:color="000000"/>
            </w:tcBorders>
            <w:vAlign w:val="center"/>
          </w:tcPr>
          <w:p w:rsidR="000C53D3" w:rsidRPr="00911E26" w:rsidRDefault="000C53D3" w:rsidP="001939B4">
            <w:pPr>
              <w:pStyle w:val="TableParagraph"/>
              <w:jc w:val="center"/>
              <w:rPr>
                <w:rFonts w:ascii="宋体" w:hAnsi="宋体"/>
                <w:lang w:eastAsia="zh-CN"/>
              </w:rPr>
            </w:pPr>
            <w:r w:rsidRPr="00911E26">
              <w:rPr>
                <w:rFonts w:ascii="宋体" w:hAnsi="宋体" w:hint="eastAsia"/>
              </w:rPr>
              <w:t xml:space="preserve">粘胶短纤维 </w:t>
            </w:r>
          </w:p>
          <w:p w:rsidR="00C1117E" w:rsidRPr="00911E26" w:rsidRDefault="000C53D3" w:rsidP="001939B4">
            <w:pPr>
              <w:pStyle w:val="TableParagraph"/>
              <w:jc w:val="center"/>
              <w:rPr>
                <w:rFonts w:ascii="Times New Roman" w:hAnsi="Times New Roman" w:cs="Times New Roman"/>
                <w:sz w:val="21"/>
                <w:szCs w:val="21"/>
              </w:rPr>
            </w:pPr>
            <w:r w:rsidRPr="00911E26">
              <w:rPr>
                <w:rFonts w:ascii="宋体" w:hAnsi="宋体" w:hint="eastAsia"/>
              </w:rPr>
              <w:t>GB/T 14463-2008</w:t>
            </w:r>
          </w:p>
        </w:tc>
        <w:tc>
          <w:tcPr>
            <w:tcW w:w="1033" w:type="dxa"/>
            <w:tcBorders>
              <w:top w:val="single" w:sz="4" w:space="0" w:color="000000"/>
              <w:left w:val="single" w:sz="4" w:space="0" w:color="000000"/>
              <w:bottom w:val="single" w:sz="4" w:space="0" w:color="000000"/>
              <w:right w:val="single" w:sz="4" w:space="0" w:color="000000"/>
            </w:tcBorders>
            <w:vAlign w:val="center"/>
          </w:tcPr>
          <w:p w:rsidR="00C1117E" w:rsidRPr="00911E26" w:rsidRDefault="00C1117E" w:rsidP="001939B4">
            <w:pPr>
              <w:pStyle w:val="TableParagraph"/>
              <w:jc w:val="center"/>
              <w:rPr>
                <w:rFonts w:ascii="Times New Roman" w:hAnsi="Times New Roman" w:cs="Times New Roman"/>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1117E" w:rsidRPr="00911E26" w:rsidRDefault="00C1117E" w:rsidP="001939B4">
            <w:pPr>
              <w:jc w:val="center"/>
              <w:rPr>
                <w:rFonts w:asciiTheme="minorEastAsia" w:hAnsiTheme="minorEastAsia" w:cs="宋体"/>
                <w:sz w:val="21"/>
                <w:szCs w:val="21"/>
              </w:rPr>
            </w:pPr>
          </w:p>
        </w:tc>
      </w:tr>
    </w:tbl>
    <w:p w:rsidR="00D41F98" w:rsidRPr="00911E26" w:rsidRDefault="00C4089B" w:rsidP="001939B4">
      <w:pPr>
        <w:pStyle w:val="11"/>
        <w:spacing w:before="19"/>
        <w:ind w:left="0" w:right="105" w:firstLineChars="100" w:firstLine="241"/>
        <w:rPr>
          <w:b w:val="0"/>
          <w:bCs w:val="0"/>
          <w:lang w:eastAsia="zh-CN"/>
        </w:rPr>
      </w:pPr>
      <w:r w:rsidRPr="00911E26">
        <w:rPr>
          <w:rFonts w:cs="宋体"/>
          <w:lang w:eastAsia="zh-CN"/>
        </w:rPr>
        <w:t>3.5</w:t>
      </w:r>
      <w:r w:rsidRPr="00911E26">
        <w:rPr>
          <w:rFonts w:cs="宋体"/>
          <w:spacing w:val="-2"/>
          <w:lang w:eastAsia="zh-CN"/>
        </w:rPr>
        <w:t xml:space="preserve"> </w:t>
      </w:r>
      <w:r w:rsidRPr="00911E26">
        <w:rPr>
          <w:lang w:eastAsia="zh-CN"/>
        </w:rPr>
        <w:t>说明</w:t>
      </w:r>
    </w:p>
    <w:p w:rsidR="00D41F98" w:rsidRPr="006A5467" w:rsidRDefault="002B79B9" w:rsidP="006A5467">
      <w:pPr>
        <w:pStyle w:val="a3"/>
        <w:spacing w:before="77" w:line="297" w:lineRule="auto"/>
        <w:ind w:left="221" w:right="214"/>
        <w:jc w:val="both"/>
        <w:rPr>
          <w:i w:val="0"/>
          <w:spacing w:val="-3"/>
          <w:lang w:eastAsia="zh-CN"/>
        </w:rPr>
      </w:pPr>
      <w:r w:rsidRPr="006A5467">
        <w:rPr>
          <w:rFonts w:hint="eastAsia"/>
          <w:i w:val="0"/>
          <w:spacing w:val="-3"/>
          <w:lang w:eastAsia="zh-CN"/>
        </w:rPr>
        <w:t>3.5.1</w:t>
      </w:r>
      <w:r w:rsidR="00C4089B" w:rsidRPr="006A5467">
        <w:rPr>
          <w:i w:val="0"/>
          <w:spacing w:val="-3"/>
          <w:lang w:eastAsia="zh-CN"/>
        </w:rPr>
        <w:t>若检测对象或检测项目/参数出现变化、新增内容，应在相应的“</w:t>
      </w:r>
      <w:r w:rsidR="00E923F2" w:rsidRPr="006A5467">
        <w:rPr>
          <w:rFonts w:hint="eastAsia"/>
          <w:i w:val="0"/>
          <w:spacing w:val="-3"/>
          <w:lang w:eastAsia="zh-CN"/>
        </w:rPr>
        <w:t>备注</w:t>
      </w:r>
      <w:r w:rsidR="00C4089B" w:rsidRPr="006A5467">
        <w:rPr>
          <w:i w:val="0"/>
          <w:spacing w:val="-3"/>
          <w:lang w:eastAsia="zh-CN"/>
        </w:rPr>
        <w:t>”栏处填写“变更”、“扩项”字样，英文版本中相应内容亦可使用中文表述。</w:t>
      </w:r>
    </w:p>
    <w:p w:rsidR="00576A62" w:rsidRPr="006A5467" w:rsidRDefault="002B79B9" w:rsidP="006A5467">
      <w:pPr>
        <w:pStyle w:val="a3"/>
        <w:spacing w:before="77" w:line="297" w:lineRule="auto"/>
        <w:ind w:left="221" w:right="214"/>
        <w:jc w:val="both"/>
        <w:rPr>
          <w:i w:val="0"/>
          <w:spacing w:val="-3"/>
          <w:lang w:eastAsia="zh-CN"/>
        </w:rPr>
      </w:pPr>
      <w:r w:rsidRPr="006A5467">
        <w:rPr>
          <w:rFonts w:hint="eastAsia"/>
          <w:i w:val="0"/>
          <w:spacing w:val="-3"/>
          <w:lang w:eastAsia="zh-CN"/>
        </w:rPr>
        <w:t>3.5.2</w:t>
      </w:r>
      <w:r w:rsidR="00D165CA" w:rsidRPr="006A5467">
        <w:rPr>
          <w:i w:val="0"/>
          <w:spacing w:val="-3"/>
          <w:lang w:eastAsia="zh-CN"/>
        </w:rPr>
        <w:t>若检测对象</w:t>
      </w:r>
      <w:r w:rsidR="00E923F2" w:rsidRPr="006A5467">
        <w:rPr>
          <w:i w:val="0"/>
          <w:spacing w:val="-3"/>
          <w:lang w:eastAsia="zh-CN"/>
        </w:rPr>
        <w:t>为</w:t>
      </w:r>
      <w:r w:rsidR="00D165CA" w:rsidRPr="006A5467">
        <w:rPr>
          <w:rFonts w:hint="eastAsia"/>
          <w:i w:val="0"/>
          <w:spacing w:val="-3"/>
          <w:lang w:eastAsia="zh-CN"/>
        </w:rPr>
        <w:t>扩</w:t>
      </w:r>
      <w:r w:rsidR="00D165CA" w:rsidRPr="006A5467">
        <w:rPr>
          <w:i w:val="0"/>
          <w:spacing w:val="-3"/>
          <w:lang w:eastAsia="zh-CN"/>
        </w:rPr>
        <w:t>大原有限制的某一个或多个参数时</w:t>
      </w:r>
      <w:r w:rsidR="00D165CA" w:rsidRPr="006A5467">
        <w:rPr>
          <w:rFonts w:hint="eastAsia"/>
          <w:i w:val="0"/>
          <w:spacing w:val="-3"/>
          <w:lang w:eastAsia="zh-CN"/>
        </w:rPr>
        <w:t>，</w:t>
      </w:r>
      <w:r w:rsidR="00D165CA" w:rsidRPr="006A5467">
        <w:rPr>
          <w:i w:val="0"/>
          <w:spacing w:val="-3"/>
          <w:lang w:eastAsia="zh-CN"/>
        </w:rPr>
        <w:t>应在相应的“</w:t>
      </w:r>
      <w:r w:rsidR="00E923F2" w:rsidRPr="006A5467">
        <w:rPr>
          <w:rFonts w:hint="eastAsia"/>
          <w:i w:val="0"/>
          <w:spacing w:val="-3"/>
          <w:lang w:eastAsia="zh-CN"/>
        </w:rPr>
        <w:t>备注</w:t>
      </w:r>
      <w:r w:rsidR="00D165CA" w:rsidRPr="006A5467">
        <w:rPr>
          <w:i w:val="0"/>
          <w:spacing w:val="-3"/>
          <w:lang w:eastAsia="zh-CN"/>
        </w:rPr>
        <w:t>”栏处填写扩</w:t>
      </w:r>
      <w:r w:rsidR="00E923F2" w:rsidRPr="006A5467">
        <w:rPr>
          <w:rFonts w:hint="eastAsia"/>
          <w:i w:val="0"/>
          <w:spacing w:val="-3"/>
          <w:lang w:eastAsia="zh-CN"/>
        </w:rPr>
        <w:t>项</w:t>
      </w:r>
      <w:r w:rsidR="00EA79AD" w:rsidRPr="006A5467">
        <w:rPr>
          <w:rFonts w:hint="eastAsia"/>
          <w:i w:val="0"/>
          <w:spacing w:val="-3"/>
          <w:lang w:eastAsia="zh-CN"/>
        </w:rPr>
        <w:t>，在</w:t>
      </w:r>
      <w:r w:rsidR="00707100" w:rsidRPr="006A5467">
        <w:rPr>
          <w:rFonts w:hint="eastAsia"/>
          <w:i w:val="0"/>
          <w:spacing w:val="-3"/>
          <w:lang w:eastAsia="zh-CN"/>
        </w:rPr>
        <w:t>产品标准</w:t>
      </w:r>
      <w:r w:rsidR="004743D3" w:rsidRPr="006A5467">
        <w:rPr>
          <w:rFonts w:hint="eastAsia"/>
          <w:i w:val="0"/>
          <w:spacing w:val="-3"/>
          <w:lang w:eastAsia="zh-CN"/>
        </w:rPr>
        <w:t>结构化数据中，</w:t>
      </w:r>
      <w:r w:rsidR="00EA79AD" w:rsidRPr="006A5467">
        <w:rPr>
          <w:rFonts w:hint="eastAsia"/>
          <w:i w:val="0"/>
          <w:spacing w:val="-3"/>
          <w:lang w:eastAsia="zh-CN"/>
        </w:rPr>
        <w:t>展开参数时也应在</w:t>
      </w:r>
      <w:proofErr w:type="gramStart"/>
      <w:r w:rsidR="008734A0" w:rsidRPr="006A5467">
        <w:rPr>
          <w:rFonts w:hint="eastAsia"/>
          <w:i w:val="0"/>
          <w:spacing w:val="-3"/>
          <w:lang w:eastAsia="zh-CN"/>
        </w:rPr>
        <w:t>所</w:t>
      </w:r>
      <w:r w:rsidR="00EA79AD" w:rsidRPr="006A5467">
        <w:rPr>
          <w:rFonts w:hint="eastAsia"/>
          <w:i w:val="0"/>
          <w:spacing w:val="-3"/>
          <w:lang w:eastAsia="zh-CN"/>
        </w:rPr>
        <w:t>扩项</w:t>
      </w:r>
      <w:proofErr w:type="gramEnd"/>
      <w:r w:rsidR="008734A0" w:rsidRPr="006A5467">
        <w:rPr>
          <w:rFonts w:hint="eastAsia"/>
          <w:i w:val="0"/>
          <w:spacing w:val="-3"/>
          <w:lang w:eastAsia="zh-CN"/>
        </w:rPr>
        <w:t>的</w:t>
      </w:r>
      <w:r w:rsidR="00EA79AD" w:rsidRPr="006A5467">
        <w:rPr>
          <w:rFonts w:hint="eastAsia"/>
          <w:i w:val="0"/>
          <w:spacing w:val="-3"/>
          <w:lang w:eastAsia="zh-CN"/>
        </w:rPr>
        <w:t>参数对应的</w:t>
      </w:r>
      <w:r w:rsidR="00EA79AD" w:rsidRPr="006A5467">
        <w:rPr>
          <w:i w:val="0"/>
          <w:spacing w:val="-3"/>
          <w:lang w:eastAsia="zh-CN"/>
        </w:rPr>
        <w:t>“</w:t>
      </w:r>
      <w:r w:rsidR="00EA79AD" w:rsidRPr="006A5467">
        <w:rPr>
          <w:rFonts w:hint="eastAsia"/>
          <w:i w:val="0"/>
          <w:spacing w:val="-3"/>
          <w:lang w:eastAsia="zh-CN"/>
        </w:rPr>
        <w:t>备注</w:t>
      </w:r>
      <w:r w:rsidR="00EA79AD" w:rsidRPr="006A5467">
        <w:rPr>
          <w:i w:val="0"/>
          <w:spacing w:val="-3"/>
          <w:lang w:eastAsia="zh-CN"/>
        </w:rPr>
        <w:t>”栏处填写扩</w:t>
      </w:r>
      <w:r w:rsidR="00EA79AD" w:rsidRPr="006A5467">
        <w:rPr>
          <w:rFonts w:hint="eastAsia"/>
          <w:i w:val="0"/>
          <w:spacing w:val="-3"/>
          <w:lang w:eastAsia="zh-CN"/>
        </w:rPr>
        <w:t>项</w:t>
      </w:r>
      <w:r w:rsidR="00D165CA" w:rsidRPr="006A5467">
        <w:rPr>
          <w:rFonts w:hint="eastAsia"/>
          <w:i w:val="0"/>
          <w:spacing w:val="-3"/>
          <w:lang w:eastAsia="zh-CN"/>
        </w:rPr>
        <w:t>。</w:t>
      </w:r>
      <w:r w:rsidR="003C37D4" w:rsidRPr="006A5467">
        <w:rPr>
          <w:rFonts w:hint="eastAsia"/>
          <w:i w:val="0"/>
          <w:spacing w:val="-3"/>
          <w:lang w:eastAsia="zh-CN"/>
        </w:rPr>
        <w:t>参见</w:t>
      </w:r>
      <w:r w:rsidR="008F55A9" w:rsidRPr="006A5467">
        <w:rPr>
          <w:rFonts w:hint="eastAsia"/>
          <w:i w:val="0"/>
          <w:spacing w:val="-3"/>
          <w:lang w:eastAsia="zh-CN"/>
        </w:rPr>
        <w:t>表</w:t>
      </w:r>
      <w:r w:rsidR="00A1162B" w:rsidRPr="006A5467">
        <w:rPr>
          <w:rFonts w:hint="eastAsia"/>
          <w:i w:val="0"/>
          <w:spacing w:val="-3"/>
          <w:lang w:eastAsia="zh-CN"/>
        </w:rPr>
        <w:t>9</w:t>
      </w:r>
      <w:r w:rsidR="003C37D4" w:rsidRPr="006A5467">
        <w:rPr>
          <w:rFonts w:hint="eastAsia"/>
          <w:i w:val="0"/>
          <w:spacing w:val="-3"/>
          <w:lang w:eastAsia="zh-CN"/>
        </w:rPr>
        <w:t>纺织实验室检测对象规范表述示例</w:t>
      </w:r>
      <w:r w:rsidR="00A1162B" w:rsidRPr="006A5467">
        <w:rPr>
          <w:rFonts w:hint="eastAsia"/>
          <w:i w:val="0"/>
          <w:spacing w:val="-3"/>
          <w:lang w:eastAsia="zh-CN"/>
        </w:rPr>
        <w:t>八</w:t>
      </w:r>
      <w:r w:rsidR="008734A0" w:rsidRPr="006A5467">
        <w:rPr>
          <w:rFonts w:hint="eastAsia"/>
          <w:i w:val="0"/>
          <w:spacing w:val="-3"/>
          <w:lang w:eastAsia="zh-CN"/>
        </w:rPr>
        <w:t>。</w:t>
      </w:r>
    </w:p>
    <w:p w:rsidR="001D7AAD" w:rsidRDefault="001D7AAD" w:rsidP="006A5467">
      <w:pPr>
        <w:pStyle w:val="a3"/>
        <w:spacing w:before="77" w:line="297" w:lineRule="auto"/>
        <w:ind w:left="221" w:right="214"/>
        <w:jc w:val="both"/>
        <w:rPr>
          <w:rFonts w:hint="eastAsia"/>
          <w:i w:val="0"/>
          <w:spacing w:val="-3"/>
          <w:lang w:eastAsia="zh-CN"/>
        </w:rPr>
      </w:pPr>
    </w:p>
    <w:p w:rsidR="003F6058" w:rsidRDefault="003F6058" w:rsidP="006A5467">
      <w:pPr>
        <w:pStyle w:val="a3"/>
        <w:spacing w:before="77" w:line="297" w:lineRule="auto"/>
        <w:ind w:left="221" w:right="214"/>
        <w:jc w:val="both"/>
        <w:rPr>
          <w:rFonts w:hint="eastAsia"/>
          <w:i w:val="0"/>
          <w:spacing w:val="-3"/>
          <w:lang w:eastAsia="zh-CN"/>
        </w:rPr>
      </w:pPr>
    </w:p>
    <w:p w:rsidR="003F6058" w:rsidRDefault="003F6058" w:rsidP="006A5467">
      <w:pPr>
        <w:pStyle w:val="a3"/>
        <w:spacing w:before="77" w:line="297" w:lineRule="auto"/>
        <w:ind w:left="221" w:right="214"/>
        <w:jc w:val="both"/>
        <w:rPr>
          <w:rFonts w:hint="eastAsia"/>
          <w:i w:val="0"/>
          <w:spacing w:val="-3"/>
          <w:lang w:eastAsia="zh-CN"/>
        </w:rPr>
      </w:pPr>
    </w:p>
    <w:p w:rsidR="003F6058" w:rsidRDefault="003F6058" w:rsidP="006A5467">
      <w:pPr>
        <w:pStyle w:val="a3"/>
        <w:spacing w:before="77" w:line="297" w:lineRule="auto"/>
        <w:ind w:left="221" w:right="214"/>
        <w:jc w:val="both"/>
        <w:rPr>
          <w:rFonts w:hint="eastAsia"/>
          <w:i w:val="0"/>
          <w:spacing w:val="-3"/>
          <w:lang w:eastAsia="zh-CN"/>
        </w:rPr>
      </w:pPr>
    </w:p>
    <w:p w:rsidR="003F6058" w:rsidRPr="006A5467" w:rsidRDefault="003F6058" w:rsidP="006A5467">
      <w:pPr>
        <w:pStyle w:val="a3"/>
        <w:spacing w:before="77" w:line="297" w:lineRule="auto"/>
        <w:ind w:left="221" w:right="214"/>
        <w:jc w:val="both"/>
        <w:rPr>
          <w:i w:val="0"/>
          <w:spacing w:val="-3"/>
          <w:lang w:eastAsia="zh-CN"/>
        </w:rPr>
      </w:pPr>
    </w:p>
    <w:p w:rsidR="001D7AAD" w:rsidRPr="00911E26" w:rsidRDefault="001D7AAD" w:rsidP="001D7AAD">
      <w:pPr>
        <w:pStyle w:val="a3"/>
        <w:spacing w:before="5"/>
        <w:ind w:left="2553"/>
        <w:rPr>
          <w:rFonts w:asciiTheme="minorEastAsia" w:eastAsiaTheme="minorEastAsia" w:hAnsiTheme="minorEastAsia"/>
          <w:i w:val="0"/>
          <w:lang w:eastAsia="zh-CN"/>
        </w:rPr>
      </w:pPr>
      <w:r w:rsidRPr="00911E26">
        <w:rPr>
          <w:rFonts w:asciiTheme="minorEastAsia" w:eastAsiaTheme="minorEastAsia" w:hAnsiTheme="minorEastAsia"/>
          <w:i w:val="0"/>
          <w:lang w:eastAsia="zh-CN"/>
        </w:rPr>
        <w:t xml:space="preserve">表 </w:t>
      </w:r>
      <w:r w:rsidR="00A1162B" w:rsidRPr="00911E26">
        <w:rPr>
          <w:rFonts w:asciiTheme="minorEastAsia" w:eastAsiaTheme="minorEastAsia" w:hAnsiTheme="minorEastAsia" w:cs="宋体" w:hint="eastAsia"/>
          <w:i w:val="0"/>
          <w:lang w:eastAsia="zh-CN"/>
        </w:rPr>
        <w:t>9</w:t>
      </w:r>
      <w:r w:rsidRPr="00911E26">
        <w:rPr>
          <w:rFonts w:asciiTheme="minorEastAsia" w:eastAsiaTheme="minorEastAsia" w:hAnsiTheme="minorEastAsia"/>
          <w:i w:val="0"/>
          <w:lang w:eastAsia="zh-CN"/>
        </w:rPr>
        <w:t>纺织实验室检测对象规范表述示例</w:t>
      </w:r>
      <w:r w:rsidR="00A1162B" w:rsidRPr="00911E26">
        <w:rPr>
          <w:rFonts w:asciiTheme="minorEastAsia" w:eastAsiaTheme="minorEastAsia" w:hAnsiTheme="minorEastAsia" w:hint="eastAsia"/>
          <w:i w:val="0"/>
          <w:lang w:eastAsia="zh-CN"/>
        </w:rPr>
        <w:t>八</w:t>
      </w:r>
    </w:p>
    <w:p w:rsidR="001D7AAD" w:rsidRPr="00911E26" w:rsidRDefault="001D7AAD" w:rsidP="001D7AAD">
      <w:pPr>
        <w:spacing w:before="10"/>
        <w:rPr>
          <w:rFonts w:asciiTheme="minorEastAsia" w:hAnsiTheme="minorEastAsia" w:cs="宋体"/>
          <w:sz w:val="8"/>
          <w:szCs w:val="8"/>
          <w:lang w:eastAsia="zh-CN"/>
        </w:rPr>
      </w:pPr>
    </w:p>
    <w:tbl>
      <w:tblPr>
        <w:tblStyle w:val="TableNormal"/>
        <w:tblW w:w="9379" w:type="dxa"/>
        <w:tblInd w:w="124" w:type="dxa"/>
        <w:tblLayout w:type="fixed"/>
        <w:tblLook w:val="01E0" w:firstRow="1" w:lastRow="1" w:firstColumn="1" w:lastColumn="1" w:noHBand="0" w:noVBand="0"/>
      </w:tblPr>
      <w:tblGrid>
        <w:gridCol w:w="540"/>
        <w:gridCol w:w="1042"/>
        <w:gridCol w:w="540"/>
        <w:gridCol w:w="1526"/>
        <w:gridCol w:w="911"/>
        <w:gridCol w:w="2936"/>
        <w:gridCol w:w="1033"/>
        <w:gridCol w:w="851"/>
      </w:tblGrid>
      <w:tr w:rsidR="006A6C0A" w:rsidRPr="00911E26" w:rsidTr="00830F35">
        <w:trPr>
          <w:trHeight w:hRule="exact" w:val="398"/>
        </w:trPr>
        <w:tc>
          <w:tcPr>
            <w:tcW w:w="540" w:type="dxa"/>
            <w:vMerge w:val="restart"/>
            <w:tcBorders>
              <w:top w:val="single" w:sz="4" w:space="0" w:color="000000"/>
              <w:left w:val="single" w:sz="4" w:space="0" w:color="000000"/>
              <w:right w:val="single" w:sz="4" w:space="0" w:color="000000"/>
            </w:tcBorders>
            <w:shd w:val="clear" w:color="auto" w:fill="E7E7E7"/>
          </w:tcPr>
          <w:p w:rsidR="001D7AAD" w:rsidRPr="00911E26" w:rsidRDefault="001D7AAD" w:rsidP="009B06B1">
            <w:pPr>
              <w:pStyle w:val="TableParagraph"/>
              <w:spacing w:before="30" w:line="340" w:lineRule="auto"/>
              <w:ind w:left="158" w:right="158"/>
              <w:rPr>
                <w:rFonts w:asciiTheme="minorEastAsia" w:hAnsiTheme="minorEastAsia" w:cs="宋体"/>
                <w:sz w:val="21"/>
                <w:szCs w:val="21"/>
              </w:rPr>
            </w:pPr>
            <w:r w:rsidRPr="00911E26">
              <w:rPr>
                <w:rFonts w:asciiTheme="minorEastAsia" w:hAnsiTheme="minorEastAsia" w:cs="宋体"/>
                <w:b/>
                <w:bCs/>
                <w:sz w:val="21"/>
                <w:szCs w:val="21"/>
              </w:rPr>
              <w:t>序 号</w:t>
            </w:r>
          </w:p>
        </w:tc>
        <w:tc>
          <w:tcPr>
            <w:tcW w:w="1042" w:type="dxa"/>
            <w:vMerge w:val="restart"/>
            <w:tcBorders>
              <w:top w:val="single" w:sz="4" w:space="0" w:color="000000"/>
              <w:left w:val="single" w:sz="4" w:space="0" w:color="000000"/>
              <w:right w:val="single" w:sz="4" w:space="0" w:color="000000"/>
            </w:tcBorders>
            <w:shd w:val="clear" w:color="auto" w:fill="E7E7E7"/>
          </w:tcPr>
          <w:p w:rsidR="001D7AAD" w:rsidRPr="00911E26" w:rsidRDefault="001D7AAD" w:rsidP="009B06B1">
            <w:pPr>
              <w:pStyle w:val="TableParagraph"/>
              <w:spacing w:before="30" w:line="340" w:lineRule="auto"/>
              <w:ind w:left="220" w:right="218"/>
              <w:rPr>
                <w:rFonts w:asciiTheme="minorEastAsia" w:hAnsiTheme="minorEastAsia" w:cs="宋体"/>
                <w:sz w:val="21"/>
                <w:szCs w:val="21"/>
              </w:rPr>
            </w:pPr>
            <w:r w:rsidRPr="00911E26">
              <w:rPr>
                <w:rFonts w:asciiTheme="minorEastAsia" w:hAnsiTheme="minorEastAsia" w:cs="宋体"/>
                <w:b/>
                <w:bCs/>
                <w:sz w:val="21"/>
                <w:szCs w:val="21"/>
              </w:rPr>
              <w:t>检测 对象</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E7E7E7"/>
          </w:tcPr>
          <w:p w:rsidR="001D7AAD" w:rsidRPr="00911E26" w:rsidRDefault="001D7AAD" w:rsidP="009B06B1">
            <w:pPr>
              <w:pStyle w:val="TableParagraph"/>
              <w:spacing w:before="26"/>
              <w:ind w:left="638"/>
              <w:rPr>
                <w:rFonts w:asciiTheme="minorEastAsia" w:hAnsiTheme="minorEastAsia" w:cs="宋体"/>
                <w:sz w:val="21"/>
                <w:szCs w:val="21"/>
              </w:rPr>
            </w:pPr>
            <w:r w:rsidRPr="00911E26">
              <w:rPr>
                <w:rFonts w:asciiTheme="minorEastAsia" w:hAnsiTheme="minorEastAsia" w:cs="宋体"/>
                <w:b/>
                <w:bCs/>
                <w:sz w:val="21"/>
                <w:szCs w:val="21"/>
              </w:rPr>
              <w:t>项目/参数</w:t>
            </w:r>
          </w:p>
        </w:tc>
        <w:tc>
          <w:tcPr>
            <w:tcW w:w="911" w:type="dxa"/>
            <w:vMerge w:val="restart"/>
            <w:tcBorders>
              <w:top w:val="single" w:sz="4" w:space="0" w:color="000000"/>
              <w:left w:val="single" w:sz="4" w:space="0" w:color="000000"/>
              <w:right w:val="single" w:sz="4" w:space="0" w:color="000000"/>
            </w:tcBorders>
            <w:shd w:val="clear" w:color="auto" w:fill="E7E7E7"/>
          </w:tcPr>
          <w:p w:rsidR="001D7AAD" w:rsidRPr="00911E26" w:rsidRDefault="001D7AAD" w:rsidP="009B06B1">
            <w:pPr>
              <w:pStyle w:val="TableParagraph"/>
              <w:spacing w:before="30" w:line="340" w:lineRule="auto"/>
              <w:ind w:left="196" w:right="197"/>
              <w:rPr>
                <w:rFonts w:asciiTheme="minorEastAsia" w:hAnsiTheme="minorEastAsia" w:cs="宋体"/>
                <w:sz w:val="21"/>
                <w:szCs w:val="21"/>
              </w:rPr>
            </w:pPr>
            <w:r w:rsidRPr="00911E26">
              <w:rPr>
                <w:rFonts w:asciiTheme="minorEastAsia" w:hAnsiTheme="minorEastAsia" w:cs="宋体"/>
                <w:b/>
                <w:bCs/>
                <w:sz w:val="21"/>
                <w:szCs w:val="21"/>
              </w:rPr>
              <w:t>领域 代码</w:t>
            </w:r>
          </w:p>
        </w:tc>
        <w:tc>
          <w:tcPr>
            <w:tcW w:w="2936" w:type="dxa"/>
            <w:vMerge w:val="restart"/>
            <w:tcBorders>
              <w:top w:val="single" w:sz="4" w:space="0" w:color="000000"/>
              <w:left w:val="single" w:sz="4" w:space="0" w:color="000000"/>
              <w:right w:val="single" w:sz="4" w:space="0" w:color="000000"/>
            </w:tcBorders>
            <w:shd w:val="clear" w:color="auto" w:fill="E7E7E7"/>
          </w:tcPr>
          <w:p w:rsidR="001D7AAD" w:rsidRPr="00911E26" w:rsidRDefault="001D7AAD" w:rsidP="009B06B1">
            <w:pPr>
              <w:pStyle w:val="TableParagraph"/>
              <w:spacing w:before="30"/>
              <w:jc w:val="center"/>
              <w:rPr>
                <w:rFonts w:asciiTheme="minorEastAsia" w:hAnsiTheme="minorEastAsia" w:cs="宋体"/>
                <w:sz w:val="21"/>
                <w:szCs w:val="21"/>
                <w:lang w:eastAsia="zh-CN"/>
              </w:rPr>
            </w:pPr>
            <w:r w:rsidRPr="00911E26">
              <w:rPr>
                <w:rFonts w:asciiTheme="minorEastAsia" w:hAnsiTheme="minorEastAsia" w:cs="宋体"/>
                <w:b/>
                <w:bCs/>
                <w:sz w:val="21"/>
                <w:szCs w:val="21"/>
                <w:lang w:eastAsia="zh-CN"/>
              </w:rPr>
              <w:t>检测标准（方法）名称及编号</w:t>
            </w:r>
          </w:p>
          <w:p w:rsidR="001D7AAD" w:rsidRPr="00911E26" w:rsidRDefault="001D7AAD" w:rsidP="009B06B1">
            <w:pPr>
              <w:pStyle w:val="TableParagraph"/>
              <w:spacing w:before="116"/>
              <w:jc w:val="center"/>
              <w:rPr>
                <w:rFonts w:asciiTheme="minorEastAsia" w:hAnsiTheme="minorEastAsia" w:cs="宋体"/>
                <w:sz w:val="21"/>
                <w:szCs w:val="21"/>
              </w:rPr>
            </w:pPr>
            <w:r w:rsidRPr="00911E26">
              <w:rPr>
                <w:rFonts w:asciiTheme="minorEastAsia" w:hAnsiTheme="minorEastAsia" w:cs="宋体"/>
                <w:b/>
                <w:bCs/>
                <w:sz w:val="21"/>
                <w:szCs w:val="21"/>
              </w:rPr>
              <w:t>（含年号）</w:t>
            </w:r>
          </w:p>
        </w:tc>
        <w:tc>
          <w:tcPr>
            <w:tcW w:w="1033" w:type="dxa"/>
            <w:vMerge w:val="restart"/>
            <w:tcBorders>
              <w:top w:val="single" w:sz="4" w:space="0" w:color="000000"/>
              <w:left w:val="single" w:sz="4" w:space="0" w:color="000000"/>
              <w:right w:val="single" w:sz="4" w:space="0" w:color="000000"/>
            </w:tcBorders>
            <w:shd w:val="clear" w:color="auto" w:fill="E7E7E7"/>
            <w:vAlign w:val="center"/>
          </w:tcPr>
          <w:p w:rsidR="001D7AAD" w:rsidRPr="00911E26" w:rsidRDefault="00A44E9A" w:rsidP="00A44E9A">
            <w:pPr>
              <w:pStyle w:val="TableParagraph"/>
              <w:spacing w:before="30" w:line="340" w:lineRule="auto"/>
              <w:ind w:left="227" w:right="227"/>
              <w:jc w:val="center"/>
              <w:rPr>
                <w:rFonts w:asciiTheme="minorEastAsia" w:hAnsiTheme="minorEastAsia" w:cs="宋体"/>
                <w:b/>
                <w:sz w:val="21"/>
                <w:szCs w:val="21"/>
              </w:rPr>
            </w:pPr>
            <w:r w:rsidRPr="00911E26">
              <w:rPr>
                <w:rFonts w:asciiTheme="minorEastAsia" w:hAnsiTheme="minorEastAsia" w:cs="宋体"/>
                <w:b/>
                <w:bCs/>
                <w:sz w:val="21"/>
                <w:szCs w:val="21"/>
              </w:rPr>
              <w:t>说明</w:t>
            </w:r>
          </w:p>
        </w:tc>
        <w:tc>
          <w:tcPr>
            <w:tcW w:w="851" w:type="dxa"/>
            <w:vMerge w:val="restart"/>
            <w:tcBorders>
              <w:top w:val="single" w:sz="4" w:space="0" w:color="000000"/>
              <w:left w:val="single" w:sz="4" w:space="0" w:color="000000"/>
              <w:right w:val="single" w:sz="4" w:space="0" w:color="000000"/>
            </w:tcBorders>
            <w:shd w:val="clear" w:color="auto" w:fill="E7E7E7"/>
            <w:vAlign w:val="center"/>
          </w:tcPr>
          <w:p w:rsidR="001D7AAD" w:rsidRPr="00911E26" w:rsidRDefault="00A44E9A" w:rsidP="00A44E9A">
            <w:pPr>
              <w:pStyle w:val="TableParagraph"/>
              <w:spacing w:before="30" w:line="340" w:lineRule="auto"/>
              <w:ind w:left="100" w:right="101"/>
              <w:jc w:val="center"/>
              <w:rPr>
                <w:rFonts w:asciiTheme="minorEastAsia" w:hAnsiTheme="minorEastAsia" w:cs="宋体"/>
                <w:b/>
                <w:sz w:val="21"/>
                <w:szCs w:val="21"/>
              </w:rPr>
            </w:pPr>
            <w:r w:rsidRPr="00911E26">
              <w:rPr>
                <w:rFonts w:asciiTheme="minorEastAsia" w:hAnsiTheme="minorEastAsia" w:cs="宋体"/>
                <w:b/>
                <w:sz w:val="21"/>
                <w:szCs w:val="21"/>
              </w:rPr>
              <w:t>备注</w:t>
            </w:r>
          </w:p>
        </w:tc>
      </w:tr>
      <w:tr w:rsidR="006A6C0A" w:rsidRPr="00911E26" w:rsidTr="00830F35">
        <w:trPr>
          <w:trHeight w:hRule="exact" w:val="401"/>
        </w:trPr>
        <w:tc>
          <w:tcPr>
            <w:tcW w:w="540" w:type="dxa"/>
            <w:vMerge/>
            <w:tcBorders>
              <w:left w:val="single" w:sz="4" w:space="0" w:color="000000"/>
              <w:bottom w:val="single" w:sz="4" w:space="0" w:color="000000"/>
              <w:right w:val="single" w:sz="4" w:space="0" w:color="000000"/>
            </w:tcBorders>
            <w:shd w:val="clear" w:color="auto" w:fill="E7E7E7"/>
          </w:tcPr>
          <w:p w:rsidR="001D7AAD" w:rsidRPr="00911E26" w:rsidRDefault="001D7AAD" w:rsidP="009B06B1">
            <w:pPr>
              <w:rPr>
                <w:rFonts w:asciiTheme="minorEastAsia" w:hAnsiTheme="minorEastAsia"/>
              </w:rPr>
            </w:pPr>
          </w:p>
        </w:tc>
        <w:tc>
          <w:tcPr>
            <w:tcW w:w="1042" w:type="dxa"/>
            <w:vMerge/>
            <w:tcBorders>
              <w:left w:val="single" w:sz="4" w:space="0" w:color="000000"/>
              <w:bottom w:val="single" w:sz="4" w:space="0" w:color="000000"/>
              <w:right w:val="single" w:sz="4" w:space="0" w:color="000000"/>
            </w:tcBorders>
            <w:shd w:val="clear" w:color="auto" w:fill="E7E7E7"/>
          </w:tcPr>
          <w:p w:rsidR="001D7AAD" w:rsidRPr="00911E26" w:rsidRDefault="001D7AAD" w:rsidP="009B06B1">
            <w:pPr>
              <w:rPr>
                <w:rFonts w:asciiTheme="minorEastAsia" w:hAnsiTheme="minorEastAsia"/>
              </w:rPr>
            </w:pPr>
          </w:p>
        </w:tc>
        <w:tc>
          <w:tcPr>
            <w:tcW w:w="540" w:type="dxa"/>
            <w:tcBorders>
              <w:top w:val="single" w:sz="4" w:space="0" w:color="000000"/>
              <w:left w:val="single" w:sz="4" w:space="0" w:color="000000"/>
              <w:bottom w:val="single" w:sz="4" w:space="0" w:color="000000"/>
              <w:right w:val="single" w:sz="4" w:space="0" w:color="000000"/>
            </w:tcBorders>
            <w:shd w:val="clear" w:color="auto" w:fill="E7E7E7"/>
          </w:tcPr>
          <w:p w:rsidR="001D7AAD" w:rsidRPr="00911E26" w:rsidRDefault="001D7AAD" w:rsidP="009B06B1">
            <w:pPr>
              <w:pStyle w:val="TableParagraph"/>
              <w:spacing w:before="28"/>
              <w:ind w:left="2"/>
              <w:jc w:val="center"/>
              <w:rPr>
                <w:rFonts w:asciiTheme="minorEastAsia" w:hAnsiTheme="minorEastAsia" w:cs="宋体"/>
                <w:sz w:val="21"/>
                <w:szCs w:val="21"/>
              </w:rPr>
            </w:pPr>
            <w:r w:rsidRPr="00911E26">
              <w:rPr>
                <w:rFonts w:asciiTheme="minorEastAsia" w:hAnsiTheme="minorEastAsia" w:cs="宋体"/>
                <w:sz w:val="21"/>
                <w:szCs w:val="21"/>
              </w:rPr>
              <w:t>序号</w:t>
            </w:r>
          </w:p>
        </w:tc>
        <w:tc>
          <w:tcPr>
            <w:tcW w:w="1526" w:type="dxa"/>
            <w:tcBorders>
              <w:top w:val="single" w:sz="4" w:space="0" w:color="000000"/>
              <w:left w:val="single" w:sz="4" w:space="0" w:color="000000"/>
              <w:bottom w:val="single" w:sz="4" w:space="0" w:color="000000"/>
              <w:right w:val="single" w:sz="4" w:space="0" w:color="000000"/>
            </w:tcBorders>
            <w:shd w:val="clear" w:color="auto" w:fill="E7E7E7"/>
          </w:tcPr>
          <w:p w:rsidR="001D7AAD" w:rsidRPr="00911E26" w:rsidRDefault="001D7AAD" w:rsidP="009B06B1">
            <w:pPr>
              <w:pStyle w:val="TableParagraph"/>
              <w:spacing w:before="28"/>
              <w:ind w:right="2"/>
              <w:jc w:val="center"/>
              <w:rPr>
                <w:rFonts w:asciiTheme="minorEastAsia" w:hAnsiTheme="minorEastAsia" w:cs="宋体"/>
                <w:sz w:val="21"/>
                <w:szCs w:val="21"/>
              </w:rPr>
            </w:pPr>
            <w:r w:rsidRPr="00911E26">
              <w:rPr>
                <w:rFonts w:asciiTheme="minorEastAsia" w:hAnsiTheme="minorEastAsia" w:cs="宋体"/>
                <w:sz w:val="21"/>
                <w:szCs w:val="21"/>
              </w:rPr>
              <w:t>名称</w:t>
            </w:r>
          </w:p>
        </w:tc>
        <w:tc>
          <w:tcPr>
            <w:tcW w:w="911" w:type="dxa"/>
            <w:vMerge/>
            <w:tcBorders>
              <w:left w:val="single" w:sz="4" w:space="0" w:color="000000"/>
              <w:bottom w:val="single" w:sz="4" w:space="0" w:color="000000"/>
              <w:right w:val="single" w:sz="4" w:space="0" w:color="000000"/>
            </w:tcBorders>
            <w:shd w:val="clear" w:color="auto" w:fill="E7E7E7"/>
          </w:tcPr>
          <w:p w:rsidR="001D7AAD" w:rsidRPr="00911E26" w:rsidRDefault="001D7AAD" w:rsidP="009B06B1">
            <w:pPr>
              <w:rPr>
                <w:rFonts w:asciiTheme="minorEastAsia" w:hAnsiTheme="minorEastAsia"/>
              </w:rPr>
            </w:pPr>
          </w:p>
        </w:tc>
        <w:tc>
          <w:tcPr>
            <w:tcW w:w="2936" w:type="dxa"/>
            <w:vMerge/>
            <w:tcBorders>
              <w:left w:val="single" w:sz="4" w:space="0" w:color="000000"/>
              <w:bottom w:val="single" w:sz="4" w:space="0" w:color="000000"/>
              <w:right w:val="single" w:sz="4" w:space="0" w:color="000000"/>
            </w:tcBorders>
            <w:shd w:val="clear" w:color="auto" w:fill="E7E7E7"/>
          </w:tcPr>
          <w:p w:rsidR="001D7AAD" w:rsidRPr="00911E26" w:rsidRDefault="001D7AAD" w:rsidP="009B06B1">
            <w:pPr>
              <w:rPr>
                <w:rFonts w:asciiTheme="minorEastAsia" w:hAnsiTheme="minorEastAsia"/>
              </w:rPr>
            </w:pPr>
          </w:p>
        </w:tc>
        <w:tc>
          <w:tcPr>
            <w:tcW w:w="1033" w:type="dxa"/>
            <w:vMerge/>
            <w:tcBorders>
              <w:left w:val="single" w:sz="4" w:space="0" w:color="000000"/>
              <w:bottom w:val="single" w:sz="4" w:space="0" w:color="000000"/>
              <w:right w:val="single" w:sz="4" w:space="0" w:color="000000"/>
            </w:tcBorders>
            <w:shd w:val="clear" w:color="auto" w:fill="E7E7E7"/>
          </w:tcPr>
          <w:p w:rsidR="001D7AAD" w:rsidRPr="00911E26" w:rsidRDefault="001D7AAD" w:rsidP="009B06B1">
            <w:pPr>
              <w:rPr>
                <w:rFonts w:asciiTheme="minorEastAsia" w:hAnsiTheme="minorEastAsia"/>
              </w:rPr>
            </w:pPr>
          </w:p>
        </w:tc>
        <w:tc>
          <w:tcPr>
            <w:tcW w:w="851" w:type="dxa"/>
            <w:vMerge/>
            <w:tcBorders>
              <w:left w:val="single" w:sz="4" w:space="0" w:color="000000"/>
              <w:bottom w:val="single" w:sz="4" w:space="0" w:color="000000"/>
              <w:right w:val="single" w:sz="4" w:space="0" w:color="000000"/>
            </w:tcBorders>
            <w:shd w:val="clear" w:color="auto" w:fill="E7E7E7"/>
          </w:tcPr>
          <w:p w:rsidR="001D7AAD" w:rsidRPr="00911E26" w:rsidRDefault="001D7AAD" w:rsidP="009B06B1">
            <w:pPr>
              <w:rPr>
                <w:rFonts w:asciiTheme="minorEastAsia" w:hAnsiTheme="minorEastAsia"/>
              </w:rPr>
            </w:pPr>
          </w:p>
        </w:tc>
      </w:tr>
      <w:tr w:rsidR="006A6C0A" w:rsidRPr="00911E26" w:rsidTr="00830F35">
        <w:trPr>
          <w:trHeight w:hRule="exact" w:val="1453"/>
        </w:trPr>
        <w:tc>
          <w:tcPr>
            <w:tcW w:w="540" w:type="dxa"/>
            <w:tcBorders>
              <w:top w:val="single" w:sz="4" w:space="0" w:color="000000"/>
              <w:left w:val="single" w:sz="4" w:space="0" w:color="000000"/>
              <w:right w:val="single" w:sz="4" w:space="0" w:color="000000"/>
            </w:tcBorders>
            <w:vAlign w:val="center"/>
          </w:tcPr>
          <w:p w:rsidR="001D7AAD" w:rsidRPr="00911E26" w:rsidRDefault="001D7AAD" w:rsidP="005C2705">
            <w:pPr>
              <w:pStyle w:val="TableParagraph"/>
              <w:spacing w:before="3"/>
              <w:jc w:val="center"/>
              <w:rPr>
                <w:rFonts w:asciiTheme="minorEastAsia" w:hAnsiTheme="minorEastAsia" w:cs="宋体"/>
                <w:sz w:val="19"/>
                <w:szCs w:val="19"/>
              </w:rPr>
            </w:pPr>
          </w:p>
          <w:p w:rsidR="001D7AAD" w:rsidRPr="00911E26" w:rsidRDefault="001D7AAD" w:rsidP="005C2705">
            <w:pPr>
              <w:pStyle w:val="TableParagraph"/>
              <w:ind w:left="158"/>
              <w:jc w:val="center"/>
              <w:rPr>
                <w:rFonts w:asciiTheme="minorEastAsia" w:hAnsiTheme="minorEastAsia" w:cs="宋体"/>
                <w:sz w:val="21"/>
                <w:szCs w:val="21"/>
                <w:lang w:eastAsia="zh-CN"/>
              </w:rPr>
            </w:pPr>
            <w:r w:rsidRPr="00911E26">
              <w:rPr>
                <w:rFonts w:asciiTheme="minorEastAsia" w:hAnsiTheme="minorEastAsia" w:hint="eastAsia"/>
                <w:sz w:val="21"/>
                <w:lang w:eastAsia="zh-CN"/>
              </w:rPr>
              <w:t>49</w:t>
            </w:r>
          </w:p>
        </w:tc>
        <w:tc>
          <w:tcPr>
            <w:tcW w:w="1042" w:type="dxa"/>
            <w:tcBorders>
              <w:top w:val="single" w:sz="4" w:space="0" w:color="000000"/>
              <w:left w:val="single" w:sz="4" w:space="0" w:color="000000"/>
              <w:right w:val="single" w:sz="4" w:space="0" w:color="000000"/>
            </w:tcBorders>
            <w:vAlign w:val="center"/>
          </w:tcPr>
          <w:p w:rsidR="001D7AAD" w:rsidRPr="00911E26" w:rsidRDefault="001D7AAD" w:rsidP="005C2705">
            <w:pPr>
              <w:pStyle w:val="TableParagraph"/>
              <w:spacing w:before="3"/>
              <w:jc w:val="center"/>
              <w:rPr>
                <w:rFonts w:asciiTheme="minorEastAsia" w:hAnsiTheme="minorEastAsia" w:cs="宋体"/>
                <w:sz w:val="19"/>
                <w:szCs w:val="19"/>
                <w:lang w:eastAsia="zh-CN"/>
              </w:rPr>
            </w:pPr>
          </w:p>
          <w:p w:rsidR="001D7AAD" w:rsidRPr="00911E26" w:rsidRDefault="001D7AAD" w:rsidP="005C2705">
            <w:pPr>
              <w:pStyle w:val="TableParagraph"/>
              <w:ind w:left="220"/>
              <w:jc w:val="center"/>
              <w:rPr>
                <w:rFonts w:asciiTheme="minorEastAsia" w:hAnsiTheme="minorEastAsia" w:cs="宋体"/>
                <w:sz w:val="21"/>
                <w:szCs w:val="21"/>
                <w:lang w:eastAsia="zh-CN"/>
              </w:rPr>
            </w:pPr>
            <w:r w:rsidRPr="00911E26">
              <w:rPr>
                <w:rFonts w:asciiTheme="minorEastAsia" w:hAnsiTheme="minorEastAsia" w:cs="宋体" w:hint="eastAsia"/>
                <w:sz w:val="21"/>
                <w:szCs w:val="21"/>
                <w:lang w:eastAsia="zh-CN"/>
              </w:rPr>
              <w:t>婴幼儿及儿童纺织产品</w:t>
            </w:r>
          </w:p>
        </w:tc>
        <w:tc>
          <w:tcPr>
            <w:tcW w:w="540" w:type="dxa"/>
            <w:tcBorders>
              <w:top w:val="single" w:sz="4" w:space="0" w:color="000000"/>
              <w:left w:val="single" w:sz="4" w:space="0" w:color="000000"/>
              <w:bottom w:val="single" w:sz="4" w:space="0" w:color="000000"/>
              <w:right w:val="single" w:sz="4" w:space="0" w:color="000000"/>
            </w:tcBorders>
            <w:vAlign w:val="center"/>
          </w:tcPr>
          <w:p w:rsidR="001D7AAD" w:rsidRPr="00911E26" w:rsidRDefault="001D7AAD" w:rsidP="005C2705">
            <w:pPr>
              <w:pStyle w:val="TableParagraph"/>
              <w:jc w:val="center"/>
              <w:rPr>
                <w:rFonts w:asciiTheme="minorEastAsia" w:hAnsiTheme="minorEastAsia" w:cs="宋体"/>
                <w:sz w:val="21"/>
                <w:szCs w:val="21"/>
                <w:lang w:eastAsia="zh-CN"/>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1D7AAD" w:rsidRPr="00911E26" w:rsidRDefault="005C2705" w:rsidP="005C2705">
            <w:pPr>
              <w:pStyle w:val="TableParagraph"/>
              <w:ind w:right="2"/>
              <w:jc w:val="center"/>
              <w:rPr>
                <w:rFonts w:asciiTheme="minorEastAsia" w:hAnsiTheme="minorEastAsia" w:cs="宋体"/>
                <w:sz w:val="21"/>
                <w:szCs w:val="21"/>
                <w:lang w:eastAsia="zh-CN"/>
              </w:rPr>
            </w:pPr>
            <w:r w:rsidRPr="00911E26">
              <w:rPr>
                <w:rFonts w:asciiTheme="minorEastAsia" w:hAnsiTheme="minorEastAsia" w:cs="宋体" w:hint="eastAsia"/>
                <w:sz w:val="21"/>
                <w:szCs w:val="21"/>
                <w:lang w:eastAsia="zh-CN"/>
              </w:rPr>
              <w:t>部分参数</w:t>
            </w:r>
          </w:p>
        </w:tc>
        <w:tc>
          <w:tcPr>
            <w:tcW w:w="911" w:type="dxa"/>
            <w:tcBorders>
              <w:top w:val="single" w:sz="4" w:space="0" w:color="000000"/>
              <w:left w:val="single" w:sz="4" w:space="0" w:color="000000"/>
              <w:bottom w:val="single" w:sz="4" w:space="0" w:color="000000"/>
              <w:right w:val="single" w:sz="4" w:space="0" w:color="000000"/>
            </w:tcBorders>
            <w:vAlign w:val="center"/>
          </w:tcPr>
          <w:p w:rsidR="001D7AAD" w:rsidRPr="00911E26" w:rsidRDefault="001D7AAD" w:rsidP="005C2705">
            <w:pPr>
              <w:pStyle w:val="TableParagraph"/>
              <w:jc w:val="center"/>
              <w:rPr>
                <w:rFonts w:asciiTheme="minorEastAsia" w:hAnsiTheme="minorEastAsia" w:cs="宋体"/>
                <w:sz w:val="21"/>
                <w:szCs w:val="21"/>
                <w:lang w:eastAsia="zh-CN"/>
              </w:rPr>
            </w:pPr>
            <w:r w:rsidRPr="00911E26">
              <w:rPr>
                <w:rFonts w:asciiTheme="minorEastAsia" w:hAnsiTheme="minorEastAsia" w:hint="eastAsia"/>
                <w:sz w:val="21"/>
                <w:lang w:eastAsia="zh-CN"/>
              </w:rPr>
              <w:t>0529</w:t>
            </w:r>
          </w:p>
        </w:tc>
        <w:tc>
          <w:tcPr>
            <w:tcW w:w="2936" w:type="dxa"/>
            <w:tcBorders>
              <w:top w:val="single" w:sz="4" w:space="0" w:color="000000"/>
              <w:left w:val="single" w:sz="4" w:space="0" w:color="000000"/>
              <w:bottom w:val="single" w:sz="4" w:space="0" w:color="000000"/>
              <w:right w:val="single" w:sz="4" w:space="0" w:color="000000"/>
            </w:tcBorders>
            <w:vAlign w:val="center"/>
          </w:tcPr>
          <w:p w:rsidR="001D7AAD" w:rsidRPr="00911E26" w:rsidRDefault="005C2705" w:rsidP="005C2705">
            <w:pPr>
              <w:pStyle w:val="TableParagraph"/>
              <w:jc w:val="center"/>
              <w:rPr>
                <w:rFonts w:asciiTheme="minorEastAsia" w:hAnsiTheme="minorEastAsia" w:cs="宋体"/>
                <w:sz w:val="21"/>
                <w:szCs w:val="21"/>
                <w:lang w:eastAsia="zh-CN"/>
              </w:rPr>
            </w:pPr>
            <w:r w:rsidRPr="00911E26">
              <w:rPr>
                <w:rFonts w:asciiTheme="minorEastAsia" w:hAnsiTheme="minorEastAsia" w:cs="宋体" w:hint="eastAsia"/>
                <w:sz w:val="21"/>
                <w:szCs w:val="21"/>
                <w:lang w:eastAsia="zh-CN"/>
              </w:rPr>
              <w:t>婴幼儿及儿童纺织产品安全技术规范</w:t>
            </w:r>
          </w:p>
          <w:p w:rsidR="005C2705" w:rsidRPr="00911E26" w:rsidRDefault="005C2705" w:rsidP="005C2705">
            <w:pPr>
              <w:pStyle w:val="TableParagraph"/>
              <w:jc w:val="center"/>
              <w:rPr>
                <w:rFonts w:asciiTheme="minorEastAsia" w:hAnsiTheme="minorEastAsia" w:cs="宋体"/>
                <w:sz w:val="21"/>
                <w:szCs w:val="21"/>
                <w:lang w:eastAsia="zh-CN"/>
              </w:rPr>
            </w:pPr>
            <w:r w:rsidRPr="00911E26">
              <w:rPr>
                <w:rFonts w:asciiTheme="minorEastAsia" w:hAnsiTheme="minorEastAsia" w:cs="宋体" w:hint="eastAsia"/>
                <w:sz w:val="21"/>
                <w:szCs w:val="21"/>
                <w:lang w:eastAsia="zh-CN"/>
              </w:rPr>
              <w:t>GB 31701-2015</w:t>
            </w:r>
          </w:p>
        </w:tc>
        <w:tc>
          <w:tcPr>
            <w:tcW w:w="1033" w:type="dxa"/>
            <w:tcBorders>
              <w:top w:val="single" w:sz="4" w:space="0" w:color="000000"/>
              <w:left w:val="single" w:sz="4" w:space="0" w:color="000000"/>
              <w:bottom w:val="single" w:sz="4" w:space="0" w:color="000000"/>
              <w:right w:val="single" w:sz="4" w:space="0" w:color="000000"/>
            </w:tcBorders>
            <w:vAlign w:val="center"/>
          </w:tcPr>
          <w:p w:rsidR="001D7AAD" w:rsidRPr="00911E26" w:rsidRDefault="005C2705" w:rsidP="000D1200">
            <w:pPr>
              <w:pStyle w:val="TableParagraph"/>
              <w:jc w:val="center"/>
              <w:rPr>
                <w:rFonts w:asciiTheme="minorEastAsia" w:hAnsiTheme="minorEastAsia" w:cs="宋体"/>
                <w:sz w:val="21"/>
                <w:szCs w:val="21"/>
                <w:lang w:eastAsia="zh-CN"/>
              </w:rPr>
            </w:pPr>
            <w:proofErr w:type="gramStart"/>
            <w:r w:rsidRPr="00911E26">
              <w:rPr>
                <w:rFonts w:asciiTheme="minorEastAsia" w:hAnsiTheme="minorEastAsia" w:cs="宋体" w:hint="eastAsia"/>
                <w:sz w:val="21"/>
                <w:szCs w:val="21"/>
                <w:lang w:eastAsia="zh-CN"/>
              </w:rPr>
              <w:t>不</w:t>
            </w:r>
            <w:proofErr w:type="gramEnd"/>
            <w:r w:rsidRPr="00911E26">
              <w:rPr>
                <w:rFonts w:asciiTheme="minorEastAsia" w:hAnsiTheme="minorEastAsia" w:cs="宋体" w:hint="eastAsia"/>
                <w:sz w:val="21"/>
                <w:szCs w:val="21"/>
                <w:lang w:eastAsia="zh-CN"/>
              </w:rPr>
              <w:t>测重金属，</w:t>
            </w:r>
            <w:r w:rsidR="000D1200" w:rsidRPr="00911E26">
              <w:rPr>
                <w:rFonts w:asciiTheme="minorEastAsia" w:hAnsiTheme="minorEastAsia" w:cs="宋体"/>
                <w:sz w:val="21"/>
                <w:szCs w:val="21"/>
                <w:lang w:eastAsia="zh-C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1D7AAD" w:rsidRPr="00911E26" w:rsidRDefault="000D1200" w:rsidP="00793B47">
            <w:pPr>
              <w:jc w:val="center"/>
              <w:rPr>
                <w:rFonts w:asciiTheme="minorEastAsia" w:hAnsiTheme="minorEastAsia"/>
                <w:sz w:val="18"/>
                <w:szCs w:val="18"/>
                <w:lang w:eastAsia="zh-CN"/>
              </w:rPr>
            </w:pPr>
            <w:proofErr w:type="gramStart"/>
            <w:r w:rsidRPr="00911E26">
              <w:rPr>
                <w:rFonts w:asciiTheme="minorEastAsia" w:hAnsiTheme="minorEastAsia" w:cs="宋体" w:hint="eastAsia"/>
                <w:sz w:val="18"/>
                <w:szCs w:val="18"/>
                <w:lang w:eastAsia="zh-CN"/>
              </w:rPr>
              <w:t>扩</w:t>
            </w:r>
            <w:r w:rsidR="00E923F2" w:rsidRPr="00911E26">
              <w:rPr>
                <w:rFonts w:asciiTheme="minorEastAsia" w:hAnsiTheme="minorEastAsia" w:cs="宋体" w:hint="eastAsia"/>
                <w:sz w:val="18"/>
                <w:szCs w:val="18"/>
                <w:lang w:eastAsia="zh-CN"/>
              </w:rPr>
              <w:t>项</w:t>
            </w:r>
            <w:proofErr w:type="gramEnd"/>
          </w:p>
        </w:tc>
      </w:tr>
      <w:tr w:rsidR="006A6C0A" w:rsidRPr="00911E26" w:rsidTr="00830F35">
        <w:trPr>
          <w:trHeight w:hRule="exact" w:val="709"/>
        </w:trPr>
        <w:tc>
          <w:tcPr>
            <w:tcW w:w="540" w:type="dxa"/>
            <w:tcBorders>
              <w:top w:val="single" w:sz="4" w:space="0" w:color="000000"/>
              <w:left w:val="single" w:sz="4" w:space="0" w:color="000000"/>
              <w:right w:val="single" w:sz="4" w:space="0" w:color="000000"/>
            </w:tcBorders>
            <w:vAlign w:val="center"/>
          </w:tcPr>
          <w:p w:rsidR="00EA79AD" w:rsidRPr="00911E26" w:rsidRDefault="00EA79AD" w:rsidP="002A4179">
            <w:pPr>
              <w:pStyle w:val="TableParagraph"/>
              <w:spacing w:before="3"/>
              <w:jc w:val="center"/>
              <w:rPr>
                <w:rFonts w:asciiTheme="minorEastAsia" w:hAnsiTheme="minorEastAsia" w:cs="宋体"/>
                <w:sz w:val="19"/>
                <w:szCs w:val="19"/>
              </w:rPr>
            </w:pPr>
          </w:p>
        </w:tc>
        <w:tc>
          <w:tcPr>
            <w:tcW w:w="1042" w:type="dxa"/>
            <w:tcBorders>
              <w:top w:val="single" w:sz="4" w:space="0" w:color="000000"/>
              <w:left w:val="single" w:sz="4" w:space="0" w:color="000000"/>
              <w:right w:val="single" w:sz="4" w:space="0" w:color="000000"/>
            </w:tcBorders>
            <w:vAlign w:val="center"/>
          </w:tcPr>
          <w:p w:rsidR="00EA79AD" w:rsidRPr="00911E26" w:rsidRDefault="00EA79AD" w:rsidP="002A4179">
            <w:pPr>
              <w:pStyle w:val="TableParagraph"/>
              <w:spacing w:before="3"/>
              <w:jc w:val="center"/>
              <w:rPr>
                <w:rFonts w:ascii="Times New Roman" w:hAnsi="Times New Roman" w:cs="Times New Roman"/>
                <w:sz w:val="19"/>
                <w:szCs w:val="19"/>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jc w:val="center"/>
              <w:rPr>
                <w:rFonts w:ascii="Times New Roman" w:hAnsi="Times New Roman" w:cs="Times New Roman"/>
                <w:sz w:val="21"/>
              </w:rPr>
            </w:pPr>
            <w:r w:rsidRPr="00911E26">
              <w:rPr>
                <w:rFonts w:ascii="Times New Roman" w:hAnsi="Times New Roman" w:cs="Times New Roman"/>
                <w:sz w:val="21"/>
                <w:szCs w:val="21"/>
              </w:rPr>
              <w:t>…</w:t>
            </w:r>
          </w:p>
        </w:tc>
        <w:tc>
          <w:tcPr>
            <w:tcW w:w="1526"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ind w:right="2"/>
              <w:jc w:val="center"/>
              <w:rPr>
                <w:rFonts w:ascii="Times New Roman" w:hAnsi="Times New Roman" w:cs="Times New Roman"/>
                <w:sz w:val="21"/>
                <w:szCs w:val="21"/>
                <w:lang w:eastAsia="zh-CN"/>
              </w:rPr>
            </w:pPr>
            <w:r w:rsidRPr="00911E26">
              <w:rPr>
                <w:rFonts w:ascii="Times New Roman" w:hAnsi="Times New Roman" w:cs="Times New Roman"/>
                <w:sz w:val="21"/>
                <w:szCs w:val="21"/>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jc w:val="center"/>
              <w:rPr>
                <w:rFonts w:ascii="Times New Roman" w:hAnsi="Times New Roman" w:cs="Times New Roman"/>
                <w:sz w:val="21"/>
                <w:lang w:eastAsia="zh-CN"/>
              </w:rPr>
            </w:pPr>
            <w:r w:rsidRPr="00911E26">
              <w:rPr>
                <w:rFonts w:ascii="Times New Roman" w:hAnsi="Times New Roman" w:cs="Times New Roman"/>
                <w:sz w:val="21"/>
                <w:szCs w:val="21"/>
              </w:rPr>
              <w:t>…</w:t>
            </w:r>
          </w:p>
        </w:tc>
        <w:tc>
          <w:tcPr>
            <w:tcW w:w="2936"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jc w:val="center"/>
              <w:rPr>
                <w:rFonts w:ascii="Times New Roman" w:hAnsi="Times New Roman" w:cs="Times New Roman"/>
                <w:sz w:val="21"/>
                <w:szCs w:val="21"/>
                <w:lang w:eastAsia="zh-CN"/>
              </w:rPr>
            </w:pPr>
            <w:r w:rsidRPr="00911E26">
              <w:rPr>
                <w:rFonts w:ascii="Times New Roman" w:hAnsi="Times New Roman" w:cs="Times New Roman"/>
                <w:sz w:val="21"/>
                <w:szCs w:val="21"/>
              </w:rPr>
              <w:t>…</w:t>
            </w:r>
          </w:p>
        </w:tc>
        <w:tc>
          <w:tcPr>
            <w:tcW w:w="1033"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jc w:val="center"/>
              <w:rPr>
                <w:rFonts w:ascii="Times New Roman" w:hAnsi="Times New Roman" w:cs="Times New Roman"/>
                <w:sz w:val="21"/>
                <w:szCs w:val="21"/>
              </w:rPr>
            </w:pPr>
            <w:r w:rsidRPr="00911E26">
              <w:rPr>
                <w:rFonts w:ascii="Times New Roman" w:hAnsi="Times New Roman" w:cs="Times New Roman"/>
                <w:sz w:val="2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jc w:val="center"/>
              <w:rPr>
                <w:rFonts w:asciiTheme="minorEastAsia" w:hAnsiTheme="minorEastAsia"/>
              </w:rPr>
            </w:pPr>
            <w:r w:rsidRPr="00911E26">
              <w:rPr>
                <w:rFonts w:asciiTheme="minorEastAsia" w:hAnsiTheme="minorEastAsia" w:cs="宋体"/>
                <w:sz w:val="21"/>
                <w:szCs w:val="21"/>
              </w:rPr>
              <w:t>…</w:t>
            </w:r>
          </w:p>
        </w:tc>
      </w:tr>
      <w:tr w:rsidR="006A6C0A" w:rsidRPr="00911E26" w:rsidTr="00830F35">
        <w:trPr>
          <w:trHeight w:hRule="exact" w:val="854"/>
        </w:trPr>
        <w:tc>
          <w:tcPr>
            <w:tcW w:w="540" w:type="dxa"/>
            <w:tcBorders>
              <w:top w:val="single" w:sz="4" w:space="0" w:color="000000"/>
              <w:left w:val="single" w:sz="4" w:space="0" w:color="000000"/>
              <w:right w:val="single" w:sz="4" w:space="0" w:color="000000"/>
            </w:tcBorders>
            <w:vAlign w:val="center"/>
          </w:tcPr>
          <w:p w:rsidR="00EA79AD" w:rsidRPr="00911E26" w:rsidRDefault="00EA79AD" w:rsidP="002A4179">
            <w:pPr>
              <w:pStyle w:val="TableParagraph"/>
              <w:spacing w:before="3"/>
              <w:jc w:val="center"/>
              <w:rPr>
                <w:rFonts w:asciiTheme="minorEastAsia" w:hAnsiTheme="minorEastAsia" w:cs="宋体"/>
                <w:sz w:val="21"/>
                <w:szCs w:val="21"/>
              </w:rPr>
            </w:pPr>
          </w:p>
        </w:tc>
        <w:tc>
          <w:tcPr>
            <w:tcW w:w="1042" w:type="dxa"/>
            <w:tcBorders>
              <w:top w:val="single" w:sz="4" w:space="0" w:color="000000"/>
              <w:left w:val="single" w:sz="4" w:space="0" w:color="000000"/>
              <w:right w:val="single" w:sz="4" w:space="0" w:color="000000"/>
            </w:tcBorders>
            <w:vAlign w:val="center"/>
          </w:tcPr>
          <w:p w:rsidR="00EA79AD" w:rsidRPr="00911E26" w:rsidRDefault="00EA79AD" w:rsidP="002A4179">
            <w:pPr>
              <w:pStyle w:val="TableParagraph"/>
              <w:spacing w:before="3"/>
              <w:jc w:val="center"/>
              <w:rPr>
                <w:rFonts w:ascii="Times New Roman" w:hAnsi="Times New Roman" w:cs="Times New Roman"/>
                <w:sz w:val="21"/>
                <w:szCs w:val="21"/>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jc w:val="center"/>
              <w:rPr>
                <w:rFonts w:ascii="Times New Roman" w:hAnsi="Times New Roman" w:cs="Times New Roman"/>
                <w:sz w:val="21"/>
                <w:szCs w:val="21"/>
                <w:lang w:eastAsia="zh-CN"/>
              </w:rPr>
            </w:pPr>
            <w:r w:rsidRPr="00911E26">
              <w:rPr>
                <w:rFonts w:ascii="Times New Roman" w:hAnsi="Times New Roman" w:cs="Times New Roman" w:hint="eastAsia"/>
                <w:sz w:val="21"/>
                <w:szCs w:val="21"/>
                <w:lang w:eastAsia="zh-CN"/>
              </w:rPr>
              <w:t>5</w:t>
            </w:r>
          </w:p>
        </w:tc>
        <w:tc>
          <w:tcPr>
            <w:tcW w:w="1526"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ind w:right="2"/>
              <w:jc w:val="center"/>
              <w:rPr>
                <w:rFonts w:ascii="Times New Roman" w:hAnsi="Times New Roman" w:cs="Times New Roman"/>
                <w:sz w:val="21"/>
                <w:szCs w:val="21"/>
              </w:rPr>
            </w:pPr>
            <w:r w:rsidRPr="00911E26">
              <w:rPr>
                <w:rFonts w:ascii="Times New Roman" w:hAnsi="Times New Roman" w:cs="Times New Roman"/>
                <w:sz w:val="21"/>
                <w:szCs w:val="21"/>
              </w:rPr>
              <w:t>禁用偶氮染料</w:t>
            </w:r>
          </w:p>
        </w:tc>
        <w:tc>
          <w:tcPr>
            <w:tcW w:w="911"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jc w:val="center"/>
              <w:rPr>
                <w:rFonts w:ascii="Times New Roman" w:hAnsi="Times New Roman" w:cs="Times New Roman"/>
                <w:sz w:val="21"/>
                <w:szCs w:val="21"/>
              </w:rPr>
            </w:pPr>
          </w:p>
        </w:tc>
        <w:tc>
          <w:tcPr>
            <w:tcW w:w="2936"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EB7874">
            <w:pPr>
              <w:pStyle w:val="TableParagraph"/>
              <w:jc w:val="center"/>
              <w:rPr>
                <w:rFonts w:ascii="Times New Roman" w:hAnsi="Times New Roman" w:cs="Times New Roman"/>
                <w:sz w:val="21"/>
                <w:szCs w:val="21"/>
                <w:lang w:eastAsia="zh-CN"/>
              </w:rPr>
            </w:pPr>
            <w:r w:rsidRPr="00911E26">
              <w:rPr>
                <w:rFonts w:ascii="Times New Roman" w:hAnsi="Times New Roman" w:cs="Times New Roman" w:hint="eastAsia"/>
                <w:sz w:val="21"/>
                <w:szCs w:val="21"/>
                <w:lang w:eastAsia="zh-CN"/>
              </w:rPr>
              <w:t>GB/T 17592-201</w:t>
            </w:r>
            <w:r w:rsidR="00EB7874" w:rsidRPr="00911E26">
              <w:rPr>
                <w:rFonts w:ascii="Times New Roman" w:hAnsi="Times New Roman" w:cs="Times New Roman" w:hint="eastAsia"/>
                <w:sz w:val="21"/>
                <w:szCs w:val="21"/>
                <w:lang w:eastAsia="zh-CN"/>
              </w:rPr>
              <w:t>1</w:t>
            </w:r>
          </w:p>
        </w:tc>
        <w:tc>
          <w:tcPr>
            <w:tcW w:w="1033"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jc w:val="center"/>
              <w:rPr>
                <w:rFonts w:ascii="Times New Roman" w:hAnsi="Times New Roman" w:cs="Times New Roman"/>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jc w:val="center"/>
              <w:rPr>
                <w:rFonts w:asciiTheme="minorEastAsia" w:hAnsiTheme="minorEastAsia" w:cs="宋体"/>
                <w:sz w:val="21"/>
                <w:szCs w:val="21"/>
              </w:rPr>
            </w:pPr>
            <w:r w:rsidRPr="00911E26">
              <w:rPr>
                <w:rFonts w:asciiTheme="minorEastAsia" w:hAnsiTheme="minorEastAsia" w:cs="宋体"/>
                <w:sz w:val="21"/>
                <w:szCs w:val="21"/>
              </w:rPr>
              <w:t>扩项</w:t>
            </w:r>
          </w:p>
        </w:tc>
      </w:tr>
      <w:tr w:rsidR="006A6C0A" w:rsidRPr="00911E26" w:rsidTr="00830F35">
        <w:trPr>
          <w:trHeight w:hRule="exact" w:val="564"/>
        </w:trPr>
        <w:tc>
          <w:tcPr>
            <w:tcW w:w="540" w:type="dxa"/>
            <w:tcBorders>
              <w:top w:val="single" w:sz="4" w:space="0" w:color="000000"/>
              <w:left w:val="single" w:sz="4" w:space="0" w:color="000000"/>
              <w:right w:val="single" w:sz="4" w:space="0" w:color="000000"/>
            </w:tcBorders>
            <w:vAlign w:val="center"/>
          </w:tcPr>
          <w:p w:rsidR="00EA79AD" w:rsidRPr="00911E26" w:rsidRDefault="00EA79AD" w:rsidP="002A4179">
            <w:pPr>
              <w:pStyle w:val="TableParagraph"/>
              <w:spacing w:before="3"/>
              <w:jc w:val="center"/>
              <w:rPr>
                <w:rFonts w:asciiTheme="minorEastAsia" w:hAnsiTheme="minorEastAsia" w:cs="宋体"/>
                <w:sz w:val="19"/>
                <w:szCs w:val="19"/>
              </w:rPr>
            </w:pPr>
          </w:p>
        </w:tc>
        <w:tc>
          <w:tcPr>
            <w:tcW w:w="1042" w:type="dxa"/>
            <w:tcBorders>
              <w:top w:val="single" w:sz="4" w:space="0" w:color="000000"/>
              <w:left w:val="single" w:sz="4" w:space="0" w:color="000000"/>
              <w:right w:val="single" w:sz="4" w:space="0" w:color="000000"/>
            </w:tcBorders>
            <w:vAlign w:val="center"/>
          </w:tcPr>
          <w:p w:rsidR="00EA79AD" w:rsidRPr="00911E26" w:rsidRDefault="00EA79AD" w:rsidP="002A4179">
            <w:pPr>
              <w:pStyle w:val="TableParagraph"/>
              <w:spacing w:before="3"/>
              <w:jc w:val="center"/>
              <w:rPr>
                <w:rFonts w:ascii="Times New Roman" w:hAnsi="Times New Roman" w:cs="Times New Roman"/>
                <w:sz w:val="19"/>
                <w:szCs w:val="19"/>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jc w:val="center"/>
              <w:rPr>
                <w:rFonts w:ascii="Times New Roman" w:hAnsi="Times New Roman" w:cs="Times New Roman"/>
                <w:sz w:val="21"/>
              </w:rPr>
            </w:pPr>
            <w:r w:rsidRPr="00911E26">
              <w:rPr>
                <w:rFonts w:ascii="Times New Roman" w:hAnsi="Times New Roman" w:cs="Times New Roman"/>
                <w:sz w:val="21"/>
                <w:szCs w:val="21"/>
              </w:rPr>
              <w:t>…</w:t>
            </w:r>
          </w:p>
        </w:tc>
        <w:tc>
          <w:tcPr>
            <w:tcW w:w="1526"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ind w:right="2"/>
              <w:jc w:val="center"/>
              <w:rPr>
                <w:rFonts w:ascii="Times New Roman" w:hAnsi="Times New Roman" w:cs="Times New Roman"/>
                <w:sz w:val="21"/>
                <w:szCs w:val="21"/>
                <w:lang w:eastAsia="zh-CN"/>
              </w:rPr>
            </w:pPr>
            <w:r w:rsidRPr="00911E26">
              <w:rPr>
                <w:rFonts w:ascii="Times New Roman" w:hAnsi="Times New Roman" w:cs="Times New Roman"/>
                <w:sz w:val="21"/>
                <w:szCs w:val="21"/>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jc w:val="center"/>
              <w:rPr>
                <w:rFonts w:ascii="Times New Roman" w:hAnsi="Times New Roman" w:cs="Times New Roman"/>
                <w:sz w:val="21"/>
                <w:lang w:eastAsia="zh-CN"/>
              </w:rPr>
            </w:pPr>
            <w:r w:rsidRPr="00911E26">
              <w:rPr>
                <w:rFonts w:ascii="Times New Roman" w:hAnsi="Times New Roman" w:cs="Times New Roman"/>
                <w:sz w:val="21"/>
                <w:szCs w:val="21"/>
              </w:rPr>
              <w:t>…</w:t>
            </w:r>
          </w:p>
        </w:tc>
        <w:tc>
          <w:tcPr>
            <w:tcW w:w="2936"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jc w:val="center"/>
              <w:rPr>
                <w:rFonts w:ascii="Times New Roman" w:hAnsi="Times New Roman" w:cs="Times New Roman"/>
                <w:sz w:val="21"/>
                <w:szCs w:val="21"/>
                <w:lang w:eastAsia="zh-CN"/>
              </w:rPr>
            </w:pPr>
            <w:r w:rsidRPr="00911E26">
              <w:rPr>
                <w:rFonts w:ascii="Times New Roman" w:hAnsi="Times New Roman" w:cs="Times New Roman"/>
                <w:sz w:val="21"/>
                <w:szCs w:val="21"/>
              </w:rPr>
              <w:t>…</w:t>
            </w:r>
          </w:p>
        </w:tc>
        <w:tc>
          <w:tcPr>
            <w:tcW w:w="1033"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jc w:val="center"/>
              <w:rPr>
                <w:rFonts w:ascii="Times New Roman" w:hAnsi="Times New Roman" w:cs="Times New Roman"/>
                <w:sz w:val="21"/>
                <w:szCs w:val="21"/>
              </w:rPr>
            </w:pPr>
            <w:r w:rsidRPr="00911E26">
              <w:rPr>
                <w:rFonts w:ascii="Times New Roman" w:hAnsi="Times New Roman" w:cs="Times New Roman"/>
                <w:sz w:val="2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jc w:val="center"/>
              <w:rPr>
                <w:rFonts w:asciiTheme="minorEastAsia" w:hAnsiTheme="minorEastAsia"/>
              </w:rPr>
            </w:pPr>
            <w:r w:rsidRPr="00911E26">
              <w:rPr>
                <w:rFonts w:asciiTheme="minorEastAsia" w:hAnsiTheme="minorEastAsia" w:cs="宋体"/>
                <w:sz w:val="21"/>
                <w:szCs w:val="21"/>
              </w:rPr>
              <w:t>…</w:t>
            </w:r>
          </w:p>
        </w:tc>
      </w:tr>
      <w:tr w:rsidR="006A6C0A" w:rsidRPr="00911E26" w:rsidTr="00830F35">
        <w:trPr>
          <w:trHeight w:hRule="exact" w:val="856"/>
        </w:trPr>
        <w:tc>
          <w:tcPr>
            <w:tcW w:w="540"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5C2705">
            <w:pPr>
              <w:pStyle w:val="TableParagraph"/>
              <w:spacing w:before="71"/>
              <w:jc w:val="center"/>
              <w:rPr>
                <w:rFonts w:asciiTheme="minorEastAsia" w:hAnsiTheme="minorEastAsia" w:cs="宋体"/>
                <w:sz w:val="21"/>
                <w:szCs w:val="21"/>
                <w:lang w:eastAsia="zh-CN"/>
              </w:rPr>
            </w:pPr>
            <w:r w:rsidRPr="00911E26">
              <w:rPr>
                <w:rFonts w:asciiTheme="minorEastAsia" w:hAnsiTheme="minorEastAsia" w:hint="eastAsia"/>
                <w:sz w:val="21"/>
                <w:lang w:eastAsia="zh-CN"/>
              </w:rPr>
              <w:t>50</w:t>
            </w:r>
          </w:p>
        </w:tc>
        <w:tc>
          <w:tcPr>
            <w:tcW w:w="1042"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5C2705">
            <w:pPr>
              <w:pStyle w:val="TableParagraph"/>
              <w:spacing w:before="69"/>
              <w:jc w:val="center"/>
              <w:rPr>
                <w:rFonts w:asciiTheme="minorEastAsia" w:hAnsiTheme="minorEastAsia" w:cs="宋体"/>
                <w:sz w:val="21"/>
                <w:szCs w:val="21"/>
                <w:lang w:eastAsia="zh-CN"/>
              </w:rPr>
            </w:pPr>
            <w:r w:rsidRPr="00911E26">
              <w:rPr>
                <w:rFonts w:asciiTheme="minorEastAsia" w:hAnsiTheme="minorEastAsia" w:cs="宋体" w:hint="eastAsia"/>
                <w:sz w:val="21"/>
                <w:szCs w:val="21"/>
                <w:lang w:eastAsia="zh-CN"/>
              </w:rPr>
              <w:t>中小学生校服</w:t>
            </w:r>
          </w:p>
        </w:tc>
        <w:tc>
          <w:tcPr>
            <w:tcW w:w="540"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5C2705">
            <w:pPr>
              <w:jc w:val="center"/>
              <w:rPr>
                <w:rFonts w:asciiTheme="minorEastAsia" w:hAnsiTheme="minorEastAsia"/>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5C2705">
            <w:pPr>
              <w:pStyle w:val="TableParagraph"/>
              <w:spacing w:before="66"/>
              <w:jc w:val="center"/>
              <w:rPr>
                <w:rFonts w:asciiTheme="minorEastAsia" w:hAnsiTheme="minorEastAsia" w:cs="宋体"/>
                <w:sz w:val="21"/>
                <w:szCs w:val="21"/>
              </w:rPr>
            </w:pPr>
            <w:r w:rsidRPr="00911E26">
              <w:rPr>
                <w:rFonts w:asciiTheme="minorEastAsia" w:hAnsiTheme="minorEastAsia" w:cs="宋体"/>
                <w:sz w:val="21"/>
                <w:szCs w:val="21"/>
              </w:rPr>
              <w:t>全部参数</w:t>
            </w:r>
          </w:p>
        </w:tc>
        <w:tc>
          <w:tcPr>
            <w:tcW w:w="911"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5C2705">
            <w:pPr>
              <w:pStyle w:val="TableParagraph"/>
              <w:spacing w:line="257" w:lineRule="exact"/>
              <w:jc w:val="center"/>
              <w:rPr>
                <w:rFonts w:asciiTheme="minorEastAsia" w:hAnsiTheme="minorEastAsia" w:cs="宋体"/>
                <w:sz w:val="21"/>
                <w:szCs w:val="21"/>
              </w:rPr>
            </w:pPr>
            <w:r w:rsidRPr="00911E26">
              <w:rPr>
                <w:rFonts w:asciiTheme="minorEastAsia" w:hAnsiTheme="minorEastAsia" w:hint="eastAsia"/>
                <w:sz w:val="21"/>
                <w:lang w:eastAsia="zh-CN"/>
              </w:rPr>
              <w:t>0529</w:t>
            </w:r>
          </w:p>
        </w:tc>
        <w:tc>
          <w:tcPr>
            <w:tcW w:w="2936"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5C2705">
            <w:pPr>
              <w:pStyle w:val="TableParagraph"/>
              <w:jc w:val="center"/>
              <w:rPr>
                <w:rFonts w:asciiTheme="minorEastAsia" w:hAnsiTheme="minorEastAsia" w:cs="宋体"/>
                <w:sz w:val="21"/>
                <w:szCs w:val="21"/>
                <w:lang w:eastAsia="zh-CN"/>
              </w:rPr>
            </w:pPr>
            <w:r w:rsidRPr="00911E26">
              <w:rPr>
                <w:rFonts w:asciiTheme="minorEastAsia" w:hAnsiTheme="minorEastAsia" w:cs="宋体" w:hint="eastAsia"/>
                <w:sz w:val="21"/>
                <w:szCs w:val="21"/>
                <w:lang w:eastAsia="zh-CN"/>
              </w:rPr>
              <w:t>中小学生校服</w:t>
            </w:r>
          </w:p>
          <w:p w:rsidR="00EA79AD" w:rsidRPr="00911E26" w:rsidRDefault="00EA79AD" w:rsidP="005C2705">
            <w:pPr>
              <w:pStyle w:val="TableParagraph"/>
              <w:ind w:left="2"/>
              <w:jc w:val="center"/>
              <w:rPr>
                <w:rFonts w:asciiTheme="minorEastAsia" w:hAnsiTheme="minorEastAsia" w:cs="宋体"/>
                <w:sz w:val="21"/>
                <w:szCs w:val="21"/>
                <w:lang w:eastAsia="zh-CN"/>
              </w:rPr>
            </w:pPr>
            <w:r w:rsidRPr="00911E26">
              <w:rPr>
                <w:rFonts w:asciiTheme="minorEastAsia" w:hAnsiTheme="minorEastAsia" w:hint="eastAsia"/>
                <w:sz w:val="21"/>
                <w:lang w:eastAsia="zh-CN"/>
              </w:rPr>
              <w:t>GB</w:t>
            </w:r>
            <w:r w:rsidRPr="00911E26">
              <w:rPr>
                <w:rFonts w:asciiTheme="minorEastAsia" w:hAnsiTheme="minorEastAsia"/>
                <w:sz w:val="21"/>
              </w:rPr>
              <w:t>/T</w:t>
            </w:r>
            <w:r w:rsidRPr="00911E26">
              <w:rPr>
                <w:rFonts w:asciiTheme="minorEastAsia" w:hAnsiTheme="minorEastAsia"/>
                <w:spacing w:val="-1"/>
                <w:sz w:val="21"/>
              </w:rPr>
              <w:t xml:space="preserve"> </w:t>
            </w:r>
            <w:r w:rsidRPr="00911E26">
              <w:rPr>
                <w:rFonts w:asciiTheme="minorEastAsia" w:hAnsiTheme="minorEastAsia" w:hint="eastAsia"/>
                <w:sz w:val="21"/>
                <w:lang w:eastAsia="zh-CN"/>
              </w:rPr>
              <w:t>31888-2015</w:t>
            </w:r>
          </w:p>
        </w:tc>
        <w:tc>
          <w:tcPr>
            <w:tcW w:w="1033"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5C2705">
            <w:pPr>
              <w:jc w:val="center"/>
              <w:rPr>
                <w:rFonts w:asciiTheme="minorEastAsia" w:hAnsiTheme="minorEastAsia"/>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793B47">
            <w:pPr>
              <w:jc w:val="center"/>
              <w:rPr>
                <w:rFonts w:asciiTheme="minorEastAsia" w:hAnsiTheme="minorEastAsia"/>
                <w:sz w:val="18"/>
                <w:szCs w:val="18"/>
                <w:lang w:eastAsia="zh-CN"/>
              </w:rPr>
            </w:pPr>
            <w:proofErr w:type="gramStart"/>
            <w:r w:rsidRPr="00911E26">
              <w:rPr>
                <w:rFonts w:asciiTheme="minorEastAsia" w:hAnsiTheme="minorEastAsia" w:hint="eastAsia"/>
                <w:sz w:val="18"/>
                <w:szCs w:val="18"/>
                <w:lang w:eastAsia="zh-CN"/>
              </w:rPr>
              <w:t>扩项</w:t>
            </w:r>
            <w:proofErr w:type="gramEnd"/>
          </w:p>
        </w:tc>
      </w:tr>
      <w:tr w:rsidR="006A6C0A" w:rsidRPr="00911E26" w:rsidTr="00830F35">
        <w:trPr>
          <w:trHeight w:hRule="exact" w:val="552"/>
        </w:trPr>
        <w:tc>
          <w:tcPr>
            <w:tcW w:w="540"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5C2705">
            <w:pPr>
              <w:pStyle w:val="TableParagraph"/>
              <w:spacing w:before="71"/>
              <w:jc w:val="center"/>
              <w:rPr>
                <w:rFonts w:asciiTheme="minorEastAsia" w:hAnsiTheme="minorEastAsia"/>
                <w:sz w:val="21"/>
                <w:lang w:eastAsia="zh-CN"/>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5C2705">
            <w:pPr>
              <w:pStyle w:val="TableParagraph"/>
              <w:spacing w:before="69"/>
              <w:jc w:val="center"/>
              <w:rPr>
                <w:rFonts w:asciiTheme="minorEastAsia" w:hAnsiTheme="minorEastAsia" w:cs="宋体"/>
                <w:sz w:val="21"/>
                <w:szCs w:val="21"/>
                <w:lang w:eastAsia="zh-CN"/>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jc w:val="center"/>
              <w:rPr>
                <w:rFonts w:ascii="Times New Roman" w:hAnsi="Times New Roman" w:cs="Times New Roman"/>
                <w:sz w:val="21"/>
              </w:rPr>
            </w:pPr>
            <w:r w:rsidRPr="00911E26">
              <w:rPr>
                <w:rFonts w:ascii="Times New Roman" w:hAnsi="Times New Roman" w:cs="Times New Roman"/>
                <w:sz w:val="21"/>
                <w:szCs w:val="21"/>
              </w:rPr>
              <w:t>…</w:t>
            </w:r>
          </w:p>
        </w:tc>
        <w:tc>
          <w:tcPr>
            <w:tcW w:w="1526"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ind w:right="2"/>
              <w:jc w:val="center"/>
              <w:rPr>
                <w:rFonts w:ascii="Times New Roman" w:hAnsi="Times New Roman" w:cs="Times New Roman"/>
                <w:sz w:val="21"/>
                <w:szCs w:val="21"/>
                <w:lang w:eastAsia="zh-CN"/>
              </w:rPr>
            </w:pPr>
            <w:r w:rsidRPr="00911E26">
              <w:rPr>
                <w:rFonts w:ascii="Times New Roman" w:hAnsi="Times New Roman" w:cs="Times New Roman"/>
                <w:sz w:val="21"/>
                <w:szCs w:val="21"/>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jc w:val="center"/>
              <w:rPr>
                <w:rFonts w:ascii="Times New Roman" w:hAnsi="Times New Roman" w:cs="Times New Roman"/>
                <w:sz w:val="21"/>
                <w:lang w:eastAsia="zh-CN"/>
              </w:rPr>
            </w:pPr>
            <w:r w:rsidRPr="00911E26">
              <w:rPr>
                <w:rFonts w:ascii="Times New Roman" w:hAnsi="Times New Roman" w:cs="Times New Roman"/>
                <w:sz w:val="21"/>
                <w:szCs w:val="21"/>
              </w:rPr>
              <w:t>…</w:t>
            </w:r>
          </w:p>
        </w:tc>
        <w:tc>
          <w:tcPr>
            <w:tcW w:w="2936"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jc w:val="center"/>
              <w:rPr>
                <w:rFonts w:ascii="Times New Roman" w:hAnsi="Times New Roman" w:cs="Times New Roman"/>
                <w:sz w:val="21"/>
                <w:szCs w:val="21"/>
                <w:lang w:eastAsia="zh-CN"/>
              </w:rPr>
            </w:pPr>
            <w:r w:rsidRPr="00911E26">
              <w:rPr>
                <w:rFonts w:ascii="Times New Roman" w:hAnsi="Times New Roman" w:cs="Times New Roman"/>
                <w:sz w:val="21"/>
                <w:szCs w:val="21"/>
              </w:rPr>
              <w:t>…</w:t>
            </w:r>
          </w:p>
        </w:tc>
        <w:tc>
          <w:tcPr>
            <w:tcW w:w="1033"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jc w:val="center"/>
              <w:rPr>
                <w:rFonts w:ascii="Times New Roman" w:hAnsi="Times New Roman" w:cs="Times New Roman"/>
                <w:sz w:val="21"/>
                <w:szCs w:val="21"/>
              </w:rPr>
            </w:pPr>
            <w:r w:rsidRPr="00911E26">
              <w:rPr>
                <w:rFonts w:ascii="Times New Roman" w:hAnsi="Times New Roman" w:cs="Times New Roman"/>
                <w:sz w:val="2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jc w:val="center"/>
              <w:rPr>
                <w:rFonts w:asciiTheme="minorEastAsia" w:hAnsiTheme="minorEastAsia"/>
              </w:rPr>
            </w:pPr>
            <w:r w:rsidRPr="00911E26">
              <w:rPr>
                <w:rFonts w:asciiTheme="minorEastAsia" w:hAnsiTheme="minorEastAsia" w:cs="宋体"/>
                <w:sz w:val="21"/>
                <w:szCs w:val="21"/>
              </w:rPr>
              <w:t>…</w:t>
            </w:r>
          </w:p>
        </w:tc>
      </w:tr>
      <w:tr w:rsidR="006A6C0A" w:rsidRPr="00911E26" w:rsidTr="00830F35">
        <w:trPr>
          <w:trHeight w:hRule="exact" w:val="698"/>
        </w:trPr>
        <w:tc>
          <w:tcPr>
            <w:tcW w:w="540"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5C2705">
            <w:pPr>
              <w:pStyle w:val="TableParagraph"/>
              <w:spacing w:before="71"/>
              <w:jc w:val="center"/>
              <w:rPr>
                <w:rFonts w:asciiTheme="minorEastAsia" w:hAnsiTheme="minorEastAsia"/>
                <w:sz w:val="21"/>
                <w:lang w:eastAsia="zh-CN"/>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5C2705">
            <w:pPr>
              <w:pStyle w:val="TableParagraph"/>
              <w:spacing w:before="69"/>
              <w:jc w:val="center"/>
              <w:rPr>
                <w:rFonts w:asciiTheme="minorEastAsia" w:hAnsiTheme="minorEastAsia" w:cs="宋体"/>
                <w:sz w:val="21"/>
                <w:szCs w:val="21"/>
                <w:lang w:eastAsia="zh-CN"/>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jc w:val="center"/>
              <w:rPr>
                <w:rFonts w:ascii="Times New Roman" w:hAnsi="Times New Roman" w:cs="Times New Roman"/>
                <w:sz w:val="21"/>
                <w:szCs w:val="21"/>
                <w:lang w:eastAsia="zh-CN"/>
              </w:rPr>
            </w:pPr>
            <w:r w:rsidRPr="00911E26">
              <w:rPr>
                <w:rFonts w:ascii="Times New Roman" w:hAnsi="Times New Roman" w:cs="Times New Roman" w:hint="eastAsia"/>
                <w:sz w:val="21"/>
                <w:szCs w:val="21"/>
                <w:lang w:eastAsia="zh-CN"/>
              </w:rPr>
              <w:t>3</w:t>
            </w:r>
          </w:p>
        </w:tc>
        <w:tc>
          <w:tcPr>
            <w:tcW w:w="1526"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ind w:right="2"/>
              <w:jc w:val="center"/>
              <w:rPr>
                <w:rFonts w:ascii="Times New Roman" w:hAnsi="Times New Roman" w:cs="Times New Roman"/>
                <w:sz w:val="21"/>
                <w:szCs w:val="21"/>
              </w:rPr>
            </w:pPr>
            <w:r w:rsidRPr="00911E26">
              <w:rPr>
                <w:rFonts w:ascii="Times New Roman" w:hAnsi="Times New Roman" w:cs="Times New Roman"/>
                <w:sz w:val="21"/>
                <w:szCs w:val="21"/>
              </w:rPr>
              <w:t>禁用偶氮染料</w:t>
            </w:r>
          </w:p>
        </w:tc>
        <w:tc>
          <w:tcPr>
            <w:tcW w:w="911"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jc w:val="center"/>
              <w:rPr>
                <w:rFonts w:ascii="Times New Roman" w:hAnsi="Times New Roman" w:cs="Times New Roman"/>
                <w:sz w:val="21"/>
                <w:szCs w:val="21"/>
              </w:rPr>
            </w:pPr>
          </w:p>
        </w:tc>
        <w:tc>
          <w:tcPr>
            <w:tcW w:w="2936"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EB7874">
            <w:pPr>
              <w:pStyle w:val="TableParagraph"/>
              <w:jc w:val="center"/>
              <w:rPr>
                <w:rFonts w:ascii="Times New Roman" w:hAnsi="Times New Roman" w:cs="Times New Roman"/>
                <w:sz w:val="21"/>
                <w:szCs w:val="21"/>
                <w:lang w:eastAsia="zh-CN"/>
              </w:rPr>
            </w:pPr>
            <w:r w:rsidRPr="00911E26">
              <w:rPr>
                <w:rFonts w:ascii="Times New Roman" w:hAnsi="Times New Roman" w:cs="Times New Roman" w:hint="eastAsia"/>
                <w:sz w:val="21"/>
                <w:szCs w:val="21"/>
                <w:lang w:eastAsia="zh-CN"/>
              </w:rPr>
              <w:t>GB/T 17592-201</w:t>
            </w:r>
            <w:r w:rsidR="00EB7874" w:rsidRPr="00911E26">
              <w:rPr>
                <w:rFonts w:ascii="Times New Roman" w:hAnsi="Times New Roman" w:cs="Times New Roman" w:hint="eastAsia"/>
                <w:sz w:val="21"/>
                <w:szCs w:val="21"/>
                <w:lang w:eastAsia="zh-CN"/>
              </w:rPr>
              <w:t>1</w:t>
            </w:r>
          </w:p>
        </w:tc>
        <w:tc>
          <w:tcPr>
            <w:tcW w:w="1033"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jc w:val="center"/>
              <w:rPr>
                <w:rFonts w:ascii="Times New Roman" w:hAnsi="Times New Roman" w:cs="Times New Roman"/>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jc w:val="center"/>
              <w:rPr>
                <w:rFonts w:asciiTheme="minorEastAsia" w:hAnsiTheme="minorEastAsia" w:cs="宋体"/>
                <w:sz w:val="21"/>
                <w:szCs w:val="21"/>
              </w:rPr>
            </w:pPr>
            <w:r w:rsidRPr="00911E26">
              <w:rPr>
                <w:rFonts w:asciiTheme="minorEastAsia" w:hAnsiTheme="minorEastAsia" w:cs="宋体"/>
                <w:sz w:val="21"/>
                <w:szCs w:val="21"/>
              </w:rPr>
              <w:t>扩项</w:t>
            </w:r>
          </w:p>
        </w:tc>
      </w:tr>
      <w:tr w:rsidR="006A6C0A" w:rsidRPr="00911E26" w:rsidTr="00830F35">
        <w:trPr>
          <w:trHeight w:hRule="exact" w:val="698"/>
        </w:trPr>
        <w:tc>
          <w:tcPr>
            <w:tcW w:w="540"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5C2705">
            <w:pPr>
              <w:pStyle w:val="TableParagraph"/>
              <w:spacing w:before="71"/>
              <w:jc w:val="center"/>
              <w:rPr>
                <w:rFonts w:asciiTheme="minorEastAsia" w:hAnsiTheme="minorEastAsia"/>
                <w:sz w:val="21"/>
                <w:lang w:eastAsia="zh-CN"/>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5C2705">
            <w:pPr>
              <w:pStyle w:val="TableParagraph"/>
              <w:spacing w:before="69"/>
              <w:jc w:val="center"/>
              <w:rPr>
                <w:rFonts w:asciiTheme="minorEastAsia" w:hAnsiTheme="minorEastAsia" w:cs="宋体"/>
                <w:sz w:val="21"/>
                <w:szCs w:val="21"/>
                <w:lang w:eastAsia="zh-CN"/>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jc w:val="center"/>
              <w:rPr>
                <w:rFonts w:ascii="Times New Roman" w:hAnsi="Times New Roman" w:cs="Times New Roman"/>
                <w:sz w:val="21"/>
              </w:rPr>
            </w:pPr>
            <w:r w:rsidRPr="00911E26">
              <w:rPr>
                <w:rFonts w:ascii="Times New Roman" w:hAnsi="Times New Roman" w:cs="Times New Roman"/>
                <w:sz w:val="21"/>
                <w:szCs w:val="21"/>
              </w:rPr>
              <w:t>…</w:t>
            </w:r>
          </w:p>
        </w:tc>
        <w:tc>
          <w:tcPr>
            <w:tcW w:w="1526"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ind w:right="2"/>
              <w:jc w:val="center"/>
              <w:rPr>
                <w:rFonts w:ascii="Times New Roman" w:hAnsi="Times New Roman" w:cs="Times New Roman"/>
                <w:sz w:val="21"/>
                <w:szCs w:val="21"/>
                <w:lang w:eastAsia="zh-CN"/>
              </w:rPr>
            </w:pPr>
            <w:r w:rsidRPr="00911E26">
              <w:rPr>
                <w:rFonts w:ascii="Times New Roman" w:hAnsi="Times New Roman" w:cs="Times New Roman"/>
                <w:sz w:val="21"/>
                <w:szCs w:val="21"/>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jc w:val="center"/>
              <w:rPr>
                <w:rFonts w:ascii="Times New Roman" w:hAnsi="Times New Roman" w:cs="Times New Roman"/>
                <w:sz w:val="21"/>
                <w:lang w:eastAsia="zh-CN"/>
              </w:rPr>
            </w:pPr>
            <w:r w:rsidRPr="00911E26">
              <w:rPr>
                <w:rFonts w:ascii="Times New Roman" w:hAnsi="Times New Roman" w:cs="Times New Roman"/>
                <w:sz w:val="21"/>
                <w:szCs w:val="21"/>
              </w:rPr>
              <w:t>…</w:t>
            </w:r>
          </w:p>
        </w:tc>
        <w:tc>
          <w:tcPr>
            <w:tcW w:w="2936"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jc w:val="center"/>
              <w:rPr>
                <w:rFonts w:ascii="Times New Roman" w:hAnsi="Times New Roman" w:cs="Times New Roman"/>
                <w:sz w:val="21"/>
                <w:szCs w:val="21"/>
                <w:lang w:eastAsia="zh-CN"/>
              </w:rPr>
            </w:pPr>
            <w:r w:rsidRPr="00911E26">
              <w:rPr>
                <w:rFonts w:ascii="Times New Roman" w:hAnsi="Times New Roman" w:cs="Times New Roman"/>
                <w:sz w:val="21"/>
                <w:szCs w:val="21"/>
              </w:rPr>
              <w:t>…</w:t>
            </w:r>
          </w:p>
        </w:tc>
        <w:tc>
          <w:tcPr>
            <w:tcW w:w="1033"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pStyle w:val="TableParagraph"/>
              <w:jc w:val="center"/>
              <w:rPr>
                <w:rFonts w:ascii="Times New Roman" w:hAnsi="Times New Roman" w:cs="Times New Roman"/>
                <w:sz w:val="21"/>
                <w:szCs w:val="21"/>
              </w:rPr>
            </w:pPr>
            <w:r w:rsidRPr="00911E26">
              <w:rPr>
                <w:rFonts w:ascii="Times New Roman" w:hAnsi="Times New Roman" w:cs="Times New Roman"/>
                <w:sz w:val="21"/>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A79AD" w:rsidRPr="00911E26" w:rsidRDefault="00EA79AD" w:rsidP="002A4179">
            <w:pPr>
              <w:jc w:val="center"/>
              <w:rPr>
                <w:rFonts w:asciiTheme="minorEastAsia" w:hAnsiTheme="minorEastAsia"/>
              </w:rPr>
            </w:pPr>
            <w:r w:rsidRPr="00911E26">
              <w:rPr>
                <w:rFonts w:asciiTheme="minorEastAsia" w:hAnsiTheme="minorEastAsia" w:cs="宋体"/>
                <w:sz w:val="21"/>
                <w:szCs w:val="21"/>
              </w:rPr>
              <w:t>…</w:t>
            </w:r>
          </w:p>
        </w:tc>
      </w:tr>
    </w:tbl>
    <w:p w:rsidR="001D7AAD" w:rsidRPr="00911E26" w:rsidRDefault="001D7AAD" w:rsidP="001D7AAD">
      <w:pPr>
        <w:spacing w:line="300" w:lineRule="auto"/>
        <w:ind w:firstLineChars="100" w:firstLine="232"/>
        <w:rPr>
          <w:rFonts w:ascii="宋体" w:eastAsia="宋体" w:hAnsi="宋体"/>
          <w:spacing w:val="-8"/>
          <w:sz w:val="24"/>
          <w:szCs w:val="24"/>
          <w:lang w:eastAsia="zh-CN"/>
        </w:rPr>
        <w:sectPr w:rsidR="001D7AAD" w:rsidRPr="00911E26">
          <w:headerReference w:type="default" r:id="rId10"/>
          <w:footerReference w:type="default" r:id="rId11"/>
          <w:pgSz w:w="11910" w:h="16840"/>
          <w:pgMar w:top="1380" w:right="1200" w:bottom="1200" w:left="1480" w:header="882" w:footer="1015" w:gutter="0"/>
          <w:cols w:space="720"/>
        </w:sectPr>
      </w:pPr>
    </w:p>
    <w:p w:rsidR="00D41F98" w:rsidRPr="00911E26" w:rsidRDefault="00D41F98">
      <w:pPr>
        <w:spacing w:before="1"/>
        <w:rPr>
          <w:rFonts w:ascii="宋体" w:eastAsia="宋体" w:hAnsi="宋体" w:cs="宋体"/>
          <w:sz w:val="3"/>
          <w:szCs w:val="3"/>
          <w:lang w:eastAsia="zh-CN"/>
        </w:rPr>
      </w:pPr>
    </w:p>
    <w:p w:rsidR="00D41F98" w:rsidRPr="00911E26" w:rsidRDefault="006660E3">
      <w:pPr>
        <w:spacing w:line="20" w:lineRule="exact"/>
        <w:ind w:left="185"/>
        <w:rPr>
          <w:rFonts w:ascii="宋体" w:eastAsia="宋体" w:hAnsi="宋体" w:cs="宋体"/>
          <w:sz w:val="2"/>
          <w:szCs w:val="2"/>
        </w:rPr>
      </w:pPr>
      <w:r w:rsidRPr="00911E26">
        <w:rPr>
          <w:rFonts w:ascii="宋体" w:eastAsia="宋体" w:hAnsi="宋体" w:cs="宋体"/>
          <w:noProof/>
          <w:sz w:val="2"/>
          <w:szCs w:val="2"/>
          <w:lang w:eastAsia="zh-CN"/>
        </w:rPr>
        <mc:AlternateContent>
          <mc:Choice Requires="wpg">
            <w:drawing>
              <wp:inline distT="0" distB="0" distL="0" distR="0" wp14:anchorId="6626BCE6" wp14:editId="7729BECF">
                <wp:extent cx="5625465" cy="9525"/>
                <wp:effectExtent l="0" t="0" r="3810" b="9525"/>
                <wp:docPr id="3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5465" cy="9525"/>
                          <a:chOff x="0" y="0"/>
                          <a:chExt cx="8859" cy="15"/>
                        </a:xfrm>
                      </wpg:grpSpPr>
                      <wpg:grpSp>
                        <wpg:cNvPr id="32" name="Group 6"/>
                        <wpg:cNvGrpSpPr>
                          <a:grpSpLocks/>
                        </wpg:cNvGrpSpPr>
                        <wpg:grpSpPr bwMode="auto">
                          <a:xfrm>
                            <a:off x="8" y="8"/>
                            <a:ext cx="8844" cy="2"/>
                            <a:chOff x="8" y="8"/>
                            <a:chExt cx="8844" cy="2"/>
                          </a:xfrm>
                        </wpg:grpSpPr>
                        <wps:wsp>
                          <wps:cNvPr id="33" name="Freeform 7"/>
                          <wps:cNvSpPr>
                            <a:spLocks/>
                          </wps:cNvSpPr>
                          <wps:spPr bwMode="auto">
                            <a:xfrm>
                              <a:off x="8" y="8"/>
                              <a:ext cx="8844" cy="2"/>
                            </a:xfrm>
                            <a:custGeom>
                              <a:avLst/>
                              <a:gdLst>
                                <a:gd name="T0" fmla="+- 0 8 8"/>
                                <a:gd name="T1" fmla="*/ T0 w 8844"/>
                                <a:gd name="T2" fmla="+- 0 8852 8"/>
                                <a:gd name="T3" fmla="*/ T2 w 8844"/>
                              </a:gdLst>
                              <a:ahLst/>
                              <a:cxnLst>
                                <a:cxn ang="0">
                                  <a:pos x="T1" y="0"/>
                                </a:cxn>
                                <a:cxn ang="0">
                                  <a:pos x="T3" y="0"/>
                                </a:cxn>
                              </a:cxnLst>
                              <a:rect l="0" t="0" r="r" b="b"/>
                              <a:pathLst>
                                <a:path w="8844">
                                  <a:moveTo>
                                    <a:pt x="0" y="0"/>
                                  </a:moveTo>
                                  <a:lnTo>
                                    <a:pt x="884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442.95pt;height:.75pt;mso-position-horizontal-relative:char;mso-position-vertical-relative:line" coordsize="88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">
                <v:group id="Group 6" o:spid="_x0000_s1027" style="position:absolute;left:8;top:8;width:8844;height:2" coordorigin="8,8" coordsize="88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 o:spid="_x0000_s1028" style="position:absolute;left:8;top:8;width:8844;height:2;visibility:visible;mso-wrap-style:square;v-text-anchor:top" coordsize="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X1cQA&#10;AADbAAAADwAAAGRycy9kb3ducmV2LnhtbESPQWvCQBSE7wX/w/IEb3WjliDRVUSQeigFk6IeH7vP&#10;JJp9G7JbTf+9Wyj0OMzMN8xy3dtG3KnztWMFk3ECglg7U3Op4KvYvc5B+IBssHFMCn7Iw3o1eFli&#10;ZtyDD3TPQykihH2GCqoQ2kxKryuy6MeuJY7exXUWQ5RdKU2Hjwi3jZwmSSot1hwXKmxpW5G+5d9W&#10;wTV927mjzk/F59Skl/PHqdDzd6VGw36zABGoD//hv/beKJjN4P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pV9XEAAAA2wAAAA8AAAAAAAAAAAAAAAAAmAIAAGRycy9k&#10;b3ducmV2LnhtbFBLBQYAAAAABAAEAPUAAACJAwAAAAA=&#10;" path="m,l8844,e" filled="f" strokeweight=".72pt">
                    <v:path arrowok="t" o:connecttype="custom" o:connectlocs="0,0;8844,0" o:connectangles="0,0"/>
                  </v:shape>
                </v:group>
                <w10:anchorlock/>
              </v:group>
            </w:pict>
          </mc:Fallback>
        </mc:AlternateContent>
      </w:r>
    </w:p>
    <w:p w:rsidR="00D41F98" w:rsidRPr="00911E26" w:rsidRDefault="00C4089B">
      <w:pPr>
        <w:pStyle w:val="11"/>
        <w:spacing w:line="293" w:lineRule="exact"/>
        <w:rPr>
          <w:rFonts w:cs="宋体"/>
          <w:b w:val="0"/>
          <w:bCs w:val="0"/>
          <w:lang w:eastAsia="zh-CN"/>
        </w:rPr>
      </w:pPr>
      <w:r w:rsidRPr="00911E26">
        <w:rPr>
          <w:lang w:eastAsia="zh-CN"/>
        </w:rPr>
        <w:t>附录</w:t>
      </w:r>
      <w:r w:rsidRPr="00911E26">
        <w:rPr>
          <w:rFonts w:cs="宋体"/>
          <w:lang w:eastAsia="zh-CN"/>
        </w:rPr>
        <w:t>A</w:t>
      </w:r>
    </w:p>
    <w:p w:rsidR="00D41F98" w:rsidRPr="00911E26" w:rsidRDefault="00C4089B" w:rsidP="00935791">
      <w:pPr>
        <w:pStyle w:val="a3"/>
        <w:spacing w:before="0" w:line="313" w:lineRule="exact"/>
        <w:ind w:left="2693"/>
        <w:rPr>
          <w:i w:val="0"/>
          <w:lang w:eastAsia="zh-CN"/>
        </w:rPr>
      </w:pPr>
      <w:r w:rsidRPr="00911E26">
        <w:rPr>
          <w:i w:val="0"/>
          <w:lang w:eastAsia="zh-CN"/>
        </w:rPr>
        <w:t>不纳入认可范围的纺织领域标准目录</w:t>
      </w:r>
    </w:p>
    <w:tbl>
      <w:tblPr>
        <w:tblStyle w:val="TableNormal"/>
        <w:tblW w:w="0" w:type="auto"/>
        <w:tblInd w:w="108" w:type="dxa"/>
        <w:tblLayout w:type="fixed"/>
        <w:tblLook w:val="01E0" w:firstRow="1" w:lastRow="1" w:firstColumn="1" w:lastColumn="1" w:noHBand="0" w:noVBand="0"/>
      </w:tblPr>
      <w:tblGrid>
        <w:gridCol w:w="658"/>
        <w:gridCol w:w="2544"/>
        <w:gridCol w:w="4350"/>
        <w:gridCol w:w="1487"/>
      </w:tblGrid>
      <w:tr w:rsidR="006A6C0A" w:rsidRPr="00911E26" w:rsidTr="00362BD5">
        <w:trPr>
          <w:trHeight w:hRule="exact" w:val="521"/>
        </w:trPr>
        <w:tc>
          <w:tcPr>
            <w:tcW w:w="65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jc w:val="center"/>
              <w:rPr>
                <w:rFonts w:ascii="宋体" w:eastAsia="宋体" w:hAnsi="宋体" w:cs="宋体"/>
              </w:rPr>
            </w:pPr>
            <w:r w:rsidRPr="00911E26">
              <w:rPr>
                <w:rFonts w:ascii="宋体" w:eastAsia="宋体" w:hAnsi="宋体" w:cs="宋体"/>
              </w:rPr>
              <w:t>序号</w:t>
            </w:r>
          </w:p>
        </w:tc>
        <w:tc>
          <w:tcPr>
            <w:tcW w:w="2544"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ind w:right="2"/>
              <w:jc w:val="center"/>
              <w:rPr>
                <w:rFonts w:ascii="宋体" w:eastAsia="宋体" w:hAnsi="宋体" w:cs="宋体"/>
              </w:rPr>
            </w:pPr>
            <w:r w:rsidRPr="00911E26">
              <w:rPr>
                <w:rFonts w:ascii="宋体" w:eastAsia="宋体" w:hAnsi="宋体" w:cs="宋体"/>
              </w:rPr>
              <w:t>标准编号</w:t>
            </w:r>
          </w:p>
        </w:tc>
        <w:tc>
          <w:tcPr>
            <w:tcW w:w="4350"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jc w:val="center"/>
              <w:rPr>
                <w:rFonts w:ascii="宋体" w:eastAsia="宋体" w:hAnsi="宋体" w:cs="宋体"/>
              </w:rPr>
            </w:pPr>
            <w:r w:rsidRPr="00911E26">
              <w:rPr>
                <w:rFonts w:ascii="宋体" w:eastAsia="宋体" w:hAnsi="宋体" w:cs="宋体"/>
              </w:rPr>
              <w:t>标准名称</w:t>
            </w:r>
          </w:p>
        </w:tc>
        <w:tc>
          <w:tcPr>
            <w:tcW w:w="1487"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jc w:val="center"/>
              <w:rPr>
                <w:rFonts w:ascii="宋体" w:eastAsia="宋体" w:hAnsi="宋体" w:cs="宋体"/>
              </w:rPr>
            </w:pPr>
            <w:r w:rsidRPr="00911E26">
              <w:rPr>
                <w:rFonts w:ascii="宋体" w:eastAsia="宋体" w:hAnsi="宋体" w:cs="宋体"/>
              </w:rPr>
              <w:t>不认可原因</w:t>
            </w:r>
          </w:p>
        </w:tc>
      </w:tr>
      <w:tr w:rsidR="006A6C0A" w:rsidRPr="00911E26" w:rsidTr="00362BD5">
        <w:trPr>
          <w:trHeight w:hRule="exact" w:val="331"/>
        </w:trPr>
        <w:tc>
          <w:tcPr>
            <w:tcW w:w="658" w:type="dxa"/>
            <w:tcBorders>
              <w:top w:val="single" w:sz="4" w:space="0" w:color="000000"/>
              <w:left w:val="single" w:sz="4" w:space="0" w:color="000000"/>
              <w:bottom w:val="single" w:sz="4" w:space="0" w:color="000000"/>
              <w:right w:val="single" w:sz="4" w:space="0" w:color="000000"/>
            </w:tcBorders>
            <w:vAlign w:val="center"/>
          </w:tcPr>
          <w:p w:rsidR="00D41F98" w:rsidRPr="00911E26" w:rsidRDefault="00C4089B" w:rsidP="00973CD2">
            <w:pPr>
              <w:pStyle w:val="TableParagraph"/>
              <w:spacing w:line="271" w:lineRule="exact"/>
              <w:jc w:val="center"/>
              <w:rPr>
                <w:rFonts w:ascii="宋体" w:eastAsia="宋体" w:hAnsi="宋体" w:cs="宋体"/>
              </w:rPr>
            </w:pPr>
            <w:r w:rsidRPr="00911E26">
              <w:rPr>
                <w:rFonts w:ascii="宋体"/>
              </w:rPr>
              <w:t>1</w:t>
            </w:r>
          </w:p>
        </w:tc>
        <w:tc>
          <w:tcPr>
            <w:tcW w:w="2544" w:type="dxa"/>
            <w:tcBorders>
              <w:top w:val="single" w:sz="4" w:space="0" w:color="000000"/>
              <w:left w:val="single" w:sz="4" w:space="0" w:color="000000"/>
              <w:bottom w:val="single" w:sz="4" w:space="0" w:color="000000"/>
              <w:right w:val="single" w:sz="4" w:space="0" w:color="000000"/>
            </w:tcBorders>
            <w:vAlign w:val="center"/>
          </w:tcPr>
          <w:p w:rsidR="00D41F98" w:rsidRPr="00911E26" w:rsidRDefault="00C4089B" w:rsidP="00973CD2">
            <w:pPr>
              <w:pStyle w:val="TableParagraph"/>
              <w:spacing w:line="271" w:lineRule="exact"/>
              <w:jc w:val="center"/>
              <w:rPr>
                <w:rFonts w:ascii="宋体" w:eastAsia="宋体" w:hAnsi="宋体" w:cs="宋体"/>
                <w:lang w:eastAsia="zh-CN"/>
              </w:rPr>
            </w:pPr>
            <w:r w:rsidRPr="00911E26">
              <w:rPr>
                <w:rFonts w:ascii="宋体"/>
              </w:rPr>
              <w:t>GB</w:t>
            </w:r>
            <w:r w:rsidR="0073308D" w:rsidRPr="00911E26">
              <w:rPr>
                <w:rFonts w:ascii="宋体" w:hint="eastAsia"/>
                <w:lang w:eastAsia="zh-CN"/>
              </w:rPr>
              <w:t xml:space="preserve">/T </w:t>
            </w:r>
            <w:r w:rsidRPr="00911E26">
              <w:rPr>
                <w:rFonts w:ascii="宋体"/>
              </w:rPr>
              <w:t>179</w:t>
            </w:r>
            <w:r w:rsidR="0093446A" w:rsidRPr="00911E26">
              <w:rPr>
                <w:rFonts w:ascii="宋体" w:hint="eastAsia"/>
                <w:lang w:eastAsia="zh-CN"/>
              </w:rPr>
              <w:t>7</w:t>
            </w:r>
            <w:r w:rsidRPr="00911E26">
              <w:rPr>
                <w:rFonts w:ascii="宋体"/>
              </w:rPr>
              <w:t>-</w:t>
            </w:r>
            <w:r w:rsidR="0093446A" w:rsidRPr="00911E26">
              <w:rPr>
                <w:rFonts w:ascii="宋体" w:hint="eastAsia"/>
                <w:lang w:eastAsia="zh-CN"/>
              </w:rPr>
              <w:t>2008</w:t>
            </w:r>
          </w:p>
        </w:tc>
        <w:tc>
          <w:tcPr>
            <w:tcW w:w="4350" w:type="dxa"/>
            <w:tcBorders>
              <w:top w:val="single" w:sz="4" w:space="0" w:color="000000"/>
              <w:left w:val="single" w:sz="4" w:space="0" w:color="000000"/>
              <w:bottom w:val="single" w:sz="4" w:space="0" w:color="000000"/>
              <w:right w:val="single" w:sz="4" w:space="0" w:color="000000"/>
            </w:tcBorders>
          </w:tcPr>
          <w:p w:rsidR="00D41F98" w:rsidRPr="00911E26" w:rsidRDefault="00C4089B" w:rsidP="0073308D">
            <w:pPr>
              <w:pStyle w:val="TableParagraph"/>
              <w:spacing w:line="271" w:lineRule="exact"/>
              <w:ind w:right="2"/>
              <w:jc w:val="center"/>
              <w:rPr>
                <w:rFonts w:ascii="宋体" w:eastAsia="宋体" w:hAnsi="宋体" w:cs="宋体"/>
              </w:rPr>
            </w:pPr>
            <w:r w:rsidRPr="00911E26">
              <w:rPr>
                <w:rFonts w:ascii="宋体" w:eastAsia="宋体" w:hAnsi="宋体" w:cs="宋体"/>
              </w:rPr>
              <w:t>生丝</w:t>
            </w:r>
          </w:p>
        </w:tc>
        <w:tc>
          <w:tcPr>
            <w:tcW w:w="1487"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line="271"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334"/>
        </w:trPr>
        <w:tc>
          <w:tcPr>
            <w:tcW w:w="658"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jc w:val="center"/>
              <w:rPr>
                <w:rFonts w:ascii="宋体"/>
              </w:rPr>
            </w:pPr>
            <w:r w:rsidRPr="00911E26">
              <w:rPr>
                <w:rFonts w:ascii="宋体"/>
              </w:rPr>
              <w:t>2</w:t>
            </w:r>
          </w:p>
        </w:tc>
        <w:tc>
          <w:tcPr>
            <w:tcW w:w="2544"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jc w:val="center"/>
              <w:rPr>
                <w:rFonts w:ascii="宋体"/>
              </w:rPr>
            </w:pPr>
            <w:r w:rsidRPr="00911E26">
              <w:rPr>
                <w:rFonts w:ascii="宋体"/>
              </w:rPr>
              <w:t>GB</w:t>
            </w:r>
            <w:r w:rsidRPr="003F6058">
              <w:rPr>
                <w:rFonts w:ascii="宋体"/>
              </w:rPr>
              <w:t xml:space="preserve"> </w:t>
            </w:r>
            <w:r w:rsidRPr="00911E26">
              <w:rPr>
                <w:rFonts w:ascii="宋体"/>
              </w:rPr>
              <w:t>6851-2008</w:t>
            </w:r>
          </w:p>
        </w:tc>
        <w:tc>
          <w:tcPr>
            <w:tcW w:w="4350" w:type="dxa"/>
            <w:tcBorders>
              <w:top w:val="single" w:sz="4" w:space="0" w:color="000000"/>
              <w:left w:val="single" w:sz="4" w:space="0" w:color="000000"/>
              <w:bottom w:val="single" w:sz="4" w:space="0" w:color="000000"/>
              <w:right w:val="single" w:sz="4" w:space="0" w:color="000000"/>
            </w:tcBorders>
          </w:tcPr>
          <w:p w:rsidR="00D41F98" w:rsidRPr="003F6058" w:rsidRDefault="00C4089B">
            <w:pPr>
              <w:pStyle w:val="TableParagraph"/>
              <w:spacing w:line="271" w:lineRule="exact"/>
              <w:jc w:val="center"/>
              <w:rPr>
                <w:rFonts w:ascii="宋体"/>
                <w:lang w:eastAsia="zh-CN"/>
              </w:rPr>
            </w:pPr>
            <w:r w:rsidRPr="003F6058">
              <w:rPr>
                <w:rFonts w:ascii="宋体"/>
                <w:lang w:eastAsia="zh-CN"/>
              </w:rPr>
              <w:t>pH基准试剂 定值通则</w:t>
            </w:r>
          </w:p>
        </w:tc>
        <w:tc>
          <w:tcPr>
            <w:tcW w:w="1487" w:type="dxa"/>
            <w:tcBorders>
              <w:top w:val="single" w:sz="4" w:space="0" w:color="000000"/>
              <w:left w:val="single" w:sz="4" w:space="0" w:color="000000"/>
              <w:bottom w:val="single" w:sz="4" w:space="0" w:color="000000"/>
              <w:right w:val="single" w:sz="4" w:space="0" w:color="000000"/>
            </w:tcBorders>
          </w:tcPr>
          <w:p w:rsidR="00D41F98" w:rsidRPr="003F6058" w:rsidRDefault="00C4089B">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331"/>
        </w:trPr>
        <w:tc>
          <w:tcPr>
            <w:tcW w:w="658"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jc w:val="center"/>
              <w:rPr>
                <w:rFonts w:ascii="宋体"/>
              </w:rPr>
            </w:pPr>
            <w:r w:rsidRPr="00911E26">
              <w:rPr>
                <w:rFonts w:ascii="宋体"/>
              </w:rPr>
              <w:t>3</w:t>
            </w:r>
          </w:p>
        </w:tc>
        <w:tc>
          <w:tcPr>
            <w:tcW w:w="2544"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jc w:val="center"/>
              <w:rPr>
                <w:rFonts w:ascii="宋体"/>
              </w:rPr>
            </w:pPr>
            <w:r w:rsidRPr="00911E26">
              <w:rPr>
                <w:rFonts w:ascii="宋体"/>
              </w:rPr>
              <w:t>GB</w:t>
            </w:r>
            <w:r w:rsidR="0073308D" w:rsidRPr="003F6058">
              <w:rPr>
                <w:rFonts w:ascii="宋体" w:hint="eastAsia"/>
              </w:rPr>
              <w:t xml:space="preserve">/T </w:t>
            </w:r>
            <w:r w:rsidRPr="00911E26">
              <w:rPr>
                <w:rFonts w:ascii="宋体"/>
              </w:rPr>
              <w:t>9994-20</w:t>
            </w:r>
            <w:r w:rsidR="007D7A76" w:rsidRPr="00911E26">
              <w:rPr>
                <w:rFonts w:ascii="宋体" w:hint="eastAsia"/>
              </w:rPr>
              <w:t>18</w:t>
            </w:r>
          </w:p>
        </w:tc>
        <w:tc>
          <w:tcPr>
            <w:tcW w:w="4350" w:type="dxa"/>
            <w:tcBorders>
              <w:top w:val="single" w:sz="4" w:space="0" w:color="000000"/>
              <w:left w:val="single" w:sz="4" w:space="0" w:color="000000"/>
              <w:bottom w:val="single" w:sz="4" w:space="0" w:color="000000"/>
              <w:right w:val="single" w:sz="4" w:space="0" w:color="000000"/>
            </w:tcBorders>
          </w:tcPr>
          <w:p w:rsidR="00D41F98" w:rsidRPr="003F6058" w:rsidRDefault="00C4089B">
            <w:pPr>
              <w:pStyle w:val="TableParagraph"/>
              <w:spacing w:line="271" w:lineRule="exact"/>
              <w:jc w:val="center"/>
              <w:rPr>
                <w:rFonts w:ascii="宋体"/>
              </w:rPr>
            </w:pPr>
            <w:r w:rsidRPr="003F6058">
              <w:rPr>
                <w:rFonts w:ascii="宋体"/>
              </w:rPr>
              <w:t>纺织材料公定回潮率</w:t>
            </w:r>
          </w:p>
        </w:tc>
        <w:tc>
          <w:tcPr>
            <w:tcW w:w="1487" w:type="dxa"/>
            <w:tcBorders>
              <w:top w:val="single" w:sz="4" w:space="0" w:color="000000"/>
              <w:left w:val="single" w:sz="4" w:space="0" w:color="000000"/>
              <w:bottom w:val="single" w:sz="4" w:space="0" w:color="000000"/>
              <w:right w:val="single" w:sz="4" w:space="0" w:color="000000"/>
            </w:tcBorders>
          </w:tcPr>
          <w:p w:rsidR="00D41F98" w:rsidRPr="003F6058" w:rsidRDefault="00C4089B">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331"/>
        </w:trPr>
        <w:tc>
          <w:tcPr>
            <w:tcW w:w="658"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jc w:val="center"/>
              <w:rPr>
                <w:rFonts w:ascii="宋体"/>
              </w:rPr>
            </w:pPr>
            <w:r w:rsidRPr="00911E26">
              <w:rPr>
                <w:rFonts w:ascii="宋体"/>
              </w:rPr>
              <w:t>4</w:t>
            </w:r>
          </w:p>
        </w:tc>
        <w:tc>
          <w:tcPr>
            <w:tcW w:w="2544"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jc w:val="center"/>
              <w:rPr>
                <w:rFonts w:ascii="宋体"/>
              </w:rPr>
            </w:pPr>
            <w:r w:rsidRPr="00911E26">
              <w:rPr>
                <w:rFonts w:ascii="宋体"/>
              </w:rPr>
              <w:t>GB</w:t>
            </w:r>
            <w:r w:rsidR="005C6AA6" w:rsidRPr="00911E26">
              <w:rPr>
                <w:rFonts w:ascii="宋体" w:hint="eastAsia"/>
              </w:rPr>
              <w:t>/T</w:t>
            </w:r>
            <w:r w:rsidRPr="003F6058">
              <w:rPr>
                <w:rFonts w:ascii="宋体"/>
              </w:rPr>
              <w:t xml:space="preserve"> </w:t>
            </w:r>
            <w:r w:rsidRPr="00911E26">
              <w:rPr>
                <w:rFonts w:ascii="宋体"/>
              </w:rPr>
              <w:t>19619-2004</w:t>
            </w:r>
          </w:p>
        </w:tc>
        <w:tc>
          <w:tcPr>
            <w:tcW w:w="4350" w:type="dxa"/>
            <w:tcBorders>
              <w:top w:val="single" w:sz="4" w:space="0" w:color="000000"/>
              <w:left w:val="single" w:sz="4" w:space="0" w:color="000000"/>
              <w:bottom w:val="single" w:sz="4" w:space="0" w:color="000000"/>
              <w:right w:val="single" w:sz="4" w:space="0" w:color="000000"/>
            </w:tcBorders>
          </w:tcPr>
          <w:p w:rsidR="00D41F98" w:rsidRPr="003F6058" w:rsidRDefault="00C4089B">
            <w:pPr>
              <w:pStyle w:val="TableParagraph"/>
              <w:spacing w:line="271" w:lineRule="exact"/>
              <w:ind w:right="2"/>
              <w:jc w:val="center"/>
              <w:rPr>
                <w:rFonts w:ascii="宋体"/>
              </w:rPr>
            </w:pPr>
            <w:r w:rsidRPr="003F6058">
              <w:rPr>
                <w:rFonts w:ascii="宋体"/>
              </w:rPr>
              <w:t>纳米材料术语</w:t>
            </w:r>
          </w:p>
        </w:tc>
        <w:tc>
          <w:tcPr>
            <w:tcW w:w="1487" w:type="dxa"/>
            <w:tcBorders>
              <w:top w:val="single" w:sz="4" w:space="0" w:color="000000"/>
              <w:left w:val="single" w:sz="4" w:space="0" w:color="000000"/>
              <w:bottom w:val="single" w:sz="4" w:space="0" w:color="000000"/>
              <w:right w:val="single" w:sz="4" w:space="0" w:color="000000"/>
            </w:tcBorders>
          </w:tcPr>
          <w:p w:rsidR="00D41F98" w:rsidRPr="003F6058" w:rsidRDefault="00C4089B">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34"/>
        </w:trPr>
        <w:tc>
          <w:tcPr>
            <w:tcW w:w="658"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jc w:val="center"/>
              <w:rPr>
                <w:rFonts w:ascii="宋体"/>
              </w:rPr>
            </w:pPr>
            <w:r w:rsidRPr="00911E26">
              <w:rPr>
                <w:rFonts w:ascii="宋体"/>
              </w:rPr>
              <w:t>5</w:t>
            </w:r>
          </w:p>
        </w:tc>
        <w:tc>
          <w:tcPr>
            <w:tcW w:w="2544"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287-1988</w:t>
            </w:r>
          </w:p>
        </w:tc>
        <w:tc>
          <w:tcPr>
            <w:tcW w:w="4350" w:type="dxa"/>
            <w:tcBorders>
              <w:top w:val="single" w:sz="4" w:space="0" w:color="000000"/>
              <w:left w:val="single" w:sz="4" w:space="0" w:color="000000"/>
              <w:bottom w:val="single" w:sz="4" w:space="0" w:color="000000"/>
              <w:right w:val="single" w:sz="4" w:space="0" w:color="000000"/>
            </w:tcBorders>
          </w:tcPr>
          <w:p w:rsidR="00D41F98" w:rsidRPr="003F6058" w:rsidRDefault="00C4089B" w:rsidP="003F6058">
            <w:pPr>
              <w:pStyle w:val="TableParagraph"/>
              <w:spacing w:line="271" w:lineRule="exact"/>
              <w:jc w:val="center"/>
              <w:rPr>
                <w:rFonts w:ascii="宋体"/>
                <w:lang w:eastAsia="zh-CN"/>
              </w:rPr>
            </w:pPr>
            <w:r w:rsidRPr="003F6058">
              <w:rPr>
                <w:rFonts w:ascii="宋体"/>
                <w:lang w:eastAsia="zh-CN"/>
              </w:rPr>
              <w:t>色织布标志和包装（原</w:t>
            </w:r>
          </w:p>
          <w:p w:rsidR="00D41F98" w:rsidRPr="003F6058" w:rsidRDefault="00C4089B" w:rsidP="003F6058">
            <w:pPr>
              <w:pStyle w:val="TableParagraph"/>
              <w:spacing w:line="271" w:lineRule="exact"/>
              <w:ind w:right="2"/>
              <w:jc w:val="center"/>
              <w:rPr>
                <w:rFonts w:ascii="宋体"/>
                <w:lang w:eastAsia="zh-CN"/>
              </w:rPr>
            </w:pPr>
            <w:r w:rsidRPr="003F6058">
              <w:rPr>
                <w:rFonts w:ascii="宋体"/>
                <w:lang w:eastAsia="zh-CN"/>
              </w:rPr>
              <w:t>GBn287-1988）</w:t>
            </w:r>
          </w:p>
        </w:tc>
        <w:tc>
          <w:tcPr>
            <w:tcW w:w="1487" w:type="dxa"/>
            <w:tcBorders>
              <w:top w:val="single" w:sz="4" w:space="0" w:color="000000"/>
              <w:left w:val="single" w:sz="4" w:space="0" w:color="000000"/>
              <w:bottom w:val="single" w:sz="4" w:space="0" w:color="000000"/>
              <w:right w:val="single" w:sz="4" w:space="0" w:color="000000"/>
            </w:tcBorders>
          </w:tcPr>
          <w:p w:rsidR="00D41F98" w:rsidRPr="003F6058" w:rsidRDefault="00C4089B"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46"/>
        </w:trPr>
        <w:tc>
          <w:tcPr>
            <w:tcW w:w="658"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jc w:val="center"/>
              <w:rPr>
                <w:rFonts w:ascii="宋体"/>
              </w:rPr>
            </w:pPr>
            <w:r w:rsidRPr="00911E26">
              <w:rPr>
                <w:rFonts w:ascii="宋体"/>
              </w:rPr>
              <w:t>6</w:t>
            </w:r>
          </w:p>
        </w:tc>
        <w:tc>
          <w:tcPr>
            <w:tcW w:w="2544"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730-2008</w:t>
            </w:r>
          </w:p>
        </w:tc>
        <w:tc>
          <w:tcPr>
            <w:tcW w:w="4350" w:type="dxa"/>
            <w:tcBorders>
              <w:top w:val="single" w:sz="4" w:space="0" w:color="000000"/>
              <w:left w:val="single" w:sz="4" w:space="0" w:color="000000"/>
              <w:bottom w:val="single" w:sz="4" w:space="0" w:color="000000"/>
              <w:right w:val="single" w:sz="4" w:space="0" w:color="000000"/>
            </w:tcBorders>
          </w:tcPr>
          <w:p w:rsidR="00D41F98" w:rsidRPr="003F6058" w:rsidRDefault="00C4089B" w:rsidP="003F6058">
            <w:pPr>
              <w:pStyle w:val="TableParagraph"/>
              <w:spacing w:line="271" w:lineRule="exact"/>
              <w:ind w:right="5"/>
              <w:jc w:val="center"/>
              <w:rPr>
                <w:rFonts w:ascii="宋体"/>
                <w:lang w:eastAsia="zh-CN"/>
              </w:rPr>
            </w:pPr>
            <w:r w:rsidRPr="003F6058">
              <w:rPr>
                <w:rFonts w:ascii="宋体"/>
                <w:lang w:eastAsia="zh-CN"/>
              </w:rPr>
              <w:t>纺织品 色牢度试验 蓝色羊毛标样</w:t>
            </w:r>
          </w:p>
          <w:p w:rsidR="00D41F98" w:rsidRPr="003F6058" w:rsidRDefault="00C4089B" w:rsidP="003F6058">
            <w:pPr>
              <w:pStyle w:val="TableParagraph"/>
              <w:spacing w:line="271" w:lineRule="exact"/>
              <w:jc w:val="center"/>
              <w:rPr>
                <w:rFonts w:ascii="宋体"/>
              </w:rPr>
            </w:pPr>
            <w:r w:rsidRPr="003F6058">
              <w:rPr>
                <w:rFonts w:ascii="宋体"/>
              </w:rPr>
              <w:t>(1～7)级的品质控制</w:t>
            </w:r>
          </w:p>
        </w:tc>
        <w:tc>
          <w:tcPr>
            <w:tcW w:w="1487" w:type="dxa"/>
            <w:tcBorders>
              <w:top w:val="single" w:sz="4" w:space="0" w:color="000000"/>
              <w:left w:val="single" w:sz="4" w:space="0" w:color="000000"/>
              <w:bottom w:val="single" w:sz="4" w:space="0" w:color="000000"/>
              <w:right w:val="single" w:sz="4" w:space="0" w:color="000000"/>
            </w:tcBorders>
          </w:tcPr>
          <w:p w:rsidR="00D41F98" w:rsidRPr="003F6058" w:rsidRDefault="00C4089B" w:rsidP="003F6058">
            <w:pPr>
              <w:pStyle w:val="TableParagraph"/>
              <w:spacing w:line="271" w:lineRule="exact"/>
              <w:jc w:val="center"/>
              <w:rPr>
                <w:rFonts w:ascii="宋体"/>
              </w:rPr>
            </w:pPr>
            <w:r w:rsidRPr="003F6058">
              <w:rPr>
                <w:rFonts w:ascii="宋体"/>
              </w:rPr>
              <w:t>标准物质要求</w:t>
            </w:r>
          </w:p>
        </w:tc>
      </w:tr>
      <w:tr w:rsidR="006A6C0A" w:rsidRPr="00911E26" w:rsidTr="00362BD5">
        <w:trPr>
          <w:trHeight w:hRule="exact" w:val="331"/>
        </w:trPr>
        <w:tc>
          <w:tcPr>
            <w:tcW w:w="658"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jc w:val="center"/>
              <w:rPr>
                <w:rFonts w:ascii="宋体"/>
              </w:rPr>
            </w:pPr>
            <w:r w:rsidRPr="00911E26">
              <w:rPr>
                <w:rFonts w:ascii="宋体"/>
              </w:rPr>
              <w:t>7</w:t>
            </w:r>
          </w:p>
        </w:tc>
        <w:tc>
          <w:tcPr>
            <w:tcW w:w="2544"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731-2008</w:t>
            </w:r>
          </w:p>
        </w:tc>
        <w:tc>
          <w:tcPr>
            <w:tcW w:w="4350" w:type="dxa"/>
            <w:tcBorders>
              <w:top w:val="single" w:sz="4" w:space="0" w:color="000000"/>
              <w:left w:val="single" w:sz="4" w:space="0" w:color="000000"/>
              <w:bottom w:val="single" w:sz="4" w:space="0" w:color="000000"/>
              <w:right w:val="single" w:sz="4" w:space="0" w:color="000000"/>
            </w:tcBorders>
          </w:tcPr>
          <w:p w:rsidR="00D41F98" w:rsidRPr="003F6058" w:rsidRDefault="00C4089B" w:rsidP="0073308D">
            <w:pPr>
              <w:pStyle w:val="TableParagraph"/>
              <w:spacing w:line="271" w:lineRule="exact"/>
              <w:jc w:val="center"/>
              <w:rPr>
                <w:rFonts w:ascii="宋体"/>
              </w:rPr>
            </w:pPr>
            <w:r w:rsidRPr="003F6058">
              <w:rPr>
                <w:rFonts w:ascii="宋体"/>
              </w:rPr>
              <w:t>黄麻布</w:t>
            </w:r>
            <w:r w:rsidR="0073308D" w:rsidRPr="003F6058">
              <w:rPr>
                <w:rFonts w:ascii="宋体" w:hint="eastAsia"/>
              </w:rPr>
              <w:t>和麻袋</w:t>
            </w:r>
          </w:p>
        </w:tc>
        <w:tc>
          <w:tcPr>
            <w:tcW w:w="1487"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0B469A">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417"/>
        </w:trPr>
        <w:tc>
          <w:tcPr>
            <w:tcW w:w="658"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jc w:val="center"/>
              <w:rPr>
                <w:rFonts w:ascii="宋体"/>
              </w:rPr>
            </w:pPr>
            <w:r w:rsidRPr="00911E26">
              <w:rPr>
                <w:rFonts w:ascii="宋体"/>
              </w:rPr>
              <w:t>8</w:t>
            </w:r>
          </w:p>
        </w:tc>
        <w:tc>
          <w:tcPr>
            <w:tcW w:w="2544"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93446A" w:rsidP="00973CD2">
            <w:pPr>
              <w:pStyle w:val="TableParagraph"/>
              <w:spacing w:line="271" w:lineRule="exact"/>
              <w:jc w:val="center"/>
              <w:rPr>
                <w:rFonts w:ascii="宋体"/>
              </w:rPr>
            </w:pPr>
            <w:r w:rsidRPr="00911E26">
              <w:rPr>
                <w:rFonts w:ascii="宋体" w:hint="eastAsia"/>
              </w:rPr>
              <w:t>GB/T731-2008</w:t>
            </w:r>
          </w:p>
        </w:tc>
        <w:tc>
          <w:tcPr>
            <w:tcW w:w="4350"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73308D">
            <w:pPr>
              <w:pStyle w:val="TableParagraph"/>
              <w:spacing w:line="271" w:lineRule="exact"/>
              <w:jc w:val="center"/>
              <w:rPr>
                <w:rFonts w:ascii="宋体"/>
              </w:rPr>
            </w:pPr>
            <w:r w:rsidRPr="003F6058">
              <w:rPr>
                <w:rFonts w:ascii="宋体"/>
              </w:rPr>
              <w:t>黄麻麻布的分等规定</w:t>
            </w:r>
          </w:p>
        </w:tc>
        <w:tc>
          <w:tcPr>
            <w:tcW w:w="1487"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73308D">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46"/>
        </w:trPr>
        <w:tc>
          <w:tcPr>
            <w:tcW w:w="658"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jc w:val="center"/>
              <w:rPr>
                <w:rFonts w:ascii="宋体"/>
              </w:rPr>
            </w:pPr>
            <w:r w:rsidRPr="00911E26">
              <w:rPr>
                <w:rFonts w:ascii="宋体"/>
              </w:rPr>
              <w:t>9</w:t>
            </w:r>
          </w:p>
        </w:tc>
        <w:tc>
          <w:tcPr>
            <w:tcW w:w="2544"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ind w:right="2"/>
              <w:jc w:val="center"/>
              <w:rPr>
                <w:rFonts w:ascii="宋体"/>
              </w:rPr>
            </w:pPr>
            <w:r w:rsidRPr="00911E26">
              <w:rPr>
                <w:rFonts w:ascii="宋体"/>
              </w:rPr>
              <w:t>GB/T 3291.1-1997</w:t>
            </w:r>
          </w:p>
        </w:tc>
        <w:tc>
          <w:tcPr>
            <w:tcW w:w="4350" w:type="dxa"/>
            <w:tcBorders>
              <w:top w:val="single" w:sz="4" w:space="0" w:color="000000"/>
              <w:left w:val="single" w:sz="4" w:space="0" w:color="000000"/>
              <w:bottom w:val="single" w:sz="4" w:space="0" w:color="000000"/>
              <w:right w:val="single" w:sz="4" w:space="0" w:color="000000"/>
            </w:tcBorders>
          </w:tcPr>
          <w:p w:rsidR="00D41F98" w:rsidRPr="003F6058" w:rsidRDefault="00C4089B" w:rsidP="003F6058">
            <w:pPr>
              <w:pStyle w:val="TableParagraph"/>
              <w:spacing w:line="271" w:lineRule="exact"/>
              <w:ind w:right="2"/>
              <w:jc w:val="center"/>
              <w:rPr>
                <w:rFonts w:ascii="宋体"/>
                <w:lang w:eastAsia="zh-CN"/>
              </w:rPr>
            </w:pPr>
            <w:r w:rsidRPr="003F6058">
              <w:rPr>
                <w:rFonts w:ascii="宋体"/>
                <w:lang w:eastAsia="zh-CN"/>
              </w:rPr>
              <w:t>纺织 纺织材料性能和试验术语 第</w:t>
            </w:r>
          </w:p>
          <w:p w:rsidR="00D41F98" w:rsidRPr="003F6058" w:rsidRDefault="00C4089B" w:rsidP="003F6058">
            <w:pPr>
              <w:pStyle w:val="TableParagraph"/>
              <w:spacing w:line="271" w:lineRule="exact"/>
              <w:jc w:val="center"/>
              <w:rPr>
                <w:rFonts w:ascii="宋体"/>
              </w:rPr>
            </w:pPr>
            <w:r w:rsidRPr="003F6058">
              <w:rPr>
                <w:rFonts w:ascii="宋体"/>
              </w:rPr>
              <w:t>1部分：纤维和纱线</w:t>
            </w:r>
          </w:p>
        </w:tc>
        <w:tc>
          <w:tcPr>
            <w:tcW w:w="1487"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34"/>
        </w:trPr>
        <w:tc>
          <w:tcPr>
            <w:tcW w:w="658"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jc w:val="center"/>
              <w:rPr>
                <w:rFonts w:ascii="宋体"/>
              </w:rPr>
            </w:pPr>
            <w:r w:rsidRPr="00911E26">
              <w:rPr>
                <w:rFonts w:ascii="宋体"/>
              </w:rPr>
              <w:t>10</w:t>
            </w:r>
          </w:p>
        </w:tc>
        <w:tc>
          <w:tcPr>
            <w:tcW w:w="2544"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ind w:right="2"/>
              <w:jc w:val="center"/>
              <w:rPr>
                <w:rFonts w:ascii="宋体"/>
              </w:rPr>
            </w:pPr>
            <w:r w:rsidRPr="00911E26">
              <w:rPr>
                <w:rFonts w:ascii="宋体"/>
              </w:rPr>
              <w:t>GB/T 3291.2-1997</w:t>
            </w:r>
          </w:p>
        </w:tc>
        <w:tc>
          <w:tcPr>
            <w:tcW w:w="4350" w:type="dxa"/>
            <w:tcBorders>
              <w:top w:val="single" w:sz="4" w:space="0" w:color="000000"/>
              <w:left w:val="single" w:sz="4" w:space="0" w:color="000000"/>
              <w:bottom w:val="single" w:sz="4" w:space="0" w:color="000000"/>
              <w:right w:val="single" w:sz="4" w:space="0" w:color="000000"/>
            </w:tcBorders>
          </w:tcPr>
          <w:p w:rsidR="00D41F98" w:rsidRPr="003F6058" w:rsidRDefault="00C4089B" w:rsidP="003F6058">
            <w:pPr>
              <w:pStyle w:val="TableParagraph"/>
              <w:spacing w:line="271" w:lineRule="exact"/>
              <w:ind w:right="2"/>
              <w:jc w:val="center"/>
              <w:rPr>
                <w:rFonts w:ascii="宋体"/>
                <w:lang w:eastAsia="zh-CN"/>
              </w:rPr>
            </w:pPr>
            <w:r w:rsidRPr="003F6058">
              <w:rPr>
                <w:rFonts w:ascii="宋体"/>
                <w:lang w:eastAsia="zh-CN"/>
              </w:rPr>
              <w:t>纺织 纺织材料性能和试验术语 第</w:t>
            </w:r>
          </w:p>
          <w:p w:rsidR="00D41F98" w:rsidRPr="003F6058" w:rsidRDefault="00C4089B" w:rsidP="003F6058">
            <w:pPr>
              <w:pStyle w:val="TableParagraph"/>
              <w:spacing w:line="271" w:lineRule="exact"/>
              <w:ind w:right="2"/>
              <w:jc w:val="center"/>
              <w:rPr>
                <w:rFonts w:ascii="宋体"/>
              </w:rPr>
            </w:pPr>
            <w:r w:rsidRPr="003F6058">
              <w:rPr>
                <w:rFonts w:ascii="宋体"/>
              </w:rPr>
              <w:t>2部分：织物</w:t>
            </w:r>
          </w:p>
        </w:tc>
        <w:tc>
          <w:tcPr>
            <w:tcW w:w="1487"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34"/>
        </w:trPr>
        <w:tc>
          <w:tcPr>
            <w:tcW w:w="658"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jc w:val="center"/>
              <w:rPr>
                <w:rFonts w:ascii="宋体"/>
              </w:rPr>
            </w:pPr>
            <w:r w:rsidRPr="00911E26">
              <w:rPr>
                <w:rFonts w:ascii="宋体"/>
              </w:rPr>
              <w:t>11</w:t>
            </w:r>
          </w:p>
        </w:tc>
        <w:tc>
          <w:tcPr>
            <w:tcW w:w="2544"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ind w:right="2"/>
              <w:jc w:val="center"/>
              <w:rPr>
                <w:rFonts w:ascii="宋体"/>
              </w:rPr>
            </w:pPr>
            <w:r w:rsidRPr="00911E26">
              <w:rPr>
                <w:rFonts w:ascii="宋体"/>
              </w:rPr>
              <w:t>GB/T 3291.3-1997</w:t>
            </w:r>
          </w:p>
        </w:tc>
        <w:tc>
          <w:tcPr>
            <w:tcW w:w="4350" w:type="dxa"/>
            <w:tcBorders>
              <w:top w:val="single" w:sz="4" w:space="0" w:color="000000"/>
              <w:left w:val="single" w:sz="4" w:space="0" w:color="000000"/>
              <w:bottom w:val="single" w:sz="4" w:space="0" w:color="000000"/>
              <w:right w:val="single" w:sz="4" w:space="0" w:color="000000"/>
            </w:tcBorders>
          </w:tcPr>
          <w:p w:rsidR="00D41F98" w:rsidRPr="003F6058" w:rsidRDefault="00C4089B" w:rsidP="003F6058">
            <w:pPr>
              <w:pStyle w:val="TableParagraph"/>
              <w:spacing w:line="271" w:lineRule="exact"/>
              <w:ind w:right="2"/>
              <w:jc w:val="center"/>
              <w:rPr>
                <w:rFonts w:ascii="宋体"/>
                <w:lang w:eastAsia="zh-CN"/>
              </w:rPr>
            </w:pPr>
            <w:r w:rsidRPr="003F6058">
              <w:rPr>
                <w:rFonts w:ascii="宋体"/>
                <w:lang w:eastAsia="zh-CN"/>
              </w:rPr>
              <w:t>纺织 纺织材料性能和试验术语 第</w:t>
            </w:r>
          </w:p>
          <w:p w:rsidR="00D41F98" w:rsidRPr="003F6058" w:rsidRDefault="00C4089B" w:rsidP="003F6058">
            <w:pPr>
              <w:pStyle w:val="TableParagraph"/>
              <w:spacing w:line="271" w:lineRule="exact"/>
              <w:ind w:right="2"/>
              <w:jc w:val="center"/>
              <w:rPr>
                <w:rFonts w:ascii="宋体"/>
              </w:rPr>
            </w:pPr>
            <w:r w:rsidRPr="003F6058">
              <w:rPr>
                <w:rFonts w:ascii="宋体"/>
              </w:rPr>
              <w:t>3部分：通用</w:t>
            </w:r>
          </w:p>
        </w:tc>
        <w:tc>
          <w:tcPr>
            <w:tcW w:w="1487"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331"/>
        </w:trPr>
        <w:tc>
          <w:tcPr>
            <w:tcW w:w="658"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jc w:val="center"/>
              <w:rPr>
                <w:rFonts w:ascii="宋体"/>
              </w:rPr>
            </w:pPr>
            <w:r w:rsidRPr="00911E26">
              <w:rPr>
                <w:rFonts w:ascii="宋体"/>
              </w:rPr>
              <w:t>12</w:t>
            </w:r>
          </w:p>
        </w:tc>
        <w:tc>
          <w:tcPr>
            <w:tcW w:w="2544"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ind w:right="2"/>
              <w:jc w:val="center"/>
              <w:rPr>
                <w:rFonts w:ascii="宋体"/>
              </w:rPr>
            </w:pPr>
            <w:r w:rsidRPr="00911E26">
              <w:rPr>
                <w:rFonts w:ascii="宋体"/>
              </w:rPr>
              <w:t>GB/T 3899.1-2007</w:t>
            </w:r>
          </w:p>
        </w:tc>
        <w:tc>
          <w:tcPr>
            <w:tcW w:w="4350" w:type="dxa"/>
            <w:tcBorders>
              <w:top w:val="single" w:sz="4" w:space="0" w:color="000000"/>
              <w:left w:val="single" w:sz="4" w:space="0" w:color="000000"/>
              <w:bottom w:val="single" w:sz="4" w:space="0" w:color="000000"/>
              <w:right w:val="single" w:sz="4" w:space="0" w:color="000000"/>
            </w:tcBorders>
          </w:tcPr>
          <w:p w:rsidR="00D41F98" w:rsidRPr="003F6058" w:rsidRDefault="00C4089B">
            <w:pPr>
              <w:pStyle w:val="TableParagraph"/>
              <w:spacing w:line="271" w:lineRule="exact"/>
              <w:ind w:right="2"/>
              <w:jc w:val="center"/>
              <w:rPr>
                <w:rFonts w:ascii="宋体"/>
                <w:lang w:eastAsia="zh-CN"/>
              </w:rPr>
            </w:pPr>
            <w:r w:rsidRPr="003F6058">
              <w:rPr>
                <w:rFonts w:ascii="宋体"/>
                <w:lang w:eastAsia="zh-CN"/>
              </w:rPr>
              <w:t>纺织品用染料产品 命名原则</w:t>
            </w:r>
          </w:p>
        </w:tc>
        <w:tc>
          <w:tcPr>
            <w:tcW w:w="1487"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0B469A">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334"/>
        </w:trPr>
        <w:tc>
          <w:tcPr>
            <w:tcW w:w="658"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jc w:val="center"/>
              <w:rPr>
                <w:rFonts w:ascii="宋体"/>
              </w:rPr>
            </w:pPr>
            <w:r w:rsidRPr="00911E26">
              <w:rPr>
                <w:rFonts w:ascii="宋体"/>
              </w:rPr>
              <w:t>13</w:t>
            </w:r>
          </w:p>
        </w:tc>
        <w:tc>
          <w:tcPr>
            <w:tcW w:w="2544"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ind w:right="2"/>
              <w:jc w:val="center"/>
              <w:rPr>
                <w:rFonts w:ascii="宋体"/>
              </w:rPr>
            </w:pPr>
            <w:r w:rsidRPr="00911E26">
              <w:rPr>
                <w:rFonts w:ascii="宋体"/>
              </w:rPr>
              <w:t>GB/T 3899.2-2007</w:t>
            </w:r>
          </w:p>
        </w:tc>
        <w:tc>
          <w:tcPr>
            <w:tcW w:w="4350" w:type="dxa"/>
            <w:tcBorders>
              <w:top w:val="single" w:sz="4" w:space="0" w:color="000000"/>
              <w:left w:val="single" w:sz="4" w:space="0" w:color="000000"/>
              <w:bottom w:val="single" w:sz="4" w:space="0" w:color="000000"/>
              <w:right w:val="single" w:sz="4" w:space="0" w:color="000000"/>
            </w:tcBorders>
          </w:tcPr>
          <w:p w:rsidR="00D41F98" w:rsidRPr="003F6058" w:rsidRDefault="00C4089B" w:rsidP="003F6058">
            <w:pPr>
              <w:pStyle w:val="TableParagraph"/>
              <w:spacing w:line="271" w:lineRule="exact"/>
              <w:ind w:right="2"/>
              <w:jc w:val="center"/>
              <w:rPr>
                <w:rFonts w:ascii="宋体"/>
                <w:lang w:eastAsia="zh-CN"/>
              </w:rPr>
            </w:pPr>
            <w:r w:rsidRPr="003F6058">
              <w:rPr>
                <w:rFonts w:ascii="宋体"/>
                <w:lang w:eastAsia="zh-CN"/>
              </w:rPr>
              <w:t>纺织品用染料产品 命名标准色卡</w:t>
            </w:r>
          </w:p>
        </w:tc>
        <w:tc>
          <w:tcPr>
            <w:tcW w:w="1487"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331"/>
        </w:trPr>
        <w:tc>
          <w:tcPr>
            <w:tcW w:w="658"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jc w:val="center"/>
              <w:rPr>
                <w:rFonts w:ascii="宋体"/>
              </w:rPr>
            </w:pPr>
            <w:r w:rsidRPr="00911E26">
              <w:rPr>
                <w:rFonts w:ascii="宋体"/>
              </w:rPr>
              <w:t>14</w:t>
            </w:r>
          </w:p>
        </w:tc>
        <w:tc>
          <w:tcPr>
            <w:tcW w:w="2544"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973CD2">
            <w:pPr>
              <w:pStyle w:val="TableParagraph"/>
              <w:spacing w:line="271" w:lineRule="exact"/>
              <w:ind w:right="2"/>
              <w:jc w:val="center"/>
              <w:rPr>
                <w:rFonts w:ascii="宋体"/>
              </w:rPr>
            </w:pPr>
            <w:r w:rsidRPr="00911E26">
              <w:rPr>
                <w:rFonts w:ascii="宋体"/>
              </w:rPr>
              <w:t>GB/T 4146.1-2009</w:t>
            </w:r>
          </w:p>
        </w:tc>
        <w:tc>
          <w:tcPr>
            <w:tcW w:w="4350" w:type="dxa"/>
            <w:tcBorders>
              <w:top w:val="single" w:sz="4" w:space="0" w:color="000000"/>
              <w:left w:val="single" w:sz="4" w:space="0" w:color="000000"/>
              <w:bottom w:val="single" w:sz="4" w:space="0" w:color="000000"/>
              <w:right w:val="single" w:sz="4" w:space="0" w:color="000000"/>
            </w:tcBorders>
          </w:tcPr>
          <w:p w:rsidR="00D41F98" w:rsidRPr="003F6058" w:rsidRDefault="00C4089B">
            <w:pPr>
              <w:pStyle w:val="TableParagraph"/>
              <w:spacing w:line="271" w:lineRule="exact"/>
              <w:ind w:right="2"/>
              <w:jc w:val="center"/>
              <w:rPr>
                <w:rFonts w:ascii="宋体"/>
                <w:lang w:eastAsia="zh-CN"/>
              </w:rPr>
            </w:pPr>
            <w:r w:rsidRPr="003F6058">
              <w:rPr>
                <w:rFonts w:ascii="宋体"/>
                <w:lang w:eastAsia="zh-CN"/>
              </w:rPr>
              <w:t>纺织品 化学纤维 第1部分：属名</w:t>
            </w:r>
          </w:p>
        </w:tc>
        <w:tc>
          <w:tcPr>
            <w:tcW w:w="1487" w:type="dxa"/>
            <w:tcBorders>
              <w:top w:val="single" w:sz="4" w:space="0" w:color="000000"/>
              <w:left w:val="single" w:sz="4" w:space="0" w:color="000000"/>
              <w:bottom w:val="single" w:sz="4" w:space="0" w:color="000000"/>
              <w:right w:val="single" w:sz="4" w:space="0" w:color="000000"/>
            </w:tcBorders>
            <w:vAlign w:val="center"/>
          </w:tcPr>
          <w:p w:rsidR="00D41F98" w:rsidRPr="003F6058" w:rsidRDefault="00C4089B" w:rsidP="000B469A">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39"/>
        </w:trPr>
        <w:tc>
          <w:tcPr>
            <w:tcW w:w="658" w:type="dxa"/>
            <w:tcBorders>
              <w:top w:val="single" w:sz="4" w:space="0" w:color="000000"/>
              <w:left w:val="single" w:sz="4" w:space="0" w:color="000000"/>
              <w:bottom w:val="single" w:sz="4" w:space="0" w:color="000000"/>
              <w:right w:val="single" w:sz="4" w:space="0" w:color="000000"/>
            </w:tcBorders>
            <w:vAlign w:val="center"/>
          </w:tcPr>
          <w:p w:rsidR="000B469A" w:rsidRPr="003F6058" w:rsidRDefault="000B469A" w:rsidP="00973CD2">
            <w:pPr>
              <w:pStyle w:val="TableParagraph"/>
              <w:spacing w:line="271" w:lineRule="exact"/>
              <w:jc w:val="center"/>
              <w:rPr>
                <w:rFonts w:ascii="宋体"/>
              </w:rPr>
            </w:pPr>
            <w:r w:rsidRPr="00911E26">
              <w:rPr>
                <w:rFonts w:ascii="宋体"/>
              </w:rPr>
              <w:t>15</w:t>
            </w:r>
          </w:p>
        </w:tc>
        <w:tc>
          <w:tcPr>
            <w:tcW w:w="2544" w:type="dxa"/>
            <w:tcBorders>
              <w:top w:val="single" w:sz="4" w:space="0" w:color="000000"/>
              <w:left w:val="single" w:sz="4" w:space="0" w:color="000000"/>
              <w:bottom w:val="single" w:sz="4" w:space="0" w:color="000000"/>
              <w:right w:val="single" w:sz="4" w:space="0" w:color="000000"/>
            </w:tcBorders>
            <w:vAlign w:val="center"/>
          </w:tcPr>
          <w:p w:rsidR="000B469A" w:rsidRPr="00911E26" w:rsidRDefault="000B469A" w:rsidP="00973CD2">
            <w:pPr>
              <w:pStyle w:val="TableParagraph"/>
              <w:spacing w:line="271" w:lineRule="exact"/>
              <w:ind w:right="2"/>
              <w:jc w:val="center"/>
              <w:rPr>
                <w:rFonts w:ascii="宋体"/>
              </w:rPr>
            </w:pPr>
            <w:r w:rsidRPr="00911E26">
              <w:rPr>
                <w:rFonts w:ascii="宋体"/>
              </w:rPr>
              <w:t>GB/T 4146.</w:t>
            </w:r>
            <w:r w:rsidRPr="00911E26">
              <w:rPr>
                <w:rFonts w:ascii="宋体" w:hint="eastAsia"/>
              </w:rPr>
              <w:t>2</w:t>
            </w:r>
            <w:r w:rsidRPr="00911E26">
              <w:rPr>
                <w:rFonts w:ascii="宋体"/>
              </w:rPr>
              <w:t>-201</w:t>
            </w:r>
            <w:r w:rsidRPr="00911E26">
              <w:rPr>
                <w:rFonts w:ascii="宋体" w:hint="eastAsia"/>
              </w:rPr>
              <w:t>7</w:t>
            </w:r>
          </w:p>
        </w:tc>
        <w:tc>
          <w:tcPr>
            <w:tcW w:w="4350" w:type="dxa"/>
            <w:tcBorders>
              <w:top w:val="single" w:sz="4" w:space="0" w:color="000000"/>
              <w:left w:val="single" w:sz="4" w:space="0" w:color="000000"/>
              <w:bottom w:val="single" w:sz="4" w:space="0" w:color="000000"/>
              <w:right w:val="single" w:sz="4" w:space="0" w:color="000000"/>
            </w:tcBorders>
          </w:tcPr>
          <w:p w:rsidR="000B469A" w:rsidRPr="003F6058" w:rsidRDefault="000B469A" w:rsidP="003F6058">
            <w:pPr>
              <w:pStyle w:val="TableParagraph"/>
              <w:spacing w:line="271" w:lineRule="exact"/>
              <w:ind w:right="2"/>
              <w:jc w:val="center"/>
              <w:rPr>
                <w:rFonts w:ascii="宋体"/>
                <w:lang w:eastAsia="zh-CN"/>
              </w:rPr>
            </w:pPr>
            <w:r w:rsidRPr="003F6058">
              <w:rPr>
                <w:rFonts w:ascii="宋体" w:hint="eastAsia"/>
                <w:lang w:eastAsia="zh-CN"/>
              </w:rPr>
              <w:t>GB/T4146.2-2017《纺织品 化学纤维 第 2 部分：产品术语》</w:t>
            </w:r>
          </w:p>
        </w:tc>
        <w:tc>
          <w:tcPr>
            <w:tcW w:w="1487" w:type="dxa"/>
            <w:tcBorders>
              <w:top w:val="single" w:sz="4" w:space="0" w:color="000000"/>
              <w:left w:val="single" w:sz="4" w:space="0" w:color="000000"/>
              <w:bottom w:val="single" w:sz="4" w:space="0" w:color="000000"/>
              <w:right w:val="single" w:sz="4" w:space="0" w:color="000000"/>
            </w:tcBorders>
            <w:vAlign w:val="center"/>
          </w:tcPr>
          <w:p w:rsidR="000B469A" w:rsidRPr="003F6058" w:rsidRDefault="000B469A"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34"/>
        </w:trPr>
        <w:tc>
          <w:tcPr>
            <w:tcW w:w="658" w:type="dxa"/>
            <w:tcBorders>
              <w:top w:val="single" w:sz="4" w:space="0" w:color="000000"/>
              <w:left w:val="single" w:sz="4" w:space="0" w:color="000000"/>
              <w:bottom w:val="single" w:sz="4" w:space="0" w:color="000000"/>
              <w:right w:val="single" w:sz="4" w:space="0" w:color="000000"/>
            </w:tcBorders>
            <w:vAlign w:val="center"/>
          </w:tcPr>
          <w:p w:rsidR="000B469A" w:rsidRPr="003F6058" w:rsidRDefault="000B469A" w:rsidP="00973CD2">
            <w:pPr>
              <w:pStyle w:val="TableParagraph"/>
              <w:spacing w:line="271" w:lineRule="exact"/>
              <w:jc w:val="center"/>
              <w:rPr>
                <w:rFonts w:ascii="宋体"/>
              </w:rPr>
            </w:pPr>
            <w:r w:rsidRPr="00911E26">
              <w:rPr>
                <w:rFonts w:ascii="宋体"/>
              </w:rPr>
              <w:t>16</w:t>
            </w:r>
          </w:p>
        </w:tc>
        <w:tc>
          <w:tcPr>
            <w:tcW w:w="2544" w:type="dxa"/>
            <w:tcBorders>
              <w:top w:val="single" w:sz="4" w:space="0" w:color="000000"/>
              <w:left w:val="single" w:sz="4" w:space="0" w:color="000000"/>
              <w:bottom w:val="single" w:sz="4" w:space="0" w:color="000000"/>
              <w:right w:val="single" w:sz="4" w:space="0" w:color="000000"/>
            </w:tcBorders>
            <w:vAlign w:val="center"/>
          </w:tcPr>
          <w:p w:rsidR="000B469A" w:rsidRPr="003F6058" w:rsidRDefault="000B469A" w:rsidP="00973CD2">
            <w:pPr>
              <w:pStyle w:val="TableParagraph"/>
              <w:spacing w:before="134"/>
              <w:ind w:right="2"/>
              <w:jc w:val="center"/>
              <w:rPr>
                <w:rFonts w:ascii="宋体"/>
              </w:rPr>
            </w:pPr>
            <w:r w:rsidRPr="00911E26">
              <w:rPr>
                <w:rFonts w:ascii="宋体"/>
              </w:rPr>
              <w:t>GB/T 4146.3-2011</w:t>
            </w:r>
          </w:p>
        </w:tc>
        <w:tc>
          <w:tcPr>
            <w:tcW w:w="4350" w:type="dxa"/>
            <w:tcBorders>
              <w:top w:val="single" w:sz="4" w:space="0" w:color="000000"/>
              <w:left w:val="single" w:sz="4" w:space="0" w:color="000000"/>
              <w:bottom w:val="single" w:sz="4" w:space="0" w:color="000000"/>
              <w:right w:val="single" w:sz="4" w:space="0" w:color="000000"/>
            </w:tcBorders>
          </w:tcPr>
          <w:p w:rsidR="000B469A" w:rsidRPr="003F6058" w:rsidRDefault="000B469A">
            <w:pPr>
              <w:pStyle w:val="TableParagraph"/>
              <w:spacing w:line="266" w:lineRule="exact"/>
              <w:jc w:val="center"/>
              <w:rPr>
                <w:rFonts w:ascii="宋体"/>
                <w:lang w:eastAsia="zh-CN"/>
              </w:rPr>
            </w:pPr>
            <w:r w:rsidRPr="003F6058">
              <w:rPr>
                <w:rFonts w:ascii="宋体"/>
                <w:lang w:eastAsia="zh-CN"/>
              </w:rPr>
              <w:t>纺织品 化学纤维 第3部分：检验术</w:t>
            </w:r>
          </w:p>
          <w:p w:rsidR="000B469A" w:rsidRPr="003F6058" w:rsidRDefault="000B469A">
            <w:pPr>
              <w:pStyle w:val="TableParagraph"/>
              <w:spacing w:before="24"/>
              <w:ind w:right="5"/>
              <w:jc w:val="center"/>
              <w:rPr>
                <w:rFonts w:ascii="宋体"/>
              </w:rPr>
            </w:pPr>
            <w:r w:rsidRPr="003F6058">
              <w:rPr>
                <w:rFonts w:ascii="宋体"/>
              </w:rPr>
              <w:t>语</w:t>
            </w:r>
          </w:p>
        </w:tc>
        <w:tc>
          <w:tcPr>
            <w:tcW w:w="1487" w:type="dxa"/>
            <w:tcBorders>
              <w:top w:val="single" w:sz="4" w:space="0" w:color="000000"/>
              <w:left w:val="single" w:sz="4" w:space="0" w:color="000000"/>
              <w:bottom w:val="single" w:sz="4" w:space="0" w:color="000000"/>
              <w:right w:val="single" w:sz="4" w:space="0" w:color="000000"/>
            </w:tcBorders>
            <w:vAlign w:val="center"/>
          </w:tcPr>
          <w:p w:rsidR="000B469A" w:rsidRPr="003F6058" w:rsidRDefault="000B469A" w:rsidP="000B469A">
            <w:pPr>
              <w:pStyle w:val="TableParagraph"/>
              <w:spacing w:before="134"/>
              <w:jc w:val="center"/>
              <w:rPr>
                <w:rFonts w:ascii="宋体"/>
              </w:rPr>
            </w:pPr>
            <w:r w:rsidRPr="003F6058">
              <w:rPr>
                <w:rFonts w:ascii="宋体"/>
              </w:rPr>
              <w:t>非检测标准</w:t>
            </w:r>
          </w:p>
        </w:tc>
      </w:tr>
      <w:tr w:rsidR="006A6C0A" w:rsidRPr="00911E26" w:rsidTr="00362BD5">
        <w:trPr>
          <w:trHeight w:hRule="exact" w:val="334"/>
        </w:trPr>
        <w:tc>
          <w:tcPr>
            <w:tcW w:w="658" w:type="dxa"/>
            <w:tcBorders>
              <w:top w:val="single" w:sz="4" w:space="0" w:color="000000"/>
              <w:left w:val="single" w:sz="4" w:space="0" w:color="000000"/>
              <w:bottom w:val="single" w:sz="4" w:space="0" w:color="000000"/>
              <w:right w:val="single" w:sz="4" w:space="0" w:color="000000"/>
            </w:tcBorders>
            <w:vAlign w:val="center"/>
          </w:tcPr>
          <w:p w:rsidR="0073308D" w:rsidRPr="003F6058" w:rsidRDefault="0073308D" w:rsidP="00973CD2">
            <w:pPr>
              <w:pStyle w:val="TableParagraph"/>
              <w:spacing w:line="271" w:lineRule="exact"/>
              <w:jc w:val="center"/>
              <w:rPr>
                <w:rFonts w:ascii="宋体"/>
              </w:rPr>
            </w:pPr>
            <w:r w:rsidRPr="00911E26">
              <w:rPr>
                <w:rFonts w:ascii="宋体"/>
              </w:rPr>
              <w:t>17</w:t>
            </w:r>
          </w:p>
        </w:tc>
        <w:tc>
          <w:tcPr>
            <w:tcW w:w="2544" w:type="dxa"/>
            <w:tcBorders>
              <w:top w:val="single" w:sz="4" w:space="0" w:color="000000"/>
              <w:left w:val="single" w:sz="4" w:space="0" w:color="000000"/>
              <w:bottom w:val="single" w:sz="4" w:space="0" w:color="000000"/>
              <w:right w:val="single" w:sz="4" w:space="0" w:color="000000"/>
            </w:tcBorders>
            <w:vAlign w:val="center"/>
          </w:tcPr>
          <w:p w:rsidR="0073308D" w:rsidRPr="003F6058" w:rsidRDefault="0073308D" w:rsidP="00973CD2">
            <w:pPr>
              <w:pStyle w:val="TableParagraph"/>
              <w:spacing w:line="271" w:lineRule="exact"/>
              <w:ind w:right="2"/>
              <w:jc w:val="center"/>
              <w:rPr>
                <w:rFonts w:ascii="宋体"/>
              </w:rPr>
            </w:pPr>
            <w:r w:rsidRPr="00911E26">
              <w:rPr>
                <w:rFonts w:ascii="宋体"/>
              </w:rPr>
              <w:t>GB/T 4841.1-2006</w:t>
            </w:r>
          </w:p>
        </w:tc>
        <w:tc>
          <w:tcPr>
            <w:tcW w:w="4350" w:type="dxa"/>
            <w:tcBorders>
              <w:top w:val="single" w:sz="4" w:space="0" w:color="000000"/>
              <w:left w:val="single" w:sz="4" w:space="0" w:color="000000"/>
              <w:bottom w:val="single" w:sz="4" w:space="0" w:color="000000"/>
              <w:right w:val="single" w:sz="4" w:space="0" w:color="000000"/>
            </w:tcBorders>
          </w:tcPr>
          <w:p w:rsidR="0073308D" w:rsidRPr="003F6058" w:rsidRDefault="0073308D" w:rsidP="0073308D">
            <w:pPr>
              <w:pStyle w:val="TableParagraph"/>
              <w:spacing w:line="271" w:lineRule="exact"/>
              <w:ind w:right="5"/>
              <w:jc w:val="center"/>
              <w:rPr>
                <w:rFonts w:ascii="宋体"/>
                <w:lang w:eastAsia="zh-CN"/>
              </w:rPr>
            </w:pPr>
            <w:r w:rsidRPr="003F6058">
              <w:rPr>
                <w:rFonts w:ascii="宋体"/>
                <w:lang w:eastAsia="zh-CN"/>
              </w:rPr>
              <w:t>染料染色标准深度色卡 1/1</w:t>
            </w:r>
          </w:p>
        </w:tc>
        <w:tc>
          <w:tcPr>
            <w:tcW w:w="1487" w:type="dxa"/>
            <w:tcBorders>
              <w:top w:val="single" w:sz="4" w:space="0" w:color="000000"/>
              <w:left w:val="single" w:sz="4" w:space="0" w:color="000000"/>
              <w:bottom w:val="single" w:sz="4" w:space="0" w:color="000000"/>
              <w:right w:val="single" w:sz="4" w:space="0" w:color="000000"/>
            </w:tcBorders>
          </w:tcPr>
          <w:p w:rsidR="0073308D" w:rsidRPr="003F6058" w:rsidRDefault="0073308D" w:rsidP="0073308D">
            <w:pPr>
              <w:pStyle w:val="TableParagraph"/>
              <w:spacing w:line="271" w:lineRule="exact"/>
              <w:jc w:val="center"/>
              <w:rPr>
                <w:rFonts w:ascii="宋体"/>
              </w:rPr>
            </w:pPr>
            <w:r w:rsidRPr="003F6058">
              <w:rPr>
                <w:rFonts w:ascii="宋体"/>
              </w:rPr>
              <w:t>标准物质要求</w:t>
            </w:r>
          </w:p>
        </w:tc>
      </w:tr>
      <w:tr w:rsidR="006A6C0A" w:rsidRPr="00911E26" w:rsidTr="00362BD5">
        <w:trPr>
          <w:trHeight w:hRule="exact" w:val="543"/>
        </w:trPr>
        <w:tc>
          <w:tcPr>
            <w:tcW w:w="658" w:type="dxa"/>
            <w:tcBorders>
              <w:top w:val="single" w:sz="4" w:space="0" w:color="000000"/>
              <w:left w:val="single" w:sz="4" w:space="0" w:color="000000"/>
              <w:bottom w:val="single" w:sz="4" w:space="0" w:color="000000"/>
              <w:right w:val="single" w:sz="4" w:space="0" w:color="000000"/>
            </w:tcBorders>
            <w:vAlign w:val="center"/>
          </w:tcPr>
          <w:p w:rsidR="0073308D" w:rsidRPr="003F6058" w:rsidRDefault="0073308D" w:rsidP="00973CD2">
            <w:pPr>
              <w:pStyle w:val="TableParagraph"/>
              <w:spacing w:line="271" w:lineRule="exact"/>
              <w:jc w:val="center"/>
              <w:rPr>
                <w:rFonts w:ascii="宋体"/>
              </w:rPr>
            </w:pPr>
            <w:r w:rsidRPr="00911E26">
              <w:rPr>
                <w:rFonts w:ascii="宋体"/>
              </w:rPr>
              <w:t>18</w:t>
            </w:r>
          </w:p>
        </w:tc>
        <w:tc>
          <w:tcPr>
            <w:tcW w:w="2544" w:type="dxa"/>
            <w:tcBorders>
              <w:top w:val="single" w:sz="4" w:space="0" w:color="000000"/>
              <w:left w:val="single" w:sz="4" w:space="0" w:color="000000"/>
              <w:bottom w:val="single" w:sz="4" w:space="0" w:color="000000"/>
              <w:right w:val="single" w:sz="4" w:space="0" w:color="000000"/>
            </w:tcBorders>
            <w:vAlign w:val="center"/>
          </w:tcPr>
          <w:p w:rsidR="0073308D" w:rsidRPr="003F6058" w:rsidRDefault="0073308D" w:rsidP="00973CD2">
            <w:pPr>
              <w:pStyle w:val="TableParagraph"/>
              <w:spacing w:line="271" w:lineRule="exact"/>
              <w:ind w:right="2"/>
              <w:jc w:val="center"/>
              <w:rPr>
                <w:rFonts w:ascii="宋体"/>
              </w:rPr>
            </w:pPr>
            <w:r w:rsidRPr="00911E26">
              <w:rPr>
                <w:rFonts w:ascii="宋体"/>
              </w:rPr>
              <w:t>GB/T 4841.2-20</w:t>
            </w:r>
            <w:r w:rsidR="00F92A94" w:rsidRPr="00911E26">
              <w:rPr>
                <w:rFonts w:ascii="宋体" w:hint="eastAsia"/>
              </w:rPr>
              <w:t>06</w:t>
            </w:r>
          </w:p>
        </w:tc>
        <w:tc>
          <w:tcPr>
            <w:tcW w:w="4350" w:type="dxa"/>
            <w:tcBorders>
              <w:top w:val="single" w:sz="4" w:space="0" w:color="000000"/>
              <w:left w:val="single" w:sz="4" w:space="0" w:color="000000"/>
              <w:bottom w:val="single" w:sz="4" w:space="0" w:color="000000"/>
              <w:right w:val="single" w:sz="4" w:space="0" w:color="000000"/>
            </w:tcBorders>
          </w:tcPr>
          <w:p w:rsidR="0073308D" w:rsidRPr="003F6058" w:rsidRDefault="0073308D" w:rsidP="003F6058">
            <w:pPr>
              <w:pStyle w:val="TableParagraph"/>
              <w:spacing w:line="271" w:lineRule="exact"/>
              <w:ind w:right="2"/>
              <w:rPr>
                <w:rFonts w:ascii="宋体"/>
                <w:lang w:eastAsia="zh-CN"/>
              </w:rPr>
            </w:pPr>
            <w:r w:rsidRPr="003F6058">
              <w:rPr>
                <w:rFonts w:ascii="宋体"/>
                <w:lang w:eastAsia="zh-CN"/>
              </w:rPr>
              <w:t>染料染色标准深度色卡</w:t>
            </w:r>
            <w:proofErr w:type="gramStart"/>
            <w:r w:rsidRPr="003F6058">
              <w:rPr>
                <w:rFonts w:ascii="宋体"/>
                <w:lang w:eastAsia="zh-CN"/>
              </w:rPr>
              <w:t>藏青和</w:t>
            </w:r>
            <w:proofErr w:type="gramEnd"/>
            <w:r w:rsidRPr="003F6058">
              <w:rPr>
                <w:rFonts w:ascii="宋体"/>
                <w:lang w:eastAsia="zh-CN"/>
              </w:rPr>
              <w:t>黑</w:t>
            </w:r>
            <w:r w:rsidR="007A3976" w:rsidRPr="003F6058">
              <w:rPr>
                <w:rFonts w:ascii="宋体"/>
                <w:lang w:eastAsia="zh-CN"/>
              </w:rPr>
              <w:t>色</w:t>
            </w:r>
          </w:p>
        </w:tc>
        <w:tc>
          <w:tcPr>
            <w:tcW w:w="1487" w:type="dxa"/>
            <w:tcBorders>
              <w:top w:val="single" w:sz="4" w:space="0" w:color="000000"/>
              <w:left w:val="single" w:sz="4" w:space="0" w:color="000000"/>
              <w:bottom w:val="single" w:sz="4" w:space="0" w:color="000000"/>
              <w:right w:val="single" w:sz="4" w:space="0" w:color="000000"/>
            </w:tcBorders>
          </w:tcPr>
          <w:p w:rsidR="0073308D" w:rsidRPr="003F6058" w:rsidRDefault="0073308D" w:rsidP="003F6058">
            <w:pPr>
              <w:pStyle w:val="TableParagraph"/>
              <w:spacing w:line="271" w:lineRule="exact"/>
              <w:jc w:val="center"/>
              <w:rPr>
                <w:rFonts w:ascii="宋体"/>
              </w:rPr>
            </w:pPr>
            <w:r w:rsidRPr="003F6058">
              <w:rPr>
                <w:rFonts w:ascii="宋体"/>
              </w:rPr>
              <w:t>标准物质要求</w:t>
            </w:r>
          </w:p>
        </w:tc>
      </w:tr>
      <w:tr w:rsidR="006A6C0A" w:rsidRPr="00911E26" w:rsidTr="00362BD5">
        <w:trPr>
          <w:trHeight w:hRule="exact" w:val="634"/>
        </w:trPr>
        <w:tc>
          <w:tcPr>
            <w:tcW w:w="658" w:type="dxa"/>
            <w:tcBorders>
              <w:top w:val="single" w:sz="4" w:space="0" w:color="000000"/>
              <w:left w:val="single" w:sz="4" w:space="0" w:color="000000"/>
              <w:bottom w:val="single" w:sz="4" w:space="0" w:color="000000"/>
              <w:right w:val="single" w:sz="4" w:space="0" w:color="000000"/>
            </w:tcBorders>
            <w:vAlign w:val="center"/>
          </w:tcPr>
          <w:p w:rsidR="0073308D" w:rsidRPr="003F6058" w:rsidRDefault="0073308D" w:rsidP="00973CD2">
            <w:pPr>
              <w:pStyle w:val="TableParagraph"/>
              <w:spacing w:line="271" w:lineRule="exact"/>
              <w:jc w:val="center"/>
              <w:rPr>
                <w:rFonts w:ascii="宋体"/>
              </w:rPr>
            </w:pPr>
            <w:r w:rsidRPr="00911E26">
              <w:rPr>
                <w:rFonts w:ascii="宋体"/>
              </w:rPr>
              <w:t>19</w:t>
            </w:r>
          </w:p>
        </w:tc>
        <w:tc>
          <w:tcPr>
            <w:tcW w:w="2544" w:type="dxa"/>
            <w:tcBorders>
              <w:top w:val="single" w:sz="4" w:space="0" w:color="000000"/>
              <w:left w:val="single" w:sz="4" w:space="0" w:color="000000"/>
              <w:bottom w:val="single" w:sz="4" w:space="0" w:color="000000"/>
              <w:right w:val="single" w:sz="4" w:space="0" w:color="000000"/>
            </w:tcBorders>
            <w:vAlign w:val="center"/>
          </w:tcPr>
          <w:p w:rsidR="0073308D" w:rsidRPr="003F6058" w:rsidRDefault="0073308D" w:rsidP="00973CD2">
            <w:pPr>
              <w:pStyle w:val="TableParagraph"/>
              <w:spacing w:line="271" w:lineRule="exact"/>
              <w:ind w:right="2"/>
              <w:jc w:val="center"/>
              <w:rPr>
                <w:rFonts w:ascii="宋体"/>
              </w:rPr>
            </w:pPr>
            <w:r w:rsidRPr="00911E26">
              <w:rPr>
                <w:rFonts w:ascii="宋体"/>
              </w:rPr>
              <w:t>GB/T 4841.3-2006</w:t>
            </w:r>
          </w:p>
        </w:tc>
        <w:tc>
          <w:tcPr>
            <w:tcW w:w="4350" w:type="dxa"/>
            <w:tcBorders>
              <w:top w:val="single" w:sz="4" w:space="0" w:color="000000"/>
              <w:left w:val="single" w:sz="4" w:space="0" w:color="000000"/>
              <w:bottom w:val="single" w:sz="4" w:space="0" w:color="000000"/>
              <w:right w:val="single" w:sz="4" w:space="0" w:color="000000"/>
            </w:tcBorders>
          </w:tcPr>
          <w:p w:rsidR="0073308D" w:rsidRPr="003F6058" w:rsidRDefault="0073308D" w:rsidP="003F6058">
            <w:pPr>
              <w:pStyle w:val="TableParagraph"/>
              <w:spacing w:line="271" w:lineRule="exact"/>
              <w:jc w:val="center"/>
              <w:rPr>
                <w:rFonts w:ascii="宋体"/>
                <w:lang w:eastAsia="zh-CN"/>
              </w:rPr>
            </w:pPr>
            <w:r w:rsidRPr="003F6058">
              <w:rPr>
                <w:rFonts w:ascii="宋体"/>
                <w:lang w:eastAsia="zh-CN"/>
              </w:rPr>
              <w:t>染料染色标准深度色卡2/1、1/3、</w:t>
            </w:r>
          </w:p>
          <w:p w:rsidR="0073308D" w:rsidRPr="003F6058" w:rsidRDefault="0073308D" w:rsidP="003F6058">
            <w:pPr>
              <w:pStyle w:val="TableParagraph"/>
              <w:spacing w:line="271" w:lineRule="exact"/>
              <w:ind w:right="2"/>
              <w:jc w:val="center"/>
              <w:rPr>
                <w:rFonts w:ascii="宋体"/>
              </w:rPr>
            </w:pPr>
            <w:r w:rsidRPr="003F6058">
              <w:rPr>
                <w:rFonts w:ascii="宋体"/>
              </w:rPr>
              <w:t>1/6、1/12、1/25</w:t>
            </w:r>
          </w:p>
        </w:tc>
        <w:tc>
          <w:tcPr>
            <w:tcW w:w="1487" w:type="dxa"/>
            <w:tcBorders>
              <w:top w:val="single" w:sz="4" w:space="0" w:color="000000"/>
              <w:left w:val="single" w:sz="4" w:space="0" w:color="000000"/>
              <w:bottom w:val="single" w:sz="4" w:space="0" w:color="000000"/>
              <w:right w:val="single" w:sz="4" w:space="0" w:color="000000"/>
            </w:tcBorders>
          </w:tcPr>
          <w:p w:rsidR="0073308D" w:rsidRPr="003F6058" w:rsidRDefault="0073308D" w:rsidP="003F6058">
            <w:pPr>
              <w:pStyle w:val="TableParagraph"/>
              <w:spacing w:line="271" w:lineRule="exact"/>
              <w:jc w:val="center"/>
              <w:rPr>
                <w:rFonts w:ascii="宋体"/>
              </w:rPr>
            </w:pPr>
            <w:r w:rsidRPr="003F6058">
              <w:rPr>
                <w:rFonts w:ascii="宋体"/>
              </w:rPr>
              <w:t>标准物质要求</w:t>
            </w:r>
          </w:p>
        </w:tc>
      </w:tr>
      <w:tr w:rsidR="006A6C0A" w:rsidRPr="00911E26" w:rsidTr="00362BD5">
        <w:trPr>
          <w:trHeight w:hRule="exact" w:val="345"/>
        </w:trPr>
        <w:tc>
          <w:tcPr>
            <w:tcW w:w="658"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973CD2">
            <w:pPr>
              <w:pStyle w:val="TableParagraph"/>
              <w:spacing w:line="271" w:lineRule="exact"/>
              <w:jc w:val="center"/>
              <w:rPr>
                <w:rFonts w:ascii="宋体"/>
              </w:rPr>
            </w:pPr>
            <w:r w:rsidRPr="00911E26">
              <w:rPr>
                <w:rFonts w:ascii="宋体"/>
              </w:rPr>
              <w:t>20</w:t>
            </w:r>
          </w:p>
        </w:tc>
        <w:tc>
          <w:tcPr>
            <w:tcW w:w="2544"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4856-1993</w:t>
            </w:r>
          </w:p>
        </w:tc>
        <w:tc>
          <w:tcPr>
            <w:tcW w:w="4350"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73308D">
            <w:pPr>
              <w:pStyle w:val="TableParagraph"/>
              <w:spacing w:line="271" w:lineRule="exact"/>
              <w:ind w:right="2"/>
              <w:jc w:val="center"/>
              <w:rPr>
                <w:rFonts w:ascii="宋体"/>
              </w:rPr>
            </w:pPr>
            <w:r w:rsidRPr="003F6058">
              <w:rPr>
                <w:rFonts w:ascii="宋体"/>
              </w:rPr>
              <w:t>针棉织品包装</w:t>
            </w:r>
          </w:p>
        </w:tc>
        <w:tc>
          <w:tcPr>
            <w:tcW w:w="1487"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73308D">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423"/>
        </w:trPr>
        <w:tc>
          <w:tcPr>
            <w:tcW w:w="658"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973CD2">
            <w:pPr>
              <w:pStyle w:val="TableParagraph"/>
              <w:spacing w:line="271" w:lineRule="exact"/>
              <w:jc w:val="center"/>
              <w:rPr>
                <w:rFonts w:ascii="宋体"/>
              </w:rPr>
            </w:pPr>
            <w:r w:rsidRPr="00911E26">
              <w:rPr>
                <w:rFonts w:ascii="宋体"/>
              </w:rPr>
              <w:t>21</w:t>
            </w:r>
          </w:p>
        </w:tc>
        <w:tc>
          <w:tcPr>
            <w:tcW w:w="2544"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5196-2008</w:t>
            </w:r>
          </w:p>
        </w:tc>
        <w:tc>
          <w:tcPr>
            <w:tcW w:w="4350"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73308D">
            <w:pPr>
              <w:pStyle w:val="TableParagraph"/>
              <w:spacing w:line="271" w:lineRule="exact"/>
              <w:jc w:val="center"/>
              <w:rPr>
                <w:rFonts w:ascii="宋体"/>
                <w:lang w:eastAsia="zh-CN"/>
              </w:rPr>
            </w:pPr>
            <w:r w:rsidRPr="003F6058">
              <w:rPr>
                <w:rFonts w:ascii="宋体"/>
                <w:lang w:eastAsia="zh-CN"/>
              </w:rPr>
              <w:t>绳索 鉴别用的颜色标记</w:t>
            </w:r>
          </w:p>
        </w:tc>
        <w:tc>
          <w:tcPr>
            <w:tcW w:w="1487"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73308D">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331"/>
        </w:trPr>
        <w:tc>
          <w:tcPr>
            <w:tcW w:w="658"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973CD2">
            <w:pPr>
              <w:pStyle w:val="TableParagraph"/>
              <w:spacing w:line="271" w:lineRule="exact"/>
              <w:jc w:val="center"/>
              <w:rPr>
                <w:rFonts w:ascii="宋体"/>
              </w:rPr>
            </w:pPr>
            <w:r w:rsidRPr="00911E26">
              <w:rPr>
                <w:rFonts w:ascii="宋体"/>
              </w:rPr>
              <w:t>22</w:t>
            </w:r>
          </w:p>
        </w:tc>
        <w:tc>
          <w:tcPr>
            <w:tcW w:w="2544"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5698-2001</w:t>
            </w:r>
          </w:p>
        </w:tc>
        <w:tc>
          <w:tcPr>
            <w:tcW w:w="4350" w:type="dxa"/>
            <w:tcBorders>
              <w:top w:val="single" w:sz="4" w:space="0" w:color="000000"/>
              <w:left w:val="single" w:sz="4" w:space="0" w:color="000000"/>
              <w:bottom w:val="single" w:sz="4" w:space="0" w:color="000000"/>
              <w:right w:val="single" w:sz="4" w:space="0" w:color="000000"/>
            </w:tcBorders>
          </w:tcPr>
          <w:p w:rsidR="007A3976" w:rsidRPr="003F6058" w:rsidRDefault="007A3976" w:rsidP="0073308D">
            <w:pPr>
              <w:pStyle w:val="TableParagraph"/>
              <w:spacing w:line="271" w:lineRule="exact"/>
              <w:jc w:val="center"/>
              <w:rPr>
                <w:rFonts w:ascii="宋体"/>
              </w:rPr>
            </w:pPr>
            <w:r w:rsidRPr="003F6058">
              <w:rPr>
                <w:rFonts w:ascii="宋体"/>
              </w:rPr>
              <w:t>颜色术语</w:t>
            </w:r>
          </w:p>
        </w:tc>
        <w:tc>
          <w:tcPr>
            <w:tcW w:w="1487" w:type="dxa"/>
            <w:tcBorders>
              <w:top w:val="single" w:sz="4" w:space="0" w:color="000000"/>
              <w:left w:val="single" w:sz="4" w:space="0" w:color="000000"/>
              <w:bottom w:val="single" w:sz="4" w:space="0" w:color="000000"/>
              <w:right w:val="single" w:sz="4" w:space="0" w:color="000000"/>
            </w:tcBorders>
          </w:tcPr>
          <w:p w:rsidR="007A3976" w:rsidRPr="003F6058" w:rsidRDefault="007A3976" w:rsidP="0073308D">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331"/>
        </w:trPr>
        <w:tc>
          <w:tcPr>
            <w:tcW w:w="658"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973CD2">
            <w:pPr>
              <w:pStyle w:val="TableParagraph"/>
              <w:spacing w:line="271" w:lineRule="exact"/>
              <w:jc w:val="center"/>
              <w:rPr>
                <w:rFonts w:ascii="宋体"/>
              </w:rPr>
            </w:pPr>
            <w:r w:rsidRPr="00911E26">
              <w:rPr>
                <w:rFonts w:ascii="宋体"/>
              </w:rPr>
              <w:t>23</w:t>
            </w:r>
          </w:p>
        </w:tc>
        <w:tc>
          <w:tcPr>
            <w:tcW w:w="2544"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5705-</w:t>
            </w:r>
            <w:r w:rsidRPr="00911E26">
              <w:rPr>
                <w:rFonts w:ascii="宋体" w:hint="eastAsia"/>
              </w:rPr>
              <w:t>2018</w:t>
            </w:r>
          </w:p>
        </w:tc>
        <w:tc>
          <w:tcPr>
            <w:tcW w:w="4350" w:type="dxa"/>
            <w:tcBorders>
              <w:top w:val="single" w:sz="4" w:space="0" w:color="000000"/>
              <w:left w:val="single" w:sz="4" w:space="0" w:color="000000"/>
              <w:bottom w:val="single" w:sz="4" w:space="0" w:color="000000"/>
              <w:right w:val="single" w:sz="4" w:space="0" w:color="000000"/>
            </w:tcBorders>
          </w:tcPr>
          <w:p w:rsidR="007A3976" w:rsidRPr="003F6058" w:rsidRDefault="007A3976" w:rsidP="0073308D">
            <w:pPr>
              <w:pStyle w:val="TableParagraph"/>
              <w:spacing w:line="271" w:lineRule="exact"/>
              <w:ind w:right="2"/>
              <w:jc w:val="center"/>
              <w:rPr>
                <w:rFonts w:ascii="宋体"/>
                <w:lang w:eastAsia="zh-CN"/>
              </w:rPr>
            </w:pPr>
            <w:r w:rsidRPr="003F6058">
              <w:rPr>
                <w:rFonts w:ascii="宋体"/>
                <w:lang w:eastAsia="zh-CN"/>
              </w:rPr>
              <w:t>纺织</w:t>
            </w:r>
            <w:r w:rsidRPr="003F6058">
              <w:rPr>
                <w:rFonts w:ascii="宋体" w:hint="eastAsia"/>
                <w:lang w:eastAsia="zh-CN"/>
              </w:rPr>
              <w:t>品 棉纺织产品</w:t>
            </w:r>
            <w:r w:rsidRPr="003F6058">
              <w:rPr>
                <w:rFonts w:ascii="宋体"/>
                <w:lang w:eastAsia="zh-CN"/>
              </w:rPr>
              <w:t>术语</w:t>
            </w:r>
          </w:p>
        </w:tc>
        <w:tc>
          <w:tcPr>
            <w:tcW w:w="1487" w:type="dxa"/>
            <w:tcBorders>
              <w:top w:val="single" w:sz="4" w:space="0" w:color="000000"/>
              <w:left w:val="single" w:sz="4" w:space="0" w:color="000000"/>
              <w:bottom w:val="single" w:sz="4" w:space="0" w:color="000000"/>
              <w:right w:val="single" w:sz="4" w:space="0" w:color="000000"/>
            </w:tcBorders>
          </w:tcPr>
          <w:p w:rsidR="007A3976" w:rsidRPr="003F6058" w:rsidRDefault="007A3976" w:rsidP="0073308D">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334"/>
        </w:trPr>
        <w:tc>
          <w:tcPr>
            <w:tcW w:w="658"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973CD2">
            <w:pPr>
              <w:pStyle w:val="TableParagraph"/>
              <w:spacing w:line="271" w:lineRule="exact"/>
              <w:jc w:val="center"/>
              <w:rPr>
                <w:rFonts w:ascii="宋体"/>
              </w:rPr>
            </w:pPr>
            <w:r w:rsidRPr="00911E26">
              <w:rPr>
                <w:rFonts w:ascii="宋体"/>
              </w:rPr>
              <w:t>24</w:t>
            </w:r>
          </w:p>
        </w:tc>
        <w:tc>
          <w:tcPr>
            <w:tcW w:w="2544"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5706-</w:t>
            </w:r>
            <w:r w:rsidRPr="00911E26">
              <w:rPr>
                <w:rFonts w:ascii="宋体" w:hint="eastAsia"/>
              </w:rPr>
              <w:t>2018</w:t>
            </w:r>
          </w:p>
        </w:tc>
        <w:tc>
          <w:tcPr>
            <w:tcW w:w="4350" w:type="dxa"/>
            <w:tcBorders>
              <w:top w:val="single" w:sz="4" w:space="0" w:color="000000"/>
              <w:left w:val="single" w:sz="4" w:space="0" w:color="000000"/>
              <w:bottom w:val="single" w:sz="4" w:space="0" w:color="000000"/>
              <w:right w:val="single" w:sz="4" w:space="0" w:color="000000"/>
            </w:tcBorders>
          </w:tcPr>
          <w:p w:rsidR="007A3976" w:rsidRPr="003F6058" w:rsidRDefault="007A3976" w:rsidP="0073308D">
            <w:pPr>
              <w:pStyle w:val="TableParagraph"/>
              <w:spacing w:line="271" w:lineRule="exact"/>
              <w:ind w:right="2"/>
              <w:jc w:val="center"/>
              <w:rPr>
                <w:rFonts w:ascii="宋体"/>
              </w:rPr>
            </w:pPr>
            <w:r w:rsidRPr="003F6058">
              <w:rPr>
                <w:rFonts w:ascii="宋体"/>
              </w:rPr>
              <w:t>纺织</w:t>
            </w:r>
            <w:r w:rsidRPr="003F6058">
              <w:rPr>
                <w:rFonts w:ascii="宋体" w:hint="eastAsia"/>
              </w:rPr>
              <w:t>品 毛纺织品</w:t>
            </w:r>
            <w:r w:rsidRPr="003F6058">
              <w:rPr>
                <w:rFonts w:ascii="宋体"/>
              </w:rPr>
              <w:t>术语</w:t>
            </w:r>
          </w:p>
        </w:tc>
        <w:tc>
          <w:tcPr>
            <w:tcW w:w="1487" w:type="dxa"/>
            <w:tcBorders>
              <w:top w:val="single" w:sz="4" w:space="0" w:color="000000"/>
              <w:left w:val="single" w:sz="4" w:space="0" w:color="000000"/>
              <w:bottom w:val="single" w:sz="4" w:space="0" w:color="000000"/>
              <w:right w:val="single" w:sz="4" w:space="0" w:color="000000"/>
            </w:tcBorders>
          </w:tcPr>
          <w:p w:rsidR="007A3976" w:rsidRPr="003F6058" w:rsidRDefault="007A3976" w:rsidP="0073308D">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331"/>
        </w:trPr>
        <w:tc>
          <w:tcPr>
            <w:tcW w:w="658"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973CD2">
            <w:pPr>
              <w:pStyle w:val="TableParagraph"/>
              <w:spacing w:line="271" w:lineRule="exact"/>
              <w:jc w:val="center"/>
              <w:rPr>
                <w:rFonts w:ascii="宋体"/>
              </w:rPr>
            </w:pPr>
            <w:r w:rsidRPr="00911E26">
              <w:rPr>
                <w:rFonts w:ascii="宋体"/>
              </w:rPr>
              <w:t>25</w:t>
            </w:r>
          </w:p>
        </w:tc>
        <w:tc>
          <w:tcPr>
            <w:tcW w:w="2544"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5707-</w:t>
            </w:r>
            <w:r w:rsidRPr="00911E26">
              <w:rPr>
                <w:rFonts w:ascii="宋体" w:hint="eastAsia"/>
              </w:rPr>
              <w:t>2018</w:t>
            </w:r>
          </w:p>
        </w:tc>
        <w:tc>
          <w:tcPr>
            <w:tcW w:w="4350" w:type="dxa"/>
            <w:tcBorders>
              <w:top w:val="single" w:sz="4" w:space="0" w:color="000000"/>
              <w:left w:val="single" w:sz="4" w:space="0" w:color="000000"/>
              <w:bottom w:val="single" w:sz="4" w:space="0" w:color="000000"/>
              <w:right w:val="single" w:sz="4" w:space="0" w:color="000000"/>
            </w:tcBorders>
          </w:tcPr>
          <w:p w:rsidR="007A3976" w:rsidRPr="003F6058" w:rsidRDefault="007A3976" w:rsidP="0073308D">
            <w:pPr>
              <w:pStyle w:val="TableParagraph"/>
              <w:spacing w:line="271" w:lineRule="exact"/>
              <w:jc w:val="center"/>
              <w:rPr>
                <w:rFonts w:ascii="宋体"/>
              </w:rPr>
            </w:pPr>
            <w:r w:rsidRPr="003F6058">
              <w:rPr>
                <w:rFonts w:ascii="宋体"/>
              </w:rPr>
              <w:t>纺织</w:t>
            </w:r>
            <w:r w:rsidRPr="003F6058">
              <w:rPr>
                <w:rFonts w:ascii="宋体" w:hint="eastAsia"/>
              </w:rPr>
              <w:t>品 麻纺织品</w:t>
            </w:r>
            <w:r w:rsidRPr="003F6058">
              <w:rPr>
                <w:rFonts w:ascii="宋体"/>
              </w:rPr>
              <w:t>术语</w:t>
            </w:r>
          </w:p>
        </w:tc>
        <w:tc>
          <w:tcPr>
            <w:tcW w:w="1487" w:type="dxa"/>
            <w:tcBorders>
              <w:top w:val="single" w:sz="4" w:space="0" w:color="000000"/>
              <w:left w:val="single" w:sz="4" w:space="0" w:color="000000"/>
              <w:bottom w:val="single" w:sz="4" w:space="0" w:color="000000"/>
              <w:right w:val="single" w:sz="4" w:space="0" w:color="000000"/>
            </w:tcBorders>
          </w:tcPr>
          <w:p w:rsidR="007A3976" w:rsidRPr="003F6058" w:rsidRDefault="007A3976" w:rsidP="0073308D">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331"/>
        </w:trPr>
        <w:tc>
          <w:tcPr>
            <w:tcW w:w="658"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973CD2">
            <w:pPr>
              <w:pStyle w:val="TableParagraph"/>
              <w:spacing w:line="271" w:lineRule="exact"/>
              <w:jc w:val="center"/>
              <w:rPr>
                <w:rFonts w:ascii="宋体"/>
              </w:rPr>
            </w:pPr>
            <w:r w:rsidRPr="00911E26">
              <w:rPr>
                <w:rFonts w:ascii="宋体"/>
              </w:rPr>
              <w:t>26</w:t>
            </w:r>
          </w:p>
        </w:tc>
        <w:tc>
          <w:tcPr>
            <w:tcW w:w="2544"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5708-2001</w:t>
            </w:r>
          </w:p>
        </w:tc>
        <w:tc>
          <w:tcPr>
            <w:tcW w:w="4350" w:type="dxa"/>
            <w:tcBorders>
              <w:top w:val="single" w:sz="4" w:space="0" w:color="000000"/>
              <w:left w:val="single" w:sz="4" w:space="0" w:color="000000"/>
              <w:bottom w:val="single" w:sz="4" w:space="0" w:color="000000"/>
              <w:right w:val="single" w:sz="4" w:space="0" w:color="000000"/>
            </w:tcBorders>
          </w:tcPr>
          <w:p w:rsidR="007A3976" w:rsidRPr="003F6058" w:rsidRDefault="007A3976" w:rsidP="0073308D">
            <w:pPr>
              <w:pStyle w:val="TableParagraph"/>
              <w:tabs>
                <w:tab w:val="left" w:pos="880"/>
                <w:tab w:val="left" w:pos="1871"/>
              </w:tabs>
              <w:spacing w:line="271" w:lineRule="exact"/>
              <w:jc w:val="center"/>
              <w:rPr>
                <w:rFonts w:ascii="宋体"/>
              </w:rPr>
            </w:pPr>
            <w:r w:rsidRPr="003F6058">
              <w:rPr>
                <w:rFonts w:ascii="宋体"/>
              </w:rPr>
              <w:t>纺织品</w:t>
            </w:r>
            <w:r w:rsidRPr="003F6058">
              <w:rPr>
                <w:rFonts w:ascii="宋体"/>
              </w:rPr>
              <w:tab/>
              <w:t>针织</w:t>
            </w:r>
            <w:r w:rsidRPr="003F6058">
              <w:rPr>
                <w:rFonts w:ascii="宋体" w:hint="eastAsia"/>
              </w:rPr>
              <w:t>品</w:t>
            </w:r>
            <w:r w:rsidRPr="003F6058">
              <w:rPr>
                <w:rFonts w:ascii="宋体"/>
              </w:rPr>
              <w:tab/>
              <w:t>术语</w:t>
            </w:r>
          </w:p>
        </w:tc>
        <w:tc>
          <w:tcPr>
            <w:tcW w:w="1487" w:type="dxa"/>
            <w:tcBorders>
              <w:top w:val="single" w:sz="4" w:space="0" w:color="000000"/>
              <w:left w:val="single" w:sz="4" w:space="0" w:color="000000"/>
              <w:bottom w:val="single" w:sz="4" w:space="0" w:color="000000"/>
              <w:right w:val="single" w:sz="4" w:space="0" w:color="000000"/>
            </w:tcBorders>
          </w:tcPr>
          <w:p w:rsidR="007A3976" w:rsidRPr="003F6058" w:rsidRDefault="007A3976" w:rsidP="0073308D">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334"/>
        </w:trPr>
        <w:tc>
          <w:tcPr>
            <w:tcW w:w="658"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973CD2">
            <w:pPr>
              <w:pStyle w:val="TableParagraph"/>
              <w:spacing w:line="271" w:lineRule="exact"/>
              <w:jc w:val="center"/>
              <w:rPr>
                <w:rFonts w:ascii="宋体"/>
              </w:rPr>
            </w:pPr>
            <w:r w:rsidRPr="00911E26">
              <w:rPr>
                <w:rFonts w:ascii="宋体"/>
              </w:rPr>
              <w:t>27</w:t>
            </w:r>
          </w:p>
        </w:tc>
        <w:tc>
          <w:tcPr>
            <w:tcW w:w="2544"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5709-1997</w:t>
            </w:r>
          </w:p>
        </w:tc>
        <w:tc>
          <w:tcPr>
            <w:tcW w:w="4350" w:type="dxa"/>
            <w:tcBorders>
              <w:top w:val="single" w:sz="4" w:space="0" w:color="000000"/>
              <w:left w:val="single" w:sz="4" w:space="0" w:color="000000"/>
              <w:bottom w:val="single" w:sz="4" w:space="0" w:color="000000"/>
              <w:right w:val="single" w:sz="4" w:space="0" w:color="000000"/>
            </w:tcBorders>
          </w:tcPr>
          <w:p w:rsidR="007A3976" w:rsidRPr="003F6058" w:rsidRDefault="007A3976" w:rsidP="0073308D">
            <w:pPr>
              <w:pStyle w:val="TableParagraph"/>
              <w:spacing w:line="271" w:lineRule="exact"/>
              <w:jc w:val="center"/>
              <w:rPr>
                <w:rFonts w:ascii="宋体"/>
              </w:rPr>
            </w:pPr>
            <w:r w:rsidRPr="003F6058">
              <w:rPr>
                <w:rFonts w:ascii="宋体"/>
              </w:rPr>
              <w:t>纺织品 非织造布 术语</w:t>
            </w:r>
          </w:p>
        </w:tc>
        <w:tc>
          <w:tcPr>
            <w:tcW w:w="1487" w:type="dxa"/>
            <w:tcBorders>
              <w:top w:val="single" w:sz="4" w:space="0" w:color="000000"/>
              <w:left w:val="single" w:sz="4" w:space="0" w:color="000000"/>
              <w:bottom w:val="single" w:sz="4" w:space="0" w:color="000000"/>
              <w:right w:val="single" w:sz="4" w:space="0" w:color="000000"/>
            </w:tcBorders>
          </w:tcPr>
          <w:p w:rsidR="007A3976" w:rsidRPr="003F6058" w:rsidRDefault="007A3976" w:rsidP="0073308D">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331"/>
        </w:trPr>
        <w:tc>
          <w:tcPr>
            <w:tcW w:w="658"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973CD2">
            <w:pPr>
              <w:pStyle w:val="TableParagraph"/>
              <w:spacing w:line="271" w:lineRule="exact"/>
              <w:jc w:val="center"/>
              <w:rPr>
                <w:rFonts w:ascii="宋体"/>
              </w:rPr>
            </w:pPr>
            <w:r w:rsidRPr="00911E26">
              <w:rPr>
                <w:rFonts w:ascii="宋体"/>
              </w:rPr>
              <w:t>28</w:t>
            </w:r>
          </w:p>
        </w:tc>
        <w:tc>
          <w:tcPr>
            <w:tcW w:w="2544"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6529-2008</w:t>
            </w:r>
          </w:p>
        </w:tc>
        <w:tc>
          <w:tcPr>
            <w:tcW w:w="4350" w:type="dxa"/>
            <w:tcBorders>
              <w:top w:val="single" w:sz="4" w:space="0" w:color="000000"/>
              <w:left w:val="single" w:sz="4" w:space="0" w:color="000000"/>
              <w:bottom w:val="single" w:sz="4" w:space="0" w:color="000000"/>
              <w:right w:val="single" w:sz="4" w:space="0" w:color="000000"/>
            </w:tcBorders>
          </w:tcPr>
          <w:p w:rsidR="007A3976" w:rsidRPr="003F6058" w:rsidRDefault="007A3976" w:rsidP="0073308D">
            <w:pPr>
              <w:pStyle w:val="TableParagraph"/>
              <w:spacing w:line="271" w:lineRule="exact"/>
              <w:ind w:right="2"/>
              <w:jc w:val="center"/>
              <w:rPr>
                <w:rFonts w:ascii="宋体"/>
                <w:lang w:eastAsia="zh-CN"/>
              </w:rPr>
            </w:pPr>
            <w:r w:rsidRPr="003F6058">
              <w:rPr>
                <w:rFonts w:ascii="宋体"/>
                <w:lang w:eastAsia="zh-CN"/>
              </w:rPr>
              <w:t>纺织品 调湿和试验用标准大气</w:t>
            </w:r>
          </w:p>
        </w:tc>
        <w:tc>
          <w:tcPr>
            <w:tcW w:w="1487" w:type="dxa"/>
            <w:tcBorders>
              <w:top w:val="single" w:sz="4" w:space="0" w:color="000000"/>
              <w:left w:val="single" w:sz="4" w:space="0" w:color="000000"/>
              <w:bottom w:val="single" w:sz="4" w:space="0" w:color="000000"/>
              <w:right w:val="single" w:sz="4" w:space="0" w:color="000000"/>
            </w:tcBorders>
          </w:tcPr>
          <w:p w:rsidR="007A3976" w:rsidRPr="003F6058" w:rsidRDefault="007A3976" w:rsidP="0073308D">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331"/>
        </w:trPr>
        <w:tc>
          <w:tcPr>
            <w:tcW w:w="658"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973CD2">
            <w:pPr>
              <w:pStyle w:val="TableParagraph"/>
              <w:spacing w:line="271" w:lineRule="exact"/>
              <w:jc w:val="center"/>
              <w:rPr>
                <w:rFonts w:ascii="宋体"/>
              </w:rPr>
            </w:pPr>
            <w:r w:rsidRPr="003F6058">
              <w:rPr>
                <w:rFonts w:ascii="宋体" w:hint="eastAsia"/>
              </w:rPr>
              <w:t>29</w:t>
            </w:r>
          </w:p>
        </w:tc>
        <w:tc>
          <w:tcPr>
            <w:tcW w:w="2544"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973CD2">
            <w:pPr>
              <w:pStyle w:val="TableParagraph"/>
              <w:spacing w:line="273" w:lineRule="exact"/>
              <w:ind w:left="494"/>
              <w:jc w:val="center"/>
              <w:rPr>
                <w:rFonts w:ascii="宋体"/>
              </w:rPr>
            </w:pPr>
            <w:r w:rsidRPr="00911E26">
              <w:rPr>
                <w:rFonts w:ascii="宋体"/>
              </w:rPr>
              <w:t>GB/T</w:t>
            </w:r>
            <w:r w:rsidRPr="003F6058">
              <w:rPr>
                <w:rFonts w:ascii="宋体"/>
              </w:rPr>
              <w:t xml:space="preserve"> </w:t>
            </w:r>
            <w:r w:rsidRPr="00911E26">
              <w:rPr>
                <w:rFonts w:ascii="宋体"/>
              </w:rPr>
              <w:t>6686-2006</w:t>
            </w:r>
          </w:p>
        </w:tc>
        <w:tc>
          <w:tcPr>
            <w:tcW w:w="4350" w:type="dxa"/>
            <w:tcBorders>
              <w:top w:val="single" w:sz="4" w:space="0" w:color="000000"/>
              <w:left w:val="single" w:sz="4" w:space="0" w:color="000000"/>
              <w:bottom w:val="single" w:sz="4" w:space="0" w:color="000000"/>
              <w:right w:val="single" w:sz="4" w:space="0" w:color="000000"/>
            </w:tcBorders>
          </w:tcPr>
          <w:p w:rsidR="007A3976" w:rsidRPr="003F6058" w:rsidRDefault="007A3976" w:rsidP="0073308D">
            <w:pPr>
              <w:pStyle w:val="TableParagraph"/>
              <w:spacing w:line="273" w:lineRule="exact"/>
              <w:jc w:val="center"/>
              <w:rPr>
                <w:rFonts w:ascii="宋体"/>
              </w:rPr>
            </w:pPr>
            <w:r w:rsidRPr="003F6058">
              <w:rPr>
                <w:rFonts w:ascii="宋体"/>
              </w:rPr>
              <w:t>染料分类</w:t>
            </w:r>
          </w:p>
        </w:tc>
        <w:tc>
          <w:tcPr>
            <w:tcW w:w="1487" w:type="dxa"/>
            <w:tcBorders>
              <w:top w:val="single" w:sz="4" w:space="0" w:color="000000"/>
              <w:left w:val="single" w:sz="4" w:space="0" w:color="000000"/>
              <w:bottom w:val="single" w:sz="4" w:space="0" w:color="000000"/>
              <w:right w:val="single" w:sz="4" w:space="0" w:color="000000"/>
            </w:tcBorders>
          </w:tcPr>
          <w:p w:rsidR="007A3976" w:rsidRPr="003F6058" w:rsidRDefault="007A3976" w:rsidP="0073308D">
            <w:pPr>
              <w:pStyle w:val="TableParagraph"/>
              <w:spacing w:line="273" w:lineRule="exact"/>
              <w:jc w:val="center"/>
              <w:rPr>
                <w:rFonts w:ascii="宋体"/>
              </w:rPr>
            </w:pPr>
            <w:r w:rsidRPr="003F6058">
              <w:rPr>
                <w:rFonts w:ascii="宋体"/>
              </w:rPr>
              <w:t>非检测标准</w:t>
            </w:r>
          </w:p>
        </w:tc>
      </w:tr>
      <w:tr w:rsidR="006A6C0A" w:rsidRPr="00911E26" w:rsidTr="00362BD5">
        <w:trPr>
          <w:trHeight w:hRule="exact" w:val="334"/>
        </w:trPr>
        <w:tc>
          <w:tcPr>
            <w:tcW w:w="658"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973CD2">
            <w:pPr>
              <w:pStyle w:val="TableParagraph"/>
              <w:spacing w:line="271" w:lineRule="exact"/>
              <w:jc w:val="center"/>
              <w:rPr>
                <w:rFonts w:ascii="宋体"/>
              </w:rPr>
            </w:pPr>
            <w:r w:rsidRPr="00911E26">
              <w:rPr>
                <w:rFonts w:ascii="宋体" w:hint="eastAsia"/>
              </w:rPr>
              <w:t>30</w:t>
            </w:r>
          </w:p>
        </w:tc>
        <w:tc>
          <w:tcPr>
            <w:tcW w:w="2544" w:type="dxa"/>
            <w:tcBorders>
              <w:top w:val="single" w:sz="4" w:space="0" w:color="000000"/>
              <w:left w:val="single" w:sz="4" w:space="0" w:color="000000"/>
              <w:bottom w:val="single" w:sz="4" w:space="0" w:color="000000"/>
              <w:right w:val="single" w:sz="4" w:space="0" w:color="000000"/>
            </w:tcBorders>
            <w:vAlign w:val="center"/>
          </w:tcPr>
          <w:p w:rsidR="007A3976" w:rsidRPr="003F6058" w:rsidRDefault="007A3976" w:rsidP="00973CD2">
            <w:pPr>
              <w:pStyle w:val="TableParagraph"/>
              <w:spacing w:line="271" w:lineRule="exact"/>
              <w:ind w:left="494"/>
              <w:jc w:val="center"/>
              <w:rPr>
                <w:rFonts w:ascii="宋体"/>
              </w:rPr>
            </w:pPr>
            <w:r w:rsidRPr="00911E26">
              <w:rPr>
                <w:rFonts w:ascii="宋体"/>
              </w:rPr>
              <w:t>GB/T</w:t>
            </w:r>
            <w:r w:rsidRPr="003F6058">
              <w:rPr>
                <w:rFonts w:ascii="宋体"/>
              </w:rPr>
              <w:t xml:space="preserve"> </w:t>
            </w:r>
            <w:r w:rsidRPr="00911E26">
              <w:rPr>
                <w:rFonts w:ascii="宋体"/>
              </w:rPr>
              <w:t>6687-2006</w:t>
            </w:r>
          </w:p>
        </w:tc>
        <w:tc>
          <w:tcPr>
            <w:tcW w:w="4350" w:type="dxa"/>
            <w:tcBorders>
              <w:top w:val="single" w:sz="4" w:space="0" w:color="000000"/>
              <w:left w:val="single" w:sz="4" w:space="0" w:color="000000"/>
              <w:bottom w:val="single" w:sz="4" w:space="0" w:color="000000"/>
              <w:right w:val="single" w:sz="4" w:space="0" w:color="000000"/>
            </w:tcBorders>
          </w:tcPr>
          <w:p w:rsidR="007A3976" w:rsidRPr="003F6058" w:rsidRDefault="007A3976" w:rsidP="0073308D">
            <w:pPr>
              <w:pStyle w:val="TableParagraph"/>
              <w:spacing w:line="271" w:lineRule="exact"/>
              <w:ind w:right="2"/>
              <w:jc w:val="center"/>
              <w:rPr>
                <w:rFonts w:ascii="宋体"/>
              </w:rPr>
            </w:pPr>
            <w:r w:rsidRPr="003F6058">
              <w:rPr>
                <w:rFonts w:ascii="宋体"/>
              </w:rPr>
              <w:t>染料名词术语</w:t>
            </w:r>
          </w:p>
        </w:tc>
        <w:tc>
          <w:tcPr>
            <w:tcW w:w="1487" w:type="dxa"/>
            <w:tcBorders>
              <w:top w:val="single" w:sz="4" w:space="0" w:color="000000"/>
              <w:left w:val="single" w:sz="4" w:space="0" w:color="000000"/>
              <w:bottom w:val="single" w:sz="4" w:space="0" w:color="000000"/>
              <w:right w:val="single" w:sz="4" w:space="0" w:color="000000"/>
            </w:tcBorders>
          </w:tcPr>
          <w:p w:rsidR="007A3976" w:rsidRPr="003F6058" w:rsidRDefault="007A3976" w:rsidP="0073308D">
            <w:pPr>
              <w:pStyle w:val="TableParagraph"/>
              <w:spacing w:line="271" w:lineRule="exact"/>
              <w:jc w:val="center"/>
              <w:rPr>
                <w:rFonts w:ascii="宋体"/>
              </w:rPr>
            </w:pPr>
            <w:r w:rsidRPr="003F6058">
              <w:rPr>
                <w:rFonts w:ascii="宋体"/>
              </w:rPr>
              <w:t>非检测标准</w:t>
            </w:r>
          </w:p>
        </w:tc>
      </w:tr>
    </w:tbl>
    <w:p w:rsidR="00D41F98" w:rsidRPr="00911E26" w:rsidRDefault="00D41F98">
      <w:pPr>
        <w:spacing w:line="271" w:lineRule="exact"/>
        <w:jc w:val="center"/>
        <w:rPr>
          <w:rFonts w:ascii="宋体" w:eastAsia="宋体" w:hAnsi="宋体" w:cs="宋体"/>
        </w:rPr>
        <w:sectPr w:rsidR="00D41F98" w:rsidRPr="00911E26">
          <w:pgSz w:w="11910" w:h="16840"/>
          <w:pgMar w:top="1320" w:right="1160" w:bottom="1200" w:left="1480" w:header="882" w:footer="1015" w:gutter="0"/>
          <w:cols w:space="720"/>
        </w:sectPr>
      </w:pPr>
    </w:p>
    <w:p w:rsidR="00D41F98" w:rsidRPr="00911E26" w:rsidRDefault="00D41F98">
      <w:pPr>
        <w:spacing w:before="5"/>
        <w:rPr>
          <w:rFonts w:ascii="Times New Roman" w:eastAsia="Times New Roman" w:hAnsi="Times New Roman" w:cs="Times New Roman"/>
          <w:sz w:val="3"/>
          <w:szCs w:val="3"/>
        </w:rPr>
      </w:pPr>
    </w:p>
    <w:p w:rsidR="00D41F98" w:rsidRPr="00911E26" w:rsidRDefault="006660E3">
      <w:pPr>
        <w:spacing w:after="21" w:line="20" w:lineRule="exact"/>
        <w:ind w:left="185"/>
        <w:rPr>
          <w:rFonts w:ascii="Times New Roman" w:eastAsia="Times New Roman" w:hAnsi="Times New Roman" w:cs="Times New Roman"/>
          <w:sz w:val="2"/>
          <w:szCs w:val="2"/>
        </w:rPr>
      </w:pPr>
      <w:r w:rsidRPr="00911E26">
        <w:rPr>
          <w:rFonts w:ascii="Times New Roman" w:eastAsia="Times New Roman" w:hAnsi="Times New Roman" w:cs="Times New Roman"/>
          <w:noProof/>
          <w:sz w:val="2"/>
          <w:szCs w:val="2"/>
          <w:lang w:eastAsia="zh-CN"/>
        </w:rPr>
        <mc:AlternateContent>
          <mc:Choice Requires="wpg">
            <w:drawing>
              <wp:inline distT="0" distB="0" distL="0" distR="0" wp14:anchorId="178A03B0" wp14:editId="24BC2D6A">
                <wp:extent cx="5625465" cy="9525"/>
                <wp:effectExtent l="0" t="0" r="3810" b="9525"/>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5465" cy="9525"/>
                          <a:chOff x="0" y="0"/>
                          <a:chExt cx="8859" cy="15"/>
                        </a:xfrm>
                      </wpg:grpSpPr>
                      <wpg:grpSp>
                        <wpg:cNvPr id="29" name="Group 3"/>
                        <wpg:cNvGrpSpPr>
                          <a:grpSpLocks/>
                        </wpg:cNvGrpSpPr>
                        <wpg:grpSpPr bwMode="auto">
                          <a:xfrm>
                            <a:off x="8" y="8"/>
                            <a:ext cx="8844" cy="2"/>
                            <a:chOff x="8" y="8"/>
                            <a:chExt cx="8844" cy="2"/>
                          </a:xfrm>
                        </wpg:grpSpPr>
                        <wps:wsp>
                          <wps:cNvPr id="30" name="Freeform 4"/>
                          <wps:cNvSpPr>
                            <a:spLocks/>
                          </wps:cNvSpPr>
                          <wps:spPr bwMode="auto">
                            <a:xfrm>
                              <a:off x="8" y="8"/>
                              <a:ext cx="8844" cy="2"/>
                            </a:xfrm>
                            <a:custGeom>
                              <a:avLst/>
                              <a:gdLst>
                                <a:gd name="T0" fmla="+- 0 8 8"/>
                                <a:gd name="T1" fmla="*/ T0 w 8844"/>
                                <a:gd name="T2" fmla="+- 0 8852 8"/>
                                <a:gd name="T3" fmla="*/ T2 w 8844"/>
                              </a:gdLst>
                              <a:ahLst/>
                              <a:cxnLst>
                                <a:cxn ang="0">
                                  <a:pos x="T1" y="0"/>
                                </a:cxn>
                                <a:cxn ang="0">
                                  <a:pos x="T3" y="0"/>
                                </a:cxn>
                              </a:cxnLst>
                              <a:rect l="0" t="0" r="r" b="b"/>
                              <a:pathLst>
                                <a:path w="8844">
                                  <a:moveTo>
                                    <a:pt x="0" y="0"/>
                                  </a:moveTo>
                                  <a:lnTo>
                                    <a:pt x="884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42.95pt;height:.75pt;mso-position-horizontal-relative:char;mso-position-vertical-relative:line" coordsize="88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">
                <v:group id="Group 3" o:spid="_x0000_s1027" style="position:absolute;left:8;top:8;width:8844;height:2" coordorigin="8,8" coordsize="88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 o:spid="_x0000_s1028" style="position:absolute;left:8;top:8;width:8844;height:2;visibility:visible;mso-wrap-style:square;v-text-anchor:top" coordsize="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JosEA&#10;AADbAAAADwAAAGRycy9kb3ducmV2LnhtbERPz2vCMBS+C/sfwht403QqpXRGGQPZDiLYiu74SJ5t&#10;t+alNJnW/94cBI8f3+/lerCtuFDvG8cK3qYJCGLtTMOVgkO5mWQgfEA22DomBTfysF69jJaYG3fl&#10;PV2KUIkYwj5HBXUIXS6l1zVZ9FPXEUfu7HqLIcK+kqbHawy3rZwlSSotNhwbauzosyb9V/xbBb/p&#10;YuOOujiVu5lJzz/bU6mzL6XGr8PHO4hAQ3iKH+5vo2Ae18cv8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7yaLBAAAA2wAAAA8AAAAAAAAAAAAAAAAAmAIAAGRycy9kb3du&#10;cmV2LnhtbFBLBQYAAAAABAAEAPUAAACGAwAAAAA=&#10;" path="m,l8844,e" filled="f" strokeweight=".72pt">
                    <v:path arrowok="t" o:connecttype="custom" o:connectlocs="0,0;8844,0" o:connectangles="0,0"/>
                  </v:shape>
                </v:group>
                <w10:anchorlock/>
              </v:group>
            </w:pict>
          </mc:Fallback>
        </mc:AlternateContent>
      </w:r>
    </w:p>
    <w:tbl>
      <w:tblPr>
        <w:tblStyle w:val="TableNormal"/>
        <w:tblW w:w="0" w:type="auto"/>
        <w:tblInd w:w="108" w:type="dxa"/>
        <w:tblLayout w:type="fixed"/>
        <w:tblLook w:val="01E0" w:firstRow="1" w:lastRow="1" w:firstColumn="1" w:lastColumn="1" w:noHBand="0" w:noVBand="0"/>
      </w:tblPr>
      <w:tblGrid>
        <w:gridCol w:w="658"/>
        <w:gridCol w:w="2544"/>
        <w:gridCol w:w="4350"/>
        <w:gridCol w:w="1487"/>
      </w:tblGrid>
      <w:tr w:rsidR="006A6C0A" w:rsidRPr="00911E26" w:rsidTr="00362BD5">
        <w:trPr>
          <w:trHeight w:hRule="exact" w:val="521"/>
        </w:trPr>
        <w:tc>
          <w:tcPr>
            <w:tcW w:w="65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jc w:val="center"/>
              <w:rPr>
                <w:rFonts w:ascii="宋体" w:eastAsia="宋体" w:hAnsi="宋体" w:cs="宋体"/>
              </w:rPr>
            </w:pPr>
            <w:r w:rsidRPr="00911E26">
              <w:rPr>
                <w:rFonts w:ascii="宋体" w:eastAsia="宋体" w:hAnsi="宋体" w:cs="宋体"/>
              </w:rPr>
              <w:t>序号</w:t>
            </w:r>
          </w:p>
        </w:tc>
        <w:tc>
          <w:tcPr>
            <w:tcW w:w="2544"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ind w:left="823"/>
              <w:rPr>
                <w:rFonts w:ascii="宋体" w:eastAsia="宋体" w:hAnsi="宋体" w:cs="宋体"/>
              </w:rPr>
            </w:pPr>
            <w:r w:rsidRPr="00911E26">
              <w:rPr>
                <w:rFonts w:ascii="宋体" w:eastAsia="宋体" w:hAnsi="宋体" w:cs="宋体"/>
              </w:rPr>
              <w:t>标准编号</w:t>
            </w:r>
          </w:p>
        </w:tc>
        <w:tc>
          <w:tcPr>
            <w:tcW w:w="4350"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jc w:val="center"/>
              <w:rPr>
                <w:rFonts w:ascii="宋体" w:eastAsia="宋体" w:hAnsi="宋体" w:cs="宋体"/>
              </w:rPr>
            </w:pPr>
            <w:r w:rsidRPr="00911E26">
              <w:rPr>
                <w:rFonts w:ascii="宋体" w:eastAsia="宋体" w:hAnsi="宋体" w:cs="宋体"/>
              </w:rPr>
              <w:t>标准名称</w:t>
            </w:r>
          </w:p>
        </w:tc>
        <w:tc>
          <w:tcPr>
            <w:tcW w:w="1487"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jc w:val="center"/>
              <w:rPr>
                <w:rFonts w:ascii="宋体" w:eastAsia="宋体" w:hAnsi="宋体" w:cs="宋体"/>
              </w:rPr>
            </w:pPr>
            <w:r w:rsidRPr="00911E26">
              <w:rPr>
                <w:rFonts w:ascii="宋体" w:eastAsia="宋体" w:hAnsi="宋体" w:cs="宋体"/>
              </w:rPr>
              <w:t>不认可原因</w:t>
            </w:r>
          </w:p>
        </w:tc>
      </w:tr>
      <w:tr w:rsidR="006A6C0A" w:rsidRPr="00911E26" w:rsidTr="00362BD5">
        <w:trPr>
          <w:trHeight w:hRule="exact" w:val="538"/>
        </w:trPr>
        <w:tc>
          <w:tcPr>
            <w:tcW w:w="658" w:type="dxa"/>
            <w:tcBorders>
              <w:top w:val="single" w:sz="4" w:space="0" w:color="000000"/>
              <w:left w:val="single" w:sz="4" w:space="0" w:color="000000"/>
              <w:bottom w:val="single" w:sz="4" w:space="0" w:color="000000"/>
              <w:right w:val="single" w:sz="4" w:space="0" w:color="000000"/>
            </w:tcBorders>
            <w:vAlign w:val="center"/>
          </w:tcPr>
          <w:p w:rsidR="0073308D" w:rsidRPr="003F6058" w:rsidRDefault="0073308D" w:rsidP="00973CD2">
            <w:pPr>
              <w:pStyle w:val="TableParagraph"/>
              <w:spacing w:line="271" w:lineRule="exact"/>
              <w:jc w:val="center"/>
              <w:rPr>
                <w:rFonts w:ascii="宋体"/>
              </w:rPr>
            </w:pPr>
            <w:r w:rsidRPr="00911E26">
              <w:rPr>
                <w:rFonts w:ascii="宋体"/>
              </w:rPr>
              <w:t>31</w:t>
            </w:r>
          </w:p>
        </w:tc>
        <w:tc>
          <w:tcPr>
            <w:tcW w:w="2544" w:type="dxa"/>
            <w:tcBorders>
              <w:top w:val="single" w:sz="4" w:space="0" w:color="000000"/>
              <w:left w:val="single" w:sz="4" w:space="0" w:color="000000"/>
              <w:bottom w:val="single" w:sz="4" w:space="0" w:color="000000"/>
              <w:right w:val="single" w:sz="4" w:space="0" w:color="000000"/>
            </w:tcBorders>
            <w:vAlign w:val="center"/>
          </w:tcPr>
          <w:p w:rsidR="0073308D" w:rsidRPr="003F6058" w:rsidRDefault="0073308D" w:rsidP="00973CD2">
            <w:pPr>
              <w:pStyle w:val="TableParagraph"/>
              <w:spacing w:before="134"/>
              <w:jc w:val="center"/>
              <w:rPr>
                <w:rFonts w:ascii="宋体"/>
              </w:rPr>
            </w:pPr>
            <w:r w:rsidRPr="00911E26">
              <w:rPr>
                <w:rFonts w:ascii="宋体"/>
              </w:rPr>
              <w:t>GB/T</w:t>
            </w:r>
            <w:r w:rsidRPr="003F6058">
              <w:rPr>
                <w:rFonts w:ascii="宋体"/>
              </w:rPr>
              <w:t xml:space="preserve"> </w:t>
            </w:r>
            <w:r w:rsidRPr="00911E26">
              <w:rPr>
                <w:rFonts w:ascii="宋体"/>
              </w:rPr>
              <w:t>7291-2008</w:t>
            </w:r>
          </w:p>
        </w:tc>
        <w:tc>
          <w:tcPr>
            <w:tcW w:w="4350" w:type="dxa"/>
            <w:tcBorders>
              <w:top w:val="single" w:sz="4" w:space="0" w:color="000000"/>
              <w:left w:val="single" w:sz="4" w:space="0" w:color="000000"/>
              <w:bottom w:val="single" w:sz="4" w:space="0" w:color="000000"/>
              <w:right w:val="single" w:sz="4" w:space="0" w:color="000000"/>
            </w:tcBorders>
            <w:vAlign w:val="center"/>
          </w:tcPr>
          <w:p w:rsidR="0073308D" w:rsidRPr="003F6058" w:rsidRDefault="0073308D" w:rsidP="00973CD2">
            <w:pPr>
              <w:pStyle w:val="TableParagraph"/>
              <w:spacing w:line="266" w:lineRule="exact"/>
              <w:ind w:right="2"/>
              <w:jc w:val="center"/>
              <w:rPr>
                <w:rFonts w:ascii="宋体"/>
                <w:lang w:eastAsia="zh-CN"/>
              </w:rPr>
            </w:pPr>
            <w:r w:rsidRPr="003F6058">
              <w:rPr>
                <w:rFonts w:ascii="宋体"/>
                <w:lang w:eastAsia="zh-CN"/>
              </w:rPr>
              <w:t>图形符号 基于消费者需求的技术</w:t>
            </w:r>
          </w:p>
          <w:p w:rsidR="0073308D" w:rsidRPr="003F6058" w:rsidRDefault="0073308D" w:rsidP="00973CD2">
            <w:pPr>
              <w:pStyle w:val="TableParagraph"/>
              <w:spacing w:before="24"/>
              <w:jc w:val="center"/>
              <w:rPr>
                <w:rFonts w:ascii="宋体"/>
              </w:rPr>
            </w:pPr>
            <w:r w:rsidRPr="003F6058">
              <w:rPr>
                <w:rFonts w:ascii="宋体"/>
              </w:rPr>
              <w:t>指南</w:t>
            </w:r>
          </w:p>
        </w:tc>
        <w:tc>
          <w:tcPr>
            <w:tcW w:w="1487" w:type="dxa"/>
            <w:tcBorders>
              <w:top w:val="single" w:sz="4" w:space="0" w:color="000000"/>
              <w:left w:val="single" w:sz="4" w:space="0" w:color="000000"/>
              <w:bottom w:val="single" w:sz="4" w:space="0" w:color="000000"/>
              <w:right w:val="single" w:sz="4" w:space="0" w:color="000000"/>
            </w:tcBorders>
            <w:vAlign w:val="center"/>
          </w:tcPr>
          <w:p w:rsidR="0073308D" w:rsidRPr="003F6058" w:rsidRDefault="0073308D" w:rsidP="00973CD2">
            <w:pPr>
              <w:pStyle w:val="TableParagraph"/>
              <w:spacing w:before="134"/>
              <w:jc w:val="center"/>
              <w:rPr>
                <w:rFonts w:ascii="宋体"/>
              </w:rPr>
            </w:pPr>
            <w:r w:rsidRPr="003F6058">
              <w:rPr>
                <w:rFonts w:ascii="宋体"/>
              </w:rPr>
              <w:t>非检测标准</w:t>
            </w:r>
          </w:p>
        </w:tc>
      </w:tr>
      <w:tr w:rsidR="006A6C0A" w:rsidRPr="00911E26" w:rsidTr="00362BD5">
        <w:trPr>
          <w:trHeight w:hRule="exact" w:val="573"/>
        </w:trPr>
        <w:tc>
          <w:tcPr>
            <w:tcW w:w="658"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jc w:val="center"/>
              <w:rPr>
                <w:rFonts w:ascii="宋体"/>
              </w:rPr>
            </w:pPr>
            <w:r w:rsidRPr="00911E26">
              <w:rPr>
                <w:rFonts w:ascii="宋体"/>
              </w:rPr>
              <w:t>32</w:t>
            </w:r>
          </w:p>
        </w:tc>
        <w:tc>
          <w:tcPr>
            <w:tcW w:w="2544"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before="134" w:line="271" w:lineRule="exact"/>
              <w:ind w:right="386"/>
              <w:jc w:val="center"/>
              <w:rPr>
                <w:rFonts w:ascii="宋体"/>
              </w:rPr>
            </w:pPr>
            <w:r w:rsidRPr="00911E26">
              <w:rPr>
                <w:rFonts w:ascii="宋体"/>
              </w:rPr>
              <w:t>GB/T 7568.1-2002</w:t>
            </w:r>
          </w:p>
        </w:tc>
        <w:tc>
          <w:tcPr>
            <w:tcW w:w="4350"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jc w:val="center"/>
              <w:rPr>
                <w:rFonts w:ascii="宋体"/>
                <w:lang w:eastAsia="zh-CN"/>
              </w:rPr>
            </w:pPr>
            <w:r w:rsidRPr="003F6058">
              <w:rPr>
                <w:rFonts w:ascii="宋体"/>
                <w:lang w:eastAsia="zh-CN"/>
              </w:rPr>
              <w:t xml:space="preserve">纺织品 色牢度试验 </w:t>
            </w:r>
            <w:proofErr w:type="gramStart"/>
            <w:r w:rsidRPr="003F6058">
              <w:rPr>
                <w:rFonts w:ascii="宋体"/>
                <w:lang w:eastAsia="zh-CN"/>
              </w:rPr>
              <w:t>毛标准</w:t>
            </w:r>
            <w:proofErr w:type="gramEnd"/>
            <w:r w:rsidRPr="003F6058">
              <w:rPr>
                <w:rFonts w:ascii="宋体"/>
                <w:lang w:eastAsia="zh-CN"/>
              </w:rPr>
              <w:t>贴衬织</w:t>
            </w:r>
          </w:p>
          <w:p w:rsidR="00A96C34" w:rsidRPr="003F6058" w:rsidRDefault="00A96C34" w:rsidP="00973CD2">
            <w:pPr>
              <w:pStyle w:val="TableParagraph"/>
              <w:spacing w:before="24" w:line="271" w:lineRule="exact"/>
              <w:jc w:val="center"/>
              <w:rPr>
                <w:rFonts w:ascii="宋体"/>
              </w:rPr>
            </w:pPr>
            <w:r w:rsidRPr="003F6058">
              <w:rPr>
                <w:rFonts w:ascii="宋体"/>
              </w:rPr>
              <w:t>物规格</w:t>
            </w:r>
          </w:p>
        </w:tc>
        <w:tc>
          <w:tcPr>
            <w:tcW w:w="1487"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before="134" w:line="271" w:lineRule="exact"/>
              <w:jc w:val="center"/>
              <w:rPr>
                <w:rFonts w:ascii="宋体"/>
              </w:rPr>
            </w:pPr>
            <w:r w:rsidRPr="003F6058">
              <w:rPr>
                <w:rFonts w:ascii="宋体"/>
              </w:rPr>
              <w:t>标准物质要求</w:t>
            </w:r>
          </w:p>
        </w:tc>
      </w:tr>
      <w:tr w:rsidR="006A6C0A" w:rsidRPr="00911E26" w:rsidTr="00362BD5">
        <w:trPr>
          <w:trHeight w:hRule="exact" w:val="567"/>
        </w:trPr>
        <w:tc>
          <w:tcPr>
            <w:tcW w:w="658"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jc w:val="center"/>
              <w:rPr>
                <w:rFonts w:ascii="宋体"/>
              </w:rPr>
            </w:pPr>
            <w:r w:rsidRPr="00911E26">
              <w:rPr>
                <w:rFonts w:ascii="宋体"/>
              </w:rPr>
              <w:t>33</w:t>
            </w:r>
          </w:p>
        </w:tc>
        <w:tc>
          <w:tcPr>
            <w:tcW w:w="2544"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before="139"/>
              <w:ind w:right="386"/>
              <w:jc w:val="center"/>
              <w:rPr>
                <w:rFonts w:ascii="宋体"/>
              </w:rPr>
            </w:pPr>
            <w:r w:rsidRPr="00911E26">
              <w:rPr>
                <w:rFonts w:ascii="宋体"/>
              </w:rPr>
              <w:t>GB/T 7568.2-2008</w:t>
            </w:r>
          </w:p>
        </w:tc>
        <w:tc>
          <w:tcPr>
            <w:tcW w:w="4350"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ind w:right="5"/>
              <w:jc w:val="center"/>
              <w:rPr>
                <w:rFonts w:ascii="宋体"/>
                <w:lang w:eastAsia="zh-CN"/>
              </w:rPr>
            </w:pPr>
            <w:r w:rsidRPr="003F6058">
              <w:rPr>
                <w:rFonts w:ascii="宋体"/>
                <w:lang w:eastAsia="zh-CN"/>
              </w:rPr>
              <w:t>纺织品 色牢度试验 标准贴衬织物</w:t>
            </w:r>
          </w:p>
          <w:p w:rsidR="00A96C34" w:rsidRPr="003F6058" w:rsidRDefault="00A96C34" w:rsidP="00973CD2">
            <w:pPr>
              <w:pStyle w:val="TableParagraph"/>
              <w:spacing w:before="24"/>
              <w:jc w:val="center"/>
              <w:rPr>
                <w:rFonts w:ascii="宋体"/>
                <w:lang w:eastAsia="zh-CN"/>
              </w:rPr>
            </w:pPr>
            <w:r w:rsidRPr="003F6058">
              <w:rPr>
                <w:rFonts w:ascii="宋体"/>
                <w:lang w:eastAsia="zh-CN"/>
              </w:rPr>
              <w:t>第2部分：棉和粘胶纤维</w:t>
            </w:r>
          </w:p>
        </w:tc>
        <w:tc>
          <w:tcPr>
            <w:tcW w:w="1487"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before="139"/>
              <w:jc w:val="center"/>
              <w:rPr>
                <w:rFonts w:ascii="宋体"/>
              </w:rPr>
            </w:pPr>
            <w:r w:rsidRPr="003F6058">
              <w:rPr>
                <w:rFonts w:ascii="宋体"/>
              </w:rPr>
              <w:t>标准物质要求</w:t>
            </w:r>
          </w:p>
        </w:tc>
      </w:tr>
      <w:tr w:rsidR="006A6C0A" w:rsidRPr="00911E26" w:rsidTr="00362BD5">
        <w:trPr>
          <w:trHeight w:hRule="exact" w:val="634"/>
        </w:trPr>
        <w:tc>
          <w:tcPr>
            <w:tcW w:w="658"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jc w:val="center"/>
              <w:rPr>
                <w:rFonts w:ascii="宋体"/>
              </w:rPr>
            </w:pPr>
            <w:r w:rsidRPr="00911E26">
              <w:rPr>
                <w:rFonts w:ascii="宋体"/>
              </w:rPr>
              <w:t>34</w:t>
            </w:r>
          </w:p>
        </w:tc>
        <w:tc>
          <w:tcPr>
            <w:tcW w:w="2544"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ind w:right="386"/>
              <w:jc w:val="center"/>
              <w:rPr>
                <w:rFonts w:ascii="宋体"/>
              </w:rPr>
            </w:pPr>
            <w:r w:rsidRPr="00911E26">
              <w:rPr>
                <w:rFonts w:ascii="宋体"/>
              </w:rPr>
              <w:t>GB/T 7568.3-2008</w:t>
            </w:r>
          </w:p>
        </w:tc>
        <w:tc>
          <w:tcPr>
            <w:tcW w:w="4350"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ind w:right="5"/>
              <w:jc w:val="center"/>
              <w:rPr>
                <w:rFonts w:ascii="宋体"/>
                <w:lang w:eastAsia="zh-CN"/>
              </w:rPr>
            </w:pPr>
            <w:r w:rsidRPr="003F6058">
              <w:rPr>
                <w:rFonts w:ascii="宋体"/>
                <w:lang w:eastAsia="zh-CN"/>
              </w:rPr>
              <w:t>纺织品 色牢度试验 标准贴衬织物</w:t>
            </w:r>
          </w:p>
          <w:p w:rsidR="00A96C34" w:rsidRPr="003F6058" w:rsidRDefault="00A96C34" w:rsidP="00973CD2">
            <w:pPr>
              <w:pStyle w:val="TableParagraph"/>
              <w:spacing w:line="271" w:lineRule="exact"/>
              <w:jc w:val="center"/>
              <w:rPr>
                <w:rFonts w:ascii="宋体"/>
              </w:rPr>
            </w:pPr>
            <w:r w:rsidRPr="003F6058">
              <w:rPr>
                <w:rFonts w:ascii="宋体"/>
              </w:rPr>
              <w:t>第3部分：聚酰胺纤维</w:t>
            </w:r>
          </w:p>
        </w:tc>
        <w:tc>
          <w:tcPr>
            <w:tcW w:w="1487"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jc w:val="center"/>
              <w:rPr>
                <w:rFonts w:ascii="宋体"/>
              </w:rPr>
            </w:pPr>
            <w:r w:rsidRPr="003F6058">
              <w:rPr>
                <w:rFonts w:ascii="宋体"/>
              </w:rPr>
              <w:t>标准物质要求</w:t>
            </w:r>
          </w:p>
        </w:tc>
      </w:tr>
      <w:tr w:rsidR="006A6C0A" w:rsidRPr="00911E26" w:rsidTr="00362BD5">
        <w:trPr>
          <w:trHeight w:hRule="exact" w:val="634"/>
        </w:trPr>
        <w:tc>
          <w:tcPr>
            <w:tcW w:w="658"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jc w:val="center"/>
              <w:rPr>
                <w:rFonts w:ascii="宋体"/>
              </w:rPr>
            </w:pPr>
            <w:r w:rsidRPr="00911E26">
              <w:rPr>
                <w:rFonts w:ascii="宋体"/>
              </w:rPr>
              <w:t>35</w:t>
            </w:r>
          </w:p>
        </w:tc>
        <w:tc>
          <w:tcPr>
            <w:tcW w:w="2544"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ind w:right="386"/>
              <w:jc w:val="center"/>
              <w:rPr>
                <w:rFonts w:ascii="宋体"/>
              </w:rPr>
            </w:pPr>
            <w:r w:rsidRPr="00911E26">
              <w:rPr>
                <w:rFonts w:ascii="宋体"/>
              </w:rPr>
              <w:t>GB/T 7568.4-2002</w:t>
            </w:r>
          </w:p>
        </w:tc>
        <w:tc>
          <w:tcPr>
            <w:tcW w:w="4350"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jc w:val="center"/>
              <w:rPr>
                <w:rFonts w:ascii="宋体"/>
                <w:lang w:eastAsia="zh-CN"/>
              </w:rPr>
            </w:pPr>
            <w:r w:rsidRPr="003F6058">
              <w:rPr>
                <w:rFonts w:ascii="宋体"/>
                <w:lang w:eastAsia="zh-CN"/>
              </w:rPr>
              <w:t>纺织品 色牢度试验 聚酯标准贴衬</w:t>
            </w:r>
          </w:p>
          <w:p w:rsidR="00A96C34" w:rsidRPr="003F6058" w:rsidRDefault="00A96C34" w:rsidP="00973CD2">
            <w:pPr>
              <w:pStyle w:val="TableParagraph"/>
              <w:spacing w:line="271" w:lineRule="exact"/>
              <w:jc w:val="center"/>
              <w:rPr>
                <w:rFonts w:ascii="宋体"/>
              </w:rPr>
            </w:pPr>
            <w:r w:rsidRPr="003F6058">
              <w:rPr>
                <w:rFonts w:ascii="宋体"/>
              </w:rPr>
              <w:t>织物规格</w:t>
            </w:r>
          </w:p>
        </w:tc>
        <w:tc>
          <w:tcPr>
            <w:tcW w:w="1487"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jc w:val="center"/>
              <w:rPr>
                <w:rFonts w:ascii="宋体"/>
              </w:rPr>
            </w:pPr>
            <w:r w:rsidRPr="003F6058">
              <w:rPr>
                <w:rFonts w:ascii="宋体"/>
              </w:rPr>
              <w:t>标准物质要求</w:t>
            </w:r>
          </w:p>
        </w:tc>
      </w:tr>
      <w:tr w:rsidR="006A6C0A" w:rsidRPr="00911E26" w:rsidTr="00362BD5">
        <w:trPr>
          <w:trHeight w:hRule="exact" w:val="646"/>
        </w:trPr>
        <w:tc>
          <w:tcPr>
            <w:tcW w:w="658"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jc w:val="center"/>
              <w:rPr>
                <w:rFonts w:ascii="宋体"/>
              </w:rPr>
            </w:pPr>
            <w:r w:rsidRPr="00911E26">
              <w:rPr>
                <w:rFonts w:ascii="宋体"/>
              </w:rPr>
              <w:t>36</w:t>
            </w:r>
          </w:p>
        </w:tc>
        <w:tc>
          <w:tcPr>
            <w:tcW w:w="2544"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ind w:right="386"/>
              <w:jc w:val="center"/>
              <w:rPr>
                <w:rFonts w:ascii="宋体"/>
              </w:rPr>
            </w:pPr>
            <w:r w:rsidRPr="00911E26">
              <w:rPr>
                <w:rFonts w:ascii="宋体"/>
              </w:rPr>
              <w:t>GB/T 7568.5-2002</w:t>
            </w:r>
          </w:p>
        </w:tc>
        <w:tc>
          <w:tcPr>
            <w:tcW w:w="4350"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jc w:val="center"/>
              <w:rPr>
                <w:rFonts w:ascii="宋体"/>
                <w:lang w:eastAsia="zh-CN"/>
              </w:rPr>
            </w:pPr>
            <w:r w:rsidRPr="003F6058">
              <w:rPr>
                <w:rFonts w:ascii="宋体"/>
                <w:lang w:eastAsia="zh-CN"/>
              </w:rPr>
              <w:t>纺织品 色牢度试验 聚丙烯腈标准</w:t>
            </w:r>
          </w:p>
          <w:p w:rsidR="00A96C34" w:rsidRPr="003F6058" w:rsidRDefault="00A96C34" w:rsidP="00973CD2">
            <w:pPr>
              <w:pStyle w:val="TableParagraph"/>
              <w:spacing w:line="271" w:lineRule="exact"/>
              <w:ind w:right="2"/>
              <w:jc w:val="center"/>
              <w:rPr>
                <w:rFonts w:ascii="宋体"/>
              </w:rPr>
            </w:pPr>
            <w:r w:rsidRPr="003F6058">
              <w:rPr>
                <w:rFonts w:ascii="宋体"/>
              </w:rPr>
              <w:t>贴衬织物规格</w:t>
            </w:r>
          </w:p>
        </w:tc>
        <w:tc>
          <w:tcPr>
            <w:tcW w:w="1487"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jc w:val="center"/>
              <w:rPr>
                <w:rFonts w:ascii="宋体"/>
              </w:rPr>
            </w:pPr>
            <w:r w:rsidRPr="003F6058">
              <w:rPr>
                <w:rFonts w:ascii="宋体"/>
              </w:rPr>
              <w:t>标准物质要求</w:t>
            </w:r>
          </w:p>
        </w:tc>
      </w:tr>
      <w:tr w:rsidR="006A6C0A" w:rsidRPr="00911E26" w:rsidTr="00362BD5">
        <w:trPr>
          <w:trHeight w:hRule="exact" w:val="643"/>
        </w:trPr>
        <w:tc>
          <w:tcPr>
            <w:tcW w:w="658"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jc w:val="center"/>
              <w:rPr>
                <w:rFonts w:ascii="宋体"/>
              </w:rPr>
            </w:pPr>
            <w:r w:rsidRPr="00911E26">
              <w:rPr>
                <w:rFonts w:ascii="宋体"/>
              </w:rPr>
              <w:t>37</w:t>
            </w:r>
          </w:p>
        </w:tc>
        <w:tc>
          <w:tcPr>
            <w:tcW w:w="2544"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ind w:right="386"/>
              <w:jc w:val="center"/>
              <w:rPr>
                <w:rFonts w:ascii="宋体"/>
              </w:rPr>
            </w:pPr>
            <w:r w:rsidRPr="00911E26">
              <w:rPr>
                <w:rFonts w:ascii="宋体"/>
              </w:rPr>
              <w:t>GB/T 7568.6-2002</w:t>
            </w:r>
          </w:p>
        </w:tc>
        <w:tc>
          <w:tcPr>
            <w:tcW w:w="4350"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jc w:val="center"/>
              <w:rPr>
                <w:rFonts w:ascii="宋体"/>
                <w:lang w:eastAsia="zh-CN"/>
              </w:rPr>
            </w:pPr>
            <w:r w:rsidRPr="003F6058">
              <w:rPr>
                <w:rFonts w:ascii="宋体"/>
                <w:lang w:eastAsia="zh-CN"/>
              </w:rPr>
              <w:t xml:space="preserve">纺织品 色牢度试验 </w:t>
            </w:r>
            <w:proofErr w:type="gramStart"/>
            <w:r w:rsidRPr="003F6058">
              <w:rPr>
                <w:rFonts w:ascii="宋体"/>
                <w:lang w:eastAsia="zh-CN"/>
              </w:rPr>
              <w:t>丝标准</w:t>
            </w:r>
            <w:proofErr w:type="gramEnd"/>
            <w:r w:rsidRPr="003F6058">
              <w:rPr>
                <w:rFonts w:ascii="宋体"/>
                <w:lang w:eastAsia="zh-CN"/>
              </w:rPr>
              <w:t>贴衬织</w:t>
            </w:r>
          </w:p>
          <w:p w:rsidR="00A96C34" w:rsidRPr="003F6058" w:rsidRDefault="00A96C34" w:rsidP="00973CD2">
            <w:pPr>
              <w:pStyle w:val="TableParagraph"/>
              <w:spacing w:line="271" w:lineRule="exact"/>
              <w:jc w:val="center"/>
              <w:rPr>
                <w:rFonts w:ascii="宋体"/>
              </w:rPr>
            </w:pPr>
            <w:r w:rsidRPr="003F6058">
              <w:rPr>
                <w:rFonts w:ascii="宋体"/>
              </w:rPr>
              <w:t>物规格</w:t>
            </w:r>
          </w:p>
        </w:tc>
        <w:tc>
          <w:tcPr>
            <w:tcW w:w="1487"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jc w:val="center"/>
              <w:rPr>
                <w:rFonts w:ascii="宋体"/>
              </w:rPr>
            </w:pPr>
            <w:r w:rsidRPr="003F6058">
              <w:rPr>
                <w:rFonts w:ascii="宋体"/>
              </w:rPr>
              <w:t>标准物质要求</w:t>
            </w:r>
          </w:p>
        </w:tc>
      </w:tr>
      <w:tr w:rsidR="006A6C0A" w:rsidRPr="00911E26" w:rsidTr="00362BD5">
        <w:trPr>
          <w:trHeight w:hRule="exact" w:val="634"/>
        </w:trPr>
        <w:tc>
          <w:tcPr>
            <w:tcW w:w="658"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jc w:val="center"/>
              <w:rPr>
                <w:rFonts w:ascii="宋体"/>
              </w:rPr>
            </w:pPr>
            <w:r w:rsidRPr="00911E26">
              <w:rPr>
                <w:rFonts w:ascii="宋体"/>
              </w:rPr>
              <w:t>38</w:t>
            </w:r>
          </w:p>
        </w:tc>
        <w:tc>
          <w:tcPr>
            <w:tcW w:w="2544"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ind w:right="386"/>
              <w:jc w:val="center"/>
              <w:rPr>
                <w:rFonts w:ascii="宋体"/>
              </w:rPr>
            </w:pPr>
            <w:r w:rsidRPr="00911E26">
              <w:rPr>
                <w:rFonts w:ascii="宋体"/>
              </w:rPr>
              <w:t>GB/T 7568.7-2008</w:t>
            </w:r>
          </w:p>
        </w:tc>
        <w:tc>
          <w:tcPr>
            <w:tcW w:w="4350"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ind w:right="5"/>
              <w:jc w:val="center"/>
              <w:rPr>
                <w:rFonts w:ascii="宋体"/>
                <w:lang w:eastAsia="zh-CN"/>
              </w:rPr>
            </w:pPr>
            <w:r w:rsidRPr="003F6058">
              <w:rPr>
                <w:rFonts w:ascii="宋体"/>
                <w:lang w:eastAsia="zh-CN"/>
              </w:rPr>
              <w:t>纺织品 色牢度试验 标准贴衬织物</w:t>
            </w:r>
          </w:p>
          <w:p w:rsidR="00A96C34" w:rsidRPr="003F6058" w:rsidRDefault="00A96C34" w:rsidP="00973CD2">
            <w:pPr>
              <w:pStyle w:val="TableParagraph"/>
              <w:spacing w:line="271" w:lineRule="exact"/>
              <w:ind w:right="2"/>
              <w:jc w:val="center"/>
              <w:rPr>
                <w:rFonts w:ascii="宋体"/>
              </w:rPr>
            </w:pPr>
            <w:r w:rsidRPr="003F6058">
              <w:rPr>
                <w:rFonts w:ascii="宋体"/>
              </w:rPr>
              <w:t>第7部分：多纤维</w:t>
            </w:r>
          </w:p>
        </w:tc>
        <w:tc>
          <w:tcPr>
            <w:tcW w:w="1487" w:type="dxa"/>
            <w:tcBorders>
              <w:top w:val="single" w:sz="4" w:space="0" w:color="000000"/>
              <w:left w:val="single" w:sz="4" w:space="0" w:color="000000"/>
              <w:bottom w:val="single" w:sz="4" w:space="0" w:color="000000"/>
              <w:right w:val="single" w:sz="4" w:space="0" w:color="000000"/>
            </w:tcBorders>
            <w:vAlign w:val="center"/>
          </w:tcPr>
          <w:p w:rsidR="00A96C34" w:rsidRPr="003F6058" w:rsidRDefault="00A96C34" w:rsidP="00973CD2">
            <w:pPr>
              <w:pStyle w:val="TableParagraph"/>
              <w:spacing w:line="271" w:lineRule="exact"/>
              <w:jc w:val="center"/>
              <w:rPr>
                <w:rFonts w:ascii="宋体"/>
              </w:rPr>
            </w:pPr>
            <w:r w:rsidRPr="003F6058">
              <w:rPr>
                <w:rFonts w:ascii="宋体"/>
              </w:rPr>
              <w:t>标准物质要求</w:t>
            </w:r>
          </w:p>
        </w:tc>
      </w:tr>
      <w:tr w:rsidR="006A6C0A" w:rsidRPr="00911E26" w:rsidTr="00362BD5">
        <w:trPr>
          <w:trHeight w:hRule="exact" w:val="634"/>
        </w:trPr>
        <w:tc>
          <w:tcPr>
            <w:tcW w:w="658"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39</w:t>
            </w:r>
          </w:p>
        </w:tc>
        <w:tc>
          <w:tcPr>
            <w:tcW w:w="2544"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8683-2009</w:t>
            </w:r>
          </w:p>
        </w:tc>
        <w:tc>
          <w:tcPr>
            <w:tcW w:w="4350"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lang w:eastAsia="zh-CN"/>
              </w:rPr>
            </w:pPr>
            <w:r w:rsidRPr="003F6058">
              <w:rPr>
                <w:rFonts w:ascii="宋体"/>
                <w:lang w:eastAsia="zh-CN"/>
              </w:rPr>
              <w:t>纺织品 机织物 一般术语和基本组</w:t>
            </w:r>
          </w:p>
          <w:p w:rsidR="000D7CB6" w:rsidRPr="003F6058" w:rsidRDefault="000D7CB6" w:rsidP="00973CD2">
            <w:pPr>
              <w:pStyle w:val="TableParagraph"/>
              <w:spacing w:line="271" w:lineRule="exact"/>
              <w:jc w:val="center"/>
              <w:rPr>
                <w:rFonts w:ascii="宋体"/>
              </w:rPr>
            </w:pPr>
            <w:r w:rsidRPr="003F6058">
              <w:rPr>
                <w:rFonts w:ascii="宋体"/>
              </w:rPr>
              <w:t>织的定义</w:t>
            </w:r>
          </w:p>
        </w:tc>
        <w:tc>
          <w:tcPr>
            <w:tcW w:w="1487"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34"/>
        </w:trPr>
        <w:tc>
          <w:tcPr>
            <w:tcW w:w="658"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40</w:t>
            </w:r>
          </w:p>
        </w:tc>
        <w:tc>
          <w:tcPr>
            <w:tcW w:w="2544"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8693-2008</w:t>
            </w:r>
          </w:p>
        </w:tc>
        <w:tc>
          <w:tcPr>
            <w:tcW w:w="4350"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ind w:right="2"/>
              <w:jc w:val="center"/>
              <w:rPr>
                <w:rFonts w:ascii="宋体"/>
              </w:rPr>
            </w:pPr>
            <w:r w:rsidRPr="003F6058">
              <w:rPr>
                <w:rFonts w:ascii="宋体"/>
              </w:rPr>
              <w:t>纺织品 纱线的标示</w:t>
            </w:r>
          </w:p>
        </w:tc>
        <w:tc>
          <w:tcPr>
            <w:tcW w:w="1487"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46"/>
        </w:trPr>
        <w:tc>
          <w:tcPr>
            <w:tcW w:w="658"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41</w:t>
            </w:r>
          </w:p>
        </w:tc>
        <w:tc>
          <w:tcPr>
            <w:tcW w:w="2544"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8695-1988</w:t>
            </w:r>
          </w:p>
        </w:tc>
        <w:tc>
          <w:tcPr>
            <w:tcW w:w="4350"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ind w:right="2"/>
              <w:jc w:val="center"/>
              <w:rPr>
                <w:rFonts w:ascii="宋体"/>
                <w:lang w:eastAsia="zh-CN"/>
              </w:rPr>
            </w:pPr>
            <w:r w:rsidRPr="003F6058">
              <w:rPr>
                <w:rFonts w:ascii="宋体"/>
                <w:lang w:eastAsia="zh-CN"/>
              </w:rPr>
              <w:t>纺织纤维和纱线的形态 词汇</w:t>
            </w:r>
          </w:p>
        </w:tc>
        <w:tc>
          <w:tcPr>
            <w:tcW w:w="1487"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331"/>
        </w:trPr>
        <w:tc>
          <w:tcPr>
            <w:tcW w:w="658"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42</w:t>
            </w:r>
          </w:p>
        </w:tc>
        <w:tc>
          <w:tcPr>
            <w:tcW w:w="2544"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11951-</w:t>
            </w:r>
            <w:r w:rsidRPr="00911E26">
              <w:rPr>
                <w:rFonts w:ascii="宋体" w:hint="eastAsia"/>
              </w:rPr>
              <w:t>2018</w:t>
            </w:r>
          </w:p>
        </w:tc>
        <w:tc>
          <w:tcPr>
            <w:tcW w:w="4350"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3F6058">
              <w:rPr>
                <w:rFonts w:ascii="宋体"/>
              </w:rPr>
              <w:t>天然纤维 术语</w:t>
            </w:r>
          </w:p>
        </w:tc>
        <w:tc>
          <w:tcPr>
            <w:tcW w:w="1487"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34"/>
        </w:trPr>
        <w:tc>
          <w:tcPr>
            <w:tcW w:w="658"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43</w:t>
            </w:r>
          </w:p>
        </w:tc>
        <w:tc>
          <w:tcPr>
            <w:tcW w:w="2544"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13759-2009</w:t>
            </w:r>
          </w:p>
        </w:tc>
        <w:tc>
          <w:tcPr>
            <w:tcW w:w="4350"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ind w:right="5"/>
              <w:jc w:val="center"/>
              <w:rPr>
                <w:rFonts w:ascii="宋体"/>
                <w:lang w:eastAsia="zh-CN"/>
              </w:rPr>
            </w:pPr>
            <w:r w:rsidRPr="003F6058">
              <w:rPr>
                <w:rFonts w:ascii="宋体"/>
                <w:lang w:eastAsia="zh-CN"/>
              </w:rPr>
              <w:t>土工合成材料 术语和定义</w:t>
            </w:r>
          </w:p>
        </w:tc>
        <w:tc>
          <w:tcPr>
            <w:tcW w:w="1487"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577"/>
        </w:trPr>
        <w:tc>
          <w:tcPr>
            <w:tcW w:w="658"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44</w:t>
            </w:r>
          </w:p>
        </w:tc>
        <w:tc>
          <w:tcPr>
            <w:tcW w:w="2544"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before="139"/>
              <w:jc w:val="center"/>
              <w:rPr>
                <w:rFonts w:ascii="宋体"/>
              </w:rPr>
            </w:pPr>
            <w:r w:rsidRPr="00911E26">
              <w:rPr>
                <w:rFonts w:ascii="宋体"/>
              </w:rPr>
              <w:t>GB/T</w:t>
            </w:r>
            <w:r w:rsidRPr="003F6058">
              <w:rPr>
                <w:rFonts w:ascii="宋体"/>
              </w:rPr>
              <w:t xml:space="preserve"> </w:t>
            </w:r>
            <w:r w:rsidRPr="00911E26">
              <w:rPr>
                <w:rFonts w:ascii="宋体"/>
              </w:rPr>
              <w:t>13765-1992</w:t>
            </w:r>
          </w:p>
        </w:tc>
        <w:tc>
          <w:tcPr>
            <w:tcW w:w="4350"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lang w:eastAsia="zh-CN"/>
              </w:rPr>
            </w:pPr>
            <w:r w:rsidRPr="003F6058">
              <w:rPr>
                <w:rFonts w:ascii="宋体"/>
                <w:lang w:eastAsia="zh-CN"/>
              </w:rPr>
              <w:t>纺织品 色牢度试验 亚麻和苎麻标</w:t>
            </w:r>
          </w:p>
          <w:p w:rsidR="000D7CB6" w:rsidRPr="003F6058" w:rsidRDefault="000D7CB6" w:rsidP="00973CD2">
            <w:pPr>
              <w:pStyle w:val="TableParagraph"/>
              <w:spacing w:before="24"/>
              <w:ind w:right="2"/>
              <w:jc w:val="center"/>
              <w:rPr>
                <w:rFonts w:ascii="宋体"/>
              </w:rPr>
            </w:pPr>
            <w:r w:rsidRPr="003F6058">
              <w:rPr>
                <w:rFonts w:ascii="宋体"/>
              </w:rPr>
              <w:t>准贴衬织物规格</w:t>
            </w:r>
          </w:p>
        </w:tc>
        <w:tc>
          <w:tcPr>
            <w:tcW w:w="1487"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before="139"/>
              <w:jc w:val="center"/>
              <w:rPr>
                <w:rFonts w:ascii="宋体"/>
              </w:rPr>
            </w:pPr>
            <w:r w:rsidRPr="003F6058">
              <w:rPr>
                <w:rFonts w:ascii="宋体"/>
              </w:rPr>
              <w:t>标准物质要求</w:t>
            </w:r>
          </w:p>
        </w:tc>
      </w:tr>
      <w:tr w:rsidR="006A6C0A" w:rsidRPr="00911E26" w:rsidTr="00362BD5">
        <w:trPr>
          <w:trHeight w:hRule="exact" w:val="331"/>
        </w:trPr>
        <w:tc>
          <w:tcPr>
            <w:tcW w:w="658"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45</w:t>
            </w:r>
          </w:p>
        </w:tc>
        <w:tc>
          <w:tcPr>
            <w:tcW w:w="2544"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13774-1992</w:t>
            </w:r>
          </w:p>
        </w:tc>
        <w:tc>
          <w:tcPr>
            <w:tcW w:w="4350"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ind w:right="2"/>
              <w:jc w:val="center"/>
              <w:rPr>
                <w:rFonts w:ascii="宋体"/>
                <w:lang w:eastAsia="zh-CN"/>
              </w:rPr>
            </w:pPr>
            <w:r w:rsidRPr="003F6058">
              <w:rPr>
                <w:rFonts w:ascii="宋体"/>
                <w:lang w:eastAsia="zh-CN"/>
              </w:rPr>
              <w:t>纺织品 机织物组织代码及示例</w:t>
            </w:r>
          </w:p>
        </w:tc>
        <w:tc>
          <w:tcPr>
            <w:tcW w:w="1487"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331"/>
        </w:trPr>
        <w:tc>
          <w:tcPr>
            <w:tcW w:w="658"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46</w:t>
            </w:r>
          </w:p>
        </w:tc>
        <w:tc>
          <w:tcPr>
            <w:tcW w:w="2544"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13786-1992</w:t>
            </w:r>
          </w:p>
        </w:tc>
        <w:tc>
          <w:tcPr>
            <w:tcW w:w="4350"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ind w:right="5"/>
              <w:jc w:val="center"/>
              <w:rPr>
                <w:rFonts w:ascii="宋体"/>
                <w:lang w:eastAsia="zh-CN"/>
              </w:rPr>
            </w:pPr>
            <w:r w:rsidRPr="003F6058">
              <w:rPr>
                <w:rFonts w:ascii="宋体"/>
                <w:lang w:eastAsia="zh-CN"/>
              </w:rPr>
              <w:t>棉花</w:t>
            </w:r>
            <w:proofErr w:type="gramStart"/>
            <w:r w:rsidRPr="003F6058">
              <w:rPr>
                <w:rFonts w:ascii="宋体"/>
                <w:lang w:eastAsia="zh-CN"/>
              </w:rPr>
              <w:t>分级室</w:t>
            </w:r>
            <w:proofErr w:type="gramEnd"/>
            <w:r w:rsidRPr="003F6058">
              <w:rPr>
                <w:rFonts w:ascii="宋体"/>
                <w:lang w:eastAsia="zh-CN"/>
              </w:rPr>
              <w:t>的模拟昼光照明</w:t>
            </w:r>
          </w:p>
        </w:tc>
        <w:tc>
          <w:tcPr>
            <w:tcW w:w="1487"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334"/>
        </w:trPr>
        <w:tc>
          <w:tcPr>
            <w:tcW w:w="658"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47</w:t>
            </w:r>
          </w:p>
        </w:tc>
        <w:tc>
          <w:tcPr>
            <w:tcW w:w="2544"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14304-2008</w:t>
            </w:r>
          </w:p>
        </w:tc>
        <w:tc>
          <w:tcPr>
            <w:tcW w:w="4350"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ind w:right="2"/>
              <w:jc w:val="center"/>
              <w:rPr>
                <w:rFonts w:ascii="宋体"/>
              </w:rPr>
            </w:pPr>
            <w:r w:rsidRPr="003F6058">
              <w:rPr>
                <w:rFonts w:ascii="宋体"/>
              </w:rPr>
              <w:t>毛呢套装规格</w:t>
            </w:r>
          </w:p>
        </w:tc>
        <w:tc>
          <w:tcPr>
            <w:tcW w:w="1487"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415"/>
        </w:trPr>
        <w:tc>
          <w:tcPr>
            <w:tcW w:w="658"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48</w:t>
            </w:r>
          </w:p>
        </w:tc>
        <w:tc>
          <w:tcPr>
            <w:tcW w:w="2544"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14798-2008</w:t>
            </w:r>
          </w:p>
        </w:tc>
        <w:tc>
          <w:tcPr>
            <w:tcW w:w="4350"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ind w:right="2"/>
              <w:jc w:val="center"/>
              <w:rPr>
                <w:rFonts w:ascii="宋体"/>
                <w:lang w:eastAsia="zh-CN"/>
              </w:rPr>
            </w:pPr>
            <w:r w:rsidRPr="003F6058">
              <w:rPr>
                <w:rFonts w:ascii="宋体"/>
                <w:lang w:eastAsia="zh-CN"/>
              </w:rPr>
              <w:t>土工</w:t>
            </w:r>
            <w:r w:rsidRPr="003F6058">
              <w:rPr>
                <w:rFonts w:ascii="宋体" w:hint="eastAsia"/>
                <w:lang w:eastAsia="zh-CN"/>
              </w:rPr>
              <w:t>合成材料 现场</w:t>
            </w:r>
            <w:r w:rsidRPr="003F6058">
              <w:rPr>
                <w:rFonts w:ascii="宋体"/>
                <w:lang w:eastAsia="zh-CN"/>
              </w:rPr>
              <w:t>鉴别标</w:t>
            </w:r>
            <w:r w:rsidRPr="003F6058">
              <w:rPr>
                <w:rFonts w:ascii="宋体" w:hint="eastAsia"/>
                <w:lang w:eastAsia="zh-CN"/>
              </w:rPr>
              <w:t>识</w:t>
            </w:r>
          </w:p>
        </w:tc>
        <w:tc>
          <w:tcPr>
            <w:tcW w:w="1487"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704"/>
        </w:trPr>
        <w:tc>
          <w:tcPr>
            <w:tcW w:w="658"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49</w:t>
            </w:r>
          </w:p>
        </w:tc>
        <w:tc>
          <w:tcPr>
            <w:tcW w:w="2544"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before="139"/>
              <w:ind w:right="331"/>
              <w:jc w:val="center"/>
              <w:rPr>
                <w:rFonts w:ascii="宋体"/>
              </w:rPr>
            </w:pPr>
            <w:r w:rsidRPr="00911E26">
              <w:rPr>
                <w:rFonts w:ascii="宋体"/>
              </w:rPr>
              <w:t>GB/T 15000.1-1994</w:t>
            </w:r>
          </w:p>
        </w:tc>
        <w:tc>
          <w:tcPr>
            <w:tcW w:w="4350"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ind w:right="2"/>
              <w:jc w:val="center"/>
              <w:rPr>
                <w:rFonts w:ascii="宋体"/>
                <w:lang w:eastAsia="zh-CN"/>
              </w:rPr>
            </w:pPr>
            <w:r w:rsidRPr="003F6058">
              <w:rPr>
                <w:rFonts w:ascii="宋体"/>
                <w:lang w:eastAsia="zh-CN"/>
              </w:rPr>
              <w:t>标准样品工作导则 (1) 在技术标</w:t>
            </w:r>
          </w:p>
          <w:p w:rsidR="000D7CB6" w:rsidRPr="003F6058" w:rsidRDefault="000D7CB6" w:rsidP="00973CD2">
            <w:pPr>
              <w:pStyle w:val="TableParagraph"/>
              <w:spacing w:before="24"/>
              <w:jc w:val="center"/>
              <w:rPr>
                <w:rFonts w:ascii="宋体"/>
                <w:lang w:eastAsia="zh-CN"/>
              </w:rPr>
            </w:pPr>
            <w:r w:rsidRPr="003F6058">
              <w:rPr>
                <w:rFonts w:ascii="宋体"/>
                <w:lang w:eastAsia="zh-CN"/>
              </w:rPr>
              <w:t>准中陈述标准样品的一般规定</w:t>
            </w:r>
          </w:p>
        </w:tc>
        <w:tc>
          <w:tcPr>
            <w:tcW w:w="1487"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before="139"/>
              <w:jc w:val="center"/>
              <w:rPr>
                <w:rFonts w:ascii="宋体"/>
              </w:rPr>
            </w:pPr>
            <w:r w:rsidRPr="003F6058">
              <w:rPr>
                <w:rFonts w:ascii="宋体"/>
              </w:rPr>
              <w:t>非检测标准</w:t>
            </w:r>
          </w:p>
        </w:tc>
      </w:tr>
      <w:tr w:rsidR="006A6C0A" w:rsidRPr="00911E26" w:rsidTr="00362BD5">
        <w:trPr>
          <w:trHeight w:hRule="exact" w:val="573"/>
        </w:trPr>
        <w:tc>
          <w:tcPr>
            <w:tcW w:w="658"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50</w:t>
            </w:r>
          </w:p>
        </w:tc>
        <w:tc>
          <w:tcPr>
            <w:tcW w:w="2544"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before="134"/>
              <w:ind w:right="331"/>
              <w:jc w:val="center"/>
              <w:rPr>
                <w:rFonts w:ascii="宋体"/>
              </w:rPr>
            </w:pPr>
            <w:r w:rsidRPr="00911E26">
              <w:rPr>
                <w:rFonts w:ascii="宋体"/>
              </w:rPr>
              <w:t>GB/T 15000.2-1994</w:t>
            </w:r>
          </w:p>
        </w:tc>
        <w:tc>
          <w:tcPr>
            <w:tcW w:w="4350"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66" w:lineRule="exact"/>
              <w:jc w:val="center"/>
              <w:rPr>
                <w:rFonts w:ascii="宋体"/>
                <w:lang w:eastAsia="zh-CN"/>
              </w:rPr>
            </w:pPr>
            <w:r w:rsidRPr="003F6058">
              <w:rPr>
                <w:rFonts w:ascii="宋体"/>
                <w:lang w:eastAsia="zh-CN"/>
              </w:rPr>
              <w:t>标准样品工作导则（2）标准样品常</w:t>
            </w:r>
          </w:p>
          <w:p w:rsidR="000D7CB6" w:rsidRPr="003F6058" w:rsidRDefault="000D7CB6" w:rsidP="00973CD2">
            <w:pPr>
              <w:pStyle w:val="TableParagraph"/>
              <w:spacing w:before="24"/>
              <w:ind w:right="2"/>
              <w:jc w:val="center"/>
              <w:rPr>
                <w:rFonts w:ascii="宋体"/>
              </w:rPr>
            </w:pPr>
            <w:r w:rsidRPr="003F6058">
              <w:rPr>
                <w:rFonts w:ascii="宋体"/>
              </w:rPr>
              <w:t>用术语及定义</w:t>
            </w:r>
          </w:p>
        </w:tc>
        <w:tc>
          <w:tcPr>
            <w:tcW w:w="1487"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before="134"/>
              <w:jc w:val="center"/>
              <w:rPr>
                <w:rFonts w:ascii="宋体"/>
              </w:rPr>
            </w:pPr>
            <w:r w:rsidRPr="003F6058">
              <w:rPr>
                <w:rFonts w:ascii="宋体"/>
              </w:rPr>
              <w:t>非检测标准</w:t>
            </w:r>
          </w:p>
        </w:tc>
      </w:tr>
      <w:tr w:rsidR="006A6C0A" w:rsidRPr="00911E26" w:rsidTr="00362BD5">
        <w:trPr>
          <w:trHeight w:hRule="exact" w:val="567"/>
        </w:trPr>
        <w:tc>
          <w:tcPr>
            <w:tcW w:w="658"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51</w:t>
            </w:r>
          </w:p>
        </w:tc>
        <w:tc>
          <w:tcPr>
            <w:tcW w:w="2544"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before="139"/>
              <w:ind w:right="331"/>
              <w:jc w:val="center"/>
              <w:rPr>
                <w:rFonts w:ascii="宋体"/>
              </w:rPr>
            </w:pPr>
            <w:r w:rsidRPr="00911E26">
              <w:rPr>
                <w:rFonts w:ascii="宋体"/>
              </w:rPr>
              <w:t>GB/T 15000.3-2008</w:t>
            </w:r>
          </w:p>
        </w:tc>
        <w:tc>
          <w:tcPr>
            <w:tcW w:w="4350"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lang w:eastAsia="zh-CN"/>
              </w:rPr>
            </w:pPr>
            <w:r w:rsidRPr="003F6058">
              <w:rPr>
                <w:rFonts w:ascii="宋体"/>
                <w:lang w:eastAsia="zh-CN"/>
              </w:rPr>
              <w:t>标准样品工作导则（3）标准样品定</w:t>
            </w:r>
          </w:p>
          <w:p w:rsidR="000D7CB6" w:rsidRPr="003F6058" w:rsidRDefault="000D7CB6" w:rsidP="00973CD2">
            <w:pPr>
              <w:pStyle w:val="TableParagraph"/>
              <w:spacing w:before="24"/>
              <w:ind w:right="2"/>
              <w:jc w:val="center"/>
              <w:rPr>
                <w:rFonts w:ascii="宋体"/>
                <w:lang w:eastAsia="zh-CN"/>
              </w:rPr>
            </w:pPr>
            <w:r w:rsidRPr="003F6058">
              <w:rPr>
                <w:rFonts w:ascii="宋体"/>
                <w:lang w:eastAsia="zh-CN"/>
              </w:rPr>
              <w:t>值的一般原则和统计方法</w:t>
            </w:r>
          </w:p>
        </w:tc>
        <w:tc>
          <w:tcPr>
            <w:tcW w:w="1487"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before="139"/>
              <w:jc w:val="center"/>
              <w:rPr>
                <w:rFonts w:ascii="宋体"/>
              </w:rPr>
            </w:pPr>
            <w:r w:rsidRPr="003F6058">
              <w:rPr>
                <w:rFonts w:ascii="宋体"/>
              </w:rPr>
              <w:t>非检测标准</w:t>
            </w:r>
          </w:p>
        </w:tc>
      </w:tr>
      <w:tr w:rsidR="006A6C0A" w:rsidRPr="00911E26" w:rsidTr="00362BD5">
        <w:trPr>
          <w:trHeight w:hRule="exact" w:val="561"/>
        </w:trPr>
        <w:tc>
          <w:tcPr>
            <w:tcW w:w="658"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52</w:t>
            </w:r>
          </w:p>
        </w:tc>
        <w:tc>
          <w:tcPr>
            <w:tcW w:w="2544"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before="139"/>
              <w:ind w:right="331"/>
              <w:jc w:val="center"/>
              <w:rPr>
                <w:rFonts w:ascii="宋体"/>
              </w:rPr>
            </w:pPr>
            <w:r w:rsidRPr="00911E26">
              <w:rPr>
                <w:rFonts w:ascii="宋体"/>
              </w:rPr>
              <w:t>GB/T 15000.4-2003</w:t>
            </w:r>
          </w:p>
        </w:tc>
        <w:tc>
          <w:tcPr>
            <w:tcW w:w="4350"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lang w:eastAsia="zh-CN"/>
              </w:rPr>
            </w:pPr>
            <w:r w:rsidRPr="003F6058">
              <w:rPr>
                <w:rFonts w:ascii="宋体"/>
                <w:lang w:eastAsia="zh-CN"/>
              </w:rPr>
              <w:t>标准样品工作导则（4）标准样品证</w:t>
            </w:r>
          </w:p>
          <w:p w:rsidR="000D7CB6" w:rsidRPr="003F6058" w:rsidRDefault="000D7CB6" w:rsidP="00973CD2">
            <w:pPr>
              <w:pStyle w:val="TableParagraph"/>
              <w:spacing w:before="24"/>
              <w:ind w:right="2"/>
              <w:jc w:val="center"/>
              <w:rPr>
                <w:rFonts w:ascii="宋体"/>
              </w:rPr>
            </w:pPr>
            <w:r w:rsidRPr="003F6058">
              <w:rPr>
                <w:rFonts w:ascii="宋体"/>
              </w:rPr>
              <w:t>书和标签的内容</w:t>
            </w:r>
          </w:p>
        </w:tc>
        <w:tc>
          <w:tcPr>
            <w:tcW w:w="1487"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before="139"/>
              <w:jc w:val="center"/>
              <w:rPr>
                <w:rFonts w:ascii="宋体"/>
              </w:rPr>
            </w:pPr>
            <w:r w:rsidRPr="003F6058">
              <w:rPr>
                <w:rFonts w:ascii="宋体"/>
              </w:rPr>
              <w:t>非检测标准</w:t>
            </w:r>
          </w:p>
        </w:tc>
      </w:tr>
      <w:tr w:rsidR="006A6C0A" w:rsidRPr="00911E26" w:rsidTr="00362BD5">
        <w:trPr>
          <w:trHeight w:hRule="exact" w:val="646"/>
        </w:trPr>
        <w:tc>
          <w:tcPr>
            <w:tcW w:w="658"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53</w:t>
            </w:r>
          </w:p>
        </w:tc>
        <w:tc>
          <w:tcPr>
            <w:tcW w:w="2544"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ind w:right="2"/>
              <w:jc w:val="center"/>
              <w:rPr>
                <w:rFonts w:ascii="宋体"/>
              </w:rPr>
            </w:pPr>
            <w:r w:rsidRPr="00911E26">
              <w:rPr>
                <w:rFonts w:ascii="宋体"/>
              </w:rPr>
              <w:t>GB/T 15000.6-1996</w:t>
            </w:r>
          </w:p>
        </w:tc>
        <w:tc>
          <w:tcPr>
            <w:tcW w:w="4350"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lang w:eastAsia="zh-CN"/>
              </w:rPr>
            </w:pPr>
            <w:r w:rsidRPr="003F6058">
              <w:rPr>
                <w:rFonts w:ascii="宋体"/>
                <w:lang w:eastAsia="zh-CN"/>
              </w:rPr>
              <w:t>标准样品工作导则（6）标准样品包</w:t>
            </w:r>
          </w:p>
          <w:p w:rsidR="000D7CB6" w:rsidRPr="003F6058" w:rsidRDefault="000D7CB6" w:rsidP="00973CD2">
            <w:pPr>
              <w:pStyle w:val="TableParagraph"/>
              <w:spacing w:line="271" w:lineRule="exact"/>
              <w:jc w:val="center"/>
              <w:rPr>
                <w:rFonts w:ascii="宋体"/>
              </w:rPr>
            </w:pPr>
            <w:r w:rsidRPr="003F6058">
              <w:rPr>
                <w:rFonts w:ascii="宋体"/>
              </w:rPr>
              <w:t>装通则</w:t>
            </w:r>
          </w:p>
        </w:tc>
        <w:tc>
          <w:tcPr>
            <w:tcW w:w="1487"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34"/>
        </w:trPr>
        <w:tc>
          <w:tcPr>
            <w:tcW w:w="658"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54</w:t>
            </w:r>
          </w:p>
        </w:tc>
        <w:tc>
          <w:tcPr>
            <w:tcW w:w="2544"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ind w:right="2"/>
              <w:jc w:val="center"/>
              <w:rPr>
                <w:rFonts w:ascii="宋体"/>
              </w:rPr>
            </w:pPr>
            <w:r w:rsidRPr="00911E26">
              <w:rPr>
                <w:rFonts w:ascii="宋体"/>
              </w:rPr>
              <w:t>GB/T 15000.7-20</w:t>
            </w:r>
            <w:r w:rsidRPr="00911E26">
              <w:rPr>
                <w:rFonts w:ascii="宋体" w:hint="eastAsia"/>
              </w:rPr>
              <w:t>12</w:t>
            </w:r>
          </w:p>
        </w:tc>
        <w:tc>
          <w:tcPr>
            <w:tcW w:w="4350"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lang w:eastAsia="zh-CN"/>
              </w:rPr>
            </w:pPr>
            <w:r w:rsidRPr="003F6058">
              <w:rPr>
                <w:rFonts w:ascii="宋体"/>
                <w:lang w:eastAsia="zh-CN"/>
              </w:rPr>
              <w:t>标准样品工作导则（7）标准样品生</w:t>
            </w:r>
          </w:p>
          <w:p w:rsidR="000D7CB6" w:rsidRPr="003F6058" w:rsidRDefault="000D7CB6" w:rsidP="00973CD2">
            <w:pPr>
              <w:pStyle w:val="TableParagraph"/>
              <w:spacing w:line="271" w:lineRule="exact"/>
              <w:jc w:val="center"/>
              <w:rPr>
                <w:rFonts w:ascii="宋体"/>
              </w:rPr>
            </w:pPr>
            <w:r w:rsidRPr="003F6058">
              <w:rPr>
                <w:rFonts w:ascii="宋体"/>
              </w:rPr>
              <w:t>产者能力的通用要求</w:t>
            </w:r>
          </w:p>
        </w:tc>
        <w:tc>
          <w:tcPr>
            <w:tcW w:w="1487"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3F6058">
              <w:rPr>
                <w:rFonts w:ascii="宋体"/>
              </w:rPr>
              <w:t>非检测标准</w:t>
            </w:r>
          </w:p>
        </w:tc>
      </w:tr>
    </w:tbl>
    <w:p w:rsidR="00D41F98" w:rsidRPr="00911E26" w:rsidRDefault="00D41F98">
      <w:pPr>
        <w:jc w:val="center"/>
        <w:rPr>
          <w:rFonts w:ascii="宋体" w:eastAsia="宋体" w:hAnsi="宋体" w:cs="宋体"/>
        </w:rPr>
        <w:sectPr w:rsidR="00D41F98" w:rsidRPr="00911E26">
          <w:pgSz w:w="11910" w:h="16840"/>
          <w:pgMar w:top="1320" w:right="1160" w:bottom="1200" w:left="1480" w:header="882" w:footer="1015" w:gutter="0"/>
          <w:cols w:space="720"/>
        </w:sectPr>
      </w:pPr>
    </w:p>
    <w:tbl>
      <w:tblPr>
        <w:tblStyle w:val="TableNormal"/>
        <w:tblW w:w="0" w:type="auto"/>
        <w:tblInd w:w="108" w:type="dxa"/>
        <w:tblLayout w:type="fixed"/>
        <w:tblLook w:val="01E0" w:firstRow="1" w:lastRow="1" w:firstColumn="1" w:lastColumn="1" w:noHBand="0" w:noVBand="0"/>
      </w:tblPr>
      <w:tblGrid>
        <w:gridCol w:w="658"/>
        <w:gridCol w:w="2544"/>
        <w:gridCol w:w="4350"/>
        <w:gridCol w:w="1487"/>
      </w:tblGrid>
      <w:tr w:rsidR="006A6C0A" w:rsidRPr="00911E26" w:rsidTr="000B469A">
        <w:trPr>
          <w:trHeight w:hRule="exact" w:val="521"/>
        </w:trPr>
        <w:tc>
          <w:tcPr>
            <w:tcW w:w="65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jc w:val="center"/>
              <w:rPr>
                <w:rFonts w:ascii="宋体" w:eastAsia="宋体" w:hAnsi="宋体" w:cs="宋体"/>
              </w:rPr>
            </w:pPr>
            <w:r w:rsidRPr="00911E26">
              <w:rPr>
                <w:rFonts w:ascii="宋体" w:eastAsia="宋体" w:hAnsi="宋体" w:cs="宋体"/>
              </w:rPr>
              <w:lastRenderedPageBreak/>
              <w:t>序号</w:t>
            </w:r>
          </w:p>
        </w:tc>
        <w:tc>
          <w:tcPr>
            <w:tcW w:w="2544"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ind w:right="2"/>
              <w:jc w:val="center"/>
              <w:rPr>
                <w:rFonts w:ascii="宋体" w:eastAsia="宋体" w:hAnsi="宋体" w:cs="宋体"/>
              </w:rPr>
            </w:pPr>
            <w:r w:rsidRPr="00911E26">
              <w:rPr>
                <w:rFonts w:ascii="宋体" w:eastAsia="宋体" w:hAnsi="宋体" w:cs="宋体"/>
              </w:rPr>
              <w:t>标准编号</w:t>
            </w:r>
          </w:p>
        </w:tc>
        <w:tc>
          <w:tcPr>
            <w:tcW w:w="4350"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jc w:val="center"/>
              <w:rPr>
                <w:rFonts w:ascii="宋体" w:eastAsia="宋体" w:hAnsi="宋体" w:cs="宋体"/>
              </w:rPr>
            </w:pPr>
            <w:r w:rsidRPr="00911E26">
              <w:rPr>
                <w:rFonts w:ascii="宋体" w:eastAsia="宋体" w:hAnsi="宋体" w:cs="宋体"/>
              </w:rPr>
              <w:t>标准名称</w:t>
            </w:r>
          </w:p>
        </w:tc>
        <w:tc>
          <w:tcPr>
            <w:tcW w:w="1487"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jc w:val="center"/>
              <w:rPr>
                <w:rFonts w:ascii="宋体" w:eastAsia="宋体" w:hAnsi="宋体" w:cs="宋体"/>
              </w:rPr>
            </w:pPr>
            <w:r w:rsidRPr="00911E26">
              <w:rPr>
                <w:rFonts w:ascii="宋体" w:eastAsia="宋体" w:hAnsi="宋体" w:cs="宋体"/>
              </w:rPr>
              <w:t>不认可原因</w:t>
            </w:r>
          </w:p>
        </w:tc>
      </w:tr>
      <w:tr w:rsidR="006A6C0A" w:rsidRPr="00911E26" w:rsidTr="00973CD2">
        <w:trPr>
          <w:trHeight w:hRule="exact" w:val="625"/>
        </w:trPr>
        <w:tc>
          <w:tcPr>
            <w:tcW w:w="658"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911E26">
              <w:rPr>
                <w:rFonts w:ascii="宋体"/>
              </w:rPr>
              <w:t>5</w:t>
            </w:r>
            <w:r w:rsidRPr="00911E26">
              <w:rPr>
                <w:rFonts w:ascii="宋体" w:hint="eastAsia"/>
              </w:rPr>
              <w:t>5</w:t>
            </w:r>
          </w:p>
        </w:tc>
        <w:tc>
          <w:tcPr>
            <w:tcW w:w="2544"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ind w:right="2"/>
              <w:jc w:val="center"/>
              <w:rPr>
                <w:rFonts w:ascii="宋体"/>
              </w:rPr>
            </w:pPr>
            <w:r w:rsidRPr="00911E26">
              <w:rPr>
                <w:rFonts w:ascii="宋体"/>
              </w:rPr>
              <w:t>GB/T 15000.8-2003</w:t>
            </w:r>
          </w:p>
        </w:tc>
        <w:tc>
          <w:tcPr>
            <w:tcW w:w="4350"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ind w:right="2"/>
              <w:jc w:val="center"/>
              <w:rPr>
                <w:rFonts w:ascii="宋体"/>
                <w:lang w:eastAsia="zh-CN"/>
              </w:rPr>
            </w:pPr>
            <w:r w:rsidRPr="003F6058">
              <w:rPr>
                <w:rFonts w:ascii="宋体"/>
                <w:lang w:eastAsia="zh-CN"/>
              </w:rPr>
              <w:t>标准样品工作导则（8）有证标准样</w:t>
            </w:r>
          </w:p>
          <w:p w:rsidR="000D7CB6" w:rsidRPr="003F6058" w:rsidRDefault="000D7CB6" w:rsidP="00973CD2">
            <w:pPr>
              <w:pStyle w:val="TableParagraph"/>
              <w:spacing w:line="271" w:lineRule="exact"/>
              <w:jc w:val="center"/>
              <w:rPr>
                <w:rFonts w:ascii="宋体"/>
              </w:rPr>
            </w:pPr>
            <w:r w:rsidRPr="003F6058">
              <w:rPr>
                <w:rFonts w:ascii="宋体"/>
              </w:rPr>
              <w:t>品的使用</w:t>
            </w:r>
          </w:p>
        </w:tc>
        <w:tc>
          <w:tcPr>
            <w:tcW w:w="1487"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3F6058">
              <w:rPr>
                <w:rFonts w:ascii="宋体"/>
              </w:rPr>
              <w:t>非检测标准</w:t>
            </w:r>
          </w:p>
        </w:tc>
      </w:tr>
      <w:tr w:rsidR="006A6C0A" w:rsidRPr="00911E26" w:rsidTr="00973CD2">
        <w:trPr>
          <w:trHeight w:hRule="exact" w:val="563"/>
        </w:trPr>
        <w:tc>
          <w:tcPr>
            <w:tcW w:w="658" w:type="dxa"/>
            <w:tcBorders>
              <w:top w:val="single" w:sz="4" w:space="0" w:color="000000"/>
              <w:left w:val="single" w:sz="4" w:space="0" w:color="000000"/>
              <w:bottom w:val="single" w:sz="4" w:space="0" w:color="000000"/>
              <w:right w:val="single" w:sz="4" w:space="0" w:color="000000"/>
            </w:tcBorders>
            <w:vAlign w:val="center"/>
          </w:tcPr>
          <w:p w:rsidR="000D7CB6" w:rsidRPr="00911E26" w:rsidRDefault="000D7CB6" w:rsidP="00973CD2">
            <w:pPr>
              <w:pStyle w:val="TableParagraph"/>
              <w:spacing w:line="271" w:lineRule="exact"/>
              <w:jc w:val="center"/>
              <w:rPr>
                <w:rFonts w:ascii="宋体"/>
              </w:rPr>
            </w:pPr>
            <w:r w:rsidRPr="00911E26">
              <w:rPr>
                <w:rFonts w:ascii="宋体" w:hint="eastAsia"/>
              </w:rPr>
              <w:t>56</w:t>
            </w:r>
          </w:p>
        </w:tc>
        <w:tc>
          <w:tcPr>
            <w:tcW w:w="2544"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ind w:right="2"/>
              <w:jc w:val="center"/>
              <w:rPr>
                <w:rFonts w:ascii="宋体"/>
              </w:rPr>
            </w:pPr>
            <w:r w:rsidRPr="00911E26">
              <w:rPr>
                <w:rFonts w:ascii="宋体"/>
              </w:rPr>
              <w:t>GB/T 15000.9-2004</w:t>
            </w:r>
          </w:p>
        </w:tc>
        <w:tc>
          <w:tcPr>
            <w:tcW w:w="4350"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lang w:eastAsia="zh-CN"/>
              </w:rPr>
            </w:pPr>
            <w:r w:rsidRPr="003F6058">
              <w:rPr>
                <w:rFonts w:ascii="宋体"/>
                <w:lang w:eastAsia="zh-CN"/>
              </w:rPr>
              <w:t>标准样品工作导则（9）分析化学中</w:t>
            </w:r>
          </w:p>
          <w:p w:rsidR="000D7CB6" w:rsidRPr="003F6058" w:rsidRDefault="000D7CB6" w:rsidP="00973CD2">
            <w:pPr>
              <w:pStyle w:val="TableParagraph"/>
              <w:spacing w:line="271" w:lineRule="exact"/>
              <w:jc w:val="center"/>
              <w:rPr>
                <w:rFonts w:ascii="宋体"/>
                <w:lang w:eastAsia="zh-CN"/>
              </w:rPr>
            </w:pPr>
            <w:r w:rsidRPr="003F6058">
              <w:rPr>
                <w:rFonts w:ascii="宋体"/>
                <w:lang w:eastAsia="zh-CN"/>
              </w:rPr>
              <w:t>的校准和有证标准样品的使用</w:t>
            </w:r>
          </w:p>
        </w:tc>
        <w:tc>
          <w:tcPr>
            <w:tcW w:w="1487" w:type="dxa"/>
            <w:tcBorders>
              <w:top w:val="single" w:sz="4" w:space="0" w:color="000000"/>
              <w:left w:val="single" w:sz="4" w:space="0" w:color="000000"/>
              <w:bottom w:val="single" w:sz="4" w:space="0" w:color="000000"/>
              <w:right w:val="single" w:sz="4" w:space="0" w:color="000000"/>
            </w:tcBorders>
            <w:vAlign w:val="center"/>
          </w:tcPr>
          <w:p w:rsidR="000D7CB6" w:rsidRPr="003F6058" w:rsidRDefault="000D7CB6" w:rsidP="00973CD2">
            <w:pPr>
              <w:pStyle w:val="TableParagraph"/>
              <w:spacing w:line="271" w:lineRule="exact"/>
              <w:jc w:val="center"/>
              <w:rPr>
                <w:rFonts w:ascii="宋体"/>
              </w:rPr>
            </w:pPr>
            <w:r w:rsidRPr="003F6058">
              <w:rPr>
                <w:rFonts w:ascii="宋体"/>
              </w:rPr>
              <w:t>非检测标准</w:t>
            </w:r>
          </w:p>
        </w:tc>
      </w:tr>
      <w:tr w:rsidR="006A6C0A" w:rsidRPr="00911E26" w:rsidTr="00973CD2">
        <w:trPr>
          <w:trHeight w:hRule="exact" w:val="505"/>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911E26" w:rsidRDefault="004A1AE8" w:rsidP="00973CD2">
            <w:pPr>
              <w:pStyle w:val="TableParagraph"/>
              <w:spacing w:line="271" w:lineRule="exact"/>
              <w:jc w:val="center"/>
              <w:rPr>
                <w:rFonts w:ascii="宋体"/>
              </w:rPr>
            </w:pPr>
            <w:r w:rsidRPr="00911E26">
              <w:rPr>
                <w:rFonts w:ascii="宋体" w:hint="eastAsia"/>
              </w:rPr>
              <w:t>57</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15557-2008</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3F6058">
              <w:rPr>
                <w:rFonts w:ascii="宋体"/>
              </w:rPr>
              <w:t>服装术语</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3F6058">
              <w:rPr>
                <w:rFonts w:ascii="宋体"/>
              </w:rPr>
              <w:t>非检测标准</w:t>
            </w:r>
          </w:p>
        </w:tc>
      </w:tr>
      <w:tr w:rsidR="006A6C0A" w:rsidRPr="00911E26" w:rsidTr="00973CD2">
        <w:trPr>
          <w:trHeight w:hRule="exact" w:val="425"/>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58</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ind w:right="2"/>
              <w:jc w:val="center"/>
              <w:rPr>
                <w:rFonts w:ascii="宋体"/>
              </w:rPr>
            </w:pPr>
            <w:r w:rsidRPr="00911E26">
              <w:rPr>
                <w:rFonts w:ascii="宋体"/>
              </w:rPr>
              <w:t>GB/T 15565.1-2008</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ind w:right="2"/>
              <w:jc w:val="center"/>
              <w:rPr>
                <w:rFonts w:ascii="宋体"/>
                <w:lang w:eastAsia="zh-CN"/>
              </w:rPr>
            </w:pPr>
            <w:r w:rsidRPr="003F6058">
              <w:rPr>
                <w:rFonts w:ascii="宋体"/>
                <w:lang w:eastAsia="zh-CN"/>
              </w:rPr>
              <w:t>图形符号 术语 第1部分：通用</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3F6058">
              <w:rPr>
                <w:rFonts w:ascii="宋体"/>
              </w:rPr>
              <w:t>非检测标准</w:t>
            </w:r>
          </w:p>
        </w:tc>
      </w:tr>
      <w:tr w:rsidR="006A6C0A" w:rsidRPr="00911E26" w:rsidTr="00973CD2">
        <w:trPr>
          <w:trHeight w:hRule="exact" w:val="429"/>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59</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16631-2008</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3F6058">
              <w:rPr>
                <w:rFonts w:ascii="宋体"/>
              </w:rPr>
              <w:t>高效液相色谱法通则</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3F6058">
              <w:rPr>
                <w:rFonts w:ascii="宋体"/>
              </w:rPr>
              <w:t>非检测标准</w:t>
            </w:r>
          </w:p>
        </w:tc>
      </w:tr>
      <w:tr w:rsidR="006A6C0A" w:rsidRPr="00911E26" w:rsidTr="00973CD2">
        <w:trPr>
          <w:trHeight w:hRule="exact" w:val="634"/>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60</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16900-2008</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lang w:eastAsia="zh-CN"/>
              </w:rPr>
            </w:pPr>
            <w:r w:rsidRPr="003F6058">
              <w:rPr>
                <w:rFonts w:ascii="宋体"/>
                <w:lang w:eastAsia="zh-CN"/>
              </w:rPr>
              <w:t>图形符号表示规则 总则</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3F6058">
              <w:rPr>
                <w:rFonts w:ascii="宋体"/>
              </w:rPr>
              <w:t>非检测标准</w:t>
            </w:r>
          </w:p>
        </w:tc>
      </w:tr>
      <w:tr w:rsidR="006A6C0A" w:rsidRPr="00911E26" w:rsidTr="00973CD2">
        <w:trPr>
          <w:trHeight w:hRule="exact" w:val="643"/>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61</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ind w:right="2"/>
              <w:jc w:val="center"/>
              <w:rPr>
                <w:rFonts w:ascii="宋体"/>
              </w:rPr>
            </w:pPr>
            <w:r w:rsidRPr="00911E26">
              <w:rPr>
                <w:rFonts w:ascii="宋体"/>
              </w:rPr>
              <w:t>GB/T 16901.1-2008</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lang w:eastAsia="zh-CN"/>
              </w:rPr>
            </w:pPr>
            <w:r w:rsidRPr="003F6058">
              <w:rPr>
                <w:rFonts w:ascii="宋体"/>
                <w:lang w:eastAsia="zh-CN"/>
              </w:rPr>
              <w:t>技术文件用图形符号表示规则 第1</w:t>
            </w:r>
          </w:p>
          <w:p w:rsidR="004A1AE8" w:rsidRPr="003F6058" w:rsidRDefault="004A1AE8" w:rsidP="00973CD2">
            <w:pPr>
              <w:pStyle w:val="TableParagraph"/>
              <w:spacing w:line="271" w:lineRule="exact"/>
              <w:ind w:right="2"/>
              <w:jc w:val="center"/>
              <w:rPr>
                <w:rFonts w:ascii="宋体"/>
              </w:rPr>
            </w:pPr>
            <w:r w:rsidRPr="003F6058">
              <w:rPr>
                <w:rFonts w:ascii="宋体"/>
              </w:rPr>
              <w:t>部分:基本规则</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3F6058">
              <w:rPr>
                <w:rFonts w:ascii="宋体"/>
              </w:rPr>
              <w:t>非检测标准</w:t>
            </w:r>
          </w:p>
        </w:tc>
      </w:tr>
      <w:tr w:rsidR="006A6C0A" w:rsidRPr="00911E26" w:rsidTr="00973CD2">
        <w:trPr>
          <w:trHeight w:hRule="exact" w:val="657"/>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62</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before="5"/>
              <w:jc w:val="center"/>
              <w:rPr>
                <w:rFonts w:ascii="宋体"/>
              </w:rPr>
            </w:pPr>
          </w:p>
          <w:p w:rsidR="004A1AE8" w:rsidRPr="003F6058" w:rsidRDefault="004A1AE8" w:rsidP="00973CD2">
            <w:pPr>
              <w:pStyle w:val="TableParagraph"/>
              <w:ind w:right="2"/>
              <w:jc w:val="center"/>
              <w:rPr>
                <w:rFonts w:ascii="宋体"/>
              </w:rPr>
            </w:pPr>
            <w:r w:rsidRPr="00911E26">
              <w:rPr>
                <w:rFonts w:ascii="宋体"/>
              </w:rPr>
              <w:t>GB/T 21196.1-2007</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69" w:lineRule="exact"/>
              <w:ind w:left="194"/>
              <w:jc w:val="center"/>
              <w:rPr>
                <w:rFonts w:ascii="宋体"/>
                <w:lang w:eastAsia="zh-CN"/>
              </w:rPr>
            </w:pPr>
            <w:r w:rsidRPr="003F6058">
              <w:rPr>
                <w:rFonts w:ascii="宋体"/>
                <w:lang w:eastAsia="zh-CN"/>
              </w:rPr>
              <w:t>纺织品 马丁代尔法织物耐磨性的</w:t>
            </w:r>
          </w:p>
          <w:p w:rsidR="004A1AE8" w:rsidRPr="003F6058" w:rsidRDefault="004A1AE8" w:rsidP="00973CD2">
            <w:pPr>
              <w:pStyle w:val="TableParagraph"/>
              <w:spacing w:before="24" w:line="259" w:lineRule="auto"/>
              <w:ind w:left="1679" w:right="197" w:hanging="1486"/>
              <w:jc w:val="center"/>
              <w:rPr>
                <w:rFonts w:ascii="宋体"/>
                <w:lang w:eastAsia="zh-CN"/>
              </w:rPr>
            </w:pPr>
            <w:r w:rsidRPr="003F6058">
              <w:rPr>
                <w:rFonts w:ascii="宋体"/>
                <w:lang w:eastAsia="zh-CN"/>
              </w:rPr>
              <w:t>测定 第1部分:马丁代尔耐磨试验 仪</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before="5"/>
              <w:jc w:val="center"/>
              <w:rPr>
                <w:rFonts w:ascii="宋体"/>
                <w:lang w:eastAsia="zh-CN"/>
              </w:rPr>
            </w:pPr>
          </w:p>
          <w:p w:rsidR="004A1AE8" w:rsidRPr="003F6058" w:rsidRDefault="004A1AE8" w:rsidP="00973CD2">
            <w:pPr>
              <w:pStyle w:val="TableParagraph"/>
              <w:jc w:val="center"/>
              <w:rPr>
                <w:rFonts w:ascii="宋体"/>
              </w:rPr>
            </w:pPr>
            <w:r w:rsidRPr="003F6058">
              <w:rPr>
                <w:rFonts w:ascii="宋体"/>
              </w:rPr>
              <w:t>仪器设备要求</w:t>
            </w:r>
          </w:p>
        </w:tc>
      </w:tr>
      <w:tr w:rsidR="006A6C0A" w:rsidRPr="00911E26" w:rsidTr="00973CD2">
        <w:trPr>
          <w:trHeight w:hRule="exact" w:val="324"/>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63</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21898-2008</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3F6058">
              <w:rPr>
                <w:rFonts w:ascii="宋体"/>
              </w:rPr>
              <w:t>纺织品颜色表示方法</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3F6058">
              <w:rPr>
                <w:rFonts w:ascii="宋体"/>
              </w:rPr>
              <w:t>非检测标准</w:t>
            </w:r>
          </w:p>
        </w:tc>
      </w:tr>
      <w:tr w:rsidR="006A6C0A" w:rsidRPr="00911E26" w:rsidTr="00973CD2">
        <w:trPr>
          <w:trHeight w:hRule="exact" w:val="571"/>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64</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before="134"/>
              <w:jc w:val="center"/>
              <w:rPr>
                <w:rFonts w:ascii="宋体"/>
              </w:rPr>
            </w:pPr>
            <w:r w:rsidRPr="00911E26">
              <w:rPr>
                <w:rFonts w:ascii="宋体"/>
              </w:rPr>
              <w:t>GB/T</w:t>
            </w:r>
            <w:r w:rsidRPr="003F6058">
              <w:rPr>
                <w:rFonts w:ascii="宋体"/>
              </w:rPr>
              <w:t xml:space="preserve"> </w:t>
            </w:r>
            <w:r w:rsidRPr="00911E26">
              <w:rPr>
                <w:rFonts w:ascii="宋体"/>
              </w:rPr>
              <w:t>22044-20</w:t>
            </w:r>
            <w:r w:rsidRPr="00911E26">
              <w:rPr>
                <w:rFonts w:ascii="宋体" w:hint="eastAsia"/>
              </w:rPr>
              <w:t>17</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66" w:lineRule="exact"/>
              <w:jc w:val="center"/>
              <w:rPr>
                <w:rFonts w:ascii="宋体"/>
                <w:lang w:eastAsia="zh-CN"/>
              </w:rPr>
            </w:pPr>
            <w:r w:rsidRPr="003F6058">
              <w:rPr>
                <w:rFonts w:ascii="宋体"/>
                <w:lang w:eastAsia="zh-CN"/>
              </w:rPr>
              <w:t>婴幼儿服装用人体测量的</w:t>
            </w:r>
            <w:r w:rsidRPr="003F6058">
              <w:rPr>
                <w:rFonts w:ascii="宋体" w:hint="eastAsia"/>
                <w:lang w:eastAsia="zh-CN"/>
              </w:rPr>
              <w:t>尺寸定义与方法</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before="134"/>
              <w:jc w:val="center"/>
              <w:rPr>
                <w:rFonts w:ascii="宋体"/>
              </w:rPr>
            </w:pPr>
            <w:r w:rsidRPr="003F6058">
              <w:rPr>
                <w:rFonts w:ascii="宋体"/>
              </w:rPr>
              <w:t>非检测标准</w:t>
            </w:r>
          </w:p>
        </w:tc>
      </w:tr>
      <w:tr w:rsidR="006A6C0A" w:rsidRPr="00911E26" w:rsidTr="00973CD2">
        <w:trPr>
          <w:trHeight w:hRule="exact" w:val="334"/>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65</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22860-2009</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lang w:eastAsia="zh-CN"/>
              </w:rPr>
            </w:pPr>
            <w:r w:rsidRPr="003F6058">
              <w:rPr>
                <w:rFonts w:ascii="宋体"/>
                <w:lang w:eastAsia="zh-CN"/>
              </w:rPr>
              <w:t>丝绸(机织物)的分类、命名及编号</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3F6058">
              <w:rPr>
                <w:rFonts w:ascii="宋体"/>
              </w:rPr>
              <w:t>非检测标准</w:t>
            </w:r>
          </w:p>
        </w:tc>
      </w:tr>
      <w:tr w:rsidR="006A6C0A" w:rsidRPr="00911E26" w:rsidTr="00973CD2">
        <w:trPr>
          <w:trHeight w:hRule="exact" w:val="331"/>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66</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3" w:lineRule="exact"/>
              <w:jc w:val="center"/>
              <w:rPr>
                <w:rFonts w:ascii="宋体"/>
              </w:rPr>
            </w:pPr>
            <w:r w:rsidRPr="00911E26">
              <w:rPr>
                <w:rFonts w:ascii="宋体"/>
              </w:rPr>
              <w:t>GB/T</w:t>
            </w:r>
            <w:r w:rsidRPr="003F6058">
              <w:rPr>
                <w:rFonts w:ascii="宋体"/>
              </w:rPr>
              <w:t xml:space="preserve"> </w:t>
            </w:r>
            <w:r w:rsidRPr="00911E26">
              <w:rPr>
                <w:rFonts w:ascii="宋体"/>
              </w:rPr>
              <w:t>23559-2009</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3" w:lineRule="exact"/>
              <w:jc w:val="center"/>
              <w:rPr>
                <w:rFonts w:ascii="宋体"/>
                <w:lang w:eastAsia="zh-CN"/>
              </w:rPr>
            </w:pPr>
            <w:r w:rsidRPr="003F6058">
              <w:rPr>
                <w:rFonts w:ascii="宋体"/>
                <w:lang w:eastAsia="zh-CN"/>
              </w:rPr>
              <w:t>服装名称代码编制规范</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3" w:lineRule="exact"/>
              <w:jc w:val="center"/>
              <w:rPr>
                <w:rFonts w:ascii="宋体"/>
              </w:rPr>
            </w:pPr>
            <w:r w:rsidRPr="003F6058">
              <w:rPr>
                <w:rFonts w:ascii="宋体"/>
              </w:rPr>
              <w:t>非检测标准</w:t>
            </w:r>
          </w:p>
        </w:tc>
      </w:tr>
      <w:tr w:rsidR="006A6C0A" w:rsidRPr="00911E26" w:rsidTr="00973CD2">
        <w:trPr>
          <w:trHeight w:hRule="exact" w:val="319"/>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67</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23560-2009</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ind w:right="2"/>
              <w:jc w:val="center"/>
              <w:rPr>
                <w:rFonts w:ascii="宋体"/>
              </w:rPr>
            </w:pPr>
            <w:r w:rsidRPr="003F6058">
              <w:rPr>
                <w:rFonts w:ascii="宋体"/>
              </w:rPr>
              <w:t>服装分类代码</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3F6058">
              <w:rPr>
                <w:rFonts w:ascii="宋体"/>
              </w:rPr>
              <w:t>非检测标准</w:t>
            </w:r>
          </w:p>
        </w:tc>
      </w:tr>
      <w:tr w:rsidR="006A6C0A" w:rsidRPr="00911E26" w:rsidTr="00973CD2">
        <w:trPr>
          <w:trHeight w:hRule="exact" w:val="331"/>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68</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24117-2009</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ind w:right="5"/>
              <w:jc w:val="center"/>
              <w:rPr>
                <w:rFonts w:ascii="宋体"/>
                <w:lang w:eastAsia="zh-CN"/>
              </w:rPr>
            </w:pPr>
            <w:r w:rsidRPr="003F6058">
              <w:rPr>
                <w:rFonts w:ascii="宋体"/>
                <w:lang w:eastAsia="zh-CN"/>
              </w:rPr>
              <w:t>针织物 疵点的描述 术语</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3F6058">
              <w:rPr>
                <w:rFonts w:ascii="宋体"/>
              </w:rPr>
              <w:t>非检测标准</w:t>
            </w:r>
          </w:p>
        </w:tc>
      </w:tr>
      <w:tr w:rsidR="006A6C0A" w:rsidRPr="00911E26" w:rsidTr="00973CD2">
        <w:trPr>
          <w:trHeight w:hRule="exact" w:val="370"/>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69</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24118-2009</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lang w:eastAsia="zh-CN"/>
              </w:rPr>
            </w:pPr>
            <w:r w:rsidRPr="003F6058">
              <w:rPr>
                <w:rFonts w:ascii="宋体"/>
                <w:lang w:eastAsia="zh-CN"/>
              </w:rPr>
              <w:t xml:space="preserve">纺织品 </w:t>
            </w:r>
            <w:proofErr w:type="gramStart"/>
            <w:r w:rsidRPr="003F6058">
              <w:rPr>
                <w:rFonts w:ascii="宋体"/>
                <w:lang w:eastAsia="zh-CN"/>
              </w:rPr>
              <w:t>线迹型式</w:t>
            </w:r>
            <w:proofErr w:type="gramEnd"/>
            <w:r w:rsidRPr="003F6058">
              <w:rPr>
                <w:rFonts w:ascii="宋体"/>
                <w:lang w:eastAsia="zh-CN"/>
              </w:rPr>
              <w:t xml:space="preserve"> 分类和术语</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3F6058">
              <w:rPr>
                <w:rFonts w:ascii="宋体"/>
              </w:rPr>
              <w:t>非检测标准</w:t>
            </w:r>
          </w:p>
        </w:tc>
      </w:tr>
      <w:tr w:rsidR="006A6C0A" w:rsidRPr="00911E26" w:rsidTr="00973CD2">
        <w:trPr>
          <w:trHeight w:hRule="exact" w:val="331"/>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70</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24250-2009</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ind w:right="5"/>
              <w:jc w:val="center"/>
              <w:rPr>
                <w:rFonts w:ascii="宋体"/>
                <w:lang w:eastAsia="zh-CN"/>
              </w:rPr>
            </w:pPr>
            <w:r w:rsidRPr="003F6058">
              <w:rPr>
                <w:rFonts w:ascii="宋体"/>
                <w:lang w:eastAsia="zh-CN"/>
              </w:rPr>
              <w:t>机织物 疵点的描述 术语</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3F6058">
              <w:rPr>
                <w:rFonts w:ascii="宋体"/>
              </w:rPr>
              <w:t>非检测标准</w:t>
            </w:r>
          </w:p>
        </w:tc>
      </w:tr>
      <w:tr w:rsidR="006A6C0A" w:rsidRPr="00911E26" w:rsidTr="00973CD2">
        <w:trPr>
          <w:trHeight w:hRule="exact" w:val="381"/>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71</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GB/T</w:t>
            </w:r>
            <w:r w:rsidRPr="003F6058">
              <w:rPr>
                <w:rFonts w:ascii="宋体"/>
              </w:rPr>
              <w:t xml:space="preserve"> </w:t>
            </w:r>
            <w:r w:rsidRPr="00911E26">
              <w:rPr>
                <w:rFonts w:ascii="宋体"/>
              </w:rPr>
              <w:t>24251-2009</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3F6058">
              <w:rPr>
                <w:rFonts w:ascii="宋体"/>
              </w:rPr>
              <w:t>针织 基本概念 术语</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3F6058">
              <w:rPr>
                <w:rFonts w:ascii="宋体"/>
              </w:rPr>
              <w:t>非检测标准</w:t>
            </w:r>
          </w:p>
        </w:tc>
      </w:tr>
      <w:tr w:rsidR="006A6C0A" w:rsidRPr="00911E26" w:rsidTr="00973CD2">
        <w:trPr>
          <w:trHeight w:hRule="exact" w:val="331"/>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72</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3" w:lineRule="exact"/>
              <w:jc w:val="center"/>
              <w:rPr>
                <w:rFonts w:ascii="宋体"/>
              </w:rPr>
            </w:pPr>
            <w:r w:rsidRPr="00911E26">
              <w:rPr>
                <w:rFonts w:ascii="宋体"/>
              </w:rPr>
              <w:t>GB/T</w:t>
            </w:r>
            <w:r w:rsidRPr="003F6058">
              <w:rPr>
                <w:rFonts w:ascii="宋体"/>
              </w:rPr>
              <w:t xml:space="preserve"> </w:t>
            </w:r>
            <w:r w:rsidRPr="00911E26">
              <w:rPr>
                <w:rFonts w:ascii="宋体"/>
              </w:rPr>
              <w:t>26380-2011</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3" w:lineRule="exact"/>
              <w:ind w:right="2"/>
              <w:jc w:val="center"/>
              <w:rPr>
                <w:rFonts w:ascii="宋体"/>
              </w:rPr>
            </w:pPr>
            <w:r w:rsidRPr="003F6058">
              <w:rPr>
                <w:rFonts w:ascii="宋体"/>
              </w:rPr>
              <w:t>纺织品 丝绸术语</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3" w:lineRule="exact"/>
              <w:jc w:val="center"/>
              <w:rPr>
                <w:rFonts w:ascii="宋体"/>
              </w:rPr>
            </w:pPr>
            <w:r w:rsidRPr="003F6058">
              <w:rPr>
                <w:rFonts w:ascii="宋体"/>
              </w:rPr>
              <w:t>非检测标准</w:t>
            </w:r>
          </w:p>
        </w:tc>
      </w:tr>
      <w:tr w:rsidR="006A6C0A" w:rsidRPr="00911E26" w:rsidTr="00973CD2">
        <w:trPr>
          <w:trHeight w:hRule="exact" w:val="334"/>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73</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FZ</w:t>
            </w:r>
            <w:r w:rsidRPr="00911E26">
              <w:rPr>
                <w:rFonts w:ascii="宋体" w:hint="eastAsia"/>
              </w:rPr>
              <w:t>/T</w:t>
            </w:r>
            <w:r w:rsidRPr="003F6058">
              <w:rPr>
                <w:rFonts w:ascii="宋体"/>
              </w:rPr>
              <w:t xml:space="preserve"> </w:t>
            </w:r>
            <w:r w:rsidRPr="00911E26">
              <w:rPr>
                <w:rFonts w:ascii="宋体"/>
              </w:rPr>
              <w:t>65006-1995</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ind w:right="2"/>
              <w:jc w:val="center"/>
              <w:rPr>
                <w:rFonts w:ascii="宋体"/>
                <w:lang w:eastAsia="zh-CN"/>
              </w:rPr>
            </w:pPr>
            <w:r w:rsidRPr="003F6058">
              <w:rPr>
                <w:rFonts w:ascii="宋体"/>
                <w:lang w:eastAsia="zh-CN"/>
              </w:rPr>
              <w:t>特种工业用纺织品 标志和包装</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3F6058">
              <w:rPr>
                <w:rFonts w:ascii="宋体"/>
              </w:rPr>
              <w:t>非检测标准</w:t>
            </w:r>
          </w:p>
        </w:tc>
      </w:tr>
      <w:tr w:rsidR="006A6C0A" w:rsidRPr="00911E26" w:rsidTr="00973CD2">
        <w:trPr>
          <w:trHeight w:hRule="exact" w:val="331"/>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74</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FZ</w:t>
            </w:r>
            <w:r w:rsidRPr="00911E26">
              <w:rPr>
                <w:rFonts w:ascii="宋体" w:hint="eastAsia"/>
              </w:rPr>
              <w:t>/T</w:t>
            </w:r>
            <w:r w:rsidRPr="003F6058">
              <w:rPr>
                <w:rFonts w:ascii="宋体"/>
              </w:rPr>
              <w:t xml:space="preserve"> </w:t>
            </w:r>
            <w:r w:rsidRPr="00911E26">
              <w:rPr>
                <w:rFonts w:ascii="宋体"/>
              </w:rPr>
              <w:t>65008-1995</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ind w:right="2"/>
              <w:jc w:val="center"/>
              <w:rPr>
                <w:rFonts w:ascii="宋体"/>
                <w:lang w:eastAsia="zh-CN"/>
              </w:rPr>
            </w:pPr>
            <w:r w:rsidRPr="003F6058">
              <w:rPr>
                <w:rFonts w:ascii="宋体"/>
                <w:lang w:eastAsia="zh-CN"/>
              </w:rPr>
              <w:t>特种工业用纺织品 检验规则</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3F6058">
              <w:rPr>
                <w:rFonts w:ascii="宋体"/>
              </w:rPr>
              <w:t>非检测标准</w:t>
            </w:r>
          </w:p>
        </w:tc>
      </w:tr>
      <w:tr w:rsidR="006A6C0A" w:rsidRPr="00911E26" w:rsidTr="00973CD2">
        <w:trPr>
          <w:trHeight w:hRule="exact" w:val="557"/>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75</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before="141"/>
              <w:jc w:val="center"/>
              <w:rPr>
                <w:rFonts w:ascii="宋体"/>
              </w:rPr>
            </w:pPr>
            <w:r w:rsidRPr="00911E26">
              <w:rPr>
                <w:rFonts w:ascii="宋体"/>
              </w:rPr>
              <w:t>FZ/T</w:t>
            </w:r>
            <w:r w:rsidRPr="003F6058">
              <w:rPr>
                <w:rFonts w:ascii="宋体"/>
              </w:rPr>
              <w:t xml:space="preserve"> </w:t>
            </w:r>
            <w:r w:rsidRPr="00911E26">
              <w:rPr>
                <w:rFonts w:ascii="宋体"/>
              </w:rPr>
              <w:t>01016-1991</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3" w:lineRule="exact"/>
              <w:jc w:val="center"/>
              <w:rPr>
                <w:rFonts w:ascii="宋体"/>
                <w:lang w:eastAsia="zh-CN"/>
              </w:rPr>
            </w:pPr>
            <w:r w:rsidRPr="003F6058">
              <w:rPr>
                <w:rFonts w:ascii="宋体"/>
                <w:lang w:eastAsia="zh-CN"/>
              </w:rPr>
              <w:t>纺织纤维和纱线交付货物商业质量</w:t>
            </w:r>
          </w:p>
          <w:p w:rsidR="004A1AE8" w:rsidRPr="003F6058" w:rsidRDefault="004A1AE8" w:rsidP="00973CD2">
            <w:pPr>
              <w:pStyle w:val="TableParagraph"/>
              <w:spacing w:before="24"/>
              <w:ind w:right="2"/>
              <w:jc w:val="center"/>
              <w:rPr>
                <w:rFonts w:ascii="宋体"/>
                <w:lang w:eastAsia="zh-CN"/>
              </w:rPr>
            </w:pPr>
            <w:r w:rsidRPr="003F6058">
              <w:rPr>
                <w:rFonts w:ascii="宋体"/>
                <w:lang w:eastAsia="zh-CN"/>
              </w:rPr>
              <w:t>的测定 实验室样品的抽取</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before="141"/>
              <w:jc w:val="center"/>
              <w:rPr>
                <w:rFonts w:ascii="宋体"/>
              </w:rPr>
            </w:pPr>
            <w:r w:rsidRPr="003F6058">
              <w:rPr>
                <w:rFonts w:ascii="宋体"/>
              </w:rPr>
              <w:t>非检测标准</w:t>
            </w:r>
          </w:p>
        </w:tc>
      </w:tr>
      <w:tr w:rsidR="006A6C0A" w:rsidRPr="00911E26" w:rsidTr="00973CD2">
        <w:trPr>
          <w:trHeight w:hRule="exact" w:val="564"/>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76</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before="139" w:line="271" w:lineRule="exact"/>
              <w:jc w:val="center"/>
              <w:rPr>
                <w:rFonts w:ascii="宋体"/>
              </w:rPr>
            </w:pPr>
            <w:r w:rsidRPr="00911E26">
              <w:rPr>
                <w:rFonts w:ascii="宋体"/>
              </w:rPr>
              <w:t>FZ/T</w:t>
            </w:r>
            <w:r w:rsidRPr="003F6058">
              <w:rPr>
                <w:rFonts w:ascii="宋体"/>
              </w:rPr>
              <w:t xml:space="preserve"> </w:t>
            </w:r>
            <w:r w:rsidRPr="00911E26">
              <w:rPr>
                <w:rFonts w:ascii="宋体"/>
              </w:rPr>
              <w:t>01017-1991</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lang w:eastAsia="zh-CN"/>
              </w:rPr>
            </w:pPr>
            <w:r w:rsidRPr="003F6058">
              <w:rPr>
                <w:rFonts w:ascii="宋体"/>
                <w:lang w:eastAsia="zh-CN"/>
              </w:rPr>
              <w:t>纺织纤维和纱线交付货物商业质量</w:t>
            </w:r>
          </w:p>
          <w:p w:rsidR="004A1AE8" w:rsidRPr="003F6058" w:rsidRDefault="004A1AE8" w:rsidP="00973CD2">
            <w:pPr>
              <w:pStyle w:val="TableParagraph"/>
              <w:spacing w:before="24" w:line="271" w:lineRule="exact"/>
              <w:jc w:val="center"/>
              <w:rPr>
                <w:rFonts w:ascii="宋体"/>
                <w:lang w:eastAsia="zh-CN"/>
              </w:rPr>
            </w:pPr>
            <w:r w:rsidRPr="003F6058">
              <w:rPr>
                <w:rFonts w:ascii="宋体"/>
                <w:lang w:eastAsia="zh-CN"/>
              </w:rPr>
              <w:t>的测定 试样的清洁方法</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before="139" w:line="271" w:lineRule="exact"/>
              <w:jc w:val="center"/>
              <w:rPr>
                <w:rFonts w:ascii="宋体"/>
              </w:rPr>
            </w:pPr>
            <w:r w:rsidRPr="003F6058">
              <w:rPr>
                <w:rFonts w:ascii="宋体"/>
              </w:rPr>
              <w:t>非检测标准</w:t>
            </w:r>
          </w:p>
        </w:tc>
      </w:tr>
      <w:tr w:rsidR="006A6C0A" w:rsidRPr="00911E26" w:rsidTr="00973CD2">
        <w:trPr>
          <w:trHeight w:hRule="exact" w:val="331"/>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77</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3" w:lineRule="exact"/>
              <w:jc w:val="center"/>
              <w:rPr>
                <w:rFonts w:ascii="宋体"/>
              </w:rPr>
            </w:pPr>
            <w:r w:rsidRPr="00911E26">
              <w:rPr>
                <w:rFonts w:ascii="宋体"/>
              </w:rPr>
              <w:t>FZ/T</w:t>
            </w:r>
            <w:r w:rsidRPr="003F6058">
              <w:rPr>
                <w:rFonts w:ascii="宋体"/>
              </w:rPr>
              <w:t xml:space="preserve"> </w:t>
            </w:r>
            <w:r w:rsidRPr="00911E26">
              <w:rPr>
                <w:rFonts w:ascii="宋体"/>
              </w:rPr>
              <w:t>01020-1992</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3" w:lineRule="exact"/>
              <w:jc w:val="center"/>
              <w:rPr>
                <w:rFonts w:ascii="宋体"/>
              </w:rPr>
            </w:pPr>
            <w:r w:rsidRPr="003F6058">
              <w:rPr>
                <w:rFonts w:ascii="宋体"/>
              </w:rPr>
              <w:t>纺织品 机织物的描述</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3" w:lineRule="exact"/>
              <w:jc w:val="center"/>
              <w:rPr>
                <w:rFonts w:ascii="宋体"/>
              </w:rPr>
            </w:pPr>
            <w:r w:rsidRPr="003F6058">
              <w:rPr>
                <w:rFonts w:ascii="宋体"/>
              </w:rPr>
              <w:t>非检测标准</w:t>
            </w:r>
          </w:p>
        </w:tc>
      </w:tr>
      <w:tr w:rsidR="006A6C0A" w:rsidRPr="00911E26" w:rsidTr="00973CD2">
        <w:trPr>
          <w:trHeight w:hRule="exact" w:val="331"/>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78</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FZ/T</w:t>
            </w:r>
            <w:r w:rsidRPr="003F6058">
              <w:rPr>
                <w:rFonts w:ascii="宋体"/>
              </w:rPr>
              <w:t xml:space="preserve"> </w:t>
            </w:r>
            <w:r w:rsidRPr="00911E26">
              <w:rPr>
                <w:rFonts w:ascii="宋体"/>
              </w:rPr>
              <w:t>01035-</w:t>
            </w:r>
            <w:r w:rsidRPr="00911E26">
              <w:rPr>
                <w:rFonts w:ascii="宋体" w:hint="eastAsia"/>
              </w:rPr>
              <w:t>2014</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lang w:eastAsia="zh-CN"/>
              </w:rPr>
            </w:pPr>
            <w:r w:rsidRPr="003F6058">
              <w:rPr>
                <w:rFonts w:ascii="宋体"/>
                <w:lang w:eastAsia="zh-CN"/>
              </w:rPr>
              <w:t>纺织</w:t>
            </w:r>
            <w:r w:rsidRPr="003F6058">
              <w:rPr>
                <w:rFonts w:ascii="宋体" w:hint="eastAsia"/>
                <w:lang w:eastAsia="zh-CN"/>
              </w:rPr>
              <w:t xml:space="preserve">品 </w:t>
            </w:r>
            <w:r w:rsidRPr="003F6058">
              <w:rPr>
                <w:rFonts w:ascii="宋体"/>
                <w:lang w:eastAsia="zh-CN"/>
              </w:rPr>
              <w:t>标示线密度的通用制（特</w:t>
            </w:r>
            <w:r w:rsidRPr="003F6058">
              <w:rPr>
                <w:rFonts w:ascii="宋体" w:hint="eastAsia"/>
                <w:lang w:eastAsia="zh-CN"/>
              </w:rPr>
              <w:t>克斯制）</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3F6058">
              <w:rPr>
                <w:rFonts w:ascii="宋体"/>
              </w:rPr>
              <w:t>非检测标准</w:t>
            </w:r>
          </w:p>
        </w:tc>
      </w:tr>
      <w:tr w:rsidR="006A6C0A" w:rsidRPr="00911E26" w:rsidTr="00973CD2">
        <w:trPr>
          <w:trHeight w:hRule="exact" w:val="610"/>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79</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before="141" w:line="271" w:lineRule="exact"/>
              <w:jc w:val="center"/>
              <w:rPr>
                <w:rFonts w:ascii="宋体"/>
              </w:rPr>
            </w:pPr>
            <w:r w:rsidRPr="00911E26">
              <w:rPr>
                <w:rFonts w:ascii="宋体"/>
              </w:rPr>
              <w:t>FZ/T</w:t>
            </w:r>
            <w:r w:rsidRPr="003F6058">
              <w:rPr>
                <w:rFonts w:ascii="宋体"/>
              </w:rPr>
              <w:t xml:space="preserve"> </w:t>
            </w:r>
            <w:r w:rsidRPr="00911E26">
              <w:rPr>
                <w:rFonts w:ascii="宋体"/>
              </w:rPr>
              <w:t>0103</w:t>
            </w:r>
            <w:r w:rsidRPr="00911E26">
              <w:rPr>
                <w:rFonts w:ascii="宋体" w:hint="eastAsia"/>
              </w:rPr>
              <w:t>6</w:t>
            </w:r>
            <w:r w:rsidRPr="00911E26">
              <w:rPr>
                <w:rFonts w:ascii="宋体"/>
              </w:rPr>
              <w:t>-</w:t>
            </w:r>
            <w:r w:rsidRPr="00911E26">
              <w:rPr>
                <w:rFonts w:ascii="宋体" w:hint="eastAsia"/>
              </w:rPr>
              <w:t>2014</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lang w:eastAsia="zh-CN"/>
              </w:rPr>
            </w:pPr>
            <w:r w:rsidRPr="003F6058">
              <w:rPr>
                <w:rFonts w:ascii="宋体"/>
                <w:lang w:eastAsia="zh-CN"/>
              </w:rPr>
              <w:t>纺织</w:t>
            </w:r>
            <w:r w:rsidRPr="003F6058">
              <w:rPr>
                <w:rFonts w:ascii="宋体" w:hint="eastAsia"/>
                <w:lang w:eastAsia="zh-CN"/>
              </w:rPr>
              <w:t xml:space="preserve">品 </w:t>
            </w:r>
            <w:r w:rsidRPr="003F6058">
              <w:rPr>
                <w:rFonts w:ascii="宋体"/>
                <w:lang w:eastAsia="zh-CN"/>
              </w:rPr>
              <w:t>以特克斯（Tex）制的约</w:t>
            </w:r>
          </w:p>
          <w:p w:rsidR="004A1AE8" w:rsidRPr="003F6058" w:rsidRDefault="004A1AE8" w:rsidP="00973CD2">
            <w:pPr>
              <w:pStyle w:val="TableParagraph"/>
              <w:spacing w:before="21" w:line="271" w:lineRule="exact"/>
              <w:jc w:val="center"/>
              <w:rPr>
                <w:rFonts w:ascii="宋体"/>
                <w:lang w:eastAsia="zh-CN"/>
              </w:rPr>
            </w:pPr>
            <w:proofErr w:type="gramStart"/>
            <w:r w:rsidRPr="003F6058">
              <w:rPr>
                <w:rFonts w:ascii="宋体"/>
                <w:lang w:eastAsia="zh-CN"/>
              </w:rPr>
              <w:t>整值代替</w:t>
            </w:r>
            <w:proofErr w:type="gramEnd"/>
            <w:r w:rsidRPr="003F6058">
              <w:rPr>
                <w:rFonts w:ascii="宋体"/>
                <w:lang w:eastAsia="zh-CN"/>
              </w:rPr>
              <w:t>传统纱支的综合换算表</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before="141" w:line="271" w:lineRule="exact"/>
              <w:jc w:val="center"/>
              <w:rPr>
                <w:rFonts w:ascii="宋体"/>
              </w:rPr>
            </w:pPr>
            <w:r w:rsidRPr="003F6058">
              <w:rPr>
                <w:rFonts w:ascii="宋体"/>
              </w:rPr>
              <w:t>非检测标准</w:t>
            </w:r>
          </w:p>
        </w:tc>
      </w:tr>
      <w:tr w:rsidR="006A6C0A" w:rsidRPr="00911E26" w:rsidTr="00973CD2">
        <w:trPr>
          <w:trHeight w:hRule="exact" w:val="331"/>
        </w:trPr>
        <w:tc>
          <w:tcPr>
            <w:tcW w:w="658"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80</w:t>
            </w:r>
          </w:p>
        </w:tc>
        <w:tc>
          <w:tcPr>
            <w:tcW w:w="2544"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911E26">
              <w:rPr>
                <w:rFonts w:ascii="宋体"/>
              </w:rPr>
              <w:t>FZ/T</w:t>
            </w:r>
            <w:r w:rsidRPr="003F6058">
              <w:rPr>
                <w:rFonts w:ascii="宋体"/>
              </w:rPr>
              <w:t xml:space="preserve"> </w:t>
            </w:r>
            <w:r w:rsidRPr="00911E26">
              <w:rPr>
                <w:rFonts w:ascii="宋体"/>
              </w:rPr>
              <w:t>010</w:t>
            </w:r>
            <w:r w:rsidRPr="00911E26">
              <w:rPr>
                <w:rFonts w:ascii="宋体" w:hint="eastAsia"/>
              </w:rPr>
              <w:t>40</w:t>
            </w:r>
            <w:r w:rsidRPr="00911E26">
              <w:rPr>
                <w:rFonts w:ascii="宋体"/>
              </w:rPr>
              <w:t>-</w:t>
            </w:r>
            <w:r w:rsidRPr="00911E26">
              <w:rPr>
                <w:rFonts w:ascii="宋体" w:hint="eastAsia"/>
              </w:rPr>
              <w:t>2014</w:t>
            </w:r>
          </w:p>
        </w:tc>
        <w:tc>
          <w:tcPr>
            <w:tcW w:w="4350"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ind w:right="2"/>
              <w:jc w:val="center"/>
              <w:rPr>
                <w:rFonts w:ascii="宋体"/>
                <w:lang w:eastAsia="zh-CN"/>
              </w:rPr>
            </w:pPr>
            <w:r w:rsidRPr="003F6058">
              <w:rPr>
                <w:rFonts w:ascii="宋体" w:hint="eastAsia"/>
                <w:lang w:eastAsia="zh-CN"/>
              </w:rPr>
              <w:t>纺织品特克斯（</w:t>
            </w:r>
            <w:r w:rsidRPr="003F6058">
              <w:rPr>
                <w:rFonts w:ascii="宋体"/>
                <w:lang w:eastAsia="zh-CN"/>
              </w:rPr>
              <w:t>Tex</w:t>
            </w:r>
            <w:r w:rsidRPr="003F6058">
              <w:rPr>
                <w:rFonts w:ascii="宋体" w:hint="eastAsia"/>
                <w:lang w:eastAsia="zh-CN"/>
              </w:rPr>
              <w:t>）</w:t>
            </w:r>
            <w:r w:rsidRPr="003F6058">
              <w:rPr>
                <w:rFonts w:ascii="宋体"/>
                <w:lang w:eastAsia="zh-CN"/>
              </w:rPr>
              <w:t>制捻系数</w:t>
            </w:r>
          </w:p>
        </w:tc>
        <w:tc>
          <w:tcPr>
            <w:tcW w:w="1487" w:type="dxa"/>
            <w:tcBorders>
              <w:top w:val="single" w:sz="4" w:space="0" w:color="000000"/>
              <w:left w:val="single" w:sz="4" w:space="0" w:color="000000"/>
              <w:bottom w:val="single" w:sz="4" w:space="0" w:color="000000"/>
              <w:right w:val="single" w:sz="4" w:space="0" w:color="000000"/>
            </w:tcBorders>
            <w:vAlign w:val="center"/>
          </w:tcPr>
          <w:p w:rsidR="004A1AE8" w:rsidRPr="003F6058" w:rsidRDefault="004A1AE8" w:rsidP="00973CD2">
            <w:pPr>
              <w:pStyle w:val="TableParagraph"/>
              <w:spacing w:line="271" w:lineRule="exact"/>
              <w:jc w:val="center"/>
              <w:rPr>
                <w:rFonts w:ascii="宋体"/>
              </w:rPr>
            </w:pPr>
            <w:r w:rsidRPr="003F6058">
              <w:rPr>
                <w:rFonts w:ascii="宋体"/>
              </w:rPr>
              <w:t>非检测标准</w:t>
            </w:r>
          </w:p>
        </w:tc>
      </w:tr>
      <w:tr w:rsidR="006A6C0A" w:rsidRPr="00911E26" w:rsidTr="00973CD2">
        <w:trPr>
          <w:trHeight w:hRule="exact" w:val="653"/>
        </w:trPr>
        <w:tc>
          <w:tcPr>
            <w:tcW w:w="658" w:type="dxa"/>
            <w:tcBorders>
              <w:top w:val="single" w:sz="4" w:space="0" w:color="000000"/>
              <w:left w:val="single" w:sz="4" w:space="0" w:color="000000"/>
              <w:bottom w:val="single" w:sz="4" w:space="0" w:color="000000"/>
              <w:right w:val="single" w:sz="4" w:space="0" w:color="000000"/>
            </w:tcBorders>
            <w:vAlign w:val="center"/>
          </w:tcPr>
          <w:p w:rsidR="00363F67" w:rsidRPr="003F6058" w:rsidRDefault="00363F67" w:rsidP="00973CD2">
            <w:pPr>
              <w:pStyle w:val="TableParagraph"/>
              <w:spacing w:line="271" w:lineRule="exact"/>
              <w:jc w:val="center"/>
              <w:rPr>
                <w:rFonts w:ascii="宋体"/>
              </w:rPr>
            </w:pPr>
            <w:r w:rsidRPr="00911E26">
              <w:rPr>
                <w:rFonts w:ascii="宋体"/>
              </w:rPr>
              <w:t>81</w:t>
            </w:r>
          </w:p>
        </w:tc>
        <w:tc>
          <w:tcPr>
            <w:tcW w:w="2544" w:type="dxa"/>
            <w:tcBorders>
              <w:top w:val="single" w:sz="4" w:space="0" w:color="000000"/>
              <w:left w:val="single" w:sz="4" w:space="0" w:color="000000"/>
              <w:bottom w:val="single" w:sz="4" w:space="0" w:color="000000"/>
              <w:right w:val="single" w:sz="4" w:space="0" w:color="000000"/>
            </w:tcBorders>
            <w:vAlign w:val="center"/>
          </w:tcPr>
          <w:p w:rsidR="00363F67" w:rsidRPr="003F6058" w:rsidRDefault="00363F67" w:rsidP="00973CD2">
            <w:pPr>
              <w:pStyle w:val="TableParagraph"/>
              <w:spacing w:before="134"/>
              <w:jc w:val="center"/>
              <w:rPr>
                <w:rFonts w:ascii="宋体"/>
              </w:rPr>
            </w:pPr>
            <w:r w:rsidRPr="00911E26">
              <w:rPr>
                <w:rFonts w:ascii="宋体"/>
              </w:rPr>
              <w:t>FZ/T</w:t>
            </w:r>
            <w:r w:rsidRPr="003F6058">
              <w:rPr>
                <w:rFonts w:ascii="宋体"/>
              </w:rPr>
              <w:t xml:space="preserve"> </w:t>
            </w:r>
            <w:r w:rsidRPr="00911E26">
              <w:rPr>
                <w:rFonts w:ascii="宋体"/>
              </w:rPr>
              <w:t>01047-1997</w:t>
            </w:r>
          </w:p>
        </w:tc>
        <w:tc>
          <w:tcPr>
            <w:tcW w:w="4350" w:type="dxa"/>
            <w:tcBorders>
              <w:top w:val="single" w:sz="4" w:space="0" w:color="000000"/>
              <w:left w:val="single" w:sz="4" w:space="0" w:color="000000"/>
              <w:bottom w:val="single" w:sz="4" w:space="0" w:color="000000"/>
              <w:right w:val="single" w:sz="4" w:space="0" w:color="000000"/>
            </w:tcBorders>
            <w:vAlign w:val="center"/>
          </w:tcPr>
          <w:p w:rsidR="00363F67" w:rsidRPr="003F6058" w:rsidRDefault="00363F67" w:rsidP="00973CD2">
            <w:pPr>
              <w:pStyle w:val="TableParagraph"/>
              <w:spacing w:line="266" w:lineRule="exact"/>
              <w:jc w:val="center"/>
              <w:rPr>
                <w:rFonts w:ascii="宋体"/>
                <w:lang w:eastAsia="zh-CN"/>
              </w:rPr>
            </w:pPr>
            <w:r w:rsidRPr="003F6058">
              <w:rPr>
                <w:rFonts w:ascii="宋体"/>
                <w:lang w:eastAsia="zh-CN"/>
              </w:rPr>
              <w:t>目测评定纺织品色牢度用标准光源</w:t>
            </w:r>
          </w:p>
          <w:p w:rsidR="00363F67" w:rsidRPr="003F6058" w:rsidRDefault="00363F67" w:rsidP="00973CD2">
            <w:pPr>
              <w:pStyle w:val="TableParagraph"/>
              <w:spacing w:before="24"/>
              <w:jc w:val="center"/>
              <w:rPr>
                <w:rFonts w:ascii="宋体"/>
              </w:rPr>
            </w:pPr>
            <w:r w:rsidRPr="003F6058">
              <w:rPr>
                <w:rFonts w:ascii="宋体"/>
              </w:rPr>
              <w:t>条件</w:t>
            </w:r>
          </w:p>
        </w:tc>
        <w:tc>
          <w:tcPr>
            <w:tcW w:w="1487" w:type="dxa"/>
            <w:tcBorders>
              <w:top w:val="single" w:sz="4" w:space="0" w:color="000000"/>
              <w:left w:val="single" w:sz="4" w:space="0" w:color="000000"/>
              <w:bottom w:val="single" w:sz="4" w:space="0" w:color="000000"/>
              <w:right w:val="single" w:sz="4" w:space="0" w:color="000000"/>
            </w:tcBorders>
            <w:vAlign w:val="center"/>
          </w:tcPr>
          <w:p w:rsidR="00363F67" w:rsidRPr="003F6058" w:rsidRDefault="00363F67" w:rsidP="00973CD2">
            <w:pPr>
              <w:pStyle w:val="TableParagraph"/>
              <w:spacing w:before="134"/>
              <w:jc w:val="center"/>
              <w:rPr>
                <w:rFonts w:ascii="宋体"/>
              </w:rPr>
            </w:pPr>
            <w:r w:rsidRPr="003F6058">
              <w:rPr>
                <w:rFonts w:ascii="宋体"/>
              </w:rPr>
              <w:t>非检测标准</w:t>
            </w:r>
          </w:p>
        </w:tc>
      </w:tr>
      <w:tr w:rsidR="006A6C0A" w:rsidRPr="00911E26" w:rsidTr="00973CD2">
        <w:trPr>
          <w:trHeight w:hRule="exact" w:val="518"/>
        </w:trPr>
        <w:tc>
          <w:tcPr>
            <w:tcW w:w="658" w:type="dxa"/>
            <w:tcBorders>
              <w:top w:val="single" w:sz="4" w:space="0" w:color="000000"/>
              <w:left w:val="single" w:sz="4" w:space="0" w:color="000000"/>
              <w:bottom w:val="single" w:sz="4" w:space="0" w:color="000000"/>
              <w:right w:val="single" w:sz="4" w:space="0" w:color="000000"/>
            </w:tcBorders>
            <w:vAlign w:val="center"/>
          </w:tcPr>
          <w:p w:rsidR="00363F67" w:rsidRPr="003F6058" w:rsidRDefault="00363F67" w:rsidP="00973CD2">
            <w:pPr>
              <w:pStyle w:val="TableParagraph"/>
              <w:spacing w:line="271" w:lineRule="exact"/>
              <w:jc w:val="center"/>
              <w:rPr>
                <w:rFonts w:ascii="宋体"/>
              </w:rPr>
            </w:pPr>
            <w:r w:rsidRPr="00911E26">
              <w:rPr>
                <w:rFonts w:ascii="宋体"/>
              </w:rPr>
              <w:t>82</w:t>
            </w:r>
          </w:p>
        </w:tc>
        <w:tc>
          <w:tcPr>
            <w:tcW w:w="2544" w:type="dxa"/>
            <w:tcBorders>
              <w:top w:val="single" w:sz="4" w:space="0" w:color="000000"/>
              <w:left w:val="single" w:sz="4" w:space="0" w:color="000000"/>
              <w:bottom w:val="single" w:sz="4" w:space="0" w:color="000000"/>
              <w:right w:val="single" w:sz="4" w:space="0" w:color="000000"/>
            </w:tcBorders>
            <w:vAlign w:val="center"/>
          </w:tcPr>
          <w:p w:rsidR="00363F67" w:rsidRPr="003F6058" w:rsidRDefault="00363F67" w:rsidP="00973CD2">
            <w:pPr>
              <w:pStyle w:val="TableParagraph"/>
              <w:spacing w:line="271" w:lineRule="exact"/>
              <w:jc w:val="center"/>
              <w:rPr>
                <w:rFonts w:ascii="宋体"/>
              </w:rPr>
            </w:pPr>
            <w:r w:rsidRPr="00911E26">
              <w:rPr>
                <w:rFonts w:ascii="宋体"/>
              </w:rPr>
              <w:t>FZ/T</w:t>
            </w:r>
            <w:r w:rsidRPr="003F6058">
              <w:rPr>
                <w:rFonts w:ascii="宋体"/>
              </w:rPr>
              <w:t xml:space="preserve"> </w:t>
            </w:r>
            <w:r w:rsidRPr="00911E26">
              <w:rPr>
                <w:rFonts w:ascii="宋体"/>
              </w:rPr>
              <w:t>01049-1997</w:t>
            </w:r>
          </w:p>
        </w:tc>
        <w:tc>
          <w:tcPr>
            <w:tcW w:w="4350" w:type="dxa"/>
            <w:tcBorders>
              <w:top w:val="single" w:sz="4" w:space="0" w:color="000000"/>
              <w:left w:val="single" w:sz="4" w:space="0" w:color="000000"/>
              <w:bottom w:val="single" w:sz="4" w:space="0" w:color="000000"/>
              <w:right w:val="single" w:sz="4" w:space="0" w:color="000000"/>
            </w:tcBorders>
            <w:vAlign w:val="center"/>
          </w:tcPr>
          <w:p w:rsidR="00363F67" w:rsidRPr="003F6058" w:rsidRDefault="00363F67" w:rsidP="00973CD2">
            <w:pPr>
              <w:pStyle w:val="TableParagraph"/>
              <w:spacing w:line="271" w:lineRule="exact"/>
              <w:ind w:right="2"/>
              <w:jc w:val="center"/>
              <w:rPr>
                <w:rFonts w:ascii="宋体"/>
              </w:rPr>
            </w:pPr>
            <w:r w:rsidRPr="003F6058">
              <w:rPr>
                <w:rFonts w:ascii="宋体"/>
              </w:rPr>
              <w:t>纯棉产品的标志</w:t>
            </w:r>
          </w:p>
        </w:tc>
        <w:tc>
          <w:tcPr>
            <w:tcW w:w="1487" w:type="dxa"/>
            <w:tcBorders>
              <w:top w:val="single" w:sz="4" w:space="0" w:color="000000"/>
              <w:left w:val="single" w:sz="4" w:space="0" w:color="000000"/>
              <w:bottom w:val="single" w:sz="4" w:space="0" w:color="000000"/>
              <w:right w:val="single" w:sz="4" w:space="0" w:color="000000"/>
            </w:tcBorders>
            <w:vAlign w:val="center"/>
          </w:tcPr>
          <w:p w:rsidR="00363F67" w:rsidRPr="003F6058" w:rsidRDefault="00363F67" w:rsidP="00973CD2">
            <w:pPr>
              <w:pStyle w:val="TableParagraph"/>
              <w:spacing w:line="271" w:lineRule="exact"/>
              <w:jc w:val="center"/>
              <w:rPr>
                <w:rFonts w:ascii="宋体"/>
              </w:rPr>
            </w:pPr>
            <w:r w:rsidRPr="003F6058">
              <w:rPr>
                <w:rFonts w:ascii="宋体"/>
              </w:rPr>
              <w:t>非检测标准</w:t>
            </w:r>
          </w:p>
        </w:tc>
      </w:tr>
      <w:tr w:rsidR="006A6C0A" w:rsidRPr="00911E26" w:rsidTr="00973CD2">
        <w:trPr>
          <w:trHeight w:hRule="exact" w:val="643"/>
        </w:trPr>
        <w:tc>
          <w:tcPr>
            <w:tcW w:w="658" w:type="dxa"/>
            <w:tcBorders>
              <w:top w:val="single" w:sz="4" w:space="0" w:color="000000"/>
              <w:left w:val="single" w:sz="4" w:space="0" w:color="000000"/>
              <w:bottom w:val="single" w:sz="4" w:space="0" w:color="000000"/>
              <w:right w:val="single" w:sz="4" w:space="0" w:color="000000"/>
            </w:tcBorders>
            <w:vAlign w:val="center"/>
          </w:tcPr>
          <w:p w:rsidR="00363F67" w:rsidRPr="003F6058" w:rsidRDefault="00363F67" w:rsidP="00973CD2">
            <w:pPr>
              <w:pStyle w:val="TableParagraph"/>
              <w:spacing w:line="271" w:lineRule="exact"/>
              <w:jc w:val="center"/>
              <w:rPr>
                <w:rFonts w:ascii="宋体"/>
              </w:rPr>
            </w:pPr>
            <w:r w:rsidRPr="00911E26">
              <w:rPr>
                <w:rFonts w:ascii="宋体"/>
              </w:rPr>
              <w:t>83</w:t>
            </w:r>
          </w:p>
        </w:tc>
        <w:tc>
          <w:tcPr>
            <w:tcW w:w="2544" w:type="dxa"/>
            <w:tcBorders>
              <w:top w:val="single" w:sz="4" w:space="0" w:color="000000"/>
              <w:left w:val="single" w:sz="4" w:space="0" w:color="000000"/>
              <w:bottom w:val="single" w:sz="4" w:space="0" w:color="000000"/>
              <w:right w:val="single" w:sz="4" w:space="0" w:color="000000"/>
            </w:tcBorders>
            <w:vAlign w:val="center"/>
          </w:tcPr>
          <w:p w:rsidR="00363F67" w:rsidRPr="003F6058" w:rsidRDefault="00363F67" w:rsidP="00973CD2">
            <w:pPr>
              <w:pStyle w:val="TableParagraph"/>
              <w:spacing w:line="271" w:lineRule="exact"/>
              <w:jc w:val="center"/>
              <w:rPr>
                <w:rFonts w:ascii="宋体"/>
              </w:rPr>
            </w:pPr>
            <w:r w:rsidRPr="00911E26">
              <w:rPr>
                <w:rFonts w:ascii="宋体"/>
              </w:rPr>
              <w:t>FZ/T</w:t>
            </w:r>
            <w:r w:rsidRPr="003F6058">
              <w:rPr>
                <w:rFonts w:ascii="宋体"/>
              </w:rPr>
              <w:t xml:space="preserve"> </w:t>
            </w:r>
            <w:r w:rsidRPr="00911E26">
              <w:rPr>
                <w:rFonts w:ascii="宋体"/>
              </w:rPr>
              <w:t>01068-2009</w:t>
            </w:r>
          </w:p>
        </w:tc>
        <w:tc>
          <w:tcPr>
            <w:tcW w:w="4350" w:type="dxa"/>
            <w:tcBorders>
              <w:top w:val="single" w:sz="4" w:space="0" w:color="000000"/>
              <w:left w:val="single" w:sz="4" w:space="0" w:color="000000"/>
              <w:bottom w:val="single" w:sz="4" w:space="0" w:color="000000"/>
              <w:right w:val="single" w:sz="4" w:space="0" w:color="000000"/>
            </w:tcBorders>
            <w:vAlign w:val="center"/>
          </w:tcPr>
          <w:p w:rsidR="00363F67" w:rsidRPr="003F6058" w:rsidRDefault="00363F67" w:rsidP="00973CD2">
            <w:pPr>
              <w:pStyle w:val="TableParagraph"/>
              <w:spacing w:line="271" w:lineRule="exact"/>
              <w:ind w:right="5"/>
              <w:jc w:val="center"/>
              <w:rPr>
                <w:rFonts w:ascii="宋体"/>
                <w:lang w:eastAsia="zh-CN"/>
              </w:rPr>
            </w:pPr>
            <w:r w:rsidRPr="003F6058">
              <w:rPr>
                <w:rFonts w:ascii="宋体"/>
                <w:lang w:eastAsia="zh-CN"/>
              </w:rPr>
              <w:t>评定纺织品白度用白色样卡</w:t>
            </w:r>
          </w:p>
        </w:tc>
        <w:tc>
          <w:tcPr>
            <w:tcW w:w="1487" w:type="dxa"/>
            <w:tcBorders>
              <w:top w:val="single" w:sz="4" w:space="0" w:color="000000"/>
              <w:left w:val="single" w:sz="4" w:space="0" w:color="000000"/>
              <w:bottom w:val="single" w:sz="4" w:space="0" w:color="000000"/>
              <w:right w:val="single" w:sz="4" w:space="0" w:color="000000"/>
            </w:tcBorders>
            <w:vAlign w:val="center"/>
          </w:tcPr>
          <w:p w:rsidR="00363F67" w:rsidRPr="003F6058" w:rsidRDefault="00363F67" w:rsidP="00973CD2">
            <w:pPr>
              <w:pStyle w:val="TableParagraph"/>
              <w:spacing w:line="271" w:lineRule="exact"/>
              <w:jc w:val="center"/>
              <w:rPr>
                <w:rFonts w:ascii="宋体"/>
              </w:rPr>
            </w:pPr>
            <w:r w:rsidRPr="003F6058">
              <w:rPr>
                <w:rFonts w:ascii="宋体"/>
              </w:rPr>
              <w:t>标准物质要求</w:t>
            </w:r>
          </w:p>
        </w:tc>
      </w:tr>
    </w:tbl>
    <w:p w:rsidR="00D41F98" w:rsidRPr="00911E26" w:rsidRDefault="00D41F98">
      <w:pPr>
        <w:spacing w:line="271" w:lineRule="exact"/>
        <w:jc w:val="center"/>
        <w:rPr>
          <w:rFonts w:ascii="宋体" w:eastAsia="宋体" w:hAnsi="宋体" w:cs="宋体"/>
        </w:rPr>
        <w:sectPr w:rsidR="00D41F98" w:rsidRPr="00911E26">
          <w:pgSz w:w="11910" w:h="16840"/>
          <w:pgMar w:top="1400" w:right="1160" w:bottom="1200" w:left="1480" w:header="882" w:footer="1015" w:gutter="0"/>
          <w:cols w:space="720"/>
        </w:sectPr>
      </w:pPr>
    </w:p>
    <w:tbl>
      <w:tblPr>
        <w:tblStyle w:val="TableNormal"/>
        <w:tblW w:w="0" w:type="auto"/>
        <w:tblInd w:w="108" w:type="dxa"/>
        <w:tblLayout w:type="fixed"/>
        <w:tblLook w:val="01E0" w:firstRow="1" w:lastRow="1" w:firstColumn="1" w:lastColumn="1" w:noHBand="0" w:noVBand="0"/>
      </w:tblPr>
      <w:tblGrid>
        <w:gridCol w:w="658"/>
        <w:gridCol w:w="2544"/>
        <w:gridCol w:w="4350"/>
        <w:gridCol w:w="1487"/>
      </w:tblGrid>
      <w:tr w:rsidR="006A6C0A" w:rsidRPr="00911E26" w:rsidTr="00362BD5">
        <w:trPr>
          <w:trHeight w:hRule="exact" w:val="521"/>
        </w:trPr>
        <w:tc>
          <w:tcPr>
            <w:tcW w:w="65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jc w:val="center"/>
              <w:rPr>
                <w:rFonts w:ascii="宋体" w:eastAsia="宋体" w:hAnsi="宋体" w:cs="宋体"/>
              </w:rPr>
            </w:pPr>
            <w:r w:rsidRPr="00911E26">
              <w:rPr>
                <w:rFonts w:ascii="宋体" w:eastAsia="宋体" w:hAnsi="宋体" w:cs="宋体"/>
              </w:rPr>
              <w:lastRenderedPageBreak/>
              <w:t>序号</w:t>
            </w:r>
          </w:p>
        </w:tc>
        <w:tc>
          <w:tcPr>
            <w:tcW w:w="2544"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ind w:right="2"/>
              <w:jc w:val="center"/>
              <w:rPr>
                <w:rFonts w:ascii="宋体" w:eastAsia="宋体" w:hAnsi="宋体" w:cs="宋体"/>
              </w:rPr>
            </w:pPr>
            <w:r w:rsidRPr="00911E26">
              <w:rPr>
                <w:rFonts w:ascii="宋体" w:eastAsia="宋体" w:hAnsi="宋体" w:cs="宋体"/>
              </w:rPr>
              <w:t>标准编号</w:t>
            </w:r>
          </w:p>
        </w:tc>
        <w:tc>
          <w:tcPr>
            <w:tcW w:w="4350"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jc w:val="center"/>
              <w:rPr>
                <w:rFonts w:ascii="宋体" w:eastAsia="宋体" w:hAnsi="宋体" w:cs="宋体"/>
              </w:rPr>
            </w:pPr>
            <w:r w:rsidRPr="00911E26">
              <w:rPr>
                <w:rFonts w:ascii="宋体" w:eastAsia="宋体" w:hAnsi="宋体" w:cs="宋体"/>
              </w:rPr>
              <w:t>标准名称</w:t>
            </w:r>
          </w:p>
        </w:tc>
        <w:tc>
          <w:tcPr>
            <w:tcW w:w="1487"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jc w:val="center"/>
              <w:rPr>
                <w:rFonts w:ascii="宋体" w:eastAsia="宋体" w:hAnsi="宋体" w:cs="宋体"/>
              </w:rPr>
            </w:pPr>
            <w:r w:rsidRPr="00911E26">
              <w:rPr>
                <w:rFonts w:ascii="宋体" w:eastAsia="宋体" w:hAnsi="宋体" w:cs="宋体"/>
              </w:rPr>
              <w:t>不认可原因</w:t>
            </w:r>
          </w:p>
        </w:tc>
      </w:tr>
      <w:tr w:rsidR="006A6C0A" w:rsidRPr="00911E26" w:rsidTr="00362BD5">
        <w:trPr>
          <w:trHeight w:hRule="exact" w:val="484"/>
        </w:trPr>
        <w:tc>
          <w:tcPr>
            <w:tcW w:w="658" w:type="dxa"/>
            <w:tcBorders>
              <w:top w:val="single" w:sz="4" w:space="0" w:color="000000"/>
              <w:left w:val="single" w:sz="4" w:space="0" w:color="000000"/>
              <w:bottom w:val="single" w:sz="4" w:space="0" w:color="000000"/>
              <w:right w:val="single" w:sz="4" w:space="0" w:color="000000"/>
            </w:tcBorders>
            <w:vAlign w:val="center"/>
          </w:tcPr>
          <w:p w:rsidR="00363F67" w:rsidRPr="003F6058" w:rsidRDefault="00363F67" w:rsidP="003F6058">
            <w:pPr>
              <w:pStyle w:val="TableParagraph"/>
              <w:spacing w:line="271" w:lineRule="exact"/>
              <w:jc w:val="center"/>
              <w:rPr>
                <w:rFonts w:ascii="宋体"/>
              </w:rPr>
            </w:pPr>
            <w:r w:rsidRPr="003F6058">
              <w:rPr>
                <w:rFonts w:ascii="宋体" w:hint="eastAsia"/>
              </w:rPr>
              <w:t>84</w:t>
            </w:r>
          </w:p>
        </w:tc>
        <w:tc>
          <w:tcPr>
            <w:tcW w:w="2544" w:type="dxa"/>
            <w:tcBorders>
              <w:top w:val="single" w:sz="4" w:space="0" w:color="000000"/>
              <w:left w:val="single" w:sz="4" w:space="0" w:color="000000"/>
              <w:bottom w:val="single" w:sz="4" w:space="0" w:color="000000"/>
              <w:right w:val="single" w:sz="4" w:space="0" w:color="000000"/>
            </w:tcBorders>
            <w:vAlign w:val="center"/>
          </w:tcPr>
          <w:p w:rsidR="00363F67" w:rsidRPr="003F6058" w:rsidRDefault="00363F67" w:rsidP="003F6058">
            <w:pPr>
              <w:pStyle w:val="TableParagraph"/>
              <w:spacing w:line="271" w:lineRule="exact"/>
              <w:jc w:val="center"/>
              <w:rPr>
                <w:rFonts w:ascii="宋体"/>
              </w:rPr>
            </w:pPr>
            <w:r w:rsidRPr="00911E26">
              <w:rPr>
                <w:rFonts w:ascii="宋体"/>
              </w:rPr>
              <w:t>FZ/T</w:t>
            </w:r>
            <w:r w:rsidRPr="003F6058">
              <w:rPr>
                <w:rFonts w:ascii="宋体"/>
              </w:rPr>
              <w:t xml:space="preserve"> </w:t>
            </w:r>
            <w:r w:rsidRPr="00911E26">
              <w:rPr>
                <w:rFonts w:ascii="宋体"/>
              </w:rPr>
              <w:t>01099-2008</w:t>
            </w:r>
          </w:p>
        </w:tc>
        <w:tc>
          <w:tcPr>
            <w:tcW w:w="4350" w:type="dxa"/>
            <w:tcBorders>
              <w:top w:val="single" w:sz="4" w:space="0" w:color="000000"/>
              <w:left w:val="single" w:sz="4" w:space="0" w:color="000000"/>
              <w:bottom w:val="single" w:sz="4" w:space="0" w:color="000000"/>
              <w:right w:val="single" w:sz="4" w:space="0" w:color="000000"/>
            </w:tcBorders>
            <w:vAlign w:val="center"/>
          </w:tcPr>
          <w:p w:rsidR="00363F67" w:rsidRPr="003F6058" w:rsidRDefault="00363F67" w:rsidP="003F6058">
            <w:pPr>
              <w:pStyle w:val="TableParagraph"/>
              <w:spacing w:line="271" w:lineRule="exact"/>
              <w:ind w:right="2"/>
              <w:jc w:val="center"/>
              <w:rPr>
                <w:rFonts w:ascii="宋体"/>
              </w:rPr>
            </w:pPr>
            <w:r w:rsidRPr="003F6058">
              <w:rPr>
                <w:rFonts w:ascii="宋体"/>
              </w:rPr>
              <w:t>纺织颜色体系</w:t>
            </w:r>
          </w:p>
        </w:tc>
        <w:tc>
          <w:tcPr>
            <w:tcW w:w="1487" w:type="dxa"/>
            <w:tcBorders>
              <w:top w:val="single" w:sz="4" w:space="0" w:color="000000"/>
              <w:left w:val="single" w:sz="4" w:space="0" w:color="000000"/>
              <w:bottom w:val="single" w:sz="4" w:space="0" w:color="000000"/>
              <w:right w:val="single" w:sz="4" w:space="0" w:color="000000"/>
            </w:tcBorders>
            <w:vAlign w:val="center"/>
          </w:tcPr>
          <w:p w:rsidR="00363F67" w:rsidRPr="003F6058" w:rsidRDefault="00363F67"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46"/>
        </w:trPr>
        <w:tc>
          <w:tcPr>
            <w:tcW w:w="658" w:type="dxa"/>
            <w:tcBorders>
              <w:top w:val="single" w:sz="4" w:space="0" w:color="000000"/>
              <w:left w:val="single" w:sz="4" w:space="0" w:color="000000"/>
              <w:bottom w:val="single" w:sz="4" w:space="0" w:color="000000"/>
              <w:right w:val="single" w:sz="4" w:space="0" w:color="000000"/>
            </w:tcBorders>
            <w:vAlign w:val="center"/>
          </w:tcPr>
          <w:p w:rsidR="00363F67" w:rsidRPr="003F6058" w:rsidRDefault="00363F67" w:rsidP="00362BD5">
            <w:pPr>
              <w:pStyle w:val="TableParagraph"/>
              <w:spacing w:line="271" w:lineRule="exact"/>
              <w:jc w:val="center"/>
              <w:rPr>
                <w:rFonts w:ascii="宋体"/>
              </w:rPr>
            </w:pPr>
            <w:r w:rsidRPr="003F6058">
              <w:rPr>
                <w:rFonts w:ascii="宋体" w:hint="eastAsia"/>
              </w:rPr>
              <w:t>85</w:t>
            </w:r>
          </w:p>
        </w:tc>
        <w:tc>
          <w:tcPr>
            <w:tcW w:w="2544" w:type="dxa"/>
            <w:tcBorders>
              <w:top w:val="single" w:sz="4" w:space="0" w:color="000000"/>
              <w:left w:val="single" w:sz="4" w:space="0" w:color="000000"/>
              <w:bottom w:val="single" w:sz="4" w:space="0" w:color="000000"/>
              <w:right w:val="single" w:sz="4" w:space="0" w:color="000000"/>
            </w:tcBorders>
          </w:tcPr>
          <w:p w:rsidR="00363F67" w:rsidRPr="003F6058" w:rsidRDefault="00363F67" w:rsidP="003F6058">
            <w:pPr>
              <w:pStyle w:val="TableParagraph"/>
              <w:spacing w:line="271" w:lineRule="exact"/>
              <w:jc w:val="center"/>
              <w:rPr>
                <w:rFonts w:ascii="宋体"/>
              </w:rPr>
            </w:pPr>
            <w:r w:rsidRPr="00911E26">
              <w:rPr>
                <w:rFonts w:ascii="宋体"/>
              </w:rPr>
              <w:t>FZ/T</w:t>
            </w:r>
            <w:r w:rsidRPr="003F6058">
              <w:rPr>
                <w:rFonts w:ascii="宋体"/>
              </w:rPr>
              <w:t xml:space="preserve"> </w:t>
            </w:r>
            <w:r w:rsidRPr="00911E26">
              <w:rPr>
                <w:rFonts w:ascii="宋体"/>
              </w:rPr>
              <w:t>10008-20</w:t>
            </w:r>
            <w:r w:rsidRPr="00911E26">
              <w:rPr>
                <w:rFonts w:ascii="宋体" w:hint="eastAsia"/>
              </w:rPr>
              <w:t>18</w:t>
            </w:r>
          </w:p>
        </w:tc>
        <w:tc>
          <w:tcPr>
            <w:tcW w:w="4350" w:type="dxa"/>
            <w:tcBorders>
              <w:top w:val="single" w:sz="4" w:space="0" w:color="000000"/>
              <w:left w:val="single" w:sz="4" w:space="0" w:color="000000"/>
              <w:bottom w:val="single" w:sz="4" w:space="0" w:color="000000"/>
              <w:right w:val="single" w:sz="4" w:space="0" w:color="000000"/>
            </w:tcBorders>
          </w:tcPr>
          <w:p w:rsidR="00363F67" w:rsidRPr="003F6058" w:rsidRDefault="00363F67" w:rsidP="003F6058">
            <w:pPr>
              <w:pStyle w:val="TableParagraph"/>
              <w:spacing w:line="271" w:lineRule="exact"/>
              <w:jc w:val="center"/>
              <w:rPr>
                <w:rFonts w:ascii="宋体"/>
                <w:lang w:eastAsia="zh-CN"/>
              </w:rPr>
            </w:pPr>
            <w:r w:rsidRPr="003F6058">
              <w:rPr>
                <w:rFonts w:ascii="宋体"/>
                <w:lang w:eastAsia="zh-CN"/>
              </w:rPr>
              <w:t>棉及化纤纯纺、混纺纱线标志</w:t>
            </w:r>
          </w:p>
          <w:p w:rsidR="00363F67" w:rsidRPr="003F6058" w:rsidRDefault="00363F67" w:rsidP="003F6058">
            <w:pPr>
              <w:pStyle w:val="TableParagraph"/>
              <w:spacing w:line="271" w:lineRule="exact"/>
              <w:jc w:val="center"/>
              <w:rPr>
                <w:rFonts w:ascii="宋体"/>
              </w:rPr>
            </w:pPr>
            <w:r w:rsidRPr="003F6058">
              <w:rPr>
                <w:rFonts w:ascii="宋体"/>
              </w:rPr>
              <w:t>与包装</w:t>
            </w:r>
          </w:p>
        </w:tc>
        <w:tc>
          <w:tcPr>
            <w:tcW w:w="1487" w:type="dxa"/>
            <w:tcBorders>
              <w:top w:val="single" w:sz="4" w:space="0" w:color="000000"/>
              <w:left w:val="single" w:sz="4" w:space="0" w:color="000000"/>
              <w:bottom w:val="single" w:sz="4" w:space="0" w:color="000000"/>
              <w:right w:val="single" w:sz="4" w:space="0" w:color="000000"/>
            </w:tcBorders>
          </w:tcPr>
          <w:p w:rsidR="00363F67" w:rsidRPr="003F6058" w:rsidRDefault="00363F67"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46"/>
        </w:trPr>
        <w:tc>
          <w:tcPr>
            <w:tcW w:w="658" w:type="dxa"/>
            <w:tcBorders>
              <w:top w:val="single" w:sz="4" w:space="0" w:color="000000"/>
              <w:left w:val="single" w:sz="4" w:space="0" w:color="000000"/>
              <w:bottom w:val="single" w:sz="4" w:space="0" w:color="000000"/>
              <w:right w:val="single" w:sz="4" w:space="0" w:color="000000"/>
            </w:tcBorders>
            <w:vAlign w:val="center"/>
          </w:tcPr>
          <w:p w:rsidR="00363F67" w:rsidRPr="003F6058" w:rsidRDefault="00363F67" w:rsidP="00362BD5">
            <w:pPr>
              <w:pStyle w:val="TableParagraph"/>
              <w:spacing w:line="271" w:lineRule="exact"/>
              <w:jc w:val="center"/>
              <w:rPr>
                <w:rFonts w:ascii="宋体"/>
              </w:rPr>
            </w:pPr>
            <w:r w:rsidRPr="003F6058">
              <w:rPr>
                <w:rFonts w:ascii="宋体" w:hint="eastAsia"/>
              </w:rPr>
              <w:t>86</w:t>
            </w:r>
          </w:p>
        </w:tc>
        <w:tc>
          <w:tcPr>
            <w:tcW w:w="2544" w:type="dxa"/>
            <w:tcBorders>
              <w:top w:val="single" w:sz="4" w:space="0" w:color="000000"/>
              <w:left w:val="single" w:sz="4" w:space="0" w:color="000000"/>
              <w:bottom w:val="single" w:sz="4" w:space="0" w:color="000000"/>
              <w:right w:val="single" w:sz="4" w:space="0" w:color="000000"/>
            </w:tcBorders>
          </w:tcPr>
          <w:p w:rsidR="00363F67" w:rsidRPr="003F6058" w:rsidRDefault="00363F67" w:rsidP="003F6058">
            <w:pPr>
              <w:pStyle w:val="TableParagraph"/>
              <w:spacing w:line="271" w:lineRule="exact"/>
              <w:jc w:val="center"/>
              <w:rPr>
                <w:rFonts w:ascii="宋体"/>
              </w:rPr>
            </w:pPr>
            <w:r w:rsidRPr="00911E26">
              <w:rPr>
                <w:rFonts w:ascii="宋体"/>
              </w:rPr>
              <w:t>FZ/T</w:t>
            </w:r>
            <w:r w:rsidRPr="003F6058">
              <w:rPr>
                <w:rFonts w:ascii="宋体"/>
              </w:rPr>
              <w:t xml:space="preserve"> </w:t>
            </w:r>
            <w:r w:rsidRPr="00911E26">
              <w:rPr>
                <w:rFonts w:ascii="宋体"/>
              </w:rPr>
              <w:t>10009-20</w:t>
            </w:r>
            <w:r w:rsidRPr="00911E26">
              <w:rPr>
                <w:rFonts w:ascii="宋体" w:hint="eastAsia"/>
              </w:rPr>
              <w:t>18</w:t>
            </w:r>
          </w:p>
        </w:tc>
        <w:tc>
          <w:tcPr>
            <w:tcW w:w="4350" w:type="dxa"/>
            <w:tcBorders>
              <w:top w:val="single" w:sz="4" w:space="0" w:color="000000"/>
              <w:left w:val="single" w:sz="4" w:space="0" w:color="000000"/>
              <w:bottom w:val="single" w:sz="4" w:space="0" w:color="000000"/>
              <w:right w:val="single" w:sz="4" w:space="0" w:color="000000"/>
            </w:tcBorders>
          </w:tcPr>
          <w:p w:rsidR="00363F67" w:rsidRPr="003F6058" w:rsidRDefault="00363F67" w:rsidP="003F6058">
            <w:pPr>
              <w:pStyle w:val="TableParagraph"/>
              <w:spacing w:line="271" w:lineRule="exact"/>
              <w:jc w:val="center"/>
              <w:rPr>
                <w:rFonts w:ascii="宋体"/>
                <w:lang w:eastAsia="zh-CN"/>
              </w:rPr>
            </w:pPr>
            <w:r w:rsidRPr="003F6058">
              <w:rPr>
                <w:rFonts w:ascii="宋体"/>
                <w:lang w:eastAsia="zh-CN"/>
              </w:rPr>
              <w:t>棉及化纤纯纺、混纺本色布标志与</w:t>
            </w:r>
          </w:p>
          <w:p w:rsidR="00363F67" w:rsidRPr="003F6058" w:rsidRDefault="00363F67" w:rsidP="003F6058">
            <w:pPr>
              <w:pStyle w:val="TableParagraph"/>
              <w:spacing w:line="271" w:lineRule="exact"/>
              <w:jc w:val="center"/>
              <w:rPr>
                <w:rFonts w:ascii="宋体"/>
              </w:rPr>
            </w:pPr>
            <w:r w:rsidRPr="003F6058">
              <w:rPr>
                <w:rFonts w:ascii="宋体"/>
              </w:rPr>
              <w:t>包装</w:t>
            </w:r>
          </w:p>
        </w:tc>
        <w:tc>
          <w:tcPr>
            <w:tcW w:w="1487" w:type="dxa"/>
            <w:tcBorders>
              <w:top w:val="single" w:sz="4" w:space="0" w:color="000000"/>
              <w:left w:val="single" w:sz="4" w:space="0" w:color="000000"/>
              <w:bottom w:val="single" w:sz="4" w:space="0" w:color="000000"/>
              <w:right w:val="single" w:sz="4" w:space="0" w:color="000000"/>
            </w:tcBorders>
          </w:tcPr>
          <w:p w:rsidR="00363F67" w:rsidRPr="003F6058" w:rsidRDefault="00363F67"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46"/>
        </w:trPr>
        <w:tc>
          <w:tcPr>
            <w:tcW w:w="658" w:type="dxa"/>
            <w:tcBorders>
              <w:top w:val="single" w:sz="4" w:space="0" w:color="000000"/>
              <w:left w:val="single" w:sz="4" w:space="0" w:color="000000"/>
              <w:bottom w:val="single" w:sz="4" w:space="0" w:color="000000"/>
              <w:right w:val="single" w:sz="4" w:space="0" w:color="000000"/>
            </w:tcBorders>
            <w:vAlign w:val="center"/>
          </w:tcPr>
          <w:p w:rsidR="00363F67" w:rsidRPr="003F6058" w:rsidRDefault="00363F67" w:rsidP="00362BD5">
            <w:pPr>
              <w:pStyle w:val="TableParagraph"/>
              <w:spacing w:line="271" w:lineRule="exact"/>
              <w:jc w:val="center"/>
              <w:rPr>
                <w:rFonts w:ascii="宋体"/>
              </w:rPr>
            </w:pPr>
            <w:r w:rsidRPr="00911E26">
              <w:rPr>
                <w:rFonts w:ascii="宋体"/>
              </w:rPr>
              <w:t>87</w:t>
            </w:r>
          </w:p>
        </w:tc>
        <w:tc>
          <w:tcPr>
            <w:tcW w:w="2544" w:type="dxa"/>
            <w:tcBorders>
              <w:top w:val="single" w:sz="4" w:space="0" w:color="000000"/>
              <w:left w:val="single" w:sz="4" w:space="0" w:color="000000"/>
              <w:bottom w:val="single" w:sz="4" w:space="0" w:color="000000"/>
              <w:right w:val="single" w:sz="4" w:space="0" w:color="000000"/>
            </w:tcBorders>
          </w:tcPr>
          <w:p w:rsidR="00363F67" w:rsidRPr="003F6058" w:rsidRDefault="00363F67" w:rsidP="003F6058">
            <w:pPr>
              <w:pStyle w:val="TableParagraph"/>
              <w:spacing w:line="271" w:lineRule="exact"/>
              <w:jc w:val="center"/>
              <w:rPr>
                <w:rFonts w:ascii="宋体"/>
              </w:rPr>
            </w:pPr>
            <w:r w:rsidRPr="00911E26">
              <w:rPr>
                <w:rFonts w:ascii="宋体"/>
              </w:rPr>
              <w:t>FZ/T</w:t>
            </w:r>
            <w:r w:rsidRPr="003F6058">
              <w:rPr>
                <w:rFonts w:ascii="宋体"/>
              </w:rPr>
              <w:t xml:space="preserve"> </w:t>
            </w:r>
            <w:r w:rsidRPr="00911E26">
              <w:rPr>
                <w:rFonts w:ascii="宋体"/>
              </w:rPr>
              <w:t>10010-20</w:t>
            </w:r>
            <w:r w:rsidRPr="00911E26">
              <w:rPr>
                <w:rFonts w:ascii="宋体" w:hint="eastAsia"/>
              </w:rPr>
              <w:t>18</w:t>
            </w:r>
          </w:p>
        </w:tc>
        <w:tc>
          <w:tcPr>
            <w:tcW w:w="4350" w:type="dxa"/>
            <w:tcBorders>
              <w:top w:val="single" w:sz="4" w:space="0" w:color="000000"/>
              <w:left w:val="single" w:sz="4" w:space="0" w:color="000000"/>
              <w:bottom w:val="single" w:sz="4" w:space="0" w:color="000000"/>
              <w:right w:val="single" w:sz="4" w:space="0" w:color="000000"/>
            </w:tcBorders>
          </w:tcPr>
          <w:p w:rsidR="00363F67" w:rsidRPr="003F6058" w:rsidRDefault="00363F67" w:rsidP="003F6058">
            <w:pPr>
              <w:pStyle w:val="TableParagraph"/>
              <w:spacing w:line="271" w:lineRule="exact"/>
              <w:jc w:val="center"/>
              <w:rPr>
                <w:rFonts w:ascii="宋体"/>
                <w:lang w:eastAsia="zh-CN"/>
              </w:rPr>
            </w:pPr>
            <w:r w:rsidRPr="003F6058">
              <w:rPr>
                <w:rFonts w:ascii="宋体"/>
                <w:lang w:eastAsia="zh-CN"/>
              </w:rPr>
              <w:t>棉及化纤纯纺、混纺印染</w:t>
            </w:r>
            <w:proofErr w:type="gramStart"/>
            <w:r w:rsidRPr="003F6058">
              <w:rPr>
                <w:rFonts w:ascii="宋体"/>
                <w:lang w:eastAsia="zh-CN"/>
              </w:rPr>
              <w:t>布标志</w:t>
            </w:r>
            <w:proofErr w:type="gramEnd"/>
            <w:r w:rsidRPr="003F6058">
              <w:rPr>
                <w:rFonts w:ascii="宋体"/>
                <w:lang w:eastAsia="zh-CN"/>
              </w:rPr>
              <w:t>与</w:t>
            </w:r>
          </w:p>
          <w:p w:rsidR="00363F67" w:rsidRPr="003F6058" w:rsidRDefault="00363F67" w:rsidP="003F6058">
            <w:pPr>
              <w:pStyle w:val="TableParagraph"/>
              <w:spacing w:line="271" w:lineRule="exact"/>
              <w:jc w:val="center"/>
              <w:rPr>
                <w:rFonts w:ascii="宋体"/>
              </w:rPr>
            </w:pPr>
            <w:r w:rsidRPr="003F6058">
              <w:rPr>
                <w:rFonts w:ascii="宋体"/>
              </w:rPr>
              <w:t>包装</w:t>
            </w:r>
          </w:p>
        </w:tc>
        <w:tc>
          <w:tcPr>
            <w:tcW w:w="1487" w:type="dxa"/>
            <w:tcBorders>
              <w:top w:val="single" w:sz="4" w:space="0" w:color="000000"/>
              <w:left w:val="single" w:sz="4" w:space="0" w:color="000000"/>
              <w:bottom w:val="single" w:sz="4" w:space="0" w:color="000000"/>
              <w:right w:val="single" w:sz="4" w:space="0" w:color="000000"/>
            </w:tcBorders>
          </w:tcPr>
          <w:p w:rsidR="00363F67" w:rsidRPr="003F6058" w:rsidRDefault="00363F67"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25"/>
        </w:trPr>
        <w:tc>
          <w:tcPr>
            <w:tcW w:w="658" w:type="dxa"/>
            <w:tcBorders>
              <w:top w:val="single" w:sz="4" w:space="0" w:color="000000"/>
              <w:left w:val="single" w:sz="4" w:space="0" w:color="000000"/>
              <w:bottom w:val="single" w:sz="4" w:space="0" w:color="000000"/>
              <w:right w:val="single" w:sz="4" w:space="0" w:color="000000"/>
            </w:tcBorders>
            <w:vAlign w:val="center"/>
          </w:tcPr>
          <w:p w:rsidR="0004134A" w:rsidRPr="003F6058" w:rsidRDefault="0004134A" w:rsidP="00363F67">
            <w:pPr>
              <w:pStyle w:val="TableParagraph"/>
              <w:spacing w:line="271" w:lineRule="exact"/>
              <w:jc w:val="center"/>
              <w:rPr>
                <w:rFonts w:ascii="宋体"/>
              </w:rPr>
            </w:pPr>
            <w:r w:rsidRPr="00911E26">
              <w:rPr>
                <w:rFonts w:ascii="宋体"/>
              </w:rPr>
              <w:t>88</w:t>
            </w:r>
          </w:p>
        </w:tc>
        <w:tc>
          <w:tcPr>
            <w:tcW w:w="2544" w:type="dxa"/>
            <w:tcBorders>
              <w:top w:val="single" w:sz="4" w:space="0" w:color="000000"/>
              <w:left w:val="single" w:sz="4" w:space="0" w:color="000000"/>
              <w:bottom w:val="single" w:sz="4" w:space="0" w:color="000000"/>
              <w:right w:val="single" w:sz="4" w:space="0" w:color="000000"/>
            </w:tcBorders>
            <w:vAlign w:val="center"/>
          </w:tcPr>
          <w:p w:rsidR="0004134A" w:rsidRPr="003F6058" w:rsidRDefault="0004134A" w:rsidP="0004134A">
            <w:pPr>
              <w:pStyle w:val="TableParagraph"/>
              <w:spacing w:before="139"/>
              <w:jc w:val="center"/>
              <w:rPr>
                <w:rFonts w:ascii="宋体"/>
              </w:rPr>
            </w:pPr>
            <w:r w:rsidRPr="00911E26">
              <w:rPr>
                <w:rFonts w:ascii="宋体"/>
              </w:rPr>
              <w:t>FZ/T</w:t>
            </w:r>
            <w:r w:rsidRPr="003F6058">
              <w:rPr>
                <w:rFonts w:ascii="宋体"/>
              </w:rPr>
              <w:t xml:space="preserve"> </w:t>
            </w:r>
            <w:r w:rsidRPr="00911E26">
              <w:rPr>
                <w:rFonts w:ascii="宋体"/>
              </w:rPr>
              <w:t>10021-</w:t>
            </w:r>
            <w:r w:rsidRPr="00911E26">
              <w:rPr>
                <w:rFonts w:ascii="宋体" w:hint="eastAsia"/>
              </w:rPr>
              <w:t>2013</w:t>
            </w:r>
          </w:p>
        </w:tc>
        <w:tc>
          <w:tcPr>
            <w:tcW w:w="4350" w:type="dxa"/>
            <w:tcBorders>
              <w:top w:val="single" w:sz="4" w:space="0" w:color="000000"/>
              <w:left w:val="single" w:sz="4" w:space="0" w:color="000000"/>
              <w:bottom w:val="single" w:sz="4" w:space="0" w:color="000000"/>
              <w:right w:val="single" w:sz="4" w:space="0" w:color="000000"/>
            </w:tcBorders>
            <w:vAlign w:val="center"/>
          </w:tcPr>
          <w:p w:rsidR="0004134A" w:rsidRPr="003F6058" w:rsidRDefault="0004134A" w:rsidP="0004134A">
            <w:pPr>
              <w:pStyle w:val="TableParagraph"/>
              <w:spacing w:before="24"/>
              <w:jc w:val="center"/>
              <w:rPr>
                <w:rFonts w:ascii="宋体"/>
              </w:rPr>
            </w:pPr>
            <w:r w:rsidRPr="003F6058">
              <w:rPr>
                <w:rFonts w:ascii="宋体" w:hint="eastAsia"/>
              </w:rPr>
              <w:t>色纺纱线检验规则</w:t>
            </w:r>
          </w:p>
        </w:tc>
        <w:tc>
          <w:tcPr>
            <w:tcW w:w="1487" w:type="dxa"/>
            <w:tcBorders>
              <w:top w:val="single" w:sz="4" w:space="0" w:color="000000"/>
              <w:left w:val="single" w:sz="4" w:space="0" w:color="000000"/>
              <w:bottom w:val="single" w:sz="4" w:space="0" w:color="000000"/>
              <w:right w:val="single" w:sz="4" w:space="0" w:color="000000"/>
            </w:tcBorders>
            <w:vAlign w:val="center"/>
          </w:tcPr>
          <w:p w:rsidR="0004134A" w:rsidRPr="003F6058" w:rsidRDefault="0004134A" w:rsidP="0004134A">
            <w:pPr>
              <w:pStyle w:val="TableParagraph"/>
              <w:spacing w:before="139"/>
              <w:jc w:val="center"/>
              <w:rPr>
                <w:rFonts w:ascii="宋体"/>
              </w:rPr>
            </w:pPr>
            <w:r w:rsidRPr="003F6058">
              <w:rPr>
                <w:rFonts w:ascii="宋体"/>
              </w:rPr>
              <w:t>非检测标准</w:t>
            </w:r>
          </w:p>
        </w:tc>
      </w:tr>
      <w:tr w:rsidR="006A6C0A" w:rsidRPr="00911E26" w:rsidTr="00362BD5">
        <w:trPr>
          <w:trHeight w:hRule="exact" w:val="634"/>
        </w:trPr>
        <w:tc>
          <w:tcPr>
            <w:tcW w:w="658"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jc w:val="center"/>
              <w:rPr>
                <w:rFonts w:ascii="宋体"/>
              </w:rPr>
            </w:pPr>
            <w:r w:rsidRPr="00911E26">
              <w:rPr>
                <w:rFonts w:ascii="宋体"/>
              </w:rPr>
              <w:t>89</w:t>
            </w:r>
          </w:p>
        </w:tc>
        <w:tc>
          <w:tcPr>
            <w:tcW w:w="2544"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ind w:right="2"/>
              <w:jc w:val="center"/>
              <w:rPr>
                <w:rFonts w:ascii="宋体"/>
              </w:rPr>
            </w:pPr>
            <w:r w:rsidRPr="00911E26">
              <w:rPr>
                <w:rFonts w:ascii="宋体" w:hint="eastAsia"/>
              </w:rPr>
              <w:t>F</w:t>
            </w:r>
            <w:r w:rsidRPr="00911E26">
              <w:rPr>
                <w:rFonts w:ascii="宋体"/>
              </w:rPr>
              <w:t>Z/T 20015.1-</w:t>
            </w:r>
            <w:r w:rsidRPr="00911E26">
              <w:rPr>
                <w:rFonts w:ascii="宋体" w:hint="eastAsia"/>
              </w:rPr>
              <w:t>2012</w:t>
            </w:r>
          </w:p>
        </w:tc>
        <w:tc>
          <w:tcPr>
            <w:tcW w:w="4350"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jc w:val="center"/>
              <w:rPr>
                <w:rFonts w:ascii="宋体"/>
                <w:lang w:eastAsia="zh-CN"/>
              </w:rPr>
            </w:pPr>
            <w:r w:rsidRPr="003F6058">
              <w:rPr>
                <w:rFonts w:ascii="宋体"/>
                <w:lang w:eastAsia="zh-CN"/>
              </w:rPr>
              <w:t>毛纺产品分类、命名及编号 精梳毛</w:t>
            </w:r>
          </w:p>
          <w:p w:rsidR="00D12C45" w:rsidRPr="003F6058" w:rsidRDefault="00D12C45" w:rsidP="003F6058">
            <w:pPr>
              <w:pStyle w:val="TableParagraph"/>
              <w:spacing w:line="271" w:lineRule="exact"/>
              <w:jc w:val="center"/>
              <w:rPr>
                <w:rFonts w:ascii="宋体"/>
              </w:rPr>
            </w:pPr>
            <w:r w:rsidRPr="003F6058">
              <w:rPr>
                <w:rFonts w:ascii="宋体"/>
              </w:rPr>
              <w:t>织品</w:t>
            </w:r>
          </w:p>
        </w:tc>
        <w:tc>
          <w:tcPr>
            <w:tcW w:w="1487"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20"/>
        </w:trPr>
        <w:tc>
          <w:tcPr>
            <w:tcW w:w="658"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63F67">
            <w:pPr>
              <w:pStyle w:val="TableParagraph"/>
              <w:spacing w:line="271" w:lineRule="exact"/>
              <w:jc w:val="center"/>
              <w:rPr>
                <w:rFonts w:ascii="宋体"/>
              </w:rPr>
            </w:pPr>
            <w:r w:rsidRPr="00911E26">
              <w:rPr>
                <w:rFonts w:ascii="宋体"/>
              </w:rPr>
              <w:t>90</w:t>
            </w:r>
          </w:p>
        </w:tc>
        <w:tc>
          <w:tcPr>
            <w:tcW w:w="2544"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D12C45">
            <w:pPr>
              <w:pStyle w:val="TableParagraph"/>
              <w:spacing w:line="273" w:lineRule="exact"/>
              <w:ind w:right="2"/>
              <w:jc w:val="center"/>
              <w:rPr>
                <w:rFonts w:ascii="宋体"/>
              </w:rPr>
            </w:pPr>
            <w:r w:rsidRPr="00911E26">
              <w:rPr>
                <w:rFonts w:ascii="宋体" w:hint="eastAsia"/>
              </w:rPr>
              <w:t>F</w:t>
            </w:r>
            <w:r w:rsidRPr="00911E26">
              <w:rPr>
                <w:rFonts w:ascii="宋体"/>
              </w:rPr>
              <w:t>Z/T 20015.</w:t>
            </w:r>
            <w:r w:rsidRPr="00911E26">
              <w:rPr>
                <w:rFonts w:ascii="宋体" w:hint="eastAsia"/>
              </w:rPr>
              <w:t>2</w:t>
            </w:r>
            <w:r w:rsidRPr="00911E26">
              <w:rPr>
                <w:rFonts w:ascii="宋体"/>
              </w:rPr>
              <w:t>-</w:t>
            </w:r>
            <w:r w:rsidRPr="00911E26">
              <w:rPr>
                <w:rFonts w:ascii="宋体" w:hint="eastAsia"/>
              </w:rPr>
              <w:t>2012</w:t>
            </w:r>
          </w:p>
        </w:tc>
        <w:tc>
          <w:tcPr>
            <w:tcW w:w="4350"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D12C45">
            <w:pPr>
              <w:pStyle w:val="TableParagraph"/>
              <w:spacing w:line="273" w:lineRule="exact"/>
              <w:jc w:val="center"/>
              <w:rPr>
                <w:rFonts w:ascii="宋体"/>
                <w:lang w:eastAsia="zh-CN"/>
              </w:rPr>
            </w:pPr>
            <w:r w:rsidRPr="003F6058">
              <w:rPr>
                <w:rFonts w:ascii="宋体"/>
                <w:lang w:eastAsia="zh-CN"/>
              </w:rPr>
              <w:t>毛纺产品分类、命名及编号 粗梳毛织品</w:t>
            </w:r>
          </w:p>
        </w:tc>
        <w:tc>
          <w:tcPr>
            <w:tcW w:w="1487"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D12C45">
            <w:pPr>
              <w:pStyle w:val="TableParagraph"/>
              <w:spacing w:line="273" w:lineRule="exact"/>
              <w:jc w:val="center"/>
              <w:rPr>
                <w:rFonts w:ascii="宋体"/>
              </w:rPr>
            </w:pPr>
            <w:r w:rsidRPr="003F6058">
              <w:rPr>
                <w:rFonts w:ascii="宋体"/>
              </w:rPr>
              <w:t>非检测标准</w:t>
            </w:r>
          </w:p>
        </w:tc>
      </w:tr>
      <w:tr w:rsidR="006A6C0A" w:rsidRPr="00911E26" w:rsidTr="00362BD5">
        <w:trPr>
          <w:trHeight w:hRule="exact" w:val="559"/>
        </w:trPr>
        <w:tc>
          <w:tcPr>
            <w:tcW w:w="658"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jc w:val="center"/>
              <w:rPr>
                <w:rFonts w:ascii="宋体"/>
              </w:rPr>
            </w:pPr>
            <w:r w:rsidRPr="00911E26">
              <w:rPr>
                <w:rFonts w:ascii="宋体"/>
              </w:rPr>
              <w:t>91</w:t>
            </w:r>
          </w:p>
        </w:tc>
        <w:tc>
          <w:tcPr>
            <w:tcW w:w="2544"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ind w:right="2"/>
              <w:jc w:val="center"/>
              <w:rPr>
                <w:rFonts w:ascii="宋体"/>
              </w:rPr>
            </w:pPr>
            <w:r w:rsidRPr="00911E26">
              <w:rPr>
                <w:rFonts w:ascii="宋体" w:hint="eastAsia"/>
              </w:rPr>
              <w:t>F</w:t>
            </w:r>
            <w:r w:rsidRPr="00911E26">
              <w:rPr>
                <w:rFonts w:ascii="宋体"/>
              </w:rPr>
              <w:t>Z/T 20015.</w:t>
            </w:r>
            <w:r w:rsidRPr="00911E26">
              <w:rPr>
                <w:rFonts w:ascii="宋体" w:hint="eastAsia"/>
              </w:rPr>
              <w:t>3</w:t>
            </w:r>
            <w:r w:rsidRPr="00911E26">
              <w:rPr>
                <w:rFonts w:ascii="宋体"/>
              </w:rPr>
              <w:t>-</w:t>
            </w:r>
            <w:r w:rsidRPr="00911E26">
              <w:rPr>
                <w:rFonts w:ascii="宋体" w:hint="eastAsia"/>
              </w:rPr>
              <w:t>2012</w:t>
            </w:r>
          </w:p>
        </w:tc>
        <w:tc>
          <w:tcPr>
            <w:tcW w:w="4350"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jc w:val="center"/>
              <w:rPr>
                <w:rFonts w:ascii="宋体"/>
                <w:lang w:eastAsia="zh-CN"/>
              </w:rPr>
            </w:pPr>
            <w:r w:rsidRPr="003F6058">
              <w:rPr>
                <w:rFonts w:ascii="宋体"/>
                <w:lang w:eastAsia="zh-CN"/>
              </w:rPr>
              <w:t>毛纺产品分类、命名及编号 驼绒</w:t>
            </w:r>
          </w:p>
        </w:tc>
        <w:tc>
          <w:tcPr>
            <w:tcW w:w="1487"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567"/>
        </w:trPr>
        <w:tc>
          <w:tcPr>
            <w:tcW w:w="658"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63F67">
            <w:pPr>
              <w:pStyle w:val="TableParagraph"/>
              <w:spacing w:line="271" w:lineRule="exact"/>
              <w:jc w:val="center"/>
              <w:rPr>
                <w:rFonts w:ascii="宋体"/>
              </w:rPr>
            </w:pPr>
            <w:r w:rsidRPr="00911E26">
              <w:rPr>
                <w:rFonts w:ascii="宋体"/>
              </w:rPr>
              <w:t>92</w:t>
            </w:r>
          </w:p>
        </w:tc>
        <w:tc>
          <w:tcPr>
            <w:tcW w:w="2544"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D12C45">
            <w:pPr>
              <w:pStyle w:val="TableParagraph"/>
              <w:spacing w:before="134"/>
              <w:ind w:right="2"/>
              <w:jc w:val="center"/>
              <w:rPr>
                <w:rFonts w:ascii="宋体"/>
              </w:rPr>
            </w:pPr>
            <w:r w:rsidRPr="00911E26">
              <w:rPr>
                <w:rFonts w:ascii="宋体" w:hint="eastAsia"/>
              </w:rPr>
              <w:t>F</w:t>
            </w:r>
            <w:r w:rsidRPr="00911E26">
              <w:rPr>
                <w:rFonts w:ascii="宋体"/>
              </w:rPr>
              <w:t>Z/T 20015.</w:t>
            </w:r>
            <w:r w:rsidRPr="00911E26">
              <w:rPr>
                <w:rFonts w:ascii="宋体" w:hint="eastAsia"/>
              </w:rPr>
              <w:t>4</w:t>
            </w:r>
            <w:r w:rsidRPr="00911E26">
              <w:rPr>
                <w:rFonts w:ascii="宋体"/>
              </w:rPr>
              <w:t>-</w:t>
            </w:r>
            <w:r w:rsidRPr="00911E26">
              <w:rPr>
                <w:rFonts w:ascii="宋体" w:hint="eastAsia"/>
              </w:rPr>
              <w:t>2012</w:t>
            </w:r>
          </w:p>
        </w:tc>
        <w:tc>
          <w:tcPr>
            <w:tcW w:w="4350"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D12C45">
            <w:pPr>
              <w:pStyle w:val="TableParagraph"/>
              <w:spacing w:line="266" w:lineRule="exact"/>
              <w:jc w:val="center"/>
              <w:rPr>
                <w:rFonts w:ascii="宋体"/>
                <w:lang w:eastAsia="zh-CN"/>
              </w:rPr>
            </w:pPr>
            <w:r w:rsidRPr="003F6058">
              <w:rPr>
                <w:rFonts w:ascii="宋体"/>
                <w:lang w:eastAsia="zh-CN"/>
              </w:rPr>
              <w:t>毛纺产品分类、命名及编号 造纸毛</w:t>
            </w:r>
          </w:p>
          <w:p w:rsidR="00D12C45" w:rsidRPr="003F6058" w:rsidRDefault="00D12C45" w:rsidP="00D12C45">
            <w:pPr>
              <w:pStyle w:val="TableParagraph"/>
              <w:spacing w:before="24"/>
              <w:ind w:right="5"/>
              <w:jc w:val="center"/>
              <w:rPr>
                <w:rFonts w:ascii="宋体"/>
              </w:rPr>
            </w:pPr>
            <w:r w:rsidRPr="003F6058">
              <w:rPr>
                <w:rFonts w:ascii="宋体"/>
              </w:rPr>
              <w:t>毯</w:t>
            </w:r>
          </w:p>
        </w:tc>
        <w:tc>
          <w:tcPr>
            <w:tcW w:w="1487"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D12C45">
            <w:pPr>
              <w:pStyle w:val="TableParagraph"/>
              <w:spacing w:before="134"/>
              <w:jc w:val="center"/>
              <w:rPr>
                <w:rFonts w:ascii="宋体"/>
              </w:rPr>
            </w:pPr>
            <w:r w:rsidRPr="003F6058">
              <w:rPr>
                <w:rFonts w:ascii="宋体"/>
              </w:rPr>
              <w:t>非检测标准</w:t>
            </w:r>
          </w:p>
        </w:tc>
      </w:tr>
      <w:tr w:rsidR="006A6C0A" w:rsidRPr="00911E26" w:rsidTr="00362BD5">
        <w:trPr>
          <w:trHeight w:hRule="exact" w:val="643"/>
        </w:trPr>
        <w:tc>
          <w:tcPr>
            <w:tcW w:w="658"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jc w:val="center"/>
              <w:rPr>
                <w:rFonts w:ascii="宋体"/>
              </w:rPr>
            </w:pPr>
            <w:r w:rsidRPr="00911E26">
              <w:rPr>
                <w:rFonts w:ascii="宋体"/>
              </w:rPr>
              <w:t>93</w:t>
            </w:r>
          </w:p>
        </w:tc>
        <w:tc>
          <w:tcPr>
            <w:tcW w:w="2544"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ind w:right="2"/>
              <w:jc w:val="center"/>
              <w:rPr>
                <w:rFonts w:ascii="宋体"/>
              </w:rPr>
            </w:pPr>
            <w:r w:rsidRPr="00911E26">
              <w:rPr>
                <w:rFonts w:ascii="宋体" w:hint="eastAsia"/>
              </w:rPr>
              <w:t>F</w:t>
            </w:r>
            <w:r w:rsidRPr="00911E26">
              <w:rPr>
                <w:rFonts w:ascii="宋体"/>
              </w:rPr>
              <w:t>Z/T 20015.</w:t>
            </w:r>
            <w:r w:rsidRPr="00911E26">
              <w:rPr>
                <w:rFonts w:ascii="宋体" w:hint="eastAsia"/>
              </w:rPr>
              <w:t>5</w:t>
            </w:r>
            <w:r w:rsidRPr="00911E26">
              <w:rPr>
                <w:rFonts w:ascii="宋体"/>
              </w:rPr>
              <w:t>-</w:t>
            </w:r>
            <w:r w:rsidRPr="00911E26">
              <w:rPr>
                <w:rFonts w:ascii="宋体" w:hint="eastAsia"/>
              </w:rPr>
              <w:t>2012</w:t>
            </w:r>
          </w:p>
        </w:tc>
        <w:tc>
          <w:tcPr>
            <w:tcW w:w="4350"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jc w:val="center"/>
              <w:rPr>
                <w:rFonts w:ascii="宋体"/>
                <w:lang w:eastAsia="zh-CN"/>
              </w:rPr>
            </w:pPr>
            <w:r w:rsidRPr="003F6058">
              <w:rPr>
                <w:rFonts w:ascii="宋体"/>
                <w:lang w:eastAsia="zh-CN"/>
              </w:rPr>
              <w:t>毛纺产品分类、命名及编号 毛毡</w:t>
            </w:r>
          </w:p>
        </w:tc>
        <w:tc>
          <w:tcPr>
            <w:tcW w:w="1487"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41"/>
        </w:trPr>
        <w:tc>
          <w:tcPr>
            <w:tcW w:w="658"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jc w:val="center"/>
              <w:rPr>
                <w:rFonts w:ascii="宋体"/>
              </w:rPr>
            </w:pPr>
            <w:r w:rsidRPr="00911E26">
              <w:rPr>
                <w:rFonts w:ascii="宋体"/>
              </w:rPr>
              <w:t>94</w:t>
            </w:r>
          </w:p>
        </w:tc>
        <w:tc>
          <w:tcPr>
            <w:tcW w:w="2544"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ind w:right="2"/>
              <w:jc w:val="center"/>
              <w:rPr>
                <w:rFonts w:ascii="宋体"/>
              </w:rPr>
            </w:pPr>
            <w:r w:rsidRPr="00911E26">
              <w:rPr>
                <w:rFonts w:ascii="宋体" w:hint="eastAsia"/>
              </w:rPr>
              <w:t>F</w:t>
            </w:r>
            <w:r w:rsidRPr="00911E26">
              <w:rPr>
                <w:rFonts w:ascii="宋体"/>
              </w:rPr>
              <w:t>Z/T 20015.</w:t>
            </w:r>
            <w:r w:rsidRPr="00911E26">
              <w:rPr>
                <w:rFonts w:ascii="宋体" w:hint="eastAsia"/>
              </w:rPr>
              <w:t>6</w:t>
            </w:r>
            <w:r w:rsidRPr="00911E26">
              <w:rPr>
                <w:rFonts w:ascii="宋体"/>
              </w:rPr>
              <w:t>-</w:t>
            </w:r>
            <w:r w:rsidRPr="00911E26">
              <w:rPr>
                <w:rFonts w:ascii="宋体" w:hint="eastAsia"/>
              </w:rPr>
              <w:t>201</w:t>
            </w:r>
            <w:r w:rsidR="00F92A94" w:rsidRPr="00911E26">
              <w:rPr>
                <w:rFonts w:ascii="宋体" w:hint="eastAsia"/>
              </w:rPr>
              <w:t>5</w:t>
            </w:r>
          </w:p>
        </w:tc>
        <w:tc>
          <w:tcPr>
            <w:tcW w:w="4350"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jc w:val="center"/>
              <w:rPr>
                <w:rFonts w:ascii="宋体"/>
                <w:lang w:eastAsia="zh-CN"/>
              </w:rPr>
            </w:pPr>
            <w:r w:rsidRPr="003F6058">
              <w:rPr>
                <w:rFonts w:ascii="宋体"/>
                <w:lang w:eastAsia="zh-CN"/>
              </w:rPr>
              <w:t>毛纺产品分类、命名及编号绒线</w:t>
            </w:r>
          </w:p>
        </w:tc>
        <w:tc>
          <w:tcPr>
            <w:tcW w:w="1487"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34"/>
        </w:trPr>
        <w:tc>
          <w:tcPr>
            <w:tcW w:w="658"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jc w:val="center"/>
              <w:rPr>
                <w:rFonts w:ascii="宋体"/>
              </w:rPr>
            </w:pPr>
            <w:r w:rsidRPr="00911E26">
              <w:rPr>
                <w:rFonts w:ascii="宋体"/>
              </w:rPr>
              <w:t>95</w:t>
            </w:r>
          </w:p>
        </w:tc>
        <w:tc>
          <w:tcPr>
            <w:tcW w:w="2544"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ind w:right="2"/>
              <w:jc w:val="center"/>
              <w:rPr>
                <w:rFonts w:ascii="宋体"/>
              </w:rPr>
            </w:pPr>
            <w:r w:rsidRPr="00911E26">
              <w:rPr>
                <w:rFonts w:ascii="宋体"/>
              </w:rPr>
              <w:t>FZ/T 20015.7-1998</w:t>
            </w:r>
          </w:p>
        </w:tc>
        <w:tc>
          <w:tcPr>
            <w:tcW w:w="4350"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jc w:val="center"/>
              <w:rPr>
                <w:rFonts w:ascii="宋体"/>
                <w:lang w:eastAsia="zh-CN"/>
              </w:rPr>
            </w:pPr>
            <w:r w:rsidRPr="003F6058">
              <w:rPr>
                <w:rFonts w:ascii="宋体"/>
                <w:lang w:eastAsia="zh-CN"/>
              </w:rPr>
              <w:t>毛纺产品分类、命名及编号 毛毯</w:t>
            </w:r>
          </w:p>
        </w:tc>
        <w:tc>
          <w:tcPr>
            <w:tcW w:w="1487"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34"/>
        </w:trPr>
        <w:tc>
          <w:tcPr>
            <w:tcW w:w="658"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jc w:val="center"/>
              <w:rPr>
                <w:rFonts w:ascii="宋体"/>
              </w:rPr>
            </w:pPr>
            <w:r w:rsidRPr="00911E26">
              <w:rPr>
                <w:rFonts w:ascii="宋体"/>
              </w:rPr>
              <w:t>96</w:t>
            </w:r>
          </w:p>
        </w:tc>
        <w:tc>
          <w:tcPr>
            <w:tcW w:w="2544"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ind w:right="2"/>
              <w:jc w:val="center"/>
              <w:rPr>
                <w:rFonts w:ascii="宋体"/>
              </w:rPr>
            </w:pPr>
            <w:r w:rsidRPr="00911E26">
              <w:rPr>
                <w:rFonts w:ascii="宋体"/>
              </w:rPr>
              <w:t>FZ/T 20015.8-1998</w:t>
            </w:r>
          </w:p>
        </w:tc>
        <w:tc>
          <w:tcPr>
            <w:tcW w:w="4350"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ind w:right="2"/>
              <w:jc w:val="center"/>
              <w:rPr>
                <w:rFonts w:ascii="宋体"/>
                <w:lang w:eastAsia="zh-CN"/>
              </w:rPr>
            </w:pPr>
            <w:r w:rsidRPr="003F6058">
              <w:rPr>
                <w:rFonts w:ascii="宋体"/>
                <w:lang w:eastAsia="zh-CN"/>
              </w:rPr>
              <w:t>毛纺产品分类、命名及编号 长毛绒</w:t>
            </w:r>
          </w:p>
        </w:tc>
        <w:tc>
          <w:tcPr>
            <w:tcW w:w="1487" w:type="dxa"/>
            <w:tcBorders>
              <w:top w:val="single" w:sz="4" w:space="0" w:color="000000"/>
              <w:left w:val="single" w:sz="4" w:space="0" w:color="000000"/>
              <w:bottom w:val="single" w:sz="4" w:space="0" w:color="000000"/>
              <w:right w:val="single" w:sz="4" w:space="0" w:color="000000"/>
            </w:tcBorders>
            <w:vAlign w:val="center"/>
          </w:tcPr>
          <w:p w:rsidR="00D12C45" w:rsidRPr="003F6058" w:rsidRDefault="00D12C45"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34"/>
        </w:trPr>
        <w:tc>
          <w:tcPr>
            <w:tcW w:w="658" w:type="dxa"/>
            <w:tcBorders>
              <w:top w:val="single" w:sz="4" w:space="0" w:color="000000"/>
              <w:left w:val="single" w:sz="4" w:space="0" w:color="000000"/>
              <w:bottom w:val="single" w:sz="4" w:space="0" w:color="000000"/>
              <w:right w:val="single" w:sz="4" w:space="0" w:color="000000"/>
            </w:tcBorders>
            <w:vAlign w:val="center"/>
          </w:tcPr>
          <w:p w:rsidR="00096BEC" w:rsidRPr="00911E26" w:rsidRDefault="00096BEC" w:rsidP="003F6058">
            <w:pPr>
              <w:pStyle w:val="TableParagraph"/>
              <w:spacing w:line="271" w:lineRule="exact"/>
              <w:jc w:val="center"/>
              <w:rPr>
                <w:rFonts w:ascii="宋体"/>
              </w:rPr>
            </w:pPr>
            <w:r w:rsidRPr="00911E26">
              <w:rPr>
                <w:rFonts w:ascii="宋体" w:hint="eastAsia"/>
              </w:rPr>
              <w:t>97</w:t>
            </w:r>
          </w:p>
        </w:tc>
        <w:tc>
          <w:tcPr>
            <w:tcW w:w="2544" w:type="dxa"/>
            <w:tcBorders>
              <w:top w:val="single" w:sz="4" w:space="0" w:color="000000"/>
              <w:left w:val="single" w:sz="4" w:space="0" w:color="000000"/>
              <w:bottom w:val="single" w:sz="4" w:space="0" w:color="000000"/>
              <w:right w:val="single" w:sz="4" w:space="0" w:color="000000"/>
            </w:tcBorders>
            <w:vAlign w:val="center"/>
          </w:tcPr>
          <w:p w:rsidR="00096BEC" w:rsidRPr="003F6058" w:rsidRDefault="00096BEC" w:rsidP="003F6058">
            <w:pPr>
              <w:pStyle w:val="TableParagraph"/>
              <w:spacing w:line="271" w:lineRule="exact"/>
              <w:jc w:val="center"/>
              <w:rPr>
                <w:rFonts w:ascii="宋体"/>
              </w:rPr>
            </w:pPr>
            <w:r w:rsidRPr="00911E26">
              <w:rPr>
                <w:rFonts w:ascii="宋体"/>
              </w:rPr>
              <w:t>FZ/T</w:t>
            </w:r>
            <w:r w:rsidRPr="003F6058">
              <w:rPr>
                <w:rFonts w:ascii="宋体"/>
              </w:rPr>
              <w:t xml:space="preserve"> </w:t>
            </w:r>
            <w:r w:rsidRPr="00911E26">
              <w:rPr>
                <w:rFonts w:ascii="宋体"/>
              </w:rPr>
              <w:t>30002-1999</w:t>
            </w:r>
          </w:p>
        </w:tc>
        <w:tc>
          <w:tcPr>
            <w:tcW w:w="4350" w:type="dxa"/>
            <w:tcBorders>
              <w:top w:val="single" w:sz="4" w:space="0" w:color="000000"/>
              <w:left w:val="single" w:sz="4" w:space="0" w:color="000000"/>
              <w:bottom w:val="single" w:sz="4" w:space="0" w:color="000000"/>
              <w:right w:val="single" w:sz="4" w:space="0" w:color="000000"/>
            </w:tcBorders>
            <w:vAlign w:val="center"/>
          </w:tcPr>
          <w:p w:rsidR="00096BEC" w:rsidRPr="003F6058" w:rsidRDefault="00096BEC" w:rsidP="003F6058">
            <w:pPr>
              <w:pStyle w:val="TableParagraph"/>
              <w:spacing w:line="271" w:lineRule="exact"/>
              <w:ind w:left="26"/>
              <w:jc w:val="center"/>
              <w:rPr>
                <w:rFonts w:ascii="宋体"/>
                <w:lang w:eastAsia="zh-CN"/>
              </w:rPr>
            </w:pPr>
            <w:r w:rsidRPr="003F6058">
              <w:rPr>
                <w:rFonts w:ascii="宋体"/>
                <w:lang w:eastAsia="zh-CN"/>
              </w:rPr>
              <w:t>温度和回潮率对苎麻纤维(精干麻、</w:t>
            </w:r>
          </w:p>
          <w:p w:rsidR="00096BEC" w:rsidRPr="003F6058" w:rsidRDefault="00096BEC" w:rsidP="003F6058">
            <w:pPr>
              <w:pStyle w:val="TableParagraph"/>
              <w:spacing w:line="271" w:lineRule="exact"/>
              <w:ind w:right="2"/>
              <w:jc w:val="center"/>
              <w:rPr>
                <w:rFonts w:ascii="宋体"/>
                <w:lang w:eastAsia="zh-CN"/>
              </w:rPr>
            </w:pPr>
            <w:proofErr w:type="gramStart"/>
            <w:r w:rsidRPr="003F6058">
              <w:rPr>
                <w:rFonts w:ascii="宋体"/>
                <w:lang w:eastAsia="zh-CN"/>
              </w:rPr>
              <w:t>精梳麻条</w:t>
            </w:r>
            <w:proofErr w:type="gramEnd"/>
            <w:r w:rsidRPr="003F6058">
              <w:rPr>
                <w:rFonts w:ascii="宋体"/>
                <w:lang w:eastAsia="zh-CN"/>
              </w:rPr>
              <w:t>)断裂强度的修正方法</w:t>
            </w:r>
          </w:p>
        </w:tc>
        <w:tc>
          <w:tcPr>
            <w:tcW w:w="1487" w:type="dxa"/>
            <w:tcBorders>
              <w:top w:val="single" w:sz="4" w:space="0" w:color="000000"/>
              <w:left w:val="single" w:sz="4" w:space="0" w:color="000000"/>
              <w:bottom w:val="single" w:sz="4" w:space="0" w:color="000000"/>
              <w:right w:val="single" w:sz="4" w:space="0" w:color="000000"/>
            </w:tcBorders>
            <w:vAlign w:val="center"/>
          </w:tcPr>
          <w:p w:rsidR="00096BEC" w:rsidRPr="003F6058" w:rsidRDefault="00096BEC"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46"/>
        </w:trPr>
        <w:tc>
          <w:tcPr>
            <w:tcW w:w="658" w:type="dxa"/>
            <w:tcBorders>
              <w:top w:val="single" w:sz="4" w:space="0" w:color="000000"/>
              <w:left w:val="single" w:sz="4" w:space="0" w:color="000000"/>
              <w:bottom w:val="single" w:sz="4" w:space="0" w:color="000000"/>
              <w:right w:val="single" w:sz="4" w:space="0" w:color="000000"/>
            </w:tcBorders>
            <w:vAlign w:val="center"/>
          </w:tcPr>
          <w:p w:rsidR="00096BEC" w:rsidRPr="003F6058" w:rsidRDefault="00096BEC" w:rsidP="00362BD5">
            <w:pPr>
              <w:pStyle w:val="TableParagraph"/>
              <w:spacing w:line="271" w:lineRule="exact"/>
              <w:jc w:val="center"/>
              <w:rPr>
                <w:rFonts w:ascii="宋体"/>
              </w:rPr>
            </w:pPr>
            <w:r w:rsidRPr="00911E26">
              <w:rPr>
                <w:rFonts w:ascii="宋体"/>
              </w:rPr>
              <w:t>98</w:t>
            </w:r>
          </w:p>
        </w:tc>
        <w:tc>
          <w:tcPr>
            <w:tcW w:w="2544" w:type="dxa"/>
            <w:tcBorders>
              <w:top w:val="single" w:sz="4" w:space="0" w:color="000000"/>
              <w:left w:val="single" w:sz="4" w:space="0" w:color="000000"/>
              <w:bottom w:val="single" w:sz="4" w:space="0" w:color="000000"/>
              <w:right w:val="single" w:sz="4" w:space="0" w:color="000000"/>
            </w:tcBorders>
            <w:vAlign w:val="center"/>
          </w:tcPr>
          <w:p w:rsidR="00096BEC" w:rsidRPr="003F6058" w:rsidRDefault="00096BEC" w:rsidP="003F6058">
            <w:pPr>
              <w:pStyle w:val="TableParagraph"/>
              <w:spacing w:line="271" w:lineRule="exact"/>
              <w:jc w:val="center"/>
              <w:rPr>
                <w:rFonts w:ascii="宋体"/>
              </w:rPr>
            </w:pPr>
            <w:r w:rsidRPr="00911E26">
              <w:rPr>
                <w:rFonts w:ascii="宋体"/>
              </w:rPr>
              <w:t>FZ/T</w:t>
            </w:r>
            <w:r w:rsidRPr="003F6058">
              <w:rPr>
                <w:rFonts w:ascii="宋体"/>
              </w:rPr>
              <w:t xml:space="preserve"> </w:t>
            </w:r>
            <w:r w:rsidRPr="00911E26">
              <w:rPr>
                <w:rFonts w:ascii="宋体"/>
              </w:rPr>
              <w:t>60032-2012</w:t>
            </w:r>
          </w:p>
        </w:tc>
        <w:tc>
          <w:tcPr>
            <w:tcW w:w="4350" w:type="dxa"/>
            <w:tcBorders>
              <w:top w:val="single" w:sz="4" w:space="0" w:color="000000"/>
              <w:left w:val="single" w:sz="4" w:space="0" w:color="000000"/>
              <w:bottom w:val="single" w:sz="4" w:space="0" w:color="000000"/>
              <w:right w:val="single" w:sz="4" w:space="0" w:color="000000"/>
            </w:tcBorders>
            <w:vAlign w:val="center"/>
          </w:tcPr>
          <w:p w:rsidR="00096BEC" w:rsidRPr="003F6058" w:rsidRDefault="00096BEC" w:rsidP="003F6058">
            <w:pPr>
              <w:pStyle w:val="TableParagraph"/>
              <w:spacing w:line="271" w:lineRule="exact"/>
              <w:ind w:right="2"/>
              <w:jc w:val="center"/>
              <w:rPr>
                <w:rFonts w:ascii="宋体"/>
              </w:rPr>
            </w:pPr>
            <w:r w:rsidRPr="003F6058">
              <w:rPr>
                <w:rFonts w:ascii="宋体"/>
              </w:rPr>
              <w:t>被、被套规格</w:t>
            </w:r>
          </w:p>
        </w:tc>
        <w:tc>
          <w:tcPr>
            <w:tcW w:w="1487" w:type="dxa"/>
            <w:tcBorders>
              <w:top w:val="single" w:sz="4" w:space="0" w:color="000000"/>
              <w:left w:val="single" w:sz="4" w:space="0" w:color="000000"/>
              <w:bottom w:val="single" w:sz="4" w:space="0" w:color="000000"/>
              <w:right w:val="single" w:sz="4" w:space="0" w:color="000000"/>
            </w:tcBorders>
            <w:vAlign w:val="center"/>
          </w:tcPr>
          <w:p w:rsidR="00096BEC" w:rsidRPr="003F6058" w:rsidRDefault="00096BEC"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43"/>
        </w:trPr>
        <w:tc>
          <w:tcPr>
            <w:tcW w:w="658" w:type="dxa"/>
            <w:tcBorders>
              <w:top w:val="single" w:sz="4" w:space="0" w:color="000000"/>
              <w:left w:val="single" w:sz="4" w:space="0" w:color="000000"/>
              <w:bottom w:val="single" w:sz="4" w:space="0" w:color="000000"/>
              <w:right w:val="single" w:sz="4" w:space="0" w:color="000000"/>
            </w:tcBorders>
            <w:vAlign w:val="center"/>
          </w:tcPr>
          <w:p w:rsidR="00096BEC" w:rsidRPr="003F6058" w:rsidRDefault="00096BEC" w:rsidP="00362BD5">
            <w:pPr>
              <w:pStyle w:val="TableParagraph"/>
              <w:spacing w:line="271" w:lineRule="exact"/>
              <w:jc w:val="center"/>
              <w:rPr>
                <w:rFonts w:ascii="宋体"/>
              </w:rPr>
            </w:pPr>
            <w:r w:rsidRPr="00911E26">
              <w:rPr>
                <w:rFonts w:ascii="宋体"/>
              </w:rPr>
              <w:t>99</w:t>
            </w:r>
          </w:p>
        </w:tc>
        <w:tc>
          <w:tcPr>
            <w:tcW w:w="2544" w:type="dxa"/>
            <w:tcBorders>
              <w:top w:val="single" w:sz="4" w:space="0" w:color="000000"/>
              <w:left w:val="single" w:sz="4" w:space="0" w:color="000000"/>
              <w:bottom w:val="single" w:sz="4" w:space="0" w:color="000000"/>
              <w:right w:val="single" w:sz="4" w:space="0" w:color="000000"/>
            </w:tcBorders>
            <w:vAlign w:val="center"/>
          </w:tcPr>
          <w:p w:rsidR="00096BEC" w:rsidRPr="003F6058" w:rsidRDefault="00096BEC" w:rsidP="003F6058">
            <w:pPr>
              <w:pStyle w:val="TableParagraph"/>
              <w:spacing w:line="271" w:lineRule="exact"/>
              <w:jc w:val="center"/>
              <w:rPr>
                <w:rFonts w:ascii="宋体"/>
              </w:rPr>
            </w:pPr>
            <w:r w:rsidRPr="00911E26">
              <w:rPr>
                <w:rFonts w:ascii="宋体"/>
              </w:rPr>
              <w:t>FZ/T</w:t>
            </w:r>
            <w:r w:rsidRPr="003F6058">
              <w:rPr>
                <w:rFonts w:ascii="宋体"/>
              </w:rPr>
              <w:t xml:space="preserve"> </w:t>
            </w:r>
            <w:r w:rsidRPr="00911E26">
              <w:rPr>
                <w:rFonts w:ascii="宋体"/>
              </w:rPr>
              <w:t>70011-2006</w:t>
            </w:r>
          </w:p>
        </w:tc>
        <w:tc>
          <w:tcPr>
            <w:tcW w:w="4350" w:type="dxa"/>
            <w:tcBorders>
              <w:top w:val="single" w:sz="4" w:space="0" w:color="000000"/>
              <w:left w:val="single" w:sz="4" w:space="0" w:color="000000"/>
              <w:bottom w:val="single" w:sz="4" w:space="0" w:color="000000"/>
              <w:right w:val="single" w:sz="4" w:space="0" w:color="000000"/>
            </w:tcBorders>
            <w:vAlign w:val="center"/>
          </w:tcPr>
          <w:p w:rsidR="00096BEC" w:rsidRPr="003F6058" w:rsidRDefault="00096BEC" w:rsidP="003F6058">
            <w:pPr>
              <w:pStyle w:val="TableParagraph"/>
              <w:spacing w:line="271" w:lineRule="exact"/>
              <w:jc w:val="center"/>
              <w:rPr>
                <w:rFonts w:ascii="宋体"/>
              </w:rPr>
            </w:pPr>
            <w:r w:rsidRPr="003F6058">
              <w:rPr>
                <w:rFonts w:ascii="宋体"/>
              </w:rPr>
              <w:t>针织保暖内衣标志</w:t>
            </w:r>
          </w:p>
        </w:tc>
        <w:tc>
          <w:tcPr>
            <w:tcW w:w="1487" w:type="dxa"/>
            <w:tcBorders>
              <w:top w:val="single" w:sz="4" w:space="0" w:color="000000"/>
              <w:left w:val="single" w:sz="4" w:space="0" w:color="000000"/>
              <w:bottom w:val="single" w:sz="4" w:space="0" w:color="000000"/>
              <w:right w:val="single" w:sz="4" w:space="0" w:color="000000"/>
            </w:tcBorders>
            <w:vAlign w:val="center"/>
          </w:tcPr>
          <w:p w:rsidR="00096BEC" w:rsidRPr="003F6058" w:rsidRDefault="00096BEC"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43"/>
        </w:trPr>
        <w:tc>
          <w:tcPr>
            <w:tcW w:w="658" w:type="dxa"/>
            <w:tcBorders>
              <w:top w:val="single" w:sz="4" w:space="0" w:color="000000"/>
              <w:left w:val="single" w:sz="4" w:space="0" w:color="000000"/>
              <w:bottom w:val="single" w:sz="4" w:space="0" w:color="000000"/>
              <w:right w:val="single" w:sz="4" w:space="0" w:color="000000"/>
            </w:tcBorders>
            <w:vAlign w:val="center"/>
          </w:tcPr>
          <w:p w:rsidR="00096BEC" w:rsidRPr="003F6058" w:rsidRDefault="00096BEC" w:rsidP="00362BD5">
            <w:pPr>
              <w:pStyle w:val="TableParagraph"/>
              <w:spacing w:line="271" w:lineRule="exact"/>
              <w:jc w:val="center"/>
              <w:rPr>
                <w:rFonts w:ascii="宋体"/>
              </w:rPr>
            </w:pPr>
            <w:r w:rsidRPr="00911E26">
              <w:rPr>
                <w:rFonts w:ascii="宋体"/>
              </w:rPr>
              <w:t>100</w:t>
            </w:r>
          </w:p>
        </w:tc>
        <w:tc>
          <w:tcPr>
            <w:tcW w:w="2544" w:type="dxa"/>
            <w:tcBorders>
              <w:top w:val="single" w:sz="4" w:space="0" w:color="000000"/>
              <w:left w:val="single" w:sz="4" w:space="0" w:color="000000"/>
              <w:bottom w:val="single" w:sz="4" w:space="0" w:color="000000"/>
              <w:right w:val="single" w:sz="4" w:space="0" w:color="000000"/>
            </w:tcBorders>
            <w:vAlign w:val="center"/>
          </w:tcPr>
          <w:p w:rsidR="00096BEC" w:rsidRPr="003F6058" w:rsidRDefault="00096BEC" w:rsidP="003F6058">
            <w:pPr>
              <w:pStyle w:val="TableParagraph"/>
              <w:spacing w:line="271" w:lineRule="exact"/>
              <w:jc w:val="center"/>
              <w:rPr>
                <w:rFonts w:ascii="宋体"/>
              </w:rPr>
            </w:pPr>
            <w:r w:rsidRPr="00911E26">
              <w:rPr>
                <w:rFonts w:ascii="宋体"/>
              </w:rPr>
              <w:t>FZ/T</w:t>
            </w:r>
            <w:r w:rsidRPr="003F6058">
              <w:rPr>
                <w:rFonts w:ascii="宋体"/>
              </w:rPr>
              <w:t xml:space="preserve"> </w:t>
            </w:r>
            <w:r w:rsidRPr="00911E26">
              <w:rPr>
                <w:rFonts w:ascii="宋体"/>
              </w:rPr>
              <w:t>70012-201</w:t>
            </w:r>
            <w:r w:rsidRPr="00911E26">
              <w:rPr>
                <w:rFonts w:ascii="宋体" w:hint="eastAsia"/>
              </w:rPr>
              <w:t>6</w:t>
            </w:r>
          </w:p>
        </w:tc>
        <w:tc>
          <w:tcPr>
            <w:tcW w:w="4350" w:type="dxa"/>
            <w:tcBorders>
              <w:top w:val="single" w:sz="4" w:space="0" w:color="000000"/>
              <w:left w:val="single" w:sz="4" w:space="0" w:color="000000"/>
              <w:bottom w:val="single" w:sz="4" w:space="0" w:color="000000"/>
              <w:right w:val="single" w:sz="4" w:space="0" w:color="000000"/>
            </w:tcBorders>
            <w:vAlign w:val="center"/>
          </w:tcPr>
          <w:p w:rsidR="00096BEC" w:rsidRPr="003F6058" w:rsidRDefault="00096BEC" w:rsidP="003F6058">
            <w:pPr>
              <w:pStyle w:val="TableParagraph"/>
              <w:spacing w:line="271" w:lineRule="exact"/>
              <w:ind w:right="7"/>
              <w:jc w:val="center"/>
              <w:rPr>
                <w:rFonts w:ascii="宋体"/>
                <w:lang w:eastAsia="zh-CN"/>
              </w:rPr>
            </w:pPr>
            <w:r w:rsidRPr="003F6058">
              <w:rPr>
                <w:rFonts w:ascii="宋体"/>
                <w:lang w:eastAsia="zh-CN"/>
              </w:rPr>
              <w:t>一次成型束身无缝内衣号型</w:t>
            </w:r>
          </w:p>
        </w:tc>
        <w:tc>
          <w:tcPr>
            <w:tcW w:w="1487" w:type="dxa"/>
            <w:tcBorders>
              <w:top w:val="single" w:sz="4" w:space="0" w:color="000000"/>
              <w:left w:val="single" w:sz="4" w:space="0" w:color="000000"/>
              <w:bottom w:val="single" w:sz="4" w:space="0" w:color="000000"/>
              <w:right w:val="single" w:sz="4" w:space="0" w:color="000000"/>
            </w:tcBorders>
            <w:vAlign w:val="center"/>
          </w:tcPr>
          <w:p w:rsidR="00096BEC" w:rsidRPr="003F6058" w:rsidRDefault="00096BEC"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46"/>
        </w:trPr>
        <w:tc>
          <w:tcPr>
            <w:tcW w:w="658" w:type="dxa"/>
            <w:tcBorders>
              <w:top w:val="single" w:sz="4" w:space="0" w:color="000000"/>
              <w:left w:val="single" w:sz="4" w:space="0" w:color="000000"/>
              <w:bottom w:val="single" w:sz="4" w:space="0" w:color="000000"/>
              <w:right w:val="single" w:sz="4" w:space="0" w:color="000000"/>
            </w:tcBorders>
            <w:vAlign w:val="center"/>
          </w:tcPr>
          <w:p w:rsidR="00096BEC" w:rsidRPr="003F6058" w:rsidRDefault="00096BEC" w:rsidP="00362BD5">
            <w:pPr>
              <w:pStyle w:val="TableParagraph"/>
              <w:spacing w:line="271" w:lineRule="exact"/>
              <w:jc w:val="center"/>
              <w:rPr>
                <w:rFonts w:ascii="宋体"/>
              </w:rPr>
            </w:pPr>
            <w:r w:rsidRPr="00911E26">
              <w:rPr>
                <w:rFonts w:ascii="宋体"/>
              </w:rPr>
              <w:t>101</w:t>
            </w:r>
          </w:p>
        </w:tc>
        <w:tc>
          <w:tcPr>
            <w:tcW w:w="2544" w:type="dxa"/>
            <w:tcBorders>
              <w:top w:val="single" w:sz="4" w:space="0" w:color="000000"/>
              <w:left w:val="single" w:sz="4" w:space="0" w:color="000000"/>
              <w:bottom w:val="single" w:sz="4" w:space="0" w:color="000000"/>
              <w:right w:val="single" w:sz="4" w:space="0" w:color="000000"/>
            </w:tcBorders>
            <w:vAlign w:val="center"/>
          </w:tcPr>
          <w:p w:rsidR="00096BEC" w:rsidRPr="003F6058" w:rsidRDefault="00096BEC" w:rsidP="003F6058">
            <w:pPr>
              <w:pStyle w:val="TableParagraph"/>
              <w:spacing w:line="271" w:lineRule="exact"/>
              <w:jc w:val="center"/>
              <w:rPr>
                <w:rFonts w:ascii="宋体"/>
              </w:rPr>
            </w:pPr>
            <w:r w:rsidRPr="00911E26">
              <w:rPr>
                <w:rFonts w:ascii="宋体"/>
              </w:rPr>
              <w:t>FZ/T</w:t>
            </w:r>
            <w:r w:rsidRPr="003F6058">
              <w:rPr>
                <w:rFonts w:ascii="宋体"/>
              </w:rPr>
              <w:t xml:space="preserve"> </w:t>
            </w:r>
            <w:r w:rsidRPr="00911E26">
              <w:rPr>
                <w:rFonts w:ascii="宋体"/>
              </w:rPr>
              <w:t>70013-2010</w:t>
            </w:r>
          </w:p>
        </w:tc>
        <w:tc>
          <w:tcPr>
            <w:tcW w:w="4350" w:type="dxa"/>
            <w:tcBorders>
              <w:top w:val="single" w:sz="4" w:space="0" w:color="000000"/>
              <w:left w:val="single" w:sz="4" w:space="0" w:color="000000"/>
              <w:bottom w:val="single" w:sz="4" w:space="0" w:color="000000"/>
              <w:right w:val="single" w:sz="4" w:space="0" w:color="000000"/>
            </w:tcBorders>
            <w:vAlign w:val="center"/>
          </w:tcPr>
          <w:p w:rsidR="00096BEC" w:rsidRPr="003F6058" w:rsidRDefault="00096BEC" w:rsidP="003F6058">
            <w:pPr>
              <w:pStyle w:val="TableParagraph"/>
              <w:spacing w:line="271" w:lineRule="exact"/>
              <w:ind w:right="2"/>
              <w:jc w:val="center"/>
              <w:rPr>
                <w:rFonts w:ascii="宋体"/>
                <w:lang w:eastAsia="zh-CN"/>
              </w:rPr>
            </w:pPr>
            <w:r w:rsidRPr="003F6058">
              <w:rPr>
                <w:rFonts w:ascii="宋体"/>
                <w:lang w:eastAsia="zh-CN"/>
              </w:rPr>
              <w:t>天然彩色棉针织制品标志</w:t>
            </w:r>
          </w:p>
        </w:tc>
        <w:tc>
          <w:tcPr>
            <w:tcW w:w="1487" w:type="dxa"/>
            <w:tcBorders>
              <w:top w:val="single" w:sz="4" w:space="0" w:color="000000"/>
              <w:left w:val="single" w:sz="4" w:space="0" w:color="000000"/>
              <w:bottom w:val="single" w:sz="4" w:space="0" w:color="000000"/>
              <w:right w:val="single" w:sz="4" w:space="0" w:color="000000"/>
            </w:tcBorders>
            <w:vAlign w:val="center"/>
          </w:tcPr>
          <w:p w:rsidR="00096BEC" w:rsidRPr="003F6058" w:rsidRDefault="00096BEC"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43"/>
        </w:trPr>
        <w:tc>
          <w:tcPr>
            <w:tcW w:w="658" w:type="dxa"/>
            <w:tcBorders>
              <w:top w:val="single" w:sz="4" w:space="0" w:color="000000"/>
              <w:left w:val="single" w:sz="4" w:space="0" w:color="000000"/>
              <w:bottom w:val="single" w:sz="4" w:space="0" w:color="000000"/>
              <w:right w:val="single" w:sz="4" w:space="0" w:color="000000"/>
            </w:tcBorders>
            <w:vAlign w:val="center"/>
          </w:tcPr>
          <w:p w:rsidR="00273267" w:rsidRPr="003F6058" w:rsidRDefault="00273267" w:rsidP="00362BD5">
            <w:pPr>
              <w:pStyle w:val="TableParagraph"/>
              <w:spacing w:line="271" w:lineRule="exact"/>
              <w:jc w:val="center"/>
              <w:rPr>
                <w:rFonts w:ascii="宋体"/>
              </w:rPr>
            </w:pPr>
            <w:r w:rsidRPr="00911E26">
              <w:rPr>
                <w:rFonts w:ascii="宋体"/>
              </w:rPr>
              <w:t>102</w:t>
            </w:r>
          </w:p>
        </w:tc>
        <w:tc>
          <w:tcPr>
            <w:tcW w:w="2544" w:type="dxa"/>
            <w:tcBorders>
              <w:top w:val="single" w:sz="4" w:space="0" w:color="000000"/>
              <w:left w:val="single" w:sz="4" w:space="0" w:color="000000"/>
              <w:bottom w:val="single" w:sz="4" w:space="0" w:color="000000"/>
              <w:right w:val="single" w:sz="4" w:space="0" w:color="000000"/>
            </w:tcBorders>
            <w:vAlign w:val="center"/>
          </w:tcPr>
          <w:p w:rsidR="00273267" w:rsidRPr="003F6058" w:rsidRDefault="00273267" w:rsidP="003F6058">
            <w:pPr>
              <w:pStyle w:val="TableParagraph"/>
              <w:spacing w:line="271" w:lineRule="exact"/>
              <w:jc w:val="center"/>
              <w:rPr>
                <w:rFonts w:ascii="宋体"/>
              </w:rPr>
            </w:pPr>
            <w:r w:rsidRPr="00911E26">
              <w:rPr>
                <w:rFonts w:ascii="宋体"/>
              </w:rPr>
              <w:t>FZ/T</w:t>
            </w:r>
            <w:r w:rsidRPr="003F6058">
              <w:rPr>
                <w:rFonts w:ascii="宋体"/>
              </w:rPr>
              <w:t xml:space="preserve"> </w:t>
            </w:r>
            <w:r w:rsidRPr="00911E26">
              <w:rPr>
                <w:rFonts w:ascii="宋体"/>
              </w:rPr>
              <w:t>80002-20</w:t>
            </w:r>
            <w:r w:rsidRPr="00911E26">
              <w:rPr>
                <w:rFonts w:ascii="宋体" w:hint="eastAsia"/>
              </w:rPr>
              <w:t>16</w:t>
            </w:r>
          </w:p>
        </w:tc>
        <w:tc>
          <w:tcPr>
            <w:tcW w:w="4350" w:type="dxa"/>
            <w:tcBorders>
              <w:top w:val="single" w:sz="4" w:space="0" w:color="000000"/>
              <w:left w:val="single" w:sz="4" w:space="0" w:color="000000"/>
              <w:bottom w:val="single" w:sz="4" w:space="0" w:color="000000"/>
              <w:right w:val="single" w:sz="4" w:space="0" w:color="000000"/>
            </w:tcBorders>
            <w:vAlign w:val="center"/>
          </w:tcPr>
          <w:p w:rsidR="00273267" w:rsidRPr="003F6058" w:rsidRDefault="00273267" w:rsidP="003F6058">
            <w:pPr>
              <w:pStyle w:val="TableParagraph"/>
              <w:spacing w:line="271" w:lineRule="exact"/>
              <w:jc w:val="center"/>
              <w:rPr>
                <w:rFonts w:ascii="宋体"/>
                <w:lang w:eastAsia="zh-CN"/>
              </w:rPr>
            </w:pPr>
            <w:r w:rsidRPr="003F6058">
              <w:rPr>
                <w:rFonts w:ascii="宋体"/>
                <w:lang w:eastAsia="zh-CN"/>
              </w:rPr>
              <w:t>服装标志、包装、运输和贮存</w:t>
            </w:r>
          </w:p>
        </w:tc>
        <w:tc>
          <w:tcPr>
            <w:tcW w:w="1487" w:type="dxa"/>
            <w:tcBorders>
              <w:top w:val="single" w:sz="4" w:space="0" w:color="000000"/>
              <w:left w:val="single" w:sz="4" w:space="0" w:color="000000"/>
              <w:bottom w:val="single" w:sz="4" w:space="0" w:color="000000"/>
              <w:right w:val="single" w:sz="4" w:space="0" w:color="000000"/>
            </w:tcBorders>
            <w:vAlign w:val="center"/>
          </w:tcPr>
          <w:p w:rsidR="00273267" w:rsidRPr="003F6058" w:rsidRDefault="00273267"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43"/>
        </w:trPr>
        <w:tc>
          <w:tcPr>
            <w:tcW w:w="658" w:type="dxa"/>
            <w:tcBorders>
              <w:top w:val="single" w:sz="4" w:space="0" w:color="000000"/>
              <w:left w:val="single" w:sz="4" w:space="0" w:color="000000"/>
              <w:bottom w:val="single" w:sz="4" w:space="0" w:color="000000"/>
              <w:right w:val="single" w:sz="4" w:space="0" w:color="000000"/>
            </w:tcBorders>
            <w:vAlign w:val="center"/>
          </w:tcPr>
          <w:p w:rsidR="00273267" w:rsidRPr="003F6058" w:rsidRDefault="00273267" w:rsidP="00362BD5">
            <w:pPr>
              <w:pStyle w:val="TableParagraph"/>
              <w:spacing w:line="271" w:lineRule="exact"/>
              <w:jc w:val="center"/>
              <w:rPr>
                <w:rFonts w:ascii="宋体"/>
              </w:rPr>
            </w:pPr>
            <w:r w:rsidRPr="00911E26">
              <w:rPr>
                <w:rFonts w:ascii="宋体"/>
              </w:rPr>
              <w:t>103</w:t>
            </w:r>
          </w:p>
        </w:tc>
        <w:tc>
          <w:tcPr>
            <w:tcW w:w="2544" w:type="dxa"/>
            <w:tcBorders>
              <w:top w:val="single" w:sz="4" w:space="0" w:color="000000"/>
              <w:left w:val="single" w:sz="4" w:space="0" w:color="000000"/>
              <w:bottom w:val="single" w:sz="4" w:space="0" w:color="000000"/>
              <w:right w:val="single" w:sz="4" w:space="0" w:color="000000"/>
            </w:tcBorders>
            <w:vAlign w:val="center"/>
          </w:tcPr>
          <w:p w:rsidR="00273267" w:rsidRPr="003F6058" w:rsidRDefault="00273267" w:rsidP="003F6058">
            <w:pPr>
              <w:pStyle w:val="TableParagraph"/>
              <w:spacing w:line="271" w:lineRule="exact"/>
              <w:jc w:val="center"/>
              <w:rPr>
                <w:rFonts w:ascii="宋体"/>
              </w:rPr>
            </w:pPr>
            <w:r w:rsidRPr="00911E26">
              <w:rPr>
                <w:rFonts w:ascii="宋体"/>
              </w:rPr>
              <w:t>FZ/T</w:t>
            </w:r>
            <w:r w:rsidRPr="003F6058">
              <w:rPr>
                <w:rFonts w:ascii="宋体"/>
              </w:rPr>
              <w:t xml:space="preserve"> </w:t>
            </w:r>
            <w:r w:rsidRPr="00911E26">
              <w:rPr>
                <w:rFonts w:ascii="宋体"/>
              </w:rPr>
              <w:t>80003-2006</w:t>
            </w:r>
          </w:p>
        </w:tc>
        <w:tc>
          <w:tcPr>
            <w:tcW w:w="4350" w:type="dxa"/>
            <w:tcBorders>
              <w:top w:val="single" w:sz="4" w:space="0" w:color="000000"/>
              <w:left w:val="single" w:sz="4" w:space="0" w:color="000000"/>
              <w:bottom w:val="single" w:sz="4" w:space="0" w:color="000000"/>
              <w:right w:val="single" w:sz="4" w:space="0" w:color="000000"/>
            </w:tcBorders>
            <w:vAlign w:val="center"/>
          </w:tcPr>
          <w:p w:rsidR="00273267" w:rsidRPr="003F6058" w:rsidRDefault="00273267" w:rsidP="003F6058">
            <w:pPr>
              <w:pStyle w:val="TableParagraph"/>
              <w:tabs>
                <w:tab w:val="left" w:pos="1540"/>
                <w:tab w:val="left" w:pos="2639"/>
              </w:tabs>
              <w:spacing w:line="271" w:lineRule="exact"/>
              <w:jc w:val="center"/>
              <w:rPr>
                <w:rFonts w:ascii="宋体"/>
                <w:lang w:eastAsia="zh-CN"/>
              </w:rPr>
            </w:pPr>
            <w:r w:rsidRPr="003F6058">
              <w:rPr>
                <w:rFonts w:ascii="宋体"/>
                <w:lang w:eastAsia="zh-CN"/>
              </w:rPr>
              <w:t>纺织品与服装</w:t>
            </w:r>
            <w:r w:rsidRPr="003F6058">
              <w:rPr>
                <w:rFonts w:ascii="宋体"/>
                <w:lang w:eastAsia="zh-CN"/>
              </w:rPr>
              <w:tab/>
              <w:t>缝纫型式</w:t>
            </w:r>
            <w:r w:rsidRPr="003F6058">
              <w:rPr>
                <w:rFonts w:ascii="宋体"/>
                <w:lang w:eastAsia="zh-CN"/>
              </w:rPr>
              <w:tab/>
              <w:t>分类</w:t>
            </w:r>
            <w:proofErr w:type="gramStart"/>
            <w:r w:rsidRPr="003F6058">
              <w:rPr>
                <w:rFonts w:ascii="宋体"/>
                <w:lang w:eastAsia="zh-CN"/>
              </w:rPr>
              <w:t>和</w:t>
            </w:r>
            <w:proofErr w:type="gramEnd"/>
          </w:p>
          <w:p w:rsidR="00273267" w:rsidRPr="003F6058" w:rsidRDefault="00273267" w:rsidP="003F6058">
            <w:pPr>
              <w:pStyle w:val="TableParagraph"/>
              <w:spacing w:line="271" w:lineRule="exact"/>
              <w:jc w:val="center"/>
              <w:rPr>
                <w:rFonts w:ascii="宋体"/>
              </w:rPr>
            </w:pPr>
            <w:r w:rsidRPr="003F6058">
              <w:rPr>
                <w:rFonts w:ascii="宋体"/>
              </w:rPr>
              <w:t>术语</w:t>
            </w:r>
          </w:p>
        </w:tc>
        <w:tc>
          <w:tcPr>
            <w:tcW w:w="1487" w:type="dxa"/>
            <w:tcBorders>
              <w:top w:val="single" w:sz="4" w:space="0" w:color="000000"/>
              <w:left w:val="single" w:sz="4" w:space="0" w:color="000000"/>
              <w:bottom w:val="single" w:sz="4" w:space="0" w:color="000000"/>
              <w:right w:val="single" w:sz="4" w:space="0" w:color="000000"/>
            </w:tcBorders>
            <w:vAlign w:val="center"/>
          </w:tcPr>
          <w:p w:rsidR="00273267" w:rsidRPr="003F6058" w:rsidRDefault="00273267"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46"/>
        </w:trPr>
        <w:tc>
          <w:tcPr>
            <w:tcW w:w="658" w:type="dxa"/>
            <w:tcBorders>
              <w:top w:val="single" w:sz="4" w:space="0" w:color="000000"/>
              <w:left w:val="single" w:sz="4" w:space="0" w:color="000000"/>
              <w:bottom w:val="single" w:sz="4" w:space="0" w:color="000000"/>
              <w:right w:val="single" w:sz="4" w:space="0" w:color="000000"/>
            </w:tcBorders>
            <w:vAlign w:val="center"/>
          </w:tcPr>
          <w:p w:rsidR="00273267" w:rsidRPr="003F6058" w:rsidRDefault="00273267" w:rsidP="00362BD5">
            <w:pPr>
              <w:pStyle w:val="TableParagraph"/>
              <w:spacing w:line="271" w:lineRule="exact"/>
              <w:jc w:val="center"/>
              <w:rPr>
                <w:rFonts w:ascii="宋体"/>
              </w:rPr>
            </w:pPr>
            <w:r w:rsidRPr="00911E26">
              <w:rPr>
                <w:rFonts w:ascii="宋体"/>
              </w:rPr>
              <w:t>104</w:t>
            </w:r>
          </w:p>
        </w:tc>
        <w:tc>
          <w:tcPr>
            <w:tcW w:w="2544" w:type="dxa"/>
            <w:tcBorders>
              <w:top w:val="single" w:sz="4" w:space="0" w:color="000000"/>
              <w:left w:val="single" w:sz="4" w:space="0" w:color="000000"/>
              <w:bottom w:val="single" w:sz="4" w:space="0" w:color="000000"/>
              <w:right w:val="single" w:sz="4" w:space="0" w:color="000000"/>
            </w:tcBorders>
            <w:vAlign w:val="center"/>
          </w:tcPr>
          <w:p w:rsidR="00273267" w:rsidRPr="003F6058" w:rsidRDefault="00273267" w:rsidP="003F6058">
            <w:pPr>
              <w:pStyle w:val="TableParagraph"/>
              <w:spacing w:line="271" w:lineRule="exact"/>
              <w:ind w:right="2"/>
              <w:jc w:val="center"/>
              <w:rPr>
                <w:rFonts w:ascii="宋体"/>
              </w:rPr>
            </w:pPr>
            <w:r w:rsidRPr="00911E26">
              <w:rPr>
                <w:rFonts w:ascii="宋体"/>
              </w:rPr>
              <w:t>FZ/T</w:t>
            </w:r>
            <w:r w:rsidRPr="003F6058">
              <w:rPr>
                <w:rFonts w:ascii="宋体"/>
              </w:rPr>
              <w:t xml:space="preserve"> </w:t>
            </w:r>
            <w:r w:rsidRPr="00911E26">
              <w:rPr>
                <w:rFonts w:ascii="宋体"/>
              </w:rPr>
              <w:t>8000</w:t>
            </w:r>
            <w:r w:rsidRPr="00911E26">
              <w:rPr>
                <w:rFonts w:ascii="宋体" w:hint="eastAsia"/>
              </w:rPr>
              <w:t>4</w:t>
            </w:r>
            <w:r w:rsidRPr="00911E26">
              <w:rPr>
                <w:rFonts w:ascii="宋体"/>
              </w:rPr>
              <w:t>-20</w:t>
            </w:r>
            <w:r w:rsidRPr="00911E26">
              <w:rPr>
                <w:rFonts w:ascii="宋体" w:hint="eastAsia"/>
              </w:rPr>
              <w:t>14</w:t>
            </w:r>
          </w:p>
        </w:tc>
        <w:tc>
          <w:tcPr>
            <w:tcW w:w="4350" w:type="dxa"/>
            <w:tcBorders>
              <w:top w:val="single" w:sz="4" w:space="0" w:color="000000"/>
              <w:left w:val="single" w:sz="4" w:space="0" w:color="000000"/>
              <w:bottom w:val="single" w:sz="4" w:space="0" w:color="000000"/>
              <w:right w:val="single" w:sz="4" w:space="0" w:color="000000"/>
            </w:tcBorders>
            <w:vAlign w:val="center"/>
          </w:tcPr>
          <w:p w:rsidR="00273267" w:rsidRPr="003F6058" w:rsidRDefault="00273267" w:rsidP="003F6058">
            <w:pPr>
              <w:pStyle w:val="TableParagraph"/>
              <w:spacing w:line="271" w:lineRule="exact"/>
              <w:jc w:val="center"/>
              <w:rPr>
                <w:rFonts w:ascii="宋体"/>
                <w:lang w:eastAsia="zh-CN"/>
              </w:rPr>
            </w:pPr>
            <w:r w:rsidRPr="003F6058">
              <w:rPr>
                <w:rFonts w:ascii="宋体"/>
                <w:lang w:eastAsia="zh-CN"/>
              </w:rPr>
              <w:t>服装成品出厂检验规则</w:t>
            </w:r>
          </w:p>
        </w:tc>
        <w:tc>
          <w:tcPr>
            <w:tcW w:w="1487" w:type="dxa"/>
            <w:tcBorders>
              <w:top w:val="single" w:sz="4" w:space="0" w:color="000000"/>
              <w:left w:val="single" w:sz="4" w:space="0" w:color="000000"/>
              <w:bottom w:val="single" w:sz="4" w:space="0" w:color="000000"/>
              <w:right w:val="single" w:sz="4" w:space="0" w:color="000000"/>
            </w:tcBorders>
            <w:vAlign w:val="center"/>
          </w:tcPr>
          <w:p w:rsidR="00273267" w:rsidRPr="003F6058" w:rsidRDefault="00273267" w:rsidP="003F6058">
            <w:pPr>
              <w:pStyle w:val="TableParagraph"/>
              <w:spacing w:line="271" w:lineRule="exact"/>
              <w:jc w:val="center"/>
              <w:rPr>
                <w:rFonts w:ascii="宋体"/>
              </w:rPr>
            </w:pPr>
            <w:r w:rsidRPr="003F6058">
              <w:rPr>
                <w:rFonts w:ascii="宋体"/>
              </w:rPr>
              <w:t>非检测标准</w:t>
            </w:r>
          </w:p>
        </w:tc>
      </w:tr>
    </w:tbl>
    <w:p w:rsidR="00D41F98" w:rsidRPr="00911E26" w:rsidRDefault="00D41F98">
      <w:pPr>
        <w:spacing w:line="273" w:lineRule="exact"/>
        <w:jc w:val="center"/>
        <w:rPr>
          <w:rFonts w:ascii="宋体" w:eastAsia="宋体" w:hAnsi="宋体" w:cs="宋体"/>
        </w:rPr>
        <w:sectPr w:rsidR="00D41F98" w:rsidRPr="00911E26">
          <w:pgSz w:w="11910" w:h="16840"/>
          <w:pgMar w:top="1400" w:right="1160" w:bottom="1200" w:left="1480" w:header="882" w:footer="1015" w:gutter="0"/>
          <w:cols w:space="720"/>
        </w:sectPr>
      </w:pPr>
    </w:p>
    <w:tbl>
      <w:tblPr>
        <w:tblStyle w:val="TableNormal"/>
        <w:tblW w:w="0" w:type="auto"/>
        <w:tblInd w:w="108" w:type="dxa"/>
        <w:tblLayout w:type="fixed"/>
        <w:tblLook w:val="01E0" w:firstRow="1" w:lastRow="1" w:firstColumn="1" w:lastColumn="1" w:noHBand="0" w:noVBand="0"/>
      </w:tblPr>
      <w:tblGrid>
        <w:gridCol w:w="658"/>
        <w:gridCol w:w="2544"/>
        <w:gridCol w:w="4350"/>
        <w:gridCol w:w="1487"/>
      </w:tblGrid>
      <w:tr w:rsidR="006A6C0A" w:rsidRPr="00911E26" w:rsidTr="00362BD5">
        <w:trPr>
          <w:trHeight w:hRule="exact" w:val="521"/>
        </w:trPr>
        <w:tc>
          <w:tcPr>
            <w:tcW w:w="65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ind w:left="103"/>
              <w:rPr>
                <w:rFonts w:ascii="宋体" w:eastAsia="宋体" w:hAnsi="宋体" w:cs="宋体"/>
              </w:rPr>
            </w:pPr>
            <w:r w:rsidRPr="00911E26">
              <w:rPr>
                <w:rFonts w:ascii="宋体" w:eastAsia="宋体" w:hAnsi="宋体" w:cs="宋体"/>
              </w:rPr>
              <w:lastRenderedPageBreak/>
              <w:t>序号</w:t>
            </w:r>
          </w:p>
        </w:tc>
        <w:tc>
          <w:tcPr>
            <w:tcW w:w="2544"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ind w:right="2"/>
              <w:jc w:val="center"/>
              <w:rPr>
                <w:rFonts w:ascii="宋体" w:eastAsia="宋体" w:hAnsi="宋体" w:cs="宋体"/>
              </w:rPr>
            </w:pPr>
            <w:r w:rsidRPr="00911E26">
              <w:rPr>
                <w:rFonts w:ascii="宋体" w:eastAsia="宋体" w:hAnsi="宋体" w:cs="宋体"/>
              </w:rPr>
              <w:t>标准编号</w:t>
            </w:r>
          </w:p>
        </w:tc>
        <w:tc>
          <w:tcPr>
            <w:tcW w:w="4350"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jc w:val="center"/>
              <w:rPr>
                <w:rFonts w:ascii="宋体" w:eastAsia="宋体" w:hAnsi="宋体" w:cs="宋体"/>
              </w:rPr>
            </w:pPr>
            <w:r w:rsidRPr="00911E26">
              <w:rPr>
                <w:rFonts w:ascii="宋体" w:eastAsia="宋体" w:hAnsi="宋体" w:cs="宋体"/>
              </w:rPr>
              <w:t>标准名称</w:t>
            </w:r>
          </w:p>
        </w:tc>
        <w:tc>
          <w:tcPr>
            <w:tcW w:w="1487"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jc w:val="center"/>
              <w:rPr>
                <w:rFonts w:ascii="宋体" w:eastAsia="宋体" w:hAnsi="宋体" w:cs="宋体"/>
              </w:rPr>
            </w:pPr>
            <w:r w:rsidRPr="00911E26">
              <w:rPr>
                <w:rFonts w:ascii="宋体" w:eastAsia="宋体" w:hAnsi="宋体" w:cs="宋体"/>
              </w:rPr>
              <w:t>不认可原因</w:t>
            </w:r>
          </w:p>
        </w:tc>
      </w:tr>
      <w:tr w:rsidR="006A6C0A" w:rsidRPr="00911E26" w:rsidTr="00362BD5">
        <w:trPr>
          <w:trHeight w:hRule="exact" w:val="646"/>
        </w:trPr>
        <w:tc>
          <w:tcPr>
            <w:tcW w:w="658" w:type="dxa"/>
            <w:tcBorders>
              <w:top w:val="single" w:sz="4" w:space="0" w:color="000000"/>
              <w:left w:val="single" w:sz="4" w:space="0" w:color="000000"/>
              <w:bottom w:val="single" w:sz="4" w:space="0" w:color="000000"/>
              <w:right w:val="single" w:sz="4" w:space="0" w:color="000000"/>
            </w:tcBorders>
            <w:vAlign w:val="center"/>
          </w:tcPr>
          <w:p w:rsidR="00F35859" w:rsidRPr="003F6058" w:rsidRDefault="00F35859" w:rsidP="00973CD2">
            <w:pPr>
              <w:pStyle w:val="TableParagraph"/>
              <w:spacing w:line="271" w:lineRule="exact"/>
              <w:jc w:val="center"/>
              <w:rPr>
                <w:rFonts w:ascii="宋体"/>
              </w:rPr>
            </w:pPr>
            <w:r w:rsidRPr="00911E26">
              <w:rPr>
                <w:rFonts w:ascii="宋体"/>
              </w:rPr>
              <w:t>1</w:t>
            </w:r>
            <w:r w:rsidRPr="00911E26">
              <w:rPr>
                <w:rFonts w:ascii="宋体" w:hint="eastAsia"/>
              </w:rPr>
              <w:t>05</w:t>
            </w:r>
          </w:p>
        </w:tc>
        <w:tc>
          <w:tcPr>
            <w:tcW w:w="2544" w:type="dxa"/>
            <w:tcBorders>
              <w:top w:val="single" w:sz="4" w:space="0" w:color="000000"/>
              <w:left w:val="single" w:sz="4" w:space="0" w:color="000000"/>
              <w:bottom w:val="single" w:sz="4" w:space="0" w:color="000000"/>
              <w:right w:val="single" w:sz="4" w:space="0" w:color="000000"/>
            </w:tcBorders>
            <w:vAlign w:val="center"/>
          </w:tcPr>
          <w:p w:rsidR="00F35859" w:rsidRPr="003F6058" w:rsidRDefault="00F35859" w:rsidP="003F6058">
            <w:pPr>
              <w:pStyle w:val="TableParagraph"/>
              <w:spacing w:line="271" w:lineRule="exact"/>
              <w:jc w:val="center"/>
              <w:rPr>
                <w:rFonts w:ascii="宋体"/>
              </w:rPr>
            </w:pPr>
            <w:r w:rsidRPr="00911E26">
              <w:rPr>
                <w:rFonts w:ascii="宋体"/>
              </w:rPr>
              <w:t>FZ/T</w:t>
            </w:r>
            <w:r w:rsidRPr="003F6058">
              <w:rPr>
                <w:rFonts w:ascii="宋体"/>
              </w:rPr>
              <w:t xml:space="preserve"> </w:t>
            </w:r>
            <w:r w:rsidRPr="00911E26">
              <w:rPr>
                <w:rFonts w:ascii="宋体"/>
              </w:rPr>
              <w:t>8000</w:t>
            </w:r>
            <w:r w:rsidRPr="00911E26">
              <w:rPr>
                <w:rFonts w:ascii="宋体" w:hint="eastAsia"/>
              </w:rPr>
              <w:t>8</w:t>
            </w:r>
            <w:r w:rsidRPr="00911E26">
              <w:rPr>
                <w:rFonts w:ascii="宋体"/>
              </w:rPr>
              <w:t>-20</w:t>
            </w:r>
            <w:r w:rsidRPr="00911E26">
              <w:rPr>
                <w:rFonts w:ascii="宋体" w:hint="eastAsia"/>
              </w:rPr>
              <w:t>16</w:t>
            </w:r>
          </w:p>
        </w:tc>
        <w:tc>
          <w:tcPr>
            <w:tcW w:w="4350" w:type="dxa"/>
            <w:tcBorders>
              <w:top w:val="single" w:sz="4" w:space="0" w:color="000000"/>
              <w:left w:val="single" w:sz="4" w:space="0" w:color="000000"/>
              <w:bottom w:val="single" w:sz="4" w:space="0" w:color="000000"/>
              <w:right w:val="single" w:sz="4" w:space="0" w:color="000000"/>
            </w:tcBorders>
            <w:vAlign w:val="center"/>
          </w:tcPr>
          <w:p w:rsidR="00F35859" w:rsidRPr="003F6058" w:rsidRDefault="00F35859" w:rsidP="003F6058">
            <w:pPr>
              <w:pStyle w:val="TableParagraph"/>
              <w:spacing w:line="271" w:lineRule="exact"/>
              <w:ind w:right="2"/>
              <w:jc w:val="center"/>
              <w:rPr>
                <w:rFonts w:ascii="宋体"/>
              </w:rPr>
            </w:pPr>
            <w:r w:rsidRPr="003F6058">
              <w:rPr>
                <w:rFonts w:ascii="宋体"/>
              </w:rPr>
              <w:t>缝制帽术语</w:t>
            </w:r>
          </w:p>
        </w:tc>
        <w:tc>
          <w:tcPr>
            <w:tcW w:w="1487" w:type="dxa"/>
            <w:tcBorders>
              <w:top w:val="single" w:sz="4" w:space="0" w:color="000000"/>
              <w:left w:val="single" w:sz="4" w:space="0" w:color="000000"/>
              <w:bottom w:val="single" w:sz="4" w:space="0" w:color="000000"/>
              <w:right w:val="single" w:sz="4" w:space="0" w:color="000000"/>
            </w:tcBorders>
            <w:vAlign w:val="center"/>
          </w:tcPr>
          <w:p w:rsidR="00F35859" w:rsidRPr="003F6058" w:rsidRDefault="00F35859"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43"/>
        </w:trPr>
        <w:tc>
          <w:tcPr>
            <w:tcW w:w="658" w:type="dxa"/>
            <w:tcBorders>
              <w:top w:val="single" w:sz="4" w:space="0" w:color="000000"/>
              <w:left w:val="single" w:sz="4" w:space="0" w:color="000000"/>
              <w:bottom w:val="single" w:sz="4" w:space="0" w:color="000000"/>
              <w:right w:val="single" w:sz="4" w:space="0" w:color="000000"/>
            </w:tcBorders>
            <w:vAlign w:val="center"/>
          </w:tcPr>
          <w:p w:rsidR="00F35859" w:rsidRPr="003F6058" w:rsidRDefault="00F35859" w:rsidP="00973CD2">
            <w:pPr>
              <w:pStyle w:val="TableParagraph"/>
              <w:spacing w:line="271" w:lineRule="exact"/>
              <w:jc w:val="center"/>
              <w:rPr>
                <w:rFonts w:ascii="宋体"/>
              </w:rPr>
            </w:pPr>
            <w:r w:rsidRPr="00911E26">
              <w:rPr>
                <w:rFonts w:ascii="宋体"/>
              </w:rPr>
              <w:t>1</w:t>
            </w:r>
            <w:r w:rsidRPr="00911E26">
              <w:rPr>
                <w:rFonts w:ascii="宋体" w:hint="eastAsia"/>
              </w:rPr>
              <w:t>06</w:t>
            </w:r>
          </w:p>
        </w:tc>
        <w:tc>
          <w:tcPr>
            <w:tcW w:w="2544" w:type="dxa"/>
            <w:tcBorders>
              <w:top w:val="single" w:sz="4" w:space="0" w:color="000000"/>
              <w:left w:val="single" w:sz="4" w:space="0" w:color="000000"/>
              <w:bottom w:val="single" w:sz="4" w:space="0" w:color="000000"/>
              <w:right w:val="single" w:sz="4" w:space="0" w:color="000000"/>
            </w:tcBorders>
            <w:vAlign w:val="center"/>
          </w:tcPr>
          <w:p w:rsidR="00F35859" w:rsidRPr="003F6058" w:rsidRDefault="00F35859" w:rsidP="003F6058">
            <w:pPr>
              <w:pStyle w:val="TableParagraph"/>
              <w:spacing w:line="271" w:lineRule="exact"/>
              <w:ind w:right="2"/>
              <w:jc w:val="center"/>
              <w:rPr>
                <w:rFonts w:ascii="宋体"/>
              </w:rPr>
            </w:pPr>
            <w:r w:rsidRPr="00911E26">
              <w:rPr>
                <w:rFonts w:ascii="宋体"/>
              </w:rPr>
              <w:t>FZ/T 80011.1-2009</w:t>
            </w:r>
          </w:p>
        </w:tc>
        <w:tc>
          <w:tcPr>
            <w:tcW w:w="4350" w:type="dxa"/>
            <w:tcBorders>
              <w:top w:val="single" w:sz="4" w:space="0" w:color="000000"/>
              <w:left w:val="single" w:sz="4" w:space="0" w:color="000000"/>
              <w:bottom w:val="single" w:sz="4" w:space="0" w:color="000000"/>
              <w:right w:val="single" w:sz="4" w:space="0" w:color="000000"/>
            </w:tcBorders>
            <w:vAlign w:val="center"/>
          </w:tcPr>
          <w:p w:rsidR="00F35859" w:rsidRPr="003F6058" w:rsidRDefault="00F35859" w:rsidP="003F6058">
            <w:pPr>
              <w:pStyle w:val="TableParagraph"/>
              <w:tabs>
                <w:tab w:val="left" w:pos="2752"/>
              </w:tabs>
              <w:spacing w:line="271" w:lineRule="exact"/>
              <w:ind w:right="2"/>
              <w:jc w:val="center"/>
              <w:rPr>
                <w:rFonts w:ascii="宋体"/>
              </w:rPr>
            </w:pPr>
            <w:r w:rsidRPr="003F6058">
              <w:rPr>
                <w:rFonts w:ascii="宋体"/>
              </w:rPr>
              <w:t>服装CAD电子数据交换格式</w:t>
            </w:r>
            <w:r w:rsidRPr="003F6058">
              <w:rPr>
                <w:rFonts w:ascii="宋体"/>
              </w:rPr>
              <w:tab/>
              <w:t>第1部</w:t>
            </w:r>
          </w:p>
          <w:p w:rsidR="00F35859" w:rsidRPr="003F6058" w:rsidRDefault="00F35859" w:rsidP="003F6058">
            <w:pPr>
              <w:pStyle w:val="TableParagraph"/>
              <w:spacing w:line="271" w:lineRule="exact"/>
              <w:ind w:right="2"/>
              <w:jc w:val="center"/>
              <w:rPr>
                <w:rFonts w:ascii="宋体"/>
              </w:rPr>
            </w:pPr>
            <w:r w:rsidRPr="003F6058">
              <w:rPr>
                <w:rFonts w:ascii="宋体"/>
              </w:rPr>
              <w:t>分：版样数据</w:t>
            </w:r>
          </w:p>
        </w:tc>
        <w:tc>
          <w:tcPr>
            <w:tcW w:w="1487" w:type="dxa"/>
            <w:tcBorders>
              <w:top w:val="single" w:sz="4" w:space="0" w:color="000000"/>
              <w:left w:val="single" w:sz="4" w:space="0" w:color="000000"/>
              <w:bottom w:val="single" w:sz="4" w:space="0" w:color="000000"/>
              <w:right w:val="single" w:sz="4" w:space="0" w:color="000000"/>
            </w:tcBorders>
            <w:vAlign w:val="center"/>
          </w:tcPr>
          <w:p w:rsidR="00F35859" w:rsidRPr="003F6058" w:rsidRDefault="00F35859"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742"/>
        </w:trPr>
        <w:tc>
          <w:tcPr>
            <w:tcW w:w="658" w:type="dxa"/>
            <w:tcBorders>
              <w:top w:val="single" w:sz="4" w:space="0" w:color="000000"/>
              <w:left w:val="single" w:sz="4" w:space="0" w:color="000000"/>
              <w:bottom w:val="single" w:sz="4" w:space="0" w:color="000000"/>
              <w:right w:val="single" w:sz="4" w:space="0" w:color="000000"/>
            </w:tcBorders>
            <w:vAlign w:val="center"/>
          </w:tcPr>
          <w:p w:rsidR="00F35859" w:rsidRPr="003F6058" w:rsidRDefault="00F35859" w:rsidP="00973CD2">
            <w:pPr>
              <w:pStyle w:val="TableParagraph"/>
              <w:spacing w:line="271" w:lineRule="exact"/>
              <w:jc w:val="center"/>
              <w:rPr>
                <w:rFonts w:ascii="宋体"/>
              </w:rPr>
            </w:pPr>
            <w:r w:rsidRPr="00911E26">
              <w:rPr>
                <w:rFonts w:ascii="宋体"/>
              </w:rPr>
              <w:t>1</w:t>
            </w:r>
            <w:r w:rsidRPr="00911E26">
              <w:rPr>
                <w:rFonts w:ascii="宋体" w:hint="eastAsia"/>
              </w:rPr>
              <w:t>07</w:t>
            </w:r>
          </w:p>
        </w:tc>
        <w:tc>
          <w:tcPr>
            <w:tcW w:w="2544" w:type="dxa"/>
            <w:tcBorders>
              <w:top w:val="single" w:sz="4" w:space="0" w:color="000000"/>
              <w:left w:val="single" w:sz="4" w:space="0" w:color="000000"/>
              <w:bottom w:val="single" w:sz="4" w:space="0" w:color="000000"/>
              <w:right w:val="single" w:sz="4" w:space="0" w:color="000000"/>
            </w:tcBorders>
            <w:vAlign w:val="center"/>
          </w:tcPr>
          <w:p w:rsidR="00F35859" w:rsidRPr="003F6058" w:rsidRDefault="00F35859" w:rsidP="003F6058">
            <w:pPr>
              <w:pStyle w:val="TableParagraph"/>
              <w:spacing w:before="134"/>
              <w:ind w:right="2"/>
              <w:jc w:val="center"/>
              <w:rPr>
                <w:rFonts w:ascii="宋体"/>
              </w:rPr>
            </w:pPr>
            <w:r w:rsidRPr="00911E26">
              <w:rPr>
                <w:rFonts w:ascii="宋体"/>
              </w:rPr>
              <w:t>FZ/T 80011.2-2009</w:t>
            </w:r>
          </w:p>
        </w:tc>
        <w:tc>
          <w:tcPr>
            <w:tcW w:w="4350" w:type="dxa"/>
            <w:tcBorders>
              <w:top w:val="single" w:sz="4" w:space="0" w:color="000000"/>
              <w:left w:val="single" w:sz="4" w:space="0" w:color="000000"/>
              <w:bottom w:val="single" w:sz="4" w:space="0" w:color="000000"/>
              <w:right w:val="single" w:sz="4" w:space="0" w:color="000000"/>
            </w:tcBorders>
            <w:vAlign w:val="center"/>
          </w:tcPr>
          <w:p w:rsidR="00F35859" w:rsidRPr="003F6058" w:rsidRDefault="00F35859" w:rsidP="003F6058">
            <w:pPr>
              <w:pStyle w:val="TableParagraph"/>
              <w:tabs>
                <w:tab w:val="left" w:pos="2752"/>
              </w:tabs>
              <w:spacing w:line="266" w:lineRule="exact"/>
              <w:ind w:right="2"/>
              <w:jc w:val="center"/>
              <w:rPr>
                <w:rFonts w:ascii="宋体"/>
              </w:rPr>
            </w:pPr>
            <w:r w:rsidRPr="003F6058">
              <w:rPr>
                <w:rFonts w:ascii="宋体"/>
              </w:rPr>
              <w:t>服装CAD电子数据交换格式</w:t>
            </w:r>
            <w:r w:rsidRPr="003F6058">
              <w:rPr>
                <w:rFonts w:ascii="宋体"/>
              </w:rPr>
              <w:tab/>
              <w:t>第2部</w:t>
            </w:r>
          </w:p>
          <w:p w:rsidR="00F35859" w:rsidRPr="003F6058" w:rsidRDefault="00F35859" w:rsidP="003F6058">
            <w:pPr>
              <w:pStyle w:val="TableParagraph"/>
              <w:spacing w:before="24"/>
              <w:ind w:right="2"/>
              <w:jc w:val="center"/>
              <w:rPr>
                <w:rFonts w:ascii="宋体"/>
              </w:rPr>
            </w:pPr>
            <w:r w:rsidRPr="003F6058">
              <w:rPr>
                <w:rFonts w:ascii="宋体"/>
              </w:rPr>
              <w:t>分：排料数据</w:t>
            </w:r>
          </w:p>
        </w:tc>
        <w:tc>
          <w:tcPr>
            <w:tcW w:w="1487" w:type="dxa"/>
            <w:tcBorders>
              <w:top w:val="single" w:sz="4" w:space="0" w:color="000000"/>
              <w:left w:val="single" w:sz="4" w:space="0" w:color="000000"/>
              <w:bottom w:val="single" w:sz="4" w:space="0" w:color="000000"/>
              <w:right w:val="single" w:sz="4" w:space="0" w:color="000000"/>
            </w:tcBorders>
            <w:vAlign w:val="center"/>
          </w:tcPr>
          <w:p w:rsidR="00F35859" w:rsidRPr="003F6058" w:rsidRDefault="00F35859" w:rsidP="003F6058">
            <w:pPr>
              <w:pStyle w:val="TableParagraph"/>
              <w:spacing w:before="134"/>
              <w:jc w:val="center"/>
              <w:rPr>
                <w:rFonts w:ascii="宋体"/>
              </w:rPr>
            </w:pPr>
            <w:r w:rsidRPr="003F6058">
              <w:rPr>
                <w:rFonts w:ascii="宋体"/>
              </w:rPr>
              <w:t>非检测标准</w:t>
            </w:r>
          </w:p>
        </w:tc>
      </w:tr>
      <w:tr w:rsidR="006A6C0A" w:rsidRPr="00911E26" w:rsidTr="00362BD5">
        <w:trPr>
          <w:trHeight w:hRule="exact" w:val="555"/>
        </w:trPr>
        <w:tc>
          <w:tcPr>
            <w:tcW w:w="658" w:type="dxa"/>
            <w:tcBorders>
              <w:top w:val="single" w:sz="4" w:space="0" w:color="000000"/>
              <w:left w:val="single" w:sz="4" w:space="0" w:color="000000"/>
              <w:bottom w:val="single" w:sz="4" w:space="0" w:color="000000"/>
              <w:right w:val="single" w:sz="4" w:space="0" w:color="000000"/>
            </w:tcBorders>
            <w:vAlign w:val="center"/>
          </w:tcPr>
          <w:p w:rsidR="00B87A87" w:rsidRPr="00911E26" w:rsidRDefault="00B87A87" w:rsidP="00973CD2">
            <w:pPr>
              <w:pStyle w:val="TableParagraph"/>
              <w:spacing w:line="271" w:lineRule="exact"/>
              <w:jc w:val="center"/>
              <w:rPr>
                <w:rFonts w:ascii="宋体"/>
              </w:rPr>
            </w:pPr>
            <w:r w:rsidRPr="00911E26">
              <w:rPr>
                <w:rFonts w:ascii="宋体" w:hint="eastAsia"/>
              </w:rPr>
              <w:t>108</w:t>
            </w:r>
          </w:p>
        </w:tc>
        <w:tc>
          <w:tcPr>
            <w:tcW w:w="2544" w:type="dxa"/>
            <w:tcBorders>
              <w:top w:val="single" w:sz="4" w:space="0" w:color="000000"/>
              <w:left w:val="single" w:sz="4" w:space="0" w:color="000000"/>
              <w:bottom w:val="single" w:sz="4" w:space="0" w:color="000000"/>
              <w:right w:val="single" w:sz="4" w:space="0" w:color="000000"/>
            </w:tcBorders>
            <w:vAlign w:val="center"/>
          </w:tcPr>
          <w:p w:rsidR="00B87A87" w:rsidRPr="003F6058" w:rsidRDefault="00B87A87" w:rsidP="003F6058">
            <w:pPr>
              <w:pStyle w:val="TableParagraph"/>
              <w:spacing w:line="271" w:lineRule="exact"/>
              <w:jc w:val="center"/>
              <w:rPr>
                <w:rFonts w:ascii="宋体"/>
              </w:rPr>
            </w:pPr>
            <w:r w:rsidRPr="00911E26">
              <w:rPr>
                <w:rFonts w:ascii="宋体"/>
              </w:rPr>
              <w:t>FZ/T</w:t>
            </w:r>
            <w:r w:rsidRPr="003F6058">
              <w:rPr>
                <w:rFonts w:ascii="宋体"/>
              </w:rPr>
              <w:t xml:space="preserve"> </w:t>
            </w:r>
            <w:r w:rsidRPr="00911E26">
              <w:rPr>
                <w:rFonts w:ascii="宋体"/>
              </w:rPr>
              <w:t>90052-2004</w:t>
            </w:r>
          </w:p>
        </w:tc>
        <w:tc>
          <w:tcPr>
            <w:tcW w:w="4350" w:type="dxa"/>
            <w:tcBorders>
              <w:top w:val="single" w:sz="4" w:space="0" w:color="000000"/>
              <w:left w:val="single" w:sz="4" w:space="0" w:color="000000"/>
              <w:bottom w:val="single" w:sz="4" w:space="0" w:color="000000"/>
              <w:right w:val="single" w:sz="4" w:space="0" w:color="000000"/>
            </w:tcBorders>
            <w:vAlign w:val="center"/>
          </w:tcPr>
          <w:p w:rsidR="00B87A87" w:rsidRPr="003F6058" w:rsidRDefault="00B87A87" w:rsidP="003F6058">
            <w:pPr>
              <w:pStyle w:val="TableParagraph"/>
              <w:spacing w:line="271" w:lineRule="exact"/>
              <w:jc w:val="center"/>
              <w:rPr>
                <w:rFonts w:ascii="宋体"/>
              </w:rPr>
            </w:pPr>
            <w:r w:rsidRPr="003F6058">
              <w:rPr>
                <w:rFonts w:ascii="宋体"/>
              </w:rPr>
              <w:t>弹性针布术语和定义</w:t>
            </w:r>
          </w:p>
        </w:tc>
        <w:tc>
          <w:tcPr>
            <w:tcW w:w="1487" w:type="dxa"/>
            <w:tcBorders>
              <w:top w:val="single" w:sz="4" w:space="0" w:color="000000"/>
              <w:left w:val="single" w:sz="4" w:space="0" w:color="000000"/>
              <w:bottom w:val="single" w:sz="4" w:space="0" w:color="000000"/>
              <w:right w:val="single" w:sz="4" w:space="0" w:color="000000"/>
            </w:tcBorders>
            <w:vAlign w:val="center"/>
          </w:tcPr>
          <w:p w:rsidR="00B87A87" w:rsidRPr="003F6058" w:rsidRDefault="00B87A87"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555"/>
        </w:trPr>
        <w:tc>
          <w:tcPr>
            <w:tcW w:w="658" w:type="dxa"/>
            <w:tcBorders>
              <w:top w:val="single" w:sz="4" w:space="0" w:color="000000"/>
              <w:left w:val="single" w:sz="4" w:space="0" w:color="000000"/>
              <w:bottom w:val="single" w:sz="4" w:space="0" w:color="000000"/>
              <w:right w:val="single" w:sz="4" w:space="0" w:color="000000"/>
            </w:tcBorders>
            <w:vAlign w:val="center"/>
          </w:tcPr>
          <w:p w:rsidR="00B87A87" w:rsidRPr="00911E26" w:rsidRDefault="00B87A87" w:rsidP="00973CD2">
            <w:pPr>
              <w:pStyle w:val="TableParagraph"/>
              <w:spacing w:line="271" w:lineRule="exact"/>
              <w:jc w:val="center"/>
              <w:rPr>
                <w:rFonts w:ascii="宋体"/>
              </w:rPr>
            </w:pPr>
            <w:r w:rsidRPr="00911E26">
              <w:rPr>
                <w:rFonts w:ascii="宋体" w:hint="eastAsia"/>
              </w:rPr>
              <w:t>109</w:t>
            </w:r>
          </w:p>
        </w:tc>
        <w:tc>
          <w:tcPr>
            <w:tcW w:w="2544" w:type="dxa"/>
            <w:tcBorders>
              <w:top w:val="single" w:sz="4" w:space="0" w:color="000000"/>
              <w:left w:val="single" w:sz="4" w:space="0" w:color="000000"/>
              <w:bottom w:val="single" w:sz="4" w:space="0" w:color="000000"/>
              <w:right w:val="single" w:sz="4" w:space="0" w:color="000000"/>
            </w:tcBorders>
          </w:tcPr>
          <w:p w:rsidR="00B87A87" w:rsidRPr="003F6058" w:rsidRDefault="00B87A87" w:rsidP="003F6058">
            <w:pPr>
              <w:pStyle w:val="TableParagraph"/>
              <w:spacing w:before="134"/>
              <w:jc w:val="center"/>
              <w:rPr>
                <w:rFonts w:ascii="宋体"/>
              </w:rPr>
            </w:pPr>
            <w:r w:rsidRPr="00911E26">
              <w:rPr>
                <w:rFonts w:ascii="宋体"/>
              </w:rPr>
              <w:t>GA</w:t>
            </w:r>
            <w:r w:rsidRPr="003F6058">
              <w:rPr>
                <w:rFonts w:ascii="宋体"/>
              </w:rPr>
              <w:t xml:space="preserve"> </w:t>
            </w:r>
            <w:r w:rsidRPr="00911E26">
              <w:rPr>
                <w:rFonts w:ascii="宋体"/>
              </w:rPr>
              <w:t>856.1-2009</w:t>
            </w:r>
          </w:p>
        </w:tc>
        <w:tc>
          <w:tcPr>
            <w:tcW w:w="4350" w:type="dxa"/>
            <w:tcBorders>
              <w:top w:val="single" w:sz="4" w:space="0" w:color="000000"/>
              <w:left w:val="single" w:sz="4" w:space="0" w:color="000000"/>
              <w:bottom w:val="single" w:sz="4" w:space="0" w:color="000000"/>
              <w:right w:val="single" w:sz="4" w:space="0" w:color="000000"/>
            </w:tcBorders>
          </w:tcPr>
          <w:p w:rsidR="00B87A87" w:rsidRPr="003F6058" w:rsidRDefault="00B87A87" w:rsidP="003F6058">
            <w:pPr>
              <w:pStyle w:val="TableParagraph"/>
              <w:spacing w:line="266" w:lineRule="exact"/>
              <w:ind w:right="2"/>
              <w:jc w:val="center"/>
              <w:rPr>
                <w:rFonts w:ascii="宋体"/>
              </w:rPr>
            </w:pPr>
            <w:r w:rsidRPr="003F6058">
              <w:rPr>
                <w:rFonts w:ascii="宋体"/>
              </w:rPr>
              <w:t>合同制消防员制式服装 第1部分:</w:t>
            </w:r>
          </w:p>
          <w:p w:rsidR="00B87A87" w:rsidRPr="003F6058" w:rsidRDefault="00B87A87" w:rsidP="003F6058">
            <w:pPr>
              <w:pStyle w:val="TableParagraph"/>
              <w:spacing w:before="24"/>
              <w:ind w:right="2"/>
              <w:jc w:val="center"/>
              <w:rPr>
                <w:rFonts w:ascii="宋体"/>
              </w:rPr>
            </w:pPr>
            <w:r w:rsidRPr="003F6058">
              <w:rPr>
                <w:rFonts w:ascii="宋体"/>
              </w:rPr>
              <w:t>命名与术语</w:t>
            </w:r>
          </w:p>
        </w:tc>
        <w:tc>
          <w:tcPr>
            <w:tcW w:w="1487" w:type="dxa"/>
            <w:tcBorders>
              <w:top w:val="single" w:sz="4" w:space="0" w:color="000000"/>
              <w:left w:val="single" w:sz="4" w:space="0" w:color="000000"/>
              <w:bottom w:val="single" w:sz="4" w:space="0" w:color="000000"/>
              <w:right w:val="single" w:sz="4" w:space="0" w:color="000000"/>
            </w:tcBorders>
          </w:tcPr>
          <w:p w:rsidR="00B87A87" w:rsidRPr="003F6058" w:rsidRDefault="00B87A87" w:rsidP="003F6058">
            <w:pPr>
              <w:pStyle w:val="TableParagraph"/>
              <w:spacing w:before="134"/>
              <w:jc w:val="center"/>
              <w:rPr>
                <w:rFonts w:ascii="宋体"/>
              </w:rPr>
            </w:pPr>
            <w:r w:rsidRPr="003F6058">
              <w:rPr>
                <w:rFonts w:ascii="宋体"/>
              </w:rPr>
              <w:t>非检测标准</w:t>
            </w:r>
          </w:p>
        </w:tc>
      </w:tr>
      <w:tr w:rsidR="006A6C0A" w:rsidRPr="00911E26" w:rsidTr="00362BD5">
        <w:trPr>
          <w:trHeight w:hRule="exact" w:val="523"/>
        </w:trPr>
        <w:tc>
          <w:tcPr>
            <w:tcW w:w="658" w:type="dxa"/>
            <w:tcBorders>
              <w:top w:val="single" w:sz="4" w:space="0" w:color="000000"/>
              <w:left w:val="single" w:sz="4" w:space="0" w:color="000000"/>
              <w:bottom w:val="single" w:sz="4" w:space="0" w:color="000000"/>
              <w:right w:val="single" w:sz="4" w:space="0" w:color="000000"/>
            </w:tcBorders>
            <w:vAlign w:val="center"/>
          </w:tcPr>
          <w:p w:rsidR="00B87A87" w:rsidRPr="00911E26" w:rsidRDefault="00B87A87" w:rsidP="00973CD2">
            <w:pPr>
              <w:pStyle w:val="TableParagraph"/>
              <w:spacing w:line="271" w:lineRule="exact"/>
              <w:jc w:val="center"/>
              <w:rPr>
                <w:rFonts w:ascii="宋体"/>
              </w:rPr>
            </w:pPr>
            <w:r w:rsidRPr="00911E26">
              <w:rPr>
                <w:rFonts w:ascii="宋体" w:hint="eastAsia"/>
              </w:rPr>
              <w:t>110</w:t>
            </w:r>
          </w:p>
        </w:tc>
        <w:tc>
          <w:tcPr>
            <w:tcW w:w="2544" w:type="dxa"/>
            <w:tcBorders>
              <w:top w:val="single" w:sz="4" w:space="0" w:color="000000"/>
              <w:left w:val="single" w:sz="4" w:space="0" w:color="000000"/>
              <w:bottom w:val="single" w:sz="4" w:space="0" w:color="000000"/>
              <w:right w:val="single" w:sz="4" w:space="0" w:color="000000"/>
            </w:tcBorders>
            <w:vAlign w:val="center"/>
          </w:tcPr>
          <w:p w:rsidR="00B87A87" w:rsidRPr="003F6058" w:rsidRDefault="00B87A87" w:rsidP="00362BD5">
            <w:pPr>
              <w:pStyle w:val="TableParagraph"/>
              <w:spacing w:line="271" w:lineRule="exact"/>
              <w:jc w:val="center"/>
              <w:rPr>
                <w:rFonts w:ascii="宋体"/>
              </w:rPr>
            </w:pPr>
            <w:r w:rsidRPr="00911E26">
              <w:rPr>
                <w:rFonts w:ascii="宋体"/>
              </w:rPr>
              <w:t>GJB</w:t>
            </w:r>
            <w:r w:rsidRPr="003F6058">
              <w:rPr>
                <w:rFonts w:ascii="宋体"/>
              </w:rPr>
              <w:t xml:space="preserve"> </w:t>
            </w:r>
            <w:r w:rsidRPr="00911E26">
              <w:rPr>
                <w:rFonts w:ascii="宋体"/>
              </w:rPr>
              <w:t>1262A-2000</w:t>
            </w:r>
          </w:p>
        </w:tc>
        <w:tc>
          <w:tcPr>
            <w:tcW w:w="4350" w:type="dxa"/>
            <w:tcBorders>
              <w:top w:val="single" w:sz="4" w:space="0" w:color="000000"/>
              <w:left w:val="single" w:sz="4" w:space="0" w:color="000000"/>
              <w:bottom w:val="single" w:sz="4" w:space="0" w:color="000000"/>
              <w:right w:val="single" w:sz="4" w:space="0" w:color="000000"/>
            </w:tcBorders>
            <w:vAlign w:val="center"/>
          </w:tcPr>
          <w:p w:rsidR="00B87A87" w:rsidRPr="003F6058" w:rsidRDefault="00B87A87" w:rsidP="00362BD5">
            <w:pPr>
              <w:pStyle w:val="TableParagraph"/>
              <w:spacing w:line="271" w:lineRule="exact"/>
              <w:ind w:right="5"/>
              <w:jc w:val="center"/>
              <w:rPr>
                <w:rFonts w:ascii="宋体"/>
              </w:rPr>
            </w:pPr>
            <w:r w:rsidRPr="003F6058">
              <w:rPr>
                <w:rFonts w:ascii="宋体"/>
              </w:rPr>
              <w:t>特种工业用纺织品贮存规则</w:t>
            </w:r>
          </w:p>
        </w:tc>
        <w:tc>
          <w:tcPr>
            <w:tcW w:w="1487" w:type="dxa"/>
            <w:tcBorders>
              <w:top w:val="single" w:sz="4" w:space="0" w:color="000000"/>
              <w:left w:val="single" w:sz="4" w:space="0" w:color="000000"/>
              <w:bottom w:val="single" w:sz="4" w:space="0" w:color="000000"/>
              <w:right w:val="single" w:sz="4" w:space="0" w:color="000000"/>
            </w:tcBorders>
          </w:tcPr>
          <w:p w:rsidR="00B87A87" w:rsidRPr="003F6058" w:rsidRDefault="00B87A87"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612"/>
        </w:trPr>
        <w:tc>
          <w:tcPr>
            <w:tcW w:w="658" w:type="dxa"/>
            <w:tcBorders>
              <w:top w:val="single" w:sz="4" w:space="0" w:color="000000"/>
              <w:left w:val="single" w:sz="4" w:space="0" w:color="000000"/>
              <w:bottom w:val="single" w:sz="4" w:space="0" w:color="000000"/>
              <w:right w:val="single" w:sz="4" w:space="0" w:color="000000"/>
            </w:tcBorders>
            <w:vAlign w:val="center"/>
          </w:tcPr>
          <w:p w:rsidR="00B87A87" w:rsidRPr="00911E26" w:rsidRDefault="00B87A87" w:rsidP="00973CD2">
            <w:pPr>
              <w:pStyle w:val="TableParagraph"/>
              <w:spacing w:line="271" w:lineRule="exact"/>
              <w:jc w:val="center"/>
              <w:rPr>
                <w:rFonts w:ascii="宋体"/>
              </w:rPr>
            </w:pPr>
            <w:r w:rsidRPr="00911E26">
              <w:rPr>
                <w:rFonts w:ascii="宋体" w:hint="eastAsia"/>
              </w:rPr>
              <w:t>111</w:t>
            </w:r>
          </w:p>
        </w:tc>
        <w:tc>
          <w:tcPr>
            <w:tcW w:w="2544" w:type="dxa"/>
            <w:tcBorders>
              <w:top w:val="single" w:sz="4" w:space="0" w:color="000000"/>
              <w:left w:val="single" w:sz="4" w:space="0" w:color="000000"/>
              <w:bottom w:val="single" w:sz="4" w:space="0" w:color="000000"/>
              <w:right w:val="single" w:sz="4" w:space="0" w:color="000000"/>
            </w:tcBorders>
            <w:vAlign w:val="center"/>
          </w:tcPr>
          <w:p w:rsidR="00B87A87" w:rsidRPr="003F6058" w:rsidRDefault="00B87A87" w:rsidP="00362BD5">
            <w:pPr>
              <w:pStyle w:val="TableParagraph"/>
              <w:spacing w:before="141"/>
              <w:jc w:val="center"/>
              <w:rPr>
                <w:rFonts w:ascii="宋体"/>
              </w:rPr>
            </w:pPr>
            <w:r w:rsidRPr="00911E26">
              <w:rPr>
                <w:rFonts w:ascii="宋体"/>
              </w:rPr>
              <w:t>GJB</w:t>
            </w:r>
            <w:r w:rsidRPr="003F6058">
              <w:rPr>
                <w:rFonts w:ascii="宋体"/>
              </w:rPr>
              <w:t xml:space="preserve"> </w:t>
            </w:r>
            <w:r w:rsidRPr="00911E26">
              <w:rPr>
                <w:rFonts w:ascii="宋体"/>
              </w:rPr>
              <w:t>1459-1992</w:t>
            </w:r>
          </w:p>
        </w:tc>
        <w:tc>
          <w:tcPr>
            <w:tcW w:w="4350" w:type="dxa"/>
            <w:tcBorders>
              <w:top w:val="single" w:sz="4" w:space="0" w:color="000000"/>
              <w:left w:val="single" w:sz="4" w:space="0" w:color="000000"/>
              <w:bottom w:val="single" w:sz="4" w:space="0" w:color="000000"/>
              <w:right w:val="single" w:sz="4" w:space="0" w:color="000000"/>
            </w:tcBorders>
            <w:vAlign w:val="center"/>
          </w:tcPr>
          <w:p w:rsidR="00B87A87" w:rsidRPr="003F6058" w:rsidRDefault="00B87A87" w:rsidP="00362BD5">
            <w:pPr>
              <w:pStyle w:val="TableParagraph"/>
              <w:spacing w:line="273" w:lineRule="exact"/>
              <w:ind w:right="-7"/>
              <w:jc w:val="center"/>
              <w:rPr>
                <w:rFonts w:ascii="宋体"/>
              </w:rPr>
            </w:pPr>
            <w:r w:rsidRPr="003F6058">
              <w:rPr>
                <w:rFonts w:ascii="宋体"/>
              </w:rPr>
              <w:t>特种工业用纺织品 布、绸、绳、带、</w:t>
            </w:r>
          </w:p>
          <w:p w:rsidR="00B87A87" w:rsidRPr="003F6058" w:rsidRDefault="00B87A87" w:rsidP="00362BD5">
            <w:pPr>
              <w:pStyle w:val="TableParagraph"/>
              <w:spacing w:before="24"/>
              <w:jc w:val="center"/>
              <w:rPr>
                <w:rFonts w:ascii="宋体"/>
              </w:rPr>
            </w:pPr>
            <w:r w:rsidRPr="003F6058">
              <w:rPr>
                <w:rFonts w:ascii="宋体"/>
              </w:rPr>
              <w:t>线品号 品名 命名方法</w:t>
            </w:r>
          </w:p>
        </w:tc>
        <w:tc>
          <w:tcPr>
            <w:tcW w:w="1487" w:type="dxa"/>
            <w:tcBorders>
              <w:top w:val="single" w:sz="4" w:space="0" w:color="000000"/>
              <w:left w:val="single" w:sz="4" w:space="0" w:color="000000"/>
              <w:bottom w:val="single" w:sz="4" w:space="0" w:color="000000"/>
              <w:right w:val="single" w:sz="4" w:space="0" w:color="000000"/>
            </w:tcBorders>
          </w:tcPr>
          <w:p w:rsidR="00B87A87" w:rsidRPr="003F6058" w:rsidRDefault="00B87A87" w:rsidP="003F6058">
            <w:pPr>
              <w:pStyle w:val="TableParagraph"/>
              <w:spacing w:before="141"/>
              <w:jc w:val="center"/>
              <w:rPr>
                <w:rFonts w:ascii="宋体"/>
              </w:rPr>
            </w:pPr>
            <w:r w:rsidRPr="003F6058">
              <w:rPr>
                <w:rFonts w:ascii="宋体"/>
              </w:rPr>
              <w:t>非检测标准</w:t>
            </w:r>
          </w:p>
        </w:tc>
      </w:tr>
      <w:tr w:rsidR="006A6C0A" w:rsidRPr="00911E26" w:rsidTr="00362BD5">
        <w:trPr>
          <w:trHeight w:hRule="exact" w:val="565"/>
        </w:trPr>
        <w:tc>
          <w:tcPr>
            <w:tcW w:w="658" w:type="dxa"/>
            <w:tcBorders>
              <w:top w:val="single" w:sz="4" w:space="0" w:color="000000"/>
              <w:left w:val="single" w:sz="4" w:space="0" w:color="000000"/>
              <w:bottom w:val="single" w:sz="4" w:space="0" w:color="000000"/>
              <w:right w:val="single" w:sz="4" w:space="0" w:color="000000"/>
            </w:tcBorders>
            <w:vAlign w:val="center"/>
          </w:tcPr>
          <w:p w:rsidR="00B87A87" w:rsidRPr="00911E26" w:rsidRDefault="00B87A87" w:rsidP="00973CD2">
            <w:pPr>
              <w:pStyle w:val="TableParagraph"/>
              <w:spacing w:line="271" w:lineRule="exact"/>
              <w:jc w:val="center"/>
              <w:rPr>
                <w:rFonts w:ascii="宋体"/>
              </w:rPr>
            </w:pPr>
            <w:r w:rsidRPr="00911E26">
              <w:rPr>
                <w:rFonts w:ascii="宋体" w:hint="eastAsia"/>
              </w:rPr>
              <w:t>112</w:t>
            </w:r>
          </w:p>
        </w:tc>
        <w:tc>
          <w:tcPr>
            <w:tcW w:w="2544" w:type="dxa"/>
            <w:tcBorders>
              <w:top w:val="single" w:sz="4" w:space="0" w:color="000000"/>
              <w:left w:val="single" w:sz="4" w:space="0" w:color="000000"/>
              <w:bottom w:val="single" w:sz="4" w:space="0" w:color="000000"/>
              <w:right w:val="single" w:sz="4" w:space="0" w:color="000000"/>
            </w:tcBorders>
            <w:vAlign w:val="center"/>
          </w:tcPr>
          <w:p w:rsidR="00B87A87" w:rsidRPr="003F6058" w:rsidRDefault="00B87A87" w:rsidP="00362BD5">
            <w:pPr>
              <w:pStyle w:val="TableParagraph"/>
              <w:spacing w:line="271" w:lineRule="exact"/>
              <w:jc w:val="center"/>
              <w:rPr>
                <w:rFonts w:ascii="宋体"/>
              </w:rPr>
            </w:pPr>
            <w:r w:rsidRPr="00911E26">
              <w:rPr>
                <w:rFonts w:ascii="宋体"/>
              </w:rPr>
              <w:t>GJB</w:t>
            </w:r>
            <w:r w:rsidRPr="003F6058">
              <w:rPr>
                <w:rFonts w:ascii="宋体"/>
              </w:rPr>
              <w:t xml:space="preserve"> </w:t>
            </w:r>
            <w:r w:rsidRPr="00911E26">
              <w:rPr>
                <w:rFonts w:ascii="宋体"/>
              </w:rPr>
              <w:t>1979-1994</w:t>
            </w:r>
          </w:p>
        </w:tc>
        <w:tc>
          <w:tcPr>
            <w:tcW w:w="4350" w:type="dxa"/>
            <w:tcBorders>
              <w:top w:val="single" w:sz="4" w:space="0" w:color="000000"/>
              <w:left w:val="single" w:sz="4" w:space="0" w:color="000000"/>
              <w:bottom w:val="single" w:sz="4" w:space="0" w:color="000000"/>
              <w:right w:val="single" w:sz="4" w:space="0" w:color="000000"/>
            </w:tcBorders>
            <w:vAlign w:val="center"/>
          </w:tcPr>
          <w:p w:rsidR="00B87A87" w:rsidRPr="003F6058" w:rsidRDefault="00B87A87" w:rsidP="00362BD5">
            <w:pPr>
              <w:pStyle w:val="TableParagraph"/>
              <w:spacing w:line="271" w:lineRule="exact"/>
              <w:jc w:val="center"/>
              <w:rPr>
                <w:rFonts w:ascii="宋体"/>
              </w:rPr>
            </w:pPr>
            <w:r w:rsidRPr="003F6058">
              <w:rPr>
                <w:rFonts w:ascii="宋体"/>
              </w:rPr>
              <w:t>特种工业用纺织品术语</w:t>
            </w:r>
          </w:p>
        </w:tc>
        <w:tc>
          <w:tcPr>
            <w:tcW w:w="1487" w:type="dxa"/>
            <w:tcBorders>
              <w:top w:val="single" w:sz="4" w:space="0" w:color="000000"/>
              <w:left w:val="single" w:sz="4" w:space="0" w:color="000000"/>
              <w:bottom w:val="single" w:sz="4" w:space="0" w:color="000000"/>
              <w:right w:val="single" w:sz="4" w:space="0" w:color="000000"/>
            </w:tcBorders>
          </w:tcPr>
          <w:p w:rsidR="00B87A87" w:rsidRPr="003F6058" w:rsidRDefault="00B87A87"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573"/>
        </w:trPr>
        <w:tc>
          <w:tcPr>
            <w:tcW w:w="658" w:type="dxa"/>
            <w:tcBorders>
              <w:top w:val="single" w:sz="4" w:space="0" w:color="000000"/>
              <w:left w:val="single" w:sz="4" w:space="0" w:color="000000"/>
              <w:bottom w:val="single" w:sz="4" w:space="0" w:color="000000"/>
              <w:right w:val="single" w:sz="4" w:space="0" w:color="000000"/>
            </w:tcBorders>
            <w:vAlign w:val="center"/>
          </w:tcPr>
          <w:p w:rsidR="00B87A87" w:rsidRPr="00911E26" w:rsidRDefault="00B87A87" w:rsidP="00973CD2">
            <w:pPr>
              <w:pStyle w:val="TableParagraph"/>
              <w:spacing w:line="271" w:lineRule="exact"/>
              <w:jc w:val="center"/>
              <w:rPr>
                <w:rFonts w:ascii="宋体"/>
              </w:rPr>
            </w:pPr>
            <w:r w:rsidRPr="00911E26">
              <w:rPr>
                <w:rFonts w:ascii="宋体" w:hint="eastAsia"/>
              </w:rPr>
              <w:t>113</w:t>
            </w:r>
          </w:p>
        </w:tc>
        <w:tc>
          <w:tcPr>
            <w:tcW w:w="2544" w:type="dxa"/>
            <w:tcBorders>
              <w:top w:val="single" w:sz="4" w:space="0" w:color="000000"/>
              <w:left w:val="single" w:sz="4" w:space="0" w:color="000000"/>
              <w:bottom w:val="single" w:sz="4" w:space="0" w:color="000000"/>
              <w:right w:val="single" w:sz="4" w:space="0" w:color="000000"/>
            </w:tcBorders>
            <w:vAlign w:val="center"/>
          </w:tcPr>
          <w:p w:rsidR="00B87A87" w:rsidRPr="003F6058" w:rsidRDefault="00B87A87" w:rsidP="00362BD5">
            <w:pPr>
              <w:pStyle w:val="TableParagraph"/>
              <w:spacing w:line="271" w:lineRule="exact"/>
              <w:jc w:val="center"/>
              <w:rPr>
                <w:rFonts w:ascii="宋体"/>
              </w:rPr>
            </w:pPr>
            <w:r w:rsidRPr="00911E26">
              <w:rPr>
                <w:rFonts w:ascii="宋体"/>
              </w:rPr>
              <w:t>JT/T</w:t>
            </w:r>
            <w:r w:rsidRPr="003F6058">
              <w:rPr>
                <w:rFonts w:ascii="宋体"/>
              </w:rPr>
              <w:t xml:space="preserve"> </w:t>
            </w:r>
            <w:r w:rsidRPr="00911E26">
              <w:rPr>
                <w:rFonts w:ascii="宋体"/>
              </w:rPr>
              <w:t>482-20</w:t>
            </w:r>
            <w:r w:rsidR="00F92A94" w:rsidRPr="00911E26">
              <w:rPr>
                <w:rFonts w:ascii="宋体" w:hint="eastAsia"/>
              </w:rPr>
              <w:t>17</w:t>
            </w:r>
          </w:p>
        </w:tc>
        <w:tc>
          <w:tcPr>
            <w:tcW w:w="4350" w:type="dxa"/>
            <w:tcBorders>
              <w:top w:val="single" w:sz="4" w:space="0" w:color="000000"/>
              <w:left w:val="single" w:sz="4" w:space="0" w:color="000000"/>
              <w:bottom w:val="single" w:sz="4" w:space="0" w:color="000000"/>
              <w:right w:val="single" w:sz="4" w:space="0" w:color="000000"/>
            </w:tcBorders>
            <w:vAlign w:val="center"/>
          </w:tcPr>
          <w:p w:rsidR="00B87A87" w:rsidRPr="003F6058" w:rsidRDefault="00B87A87" w:rsidP="00362BD5">
            <w:pPr>
              <w:pStyle w:val="TableParagraph"/>
              <w:spacing w:line="271" w:lineRule="exact"/>
              <w:jc w:val="center"/>
              <w:rPr>
                <w:rFonts w:ascii="宋体"/>
              </w:rPr>
            </w:pPr>
            <w:r w:rsidRPr="003F6058">
              <w:rPr>
                <w:rFonts w:ascii="宋体"/>
              </w:rPr>
              <w:t>引航员服装与标志</w:t>
            </w:r>
          </w:p>
        </w:tc>
        <w:tc>
          <w:tcPr>
            <w:tcW w:w="1487" w:type="dxa"/>
            <w:tcBorders>
              <w:top w:val="single" w:sz="4" w:space="0" w:color="000000"/>
              <w:left w:val="single" w:sz="4" w:space="0" w:color="000000"/>
              <w:bottom w:val="single" w:sz="4" w:space="0" w:color="000000"/>
              <w:right w:val="single" w:sz="4" w:space="0" w:color="000000"/>
            </w:tcBorders>
          </w:tcPr>
          <w:p w:rsidR="00B87A87" w:rsidRPr="003F6058" w:rsidRDefault="00B87A87"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567"/>
        </w:trPr>
        <w:tc>
          <w:tcPr>
            <w:tcW w:w="658" w:type="dxa"/>
            <w:tcBorders>
              <w:top w:val="single" w:sz="4" w:space="0" w:color="000000"/>
              <w:left w:val="single" w:sz="4" w:space="0" w:color="000000"/>
              <w:bottom w:val="single" w:sz="4" w:space="0" w:color="000000"/>
              <w:right w:val="single" w:sz="4" w:space="0" w:color="000000"/>
            </w:tcBorders>
            <w:vAlign w:val="center"/>
          </w:tcPr>
          <w:p w:rsidR="00F92A94" w:rsidRPr="00911E26" w:rsidRDefault="00F92A94" w:rsidP="00973CD2">
            <w:pPr>
              <w:pStyle w:val="TableParagraph"/>
              <w:spacing w:line="271" w:lineRule="exact"/>
              <w:jc w:val="center"/>
              <w:rPr>
                <w:rFonts w:ascii="宋体"/>
              </w:rPr>
            </w:pPr>
            <w:r w:rsidRPr="00911E26">
              <w:rPr>
                <w:rFonts w:ascii="宋体" w:hint="eastAsia"/>
              </w:rPr>
              <w:t>114</w:t>
            </w:r>
          </w:p>
        </w:tc>
        <w:tc>
          <w:tcPr>
            <w:tcW w:w="2544"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62BD5">
            <w:pPr>
              <w:pStyle w:val="TableParagraph"/>
              <w:spacing w:line="271" w:lineRule="exact"/>
              <w:jc w:val="center"/>
              <w:rPr>
                <w:rFonts w:ascii="宋体"/>
              </w:rPr>
            </w:pPr>
            <w:r w:rsidRPr="00911E26">
              <w:rPr>
                <w:rFonts w:ascii="宋体"/>
              </w:rPr>
              <w:t>NY/T233-2014</w:t>
            </w:r>
          </w:p>
        </w:tc>
        <w:tc>
          <w:tcPr>
            <w:tcW w:w="4350"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62BD5">
            <w:pPr>
              <w:pStyle w:val="TableParagraph"/>
              <w:spacing w:line="271" w:lineRule="exact"/>
              <w:ind w:right="2"/>
              <w:jc w:val="center"/>
              <w:rPr>
                <w:rFonts w:ascii="宋体"/>
              </w:rPr>
            </w:pPr>
            <w:r w:rsidRPr="003F6058">
              <w:rPr>
                <w:rFonts w:ascii="宋体"/>
              </w:rPr>
              <w:t>龙舌兰麻纤维及制品术语</w:t>
            </w:r>
          </w:p>
        </w:tc>
        <w:tc>
          <w:tcPr>
            <w:tcW w:w="1487" w:type="dxa"/>
            <w:tcBorders>
              <w:top w:val="single" w:sz="4" w:space="0" w:color="000000"/>
              <w:left w:val="single" w:sz="4" w:space="0" w:color="000000"/>
              <w:bottom w:val="single" w:sz="4" w:space="0" w:color="000000"/>
              <w:right w:val="single" w:sz="4" w:space="0" w:color="000000"/>
            </w:tcBorders>
          </w:tcPr>
          <w:p w:rsidR="00F92A94" w:rsidRPr="003F6058" w:rsidRDefault="00F92A94"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561"/>
        </w:trPr>
        <w:tc>
          <w:tcPr>
            <w:tcW w:w="658" w:type="dxa"/>
            <w:tcBorders>
              <w:top w:val="single" w:sz="4" w:space="0" w:color="000000"/>
              <w:left w:val="single" w:sz="4" w:space="0" w:color="000000"/>
              <w:bottom w:val="single" w:sz="4" w:space="0" w:color="000000"/>
              <w:right w:val="single" w:sz="4" w:space="0" w:color="000000"/>
            </w:tcBorders>
            <w:vAlign w:val="center"/>
          </w:tcPr>
          <w:p w:rsidR="00F92A94" w:rsidRPr="00911E26" w:rsidRDefault="00F92A94" w:rsidP="00973CD2">
            <w:pPr>
              <w:pStyle w:val="TableParagraph"/>
              <w:spacing w:line="271" w:lineRule="exact"/>
              <w:jc w:val="center"/>
              <w:rPr>
                <w:rFonts w:ascii="宋体"/>
              </w:rPr>
            </w:pPr>
            <w:r w:rsidRPr="00911E26">
              <w:rPr>
                <w:rFonts w:ascii="宋体" w:hint="eastAsia"/>
              </w:rPr>
              <w:t>115</w:t>
            </w:r>
          </w:p>
        </w:tc>
        <w:tc>
          <w:tcPr>
            <w:tcW w:w="2544"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62BD5">
            <w:pPr>
              <w:pStyle w:val="TableParagraph"/>
              <w:spacing w:before="139"/>
              <w:jc w:val="center"/>
              <w:rPr>
                <w:rFonts w:ascii="宋体"/>
              </w:rPr>
            </w:pPr>
            <w:r w:rsidRPr="00911E26">
              <w:rPr>
                <w:rFonts w:ascii="宋体"/>
              </w:rPr>
              <w:t>SN/T 0006-2015</w:t>
            </w:r>
          </w:p>
        </w:tc>
        <w:tc>
          <w:tcPr>
            <w:tcW w:w="4350"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62BD5">
            <w:pPr>
              <w:pStyle w:val="TableParagraph"/>
              <w:spacing w:before="24"/>
              <w:jc w:val="center"/>
              <w:rPr>
                <w:rFonts w:ascii="宋体"/>
              </w:rPr>
            </w:pPr>
            <w:r w:rsidRPr="003F6058">
              <w:rPr>
                <w:rFonts w:ascii="宋体" w:hint="eastAsia"/>
              </w:rPr>
              <w:t>检验检疫纺织专业标准编制指南</w:t>
            </w:r>
          </w:p>
        </w:tc>
        <w:tc>
          <w:tcPr>
            <w:tcW w:w="1487" w:type="dxa"/>
            <w:tcBorders>
              <w:top w:val="single" w:sz="4" w:space="0" w:color="000000"/>
              <w:left w:val="single" w:sz="4" w:space="0" w:color="000000"/>
              <w:bottom w:val="single" w:sz="4" w:space="0" w:color="000000"/>
              <w:right w:val="single" w:sz="4" w:space="0" w:color="000000"/>
            </w:tcBorders>
          </w:tcPr>
          <w:p w:rsidR="00F92A94" w:rsidRPr="003F6058" w:rsidRDefault="00F92A94" w:rsidP="003F6058">
            <w:pPr>
              <w:pStyle w:val="TableParagraph"/>
              <w:spacing w:before="139"/>
              <w:jc w:val="center"/>
              <w:rPr>
                <w:rFonts w:ascii="宋体"/>
              </w:rPr>
            </w:pPr>
            <w:r w:rsidRPr="003F6058">
              <w:rPr>
                <w:rFonts w:ascii="宋体"/>
              </w:rPr>
              <w:t>非检测标准</w:t>
            </w:r>
          </w:p>
        </w:tc>
      </w:tr>
      <w:tr w:rsidR="006A6C0A" w:rsidRPr="00911E26" w:rsidTr="00362BD5">
        <w:trPr>
          <w:trHeight w:hRule="exact" w:val="462"/>
        </w:trPr>
        <w:tc>
          <w:tcPr>
            <w:tcW w:w="658" w:type="dxa"/>
            <w:tcBorders>
              <w:top w:val="single" w:sz="4" w:space="0" w:color="000000"/>
              <w:left w:val="single" w:sz="4" w:space="0" w:color="000000"/>
              <w:bottom w:val="single" w:sz="4" w:space="0" w:color="000000"/>
              <w:right w:val="single" w:sz="4" w:space="0" w:color="000000"/>
            </w:tcBorders>
            <w:vAlign w:val="center"/>
          </w:tcPr>
          <w:p w:rsidR="00F92A94" w:rsidRPr="00911E26" w:rsidRDefault="00F92A94" w:rsidP="00973CD2">
            <w:pPr>
              <w:pStyle w:val="TableParagraph"/>
              <w:spacing w:line="271" w:lineRule="exact"/>
              <w:jc w:val="center"/>
              <w:rPr>
                <w:rFonts w:ascii="宋体"/>
              </w:rPr>
            </w:pPr>
            <w:r w:rsidRPr="00911E26">
              <w:rPr>
                <w:rFonts w:ascii="宋体" w:hint="eastAsia"/>
              </w:rPr>
              <w:t>116</w:t>
            </w:r>
          </w:p>
        </w:tc>
        <w:tc>
          <w:tcPr>
            <w:tcW w:w="2544"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973CD2">
            <w:pPr>
              <w:pStyle w:val="TableParagraph"/>
              <w:spacing w:line="271" w:lineRule="exact"/>
              <w:jc w:val="center"/>
              <w:rPr>
                <w:rFonts w:ascii="宋体"/>
              </w:rPr>
            </w:pPr>
            <w:r w:rsidRPr="00911E26">
              <w:rPr>
                <w:rFonts w:ascii="宋体"/>
              </w:rPr>
              <w:t>SN/T</w:t>
            </w:r>
            <w:r w:rsidRPr="003F6058">
              <w:rPr>
                <w:rFonts w:ascii="宋体"/>
              </w:rPr>
              <w:t xml:space="preserve"> </w:t>
            </w:r>
            <w:r w:rsidRPr="00911E26">
              <w:rPr>
                <w:rFonts w:ascii="宋体"/>
              </w:rPr>
              <w:t>1929-2007</w:t>
            </w:r>
          </w:p>
        </w:tc>
        <w:tc>
          <w:tcPr>
            <w:tcW w:w="4350"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973CD2">
            <w:pPr>
              <w:pStyle w:val="TableParagraph"/>
              <w:spacing w:line="271" w:lineRule="exact"/>
              <w:jc w:val="center"/>
              <w:rPr>
                <w:rFonts w:ascii="宋体"/>
              </w:rPr>
            </w:pPr>
            <w:r w:rsidRPr="003F6058">
              <w:rPr>
                <w:rFonts w:ascii="宋体"/>
              </w:rPr>
              <w:t>进出口纺织品安全项目检验术语</w:t>
            </w:r>
          </w:p>
        </w:tc>
        <w:tc>
          <w:tcPr>
            <w:tcW w:w="1487" w:type="dxa"/>
            <w:tcBorders>
              <w:top w:val="single" w:sz="4" w:space="0" w:color="000000"/>
              <w:left w:val="single" w:sz="4" w:space="0" w:color="000000"/>
              <w:bottom w:val="single" w:sz="4" w:space="0" w:color="000000"/>
              <w:right w:val="single" w:sz="4" w:space="0" w:color="000000"/>
            </w:tcBorders>
          </w:tcPr>
          <w:p w:rsidR="00F92A94" w:rsidRPr="003F6058" w:rsidRDefault="00F92A94"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568"/>
        </w:trPr>
        <w:tc>
          <w:tcPr>
            <w:tcW w:w="658" w:type="dxa"/>
            <w:tcBorders>
              <w:top w:val="single" w:sz="4" w:space="0" w:color="000000"/>
              <w:left w:val="single" w:sz="4" w:space="0" w:color="000000"/>
              <w:bottom w:val="single" w:sz="4" w:space="0" w:color="000000"/>
              <w:right w:val="single" w:sz="4" w:space="0" w:color="000000"/>
            </w:tcBorders>
            <w:vAlign w:val="center"/>
          </w:tcPr>
          <w:p w:rsidR="00F92A94" w:rsidRPr="00911E26" w:rsidRDefault="00F92A94" w:rsidP="00973CD2">
            <w:pPr>
              <w:pStyle w:val="TableParagraph"/>
              <w:spacing w:line="271" w:lineRule="exact"/>
              <w:jc w:val="center"/>
              <w:rPr>
                <w:rFonts w:ascii="宋体"/>
              </w:rPr>
            </w:pPr>
            <w:r w:rsidRPr="00911E26">
              <w:rPr>
                <w:rFonts w:ascii="宋体" w:hint="eastAsia"/>
              </w:rPr>
              <w:t>117</w:t>
            </w:r>
          </w:p>
        </w:tc>
        <w:tc>
          <w:tcPr>
            <w:tcW w:w="2544" w:type="dxa"/>
            <w:tcBorders>
              <w:top w:val="single" w:sz="4" w:space="0" w:color="000000"/>
              <w:left w:val="single" w:sz="4" w:space="0" w:color="000000"/>
              <w:bottom w:val="single" w:sz="4" w:space="0" w:color="000000"/>
              <w:right w:val="single" w:sz="4" w:space="0" w:color="000000"/>
            </w:tcBorders>
          </w:tcPr>
          <w:p w:rsidR="00F92A94" w:rsidRPr="003F6058" w:rsidRDefault="00F92A94" w:rsidP="003F6058">
            <w:pPr>
              <w:pStyle w:val="TableParagraph"/>
              <w:spacing w:before="139"/>
              <w:ind w:right="2"/>
              <w:jc w:val="center"/>
              <w:rPr>
                <w:rFonts w:ascii="宋体"/>
              </w:rPr>
            </w:pPr>
            <w:r w:rsidRPr="003F6058">
              <w:rPr>
                <w:rFonts w:ascii="宋体"/>
              </w:rPr>
              <w:t>ISO 105 F01：2001</w:t>
            </w:r>
          </w:p>
        </w:tc>
        <w:tc>
          <w:tcPr>
            <w:tcW w:w="4350" w:type="dxa"/>
            <w:tcBorders>
              <w:top w:val="single" w:sz="4" w:space="0" w:color="000000"/>
              <w:left w:val="single" w:sz="4" w:space="0" w:color="000000"/>
              <w:bottom w:val="single" w:sz="4" w:space="0" w:color="000000"/>
              <w:right w:val="single" w:sz="4" w:space="0" w:color="000000"/>
            </w:tcBorders>
          </w:tcPr>
          <w:p w:rsidR="00F92A94" w:rsidRPr="003F6058" w:rsidRDefault="00F92A94" w:rsidP="003F6058">
            <w:pPr>
              <w:pStyle w:val="TableParagraph"/>
              <w:spacing w:line="271" w:lineRule="exact"/>
              <w:jc w:val="center"/>
              <w:rPr>
                <w:rFonts w:ascii="宋体"/>
              </w:rPr>
            </w:pPr>
            <w:r w:rsidRPr="003F6058">
              <w:rPr>
                <w:rFonts w:ascii="宋体"/>
              </w:rPr>
              <w:t>纺织品 染色牢度试验 第F01部分:</w:t>
            </w:r>
          </w:p>
          <w:p w:rsidR="00F92A94" w:rsidRPr="003F6058" w:rsidRDefault="00F92A94" w:rsidP="003F6058">
            <w:pPr>
              <w:pStyle w:val="TableParagraph"/>
              <w:spacing w:before="24"/>
              <w:jc w:val="center"/>
              <w:rPr>
                <w:rFonts w:ascii="宋体"/>
              </w:rPr>
            </w:pPr>
            <w:r w:rsidRPr="003F6058">
              <w:rPr>
                <w:rFonts w:ascii="宋体"/>
              </w:rPr>
              <w:t>羊毛贴衬织物的规范</w:t>
            </w:r>
          </w:p>
        </w:tc>
        <w:tc>
          <w:tcPr>
            <w:tcW w:w="1487" w:type="dxa"/>
            <w:tcBorders>
              <w:top w:val="single" w:sz="4" w:space="0" w:color="000000"/>
              <w:left w:val="single" w:sz="4" w:space="0" w:color="000000"/>
              <w:bottom w:val="single" w:sz="4" w:space="0" w:color="000000"/>
              <w:right w:val="single" w:sz="4" w:space="0" w:color="000000"/>
            </w:tcBorders>
          </w:tcPr>
          <w:p w:rsidR="00F92A94" w:rsidRPr="003F6058" w:rsidRDefault="00F92A94" w:rsidP="003F6058">
            <w:pPr>
              <w:pStyle w:val="TableParagraph"/>
              <w:spacing w:before="139"/>
              <w:jc w:val="center"/>
              <w:rPr>
                <w:rFonts w:ascii="宋体"/>
              </w:rPr>
            </w:pPr>
            <w:r w:rsidRPr="003F6058">
              <w:rPr>
                <w:rFonts w:ascii="宋体"/>
              </w:rPr>
              <w:t>标准物质要求</w:t>
            </w:r>
          </w:p>
        </w:tc>
      </w:tr>
      <w:tr w:rsidR="006A6C0A" w:rsidRPr="00911E26" w:rsidTr="00362BD5">
        <w:trPr>
          <w:trHeight w:hRule="exact" w:val="577"/>
        </w:trPr>
        <w:tc>
          <w:tcPr>
            <w:tcW w:w="658"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973CD2">
            <w:pPr>
              <w:pStyle w:val="TableParagraph"/>
              <w:spacing w:line="271" w:lineRule="exact"/>
              <w:jc w:val="center"/>
              <w:rPr>
                <w:rFonts w:ascii="宋体"/>
              </w:rPr>
            </w:pPr>
            <w:r w:rsidRPr="00911E26">
              <w:rPr>
                <w:rFonts w:ascii="宋体"/>
              </w:rPr>
              <w:t>1</w:t>
            </w:r>
            <w:r w:rsidRPr="00911E26">
              <w:rPr>
                <w:rFonts w:ascii="宋体" w:hint="eastAsia"/>
              </w:rPr>
              <w:t>18</w:t>
            </w:r>
          </w:p>
        </w:tc>
        <w:tc>
          <w:tcPr>
            <w:tcW w:w="2544" w:type="dxa"/>
            <w:tcBorders>
              <w:top w:val="single" w:sz="4" w:space="0" w:color="000000"/>
              <w:left w:val="single" w:sz="4" w:space="0" w:color="000000"/>
              <w:bottom w:val="single" w:sz="4" w:space="0" w:color="000000"/>
              <w:right w:val="single" w:sz="4" w:space="0" w:color="000000"/>
            </w:tcBorders>
          </w:tcPr>
          <w:p w:rsidR="00F92A94" w:rsidRPr="003F6058" w:rsidRDefault="00F92A94" w:rsidP="003F6058">
            <w:pPr>
              <w:pStyle w:val="TableParagraph"/>
              <w:spacing w:before="139"/>
              <w:ind w:right="2"/>
              <w:jc w:val="center"/>
              <w:rPr>
                <w:rFonts w:ascii="宋体"/>
              </w:rPr>
            </w:pPr>
            <w:r w:rsidRPr="003F6058">
              <w:rPr>
                <w:rFonts w:ascii="宋体"/>
              </w:rPr>
              <w:t>ISO 105 F02：2009</w:t>
            </w:r>
          </w:p>
        </w:tc>
        <w:tc>
          <w:tcPr>
            <w:tcW w:w="4350" w:type="dxa"/>
            <w:tcBorders>
              <w:top w:val="single" w:sz="4" w:space="0" w:color="000000"/>
              <w:left w:val="single" w:sz="4" w:space="0" w:color="000000"/>
              <w:bottom w:val="single" w:sz="4" w:space="0" w:color="000000"/>
              <w:right w:val="single" w:sz="4" w:space="0" w:color="000000"/>
            </w:tcBorders>
          </w:tcPr>
          <w:p w:rsidR="00F92A94" w:rsidRPr="003F6058" w:rsidRDefault="00F92A94" w:rsidP="003F6058">
            <w:pPr>
              <w:pStyle w:val="TableParagraph"/>
              <w:spacing w:line="271" w:lineRule="exact"/>
              <w:jc w:val="center"/>
              <w:rPr>
                <w:rFonts w:ascii="宋体"/>
              </w:rPr>
            </w:pPr>
            <w:r w:rsidRPr="003F6058">
              <w:rPr>
                <w:rFonts w:ascii="宋体"/>
              </w:rPr>
              <w:t>纺织品 染色牢度试验 第F02部分:</w:t>
            </w:r>
          </w:p>
          <w:p w:rsidR="00F92A94" w:rsidRPr="003F6058" w:rsidRDefault="00F92A94" w:rsidP="003F6058">
            <w:pPr>
              <w:pStyle w:val="TableParagraph"/>
              <w:spacing w:before="24"/>
              <w:jc w:val="center"/>
              <w:rPr>
                <w:rFonts w:ascii="宋体"/>
              </w:rPr>
            </w:pPr>
            <w:r w:rsidRPr="003F6058">
              <w:rPr>
                <w:rFonts w:ascii="宋体"/>
              </w:rPr>
              <w:t>棉和粘胶纤维贴衬织物的规范</w:t>
            </w:r>
          </w:p>
        </w:tc>
        <w:tc>
          <w:tcPr>
            <w:tcW w:w="1487" w:type="dxa"/>
            <w:tcBorders>
              <w:top w:val="single" w:sz="4" w:space="0" w:color="000000"/>
              <w:left w:val="single" w:sz="4" w:space="0" w:color="000000"/>
              <w:bottom w:val="single" w:sz="4" w:space="0" w:color="000000"/>
              <w:right w:val="single" w:sz="4" w:space="0" w:color="000000"/>
            </w:tcBorders>
          </w:tcPr>
          <w:p w:rsidR="00F92A94" w:rsidRPr="003F6058" w:rsidRDefault="00F92A94" w:rsidP="003F6058">
            <w:pPr>
              <w:pStyle w:val="TableParagraph"/>
              <w:spacing w:before="139"/>
              <w:jc w:val="center"/>
              <w:rPr>
                <w:rFonts w:ascii="宋体"/>
              </w:rPr>
            </w:pPr>
            <w:r w:rsidRPr="003F6058">
              <w:rPr>
                <w:rFonts w:ascii="宋体"/>
              </w:rPr>
              <w:t>标准物质要求</w:t>
            </w:r>
          </w:p>
        </w:tc>
      </w:tr>
      <w:tr w:rsidR="006A6C0A" w:rsidRPr="00911E26" w:rsidTr="00362BD5">
        <w:trPr>
          <w:trHeight w:hRule="exact" w:val="557"/>
        </w:trPr>
        <w:tc>
          <w:tcPr>
            <w:tcW w:w="658"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973CD2">
            <w:pPr>
              <w:pStyle w:val="TableParagraph"/>
              <w:spacing w:line="271" w:lineRule="exact"/>
              <w:jc w:val="center"/>
              <w:rPr>
                <w:rFonts w:ascii="宋体"/>
              </w:rPr>
            </w:pPr>
            <w:r w:rsidRPr="00911E26">
              <w:rPr>
                <w:rFonts w:ascii="宋体"/>
              </w:rPr>
              <w:t>1</w:t>
            </w:r>
            <w:r w:rsidRPr="00911E26">
              <w:rPr>
                <w:rFonts w:ascii="宋体" w:hint="eastAsia"/>
              </w:rPr>
              <w:t>19</w:t>
            </w:r>
          </w:p>
        </w:tc>
        <w:tc>
          <w:tcPr>
            <w:tcW w:w="2544" w:type="dxa"/>
            <w:tcBorders>
              <w:top w:val="single" w:sz="4" w:space="0" w:color="000000"/>
              <w:left w:val="single" w:sz="4" w:space="0" w:color="000000"/>
              <w:bottom w:val="single" w:sz="4" w:space="0" w:color="000000"/>
              <w:right w:val="single" w:sz="4" w:space="0" w:color="000000"/>
            </w:tcBorders>
          </w:tcPr>
          <w:p w:rsidR="00F92A94" w:rsidRPr="003F6058" w:rsidRDefault="00F92A94" w:rsidP="003F6058">
            <w:pPr>
              <w:pStyle w:val="TableParagraph"/>
              <w:spacing w:before="139"/>
              <w:ind w:right="2"/>
              <w:jc w:val="center"/>
              <w:rPr>
                <w:rFonts w:ascii="宋体"/>
              </w:rPr>
            </w:pPr>
            <w:r w:rsidRPr="003F6058">
              <w:rPr>
                <w:rFonts w:ascii="宋体"/>
              </w:rPr>
              <w:t>ISO 105 F03：2001</w:t>
            </w:r>
          </w:p>
        </w:tc>
        <w:tc>
          <w:tcPr>
            <w:tcW w:w="4350" w:type="dxa"/>
            <w:tcBorders>
              <w:top w:val="single" w:sz="4" w:space="0" w:color="000000"/>
              <w:left w:val="single" w:sz="4" w:space="0" w:color="000000"/>
              <w:bottom w:val="single" w:sz="4" w:space="0" w:color="000000"/>
              <w:right w:val="single" w:sz="4" w:space="0" w:color="000000"/>
            </w:tcBorders>
          </w:tcPr>
          <w:p w:rsidR="00F92A94" w:rsidRPr="003F6058" w:rsidRDefault="00F92A94" w:rsidP="003F6058">
            <w:pPr>
              <w:pStyle w:val="TableParagraph"/>
              <w:spacing w:line="271" w:lineRule="exact"/>
              <w:jc w:val="center"/>
              <w:rPr>
                <w:rFonts w:ascii="宋体"/>
              </w:rPr>
            </w:pPr>
            <w:r w:rsidRPr="003F6058">
              <w:rPr>
                <w:rFonts w:ascii="宋体"/>
              </w:rPr>
              <w:t>纺织品 染色牢度试验 第F03部分:</w:t>
            </w:r>
          </w:p>
          <w:p w:rsidR="00F92A94" w:rsidRPr="003F6058" w:rsidRDefault="00F92A94" w:rsidP="003F6058">
            <w:pPr>
              <w:pStyle w:val="TableParagraph"/>
              <w:spacing w:before="24"/>
              <w:jc w:val="center"/>
              <w:rPr>
                <w:rFonts w:ascii="宋体"/>
              </w:rPr>
            </w:pPr>
            <w:r w:rsidRPr="003F6058">
              <w:rPr>
                <w:rFonts w:ascii="宋体"/>
              </w:rPr>
              <w:t>聚酰胺贴衬织物的规范</w:t>
            </w:r>
          </w:p>
        </w:tc>
        <w:tc>
          <w:tcPr>
            <w:tcW w:w="1487" w:type="dxa"/>
            <w:tcBorders>
              <w:top w:val="single" w:sz="4" w:space="0" w:color="000000"/>
              <w:left w:val="single" w:sz="4" w:space="0" w:color="000000"/>
              <w:bottom w:val="single" w:sz="4" w:space="0" w:color="000000"/>
              <w:right w:val="single" w:sz="4" w:space="0" w:color="000000"/>
            </w:tcBorders>
          </w:tcPr>
          <w:p w:rsidR="00F92A94" w:rsidRPr="003F6058" w:rsidRDefault="00F92A94" w:rsidP="003F6058">
            <w:pPr>
              <w:pStyle w:val="TableParagraph"/>
              <w:spacing w:before="139"/>
              <w:jc w:val="center"/>
              <w:rPr>
                <w:rFonts w:ascii="宋体"/>
              </w:rPr>
            </w:pPr>
            <w:r w:rsidRPr="003F6058">
              <w:rPr>
                <w:rFonts w:ascii="宋体"/>
              </w:rPr>
              <w:t>标准物质要求</w:t>
            </w:r>
          </w:p>
        </w:tc>
      </w:tr>
      <w:tr w:rsidR="006A6C0A" w:rsidRPr="00911E26" w:rsidTr="00362BD5">
        <w:trPr>
          <w:trHeight w:hRule="exact" w:val="579"/>
        </w:trPr>
        <w:tc>
          <w:tcPr>
            <w:tcW w:w="658"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973CD2">
            <w:pPr>
              <w:pStyle w:val="TableParagraph"/>
              <w:spacing w:line="271" w:lineRule="exact"/>
              <w:jc w:val="center"/>
              <w:rPr>
                <w:rFonts w:ascii="宋体"/>
              </w:rPr>
            </w:pPr>
            <w:r w:rsidRPr="00911E26">
              <w:rPr>
                <w:rFonts w:ascii="宋体"/>
              </w:rPr>
              <w:t>1</w:t>
            </w:r>
            <w:r w:rsidRPr="00911E26">
              <w:rPr>
                <w:rFonts w:ascii="宋体" w:hint="eastAsia"/>
              </w:rPr>
              <w:t>20</w:t>
            </w:r>
          </w:p>
        </w:tc>
        <w:tc>
          <w:tcPr>
            <w:tcW w:w="2544" w:type="dxa"/>
            <w:tcBorders>
              <w:top w:val="single" w:sz="4" w:space="0" w:color="000000"/>
              <w:left w:val="single" w:sz="4" w:space="0" w:color="000000"/>
              <w:bottom w:val="single" w:sz="4" w:space="0" w:color="000000"/>
              <w:right w:val="single" w:sz="4" w:space="0" w:color="000000"/>
            </w:tcBorders>
          </w:tcPr>
          <w:p w:rsidR="00F92A94" w:rsidRPr="003F6058" w:rsidRDefault="00F92A94" w:rsidP="003F6058">
            <w:pPr>
              <w:pStyle w:val="TableParagraph"/>
              <w:spacing w:before="139" w:line="271" w:lineRule="exact"/>
              <w:ind w:right="2"/>
              <w:jc w:val="center"/>
              <w:rPr>
                <w:rFonts w:ascii="宋体"/>
              </w:rPr>
            </w:pPr>
            <w:r w:rsidRPr="003F6058">
              <w:rPr>
                <w:rFonts w:ascii="宋体"/>
              </w:rPr>
              <w:t>ISO 105 F04：2001</w:t>
            </w:r>
          </w:p>
        </w:tc>
        <w:tc>
          <w:tcPr>
            <w:tcW w:w="4350" w:type="dxa"/>
            <w:tcBorders>
              <w:top w:val="single" w:sz="4" w:space="0" w:color="000000"/>
              <w:left w:val="single" w:sz="4" w:space="0" w:color="000000"/>
              <w:bottom w:val="single" w:sz="4" w:space="0" w:color="000000"/>
              <w:right w:val="single" w:sz="4" w:space="0" w:color="000000"/>
            </w:tcBorders>
          </w:tcPr>
          <w:p w:rsidR="00F92A94" w:rsidRPr="003F6058" w:rsidRDefault="00F92A94" w:rsidP="003F6058">
            <w:pPr>
              <w:pStyle w:val="TableParagraph"/>
              <w:spacing w:line="271" w:lineRule="exact"/>
              <w:jc w:val="center"/>
              <w:rPr>
                <w:rFonts w:ascii="宋体"/>
              </w:rPr>
            </w:pPr>
            <w:r w:rsidRPr="003F6058">
              <w:rPr>
                <w:rFonts w:ascii="宋体"/>
              </w:rPr>
              <w:t>纺织品 染色牢度试验 第F04部分:</w:t>
            </w:r>
          </w:p>
          <w:p w:rsidR="00F92A94" w:rsidRPr="003F6058" w:rsidRDefault="00F92A94" w:rsidP="003F6058">
            <w:pPr>
              <w:pStyle w:val="TableParagraph"/>
              <w:spacing w:before="24" w:line="271" w:lineRule="exact"/>
              <w:jc w:val="center"/>
              <w:rPr>
                <w:rFonts w:ascii="宋体"/>
              </w:rPr>
            </w:pPr>
            <w:r w:rsidRPr="003F6058">
              <w:rPr>
                <w:rFonts w:ascii="宋体"/>
              </w:rPr>
              <w:t>聚酯贴衬织物的规范</w:t>
            </w:r>
          </w:p>
        </w:tc>
        <w:tc>
          <w:tcPr>
            <w:tcW w:w="1487" w:type="dxa"/>
            <w:tcBorders>
              <w:top w:val="single" w:sz="4" w:space="0" w:color="000000"/>
              <w:left w:val="single" w:sz="4" w:space="0" w:color="000000"/>
              <w:bottom w:val="single" w:sz="4" w:space="0" w:color="000000"/>
              <w:right w:val="single" w:sz="4" w:space="0" w:color="000000"/>
            </w:tcBorders>
          </w:tcPr>
          <w:p w:rsidR="00F92A94" w:rsidRPr="003F6058" w:rsidRDefault="00F92A94" w:rsidP="003F6058">
            <w:pPr>
              <w:pStyle w:val="TableParagraph"/>
              <w:spacing w:before="139" w:line="271" w:lineRule="exact"/>
              <w:jc w:val="center"/>
              <w:rPr>
                <w:rFonts w:ascii="宋体"/>
              </w:rPr>
            </w:pPr>
            <w:r w:rsidRPr="003F6058">
              <w:rPr>
                <w:rFonts w:ascii="宋体"/>
              </w:rPr>
              <w:t>标准物质要求</w:t>
            </w:r>
          </w:p>
        </w:tc>
      </w:tr>
      <w:tr w:rsidR="006A6C0A" w:rsidRPr="00911E26" w:rsidTr="00362BD5">
        <w:trPr>
          <w:trHeight w:hRule="exact" w:val="570"/>
        </w:trPr>
        <w:tc>
          <w:tcPr>
            <w:tcW w:w="658"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973CD2">
            <w:pPr>
              <w:pStyle w:val="TableParagraph"/>
              <w:spacing w:line="271" w:lineRule="exact"/>
              <w:jc w:val="center"/>
              <w:rPr>
                <w:rFonts w:ascii="宋体"/>
              </w:rPr>
            </w:pPr>
            <w:r w:rsidRPr="00911E26">
              <w:rPr>
                <w:rFonts w:ascii="宋体"/>
              </w:rPr>
              <w:t>1</w:t>
            </w:r>
            <w:r w:rsidRPr="00911E26">
              <w:rPr>
                <w:rFonts w:ascii="宋体" w:hint="eastAsia"/>
              </w:rPr>
              <w:t>21</w:t>
            </w:r>
          </w:p>
        </w:tc>
        <w:tc>
          <w:tcPr>
            <w:tcW w:w="2544" w:type="dxa"/>
            <w:tcBorders>
              <w:top w:val="single" w:sz="4" w:space="0" w:color="000000"/>
              <w:left w:val="single" w:sz="4" w:space="0" w:color="000000"/>
              <w:bottom w:val="single" w:sz="4" w:space="0" w:color="000000"/>
              <w:right w:val="single" w:sz="4" w:space="0" w:color="000000"/>
            </w:tcBorders>
          </w:tcPr>
          <w:p w:rsidR="00F92A94" w:rsidRPr="003F6058" w:rsidRDefault="00F92A94" w:rsidP="003F6058">
            <w:pPr>
              <w:pStyle w:val="TableParagraph"/>
              <w:spacing w:before="139"/>
              <w:ind w:right="2"/>
              <w:jc w:val="center"/>
              <w:rPr>
                <w:rFonts w:ascii="宋体"/>
              </w:rPr>
            </w:pPr>
            <w:r w:rsidRPr="003F6058">
              <w:rPr>
                <w:rFonts w:ascii="宋体"/>
              </w:rPr>
              <w:t>ISO 105 F05：2001</w:t>
            </w:r>
          </w:p>
        </w:tc>
        <w:tc>
          <w:tcPr>
            <w:tcW w:w="4350" w:type="dxa"/>
            <w:tcBorders>
              <w:top w:val="single" w:sz="4" w:space="0" w:color="000000"/>
              <w:left w:val="single" w:sz="4" w:space="0" w:color="000000"/>
              <w:bottom w:val="single" w:sz="4" w:space="0" w:color="000000"/>
              <w:right w:val="single" w:sz="4" w:space="0" w:color="000000"/>
            </w:tcBorders>
          </w:tcPr>
          <w:p w:rsidR="00F92A94" w:rsidRPr="003F6058" w:rsidRDefault="00F92A94" w:rsidP="003F6058">
            <w:pPr>
              <w:pStyle w:val="TableParagraph"/>
              <w:spacing w:line="271" w:lineRule="exact"/>
              <w:jc w:val="center"/>
              <w:rPr>
                <w:rFonts w:ascii="宋体"/>
              </w:rPr>
            </w:pPr>
            <w:r w:rsidRPr="003F6058">
              <w:rPr>
                <w:rFonts w:ascii="宋体"/>
              </w:rPr>
              <w:t>纺织品 染色牢度试验 第F05部分:</w:t>
            </w:r>
          </w:p>
          <w:p w:rsidR="00F92A94" w:rsidRPr="003F6058" w:rsidRDefault="00F92A94" w:rsidP="003F6058">
            <w:pPr>
              <w:pStyle w:val="TableParagraph"/>
              <w:spacing w:before="24"/>
              <w:jc w:val="center"/>
              <w:rPr>
                <w:rFonts w:ascii="宋体"/>
              </w:rPr>
            </w:pPr>
            <w:r w:rsidRPr="003F6058">
              <w:rPr>
                <w:rFonts w:ascii="宋体"/>
              </w:rPr>
              <w:t>丙烯酸贴衬织物的规范</w:t>
            </w:r>
          </w:p>
        </w:tc>
        <w:tc>
          <w:tcPr>
            <w:tcW w:w="1487" w:type="dxa"/>
            <w:tcBorders>
              <w:top w:val="single" w:sz="4" w:space="0" w:color="000000"/>
              <w:left w:val="single" w:sz="4" w:space="0" w:color="000000"/>
              <w:bottom w:val="single" w:sz="4" w:space="0" w:color="000000"/>
              <w:right w:val="single" w:sz="4" w:space="0" w:color="000000"/>
            </w:tcBorders>
          </w:tcPr>
          <w:p w:rsidR="00F92A94" w:rsidRPr="003F6058" w:rsidRDefault="00F92A94" w:rsidP="003F6058">
            <w:pPr>
              <w:pStyle w:val="TableParagraph"/>
              <w:spacing w:before="139"/>
              <w:jc w:val="center"/>
              <w:rPr>
                <w:rFonts w:ascii="宋体"/>
              </w:rPr>
            </w:pPr>
            <w:r w:rsidRPr="003F6058">
              <w:rPr>
                <w:rFonts w:ascii="宋体"/>
              </w:rPr>
              <w:t>标准物质要求</w:t>
            </w:r>
          </w:p>
        </w:tc>
      </w:tr>
      <w:tr w:rsidR="006A6C0A" w:rsidRPr="00911E26" w:rsidTr="00362BD5">
        <w:trPr>
          <w:trHeight w:hRule="exact" w:val="616"/>
        </w:trPr>
        <w:tc>
          <w:tcPr>
            <w:tcW w:w="658"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973CD2">
            <w:pPr>
              <w:pStyle w:val="TableParagraph"/>
              <w:spacing w:line="271" w:lineRule="exact"/>
              <w:jc w:val="center"/>
              <w:rPr>
                <w:rFonts w:ascii="宋体"/>
              </w:rPr>
            </w:pPr>
            <w:r w:rsidRPr="00911E26">
              <w:rPr>
                <w:rFonts w:ascii="宋体"/>
              </w:rPr>
              <w:t>1</w:t>
            </w:r>
            <w:r w:rsidRPr="00911E26">
              <w:rPr>
                <w:rFonts w:ascii="宋体" w:hint="eastAsia"/>
              </w:rPr>
              <w:t>22</w:t>
            </w:r>
          </w:p>
        </w:tc>
        <w:tc>
          <w:tcPr>
            <w:tcW w:w="2544"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F6058">
            <w:pPr>
              <w:pStyle w:val="TableParagraph"/>
              <w:spacing w:before="139"/>
              <w:ind w:right="2"/>
              <w:jc w:val="center"/>
              <w:rPr>
                <w:rFonts w:ascii="宋体"/>
              </w:rPr>
            </w:pPr>
            <w:r w:rsidRPr="003F6058">
              <w:rPr>
                <w:rFonts w:ascii="宋体"/>
              </w:rPr>
              <w:t>ISO 105 F06：2000</w:t>
            </w:r>
          </w:p>
        </w:tc>
        <w:tc>
          <w:tcPr>
            <w:tcW w:w="4350"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F6058">
            <w:pPr>
              <w:pStyle w:val="TableParagraph"/>
              <w:spacing w:line="271" w:lineRule="exact"/>
              <w:jc w:val="center"/>
              <w:rPr>
                <w:rFonts w:ascii="宋体"/>
              </w:rPr>
            </w:pPr>
            <w:r w:rsidRPr="003F6058">
              <w:rPr>
                <w:rFonts w:ascii="宋体"/>
              </w:rPr>
              <w:t>纺织品 染色牢度试验 第F06部分:</w:t>
            </w:r>
          </w:p>
          <w:p w:rsidR="00F92A94" w:rsidRPr="003F6058" w:rsidRDefault="00F92A94" w:rsidP="003F6058">
            <w:pPr>
              <w:pStyle w:val="TableParagraph"/>
              <w:spacing w:before="24"/>
              <w:ind w:right="2"/>
              <w:jc w:val="center"/>
              <w:rPr>
                <w:rFonts w:ascii="宋体"/>
              </w:rPr>
            </w:pPr>
            <w:r w:rsidRPr="003F6058">
              <w:rPr>
                <w:rFonts w:ascii="宋体"/>
              </w:rPr>
              <w:t>丝贴衬织物规范</w:t>
            </w:r>
          </w:p>
        </w:tc>
        <w:tc>
          <w:tcPr>
            <w:tcW w:w="1487"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F6058">
            <w:pPr>
              <w:pStyle w:val="TableParagraph"/>
              <w:spacing w:before="139"/>
              <w:jc w:val="center"/>
              <w:rPr>
                <w:rFonts w:ascii="宋体"/>
              </w:rPr>
            </w:pPr>
            <w:r w:rsidRPr="003F6058">
              <w:rPr>
                <w:rFonts w:ascii="宋体"/>
              </w:rPr>
              <w:t>标准物质要求</w:t>
            </w:r>
          </w:p>
        </w:tc>
      </w:tr>
      <w:tr w:rsidR="006A6C0A" w:rsidRPr="00911E26" w:rsidTr="00362BD5">
        <w:trPr>
          <w:trHeight w:hRule="exact" w:val="636"/>
        </w:trPr>
        <w:tc>
          <w:tcPr>
            <w:tcW w:w="658"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973CD2">
            <w:pPr>
              <w:pStyle w:val="TableParagraph"/>
              <w:spacing w:line="271" w:lineRule="exact"/>
              <w:jc w:val="center"/>
              <w:rPr>
                <w:rFonts w:ascii="宋体"/>
              </w:rPr>
            </w:pPr>
            <w:r w:rsidRPr="00911E26">
              <w:rPr>
                <w:rFonts w:ascii="宋体" w:hint="eastAsia"/>
              </w:rPr>
              <w:t>123</w:t>
            </w:r>
          </w:p>
        </w:tc>
        <w:tc>
          <w:tcPr>
            <w:tcW w:w="2544"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F6058">
            <w:pPr>
              <w:pStyle w:val="TableParagraph"/>
              <w:spacing w:line="271" w:lineRule="exact"/>
              <w:ind w:right="2"/>
              <w:jc w:val="center"/>
              <w:rPr>
                <w:rFonts w:ascii="宋体"/>
              </w:rPr>
            </w:pPr>
            <w:r w:rsidRPr="003F6058">
              <w:rPr>
                <w:rFonts w:ascii="宋体"/>
              </w:rPr>
              <w:t>ISO 105 F07：2001</w:t>
            </w:r>
          </w:p>
        </w:tc>
        <w:tc>
          <w:tcPr>
            <w:tcW w:w="4350"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F6058">
            <w:pPr>
              <w:pStyle w:val="TableParagraph"/>
              <w:spacing w:line="271" w:lineRule="exact"/>
              <w:jc w:val="center"/>
              <w:rPr>
                <w:rFonts w:ascii="宋体"/>
              </w:rPr>
            </w:pPr>
            <w:r w:rsidRPr="003F6058">
              <w:rPr>
                <w:rFonts w:ascii="宋体"/>
              </w:rPr>
              <w:t>纺织品 染色牢度试验 第F07部分:</w:t>
            </w:r>
          </w:p>
          <w:p w:rsidR="00F92A94" w:rsidRPr="003F6058" w:rsidRDefault="00F92A94" w:rsidP="003F6058">
            <w:pPr>
              <w:pStyle w:val="TableParagraph"/>
              <w:spacing w:line="271" w:lineRule="exact"/>
              <w:ind w:right="5"/>
              <w:jc w:val="center"/>
              <w:rPr>
                <w:rFonts w:ascii="宋体"/>
              </w:rPr>
            </w:pPr>
            <w:r w:rsidRPr="003F6058">
              <w:rPr>
                <w:rFonts w:ascii="宋体"/>
              </w:rPr>
              <w:t>二醋乙酸脂贴衬织物的规范</w:t>
            </w:r>
          </w:p>
        </w:tc>
        <w:tc>
          <w:tcPr>
            <w:tcW w:w="1487"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F6058">
            <w:pPr>
              <w:pStyle w:val="TableParagraph"/>
              <w:spacing w:line="271" w:lineRule="exact"/>
              <w:jc w:val="center"/>
              <w:rPr>
                <w:rFonts w:ascii="宋体"/>
              </w:rPr>
            </w:pPr>
            <w:r w:rsidRPr="003F6058">
              <w:rPr>
                <w:rFonts w:ascii="宋体"/>
              </w:rPr>
              <w:t>标准物质要求</w:t>
            </w:r>
          </w:p>
        </w:tc>
      </w:tr>
      <w:tr w:rsidR="006A6C0A" w:rsidRPr="00911E26" w:rsidTr="00362BD5">
        <w:trPr>
          <w:trHeight w:hRule="exact" w:val="634"/>
        </w:trPr>
        <w:tc>
          <w:tcPr>
            <w:tcW w:w="658"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973CD2">
            <w:pPr>
              <w:pStyle w:val="TableParagraph"/>
              <w:spacing w:line="271" w:lineRule="exact"/>
              <w:jc w:val="center"/>
              <w:rPr>
                <w:rFonts w:ascii="宋体"/>
              </w:rPr>
            </w:pPr>
            <w:r w:rsidRPr="00911E26">
              <w:rPr>
                <w:rFonts w:ascii="宋体"/>
              </w:rPr>
              <w:t>1</w:t>
            </w:r>
            <w:r w:rsidRPr="00911E26">
              <w:rPr>
                <w:rFonts w:ascii="宋体" w:hint="eastAsia"/>
              </w:rPr>
              <w:t>24</w:t>
            </w:r>
          </w:p>
        </w:tc>
        <w:tc>
          <w:tcPr>
            <w:tcW w:w="2544"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F6058">
            <w:pPr>
              <w:pStyle w:val="TableParagraph"/>
              <w:spacing w:before="139"/>
              <w:ind w:right="2"/>
              <w:jc w:val="center"/>
              <w:rPr>
                <w:rFonts w:ascii="宋体"/>
              </w:rPr>
            </w:pPr>
            <w:r w:rsidRPr="003F6058">
              <w:rPr>
                <w:rFonts w:ascii="宋体"/>
              </w:rPr>
              <w:t>ISO 105 F09：2009</w:t>
            </w:r>
          </w:p>
        </w:tc>
        <w:tc>
          <w:tcPr>
            <w:tcW w:w="4350"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F6058">
            <w:pPr>
              <w:pStyle w:val="TableParagraph"/>
              <w:spacing w:line="271" w:lineRule="exact"/>
              <w:jc w:val="center"/>
              <w:rPr>
                <w:rFonts w:ascii="宋体"/>
              </w:rPr>
            </w:pPr>
            <w:r w:rsidRPr="003F6058">
              <w:rPr>
                <w:rFonts w:ascii="宋体"/>
              </w:rPr>
              <w:t>纺织品 染色牢度试验 第F09部分:</w:t>
            </w:r>
          </w:p>
          <w:p w:rsidR="00F92A94" w:rsidRPr="003F6058" w:rsidRDefault="00F92A94" w:rsidP="003F6058">
            <w:pPr>
              <w:pStyle w:val="TableParagraph"/>
              <w:spacing w:before="24"/>
              <w:ind w:right="2"/>
              <w:jc w:val="center"/>
              <w:rPr>
                <w:rFonts w:ascii="宋体"/>
              </w:rPr>
            </w:pPr>
            <w:r w:rsidRPr="003F6058">
              <w:rPr>
                <w:rFonts w:ascii="宋体"/>
              </w:rPr>
              <w:t>棉摩擦布的规范</w:t>
            </w:r>
          </w:p>
        </w:tc>
        <w:tc>
          <w:tcPr>
            <w:tcW w:w="1487"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F6058">
            <w:pPr>
              <w:pStyle w:val="TableParagraph"/>
              <w:spacing w:before="139"/>
              <w:jc w:val="center"/>
              <w:rPr>
                <w:rFonts w:ascii="宋体"/>
              </w:rPr>
            </w:pPr>
            <w:r w:rsidRPr="003F6058">
              <w:rPr>
                <w:rFonts w:ascii="宋体"/>
              </w:rPr>
              <w:t>标准物质要求</w:t>
            </w:r>
          </w:p>
        </w:tc>
      </w:tr>
      <w:tr w:rsidR="006A6C0A" w:rsidRPr="00911E26" w:rsidTr="00362BD5">
        <w:trPr>
          <w:trHeight w:hRule="exact" w:val="558"/>
        </w:trPr>
        <w:tc>
          <w:tcPr>
            <w:tcW w:w="658"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973CD2">
            <w:pPr>
              <w:pStyle w:val="TableParagraph"/>
              <w:spacing w:line="271" w:lineRule="exact"/>
              <w:jc w:val="center"/>
              <w:rPr>
                <w:rFonts w:ascii="宋体"/>
              </w:rPr>
            </w:pPr>
            <w:r w:rsidRPr="00911E26">
              <w:rPr>
                <w:rFonts w:ascii="宋体"/>
              </w:rPr>
              <w:t>1</w:t>
            </w:r>
            <w:r w:rsidRPr="00911E26">
              <w:rPr>
                <w:rFonts w:ascii="宋体" w:hint="eastAsia"/>
              </w:rPr>
              <w:t>25</w:t>
            </w:r>
          </w:p>
        </w:tc>
        <w:tc>
          <w:tcPr>
            <w:tcW w:w="2544"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F6058">
            <w:pPr>
              <w:pStyle w:val="TableParagraph"/>
              <w:spacing w:before="139"/>
              <w:ind w:right="2"/>
              <w:jc w:val="center"/>
              <w:rPr>
                <w:rFonts w:ascii="宋体"/>
              </w:rPr>
            </w:pPr>
            <w:r w:rsidRPr="003F6058">
              <w:rPr>
                <w:rFonts w:ascii="宋体"/>
              </w:rPr>
              <w:t>ISO 105 F10：</w:t>
            </w:r>
            <w:r w:rsidRPr="003F6058">
              <w:rPr>
                <w:rFonts w:ascii="宋体" w:hint="eastAsia"/>
              </w:rPr>
              <w:t>2009</w:t>
            </w:r>
          </w:p>
        </w:tc>
        <w:tc>
          <w:tcPr>
            <w:tcW w:w="4350"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F6058">
            <w:pPr>
              <w:pStyle w:val="TableParagraph"/>
              <w:spacing w:line="271" w:lineRule="exact"/>
              <w:jc w:val="center"/>
              <w:rPr>
                <w:rFonts w:ascii="宋体"/>
              </w:rPr>
            </w:pPr>
            <w:r w:rsidRPr="003F6058">
              <w:rPr>
                <w:rFonts w:ascii="宋体"/>
              </w:rPr>
              <w:t>纺织品 染色牢度试验 第F10部分:</w:t>
            </w:r>
          </w:p>
          <w:p w:rsidR="00F92A94" w:rsidRPr="003F6058" w:rsidRDefault="00F92A94" w:rsidP="003F6058">
            <w:pPr>
              <w:pStyle w:val="TableParagraph"/>
              <w:spacing w:before="24"/>
              <w:jc w:val="center"/>
              <w:rPr>
                <w:rFonts w:ascii="宋体"/>
              </w:rPr>
            </w:pPr>
            <w:r w:rsidRPr="003F6058">
              <w:rPr>
                <w:rFonts w:ascii="宋体"/>
              </w:rPr>
              <w:t>贴衬织物规范:复型纤维</w:t>
            </w:r>
          </w:p>
        </w:tc>
        <w:tc>
          <w:tcPr>
            <w:tcW w:w="1487"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F6058">
            <w:pPr>
              <w:pStyle w:val="TableParagraph"/>
              <w:spacing w:before="139"/>
              <w:jc w:val="center"/>
              <w:rPr>
                <w:rFonts w:ascii="宋体"/>
              </w:rPr>
            </w:pPr>
            <w:r w:rsidRPr="003F6058">
              <w:rPr>
                <w:rFonts w:ascii="宋体"/>
              </w:rPr>
              <w:t>标准物质要求</w:t>
            </w:r>
          </w:p>
        </w:tc>
      </w:tr>
      <w:tr w:rsidR="006A6C0A" w:rsidRPr="00911E26" w:rsidTr="00362BD5">
        <w:trPr>
          <w:trHeight w:hRule="exact" w:val="566"/>
        </w:trPr>
        <w:tc>
          <w:tcPr>
            <w:tcW w:w="658"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973CD2">
            <w:pPr>
              <w:pStyle w:val="TableParagraph"/>
              <w:spacing w:line="271" w:lineRule="exact"/>
              <w:jc w:val="center"/>
              <w:rPr>
                <w:rFonts w:ascii="宋体"/>
              </w:rPr>
            </w:pPr>
            <w:r w:rsidRPr="00911E26">
              <w:rPr>
                <w:rFonts w:ascii="宋体"/>
              </w:rPr>
              <w:t>1</w:t>
            </w:r>
            <w:r w:rsidRPr="00911E26">
              <w:rPr>
                <w:rFonts w:ascii="宋体" w:hint="eastAsia"/>
              </w:rPr>
              <w:t>26</w:t>
            </w:r>
          </w:p>
        </w:tc>
        <w:tc>
          <w:tcPr>
            <w:tcW w:w="2544"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F6058">
            <w:pPr>
              <w:pStyle w:val="TableParagraph"/>
              <w:spacing w:line="271" w:lineRule="exact"/>
              <w:jc w:val="center"/>
              <w:rPr>
                <w:rFonts w:ascii="宋体"/>
              </w:rPr>
            </w:pPr>
            <w:r w:rsidRPr="00911E26">
              <w:rPr>
                <w:rFonts w:ascii="宋体"/>
              </w:rPr>
              <w:t>ISO</w:t>
            </w:r>
            <w:r w:rsidRPr="003F6058">
              <w:rPr>
                <w:rFonts w:ascii="宋体"/>
              </w:rPr>
              <w:t xml:space="preserve"> </w:t>
            </w:r>
            <w:r w:rsidRPr="00911E26">
              <w:rPr>
                <w:rFonts w:ascii="宋体"/>
              </w:rPr>
              <w:t>139-20</w:t>
            </w:r>
            <w:r w:rsidRPr="00911E26">
              <w:rPr>
                <w:rFonts w:ascii="宋体" w:hint="eastAsia"/>
              </w:rPr>
              <w:t>11</w:t>
            </w:r>
          </w:p>
        </w:tc>
        <w:tc>
          <w:tcPr>
            <w:tcW w:w="4350"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F6058">
            <w:pPr>
              <w:pStyle w:val="TableParagraph"/>
              <w:spacing w:line="271" w:lineRule="exact"/>
              <w:ind w:right="307"/>
              <w:jc w:val="center"/>
              <w:rPr>
                <w:rFonts w:ascii="宋体"/>
              </w:rPr>
            </w:pPr>
            <w:r w:rsidRPr="003F6058">
              <w:rPr>
                <w:rFonts w:ascii="宋体"/>
              </w:rPr>
              <w:t>纺织品 调湿和试验用标准大气</w:t>
            </w:r>
          </w:p>
        </w:tc>
        <w:tc>
          <w:tcPr>
            <w:tcW w:w="1487"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F6058">
            <w:pPr>
              <w:pStyle w:val="TableParagraph"/>
              <w:spacing w:line="271" w:lineRule="exact"/>
              <w:jc w:val="center"/>
              <w:rPr>
                <w:rFonts w:ascii="宋体"/>
              </w:rPr>
            </w:pPr>
            <w:r w:rsidRPr="003F6058">
              <w:rPr>
                <w:rFonts w:ascii="宋体"/>
              </w:rPr>
              <w:t>非检测标准</w:t>
            </w:r>
          </w:p>
        </w:tc>
      </w:tr>
      <w:tr w:rsidR="006A6C0A" w:rsidRPr="00911E26" w:rsidTr="00362BD5">
        <w:trPr>
          <w:trHeight w:hRule="exact" w:val="565"/>
        </w:trPr>
        <w:tc>
          <w:tcPr>
            <w:tcW w:w="658"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973CD2">
            <w:pPr>
              <w:pStyle w:val="TableParagraph"/>
              <w:spacing w:line="271" w:lineRule="exact"/>
              <w:jc w:val="center"/>
              <w:rPr>
                <w:rFonts w:ascii="宋体"/>
                <w:lang w:eastAsia="zh-CN"/>
              </w:rPr>
            </w:pPr>
            <w:r w:rsidRPr="00911E26">
              <w:rPr>
                <w:rFonts w:ascii="宋体"/>
              </w:rPr>
              <w:t>1</w:t>
            </w:r>
            <w:r w:rsidRPr="00911E26">
              <w:rPr>
                <w:rFonts w:ascii="宋体" w:hint="eastAsia"/>
              </w:rPr>
              <w:t>2</w:t>
            </w:r>
            <w:r w:rsidR="003F6058">
              <w:rPr>
                <w:rFonts w:ascii="宋体" w:hint="eastAsia"/>
                <w:lang w:eastAsia="zh-CN"/>
              </w:rPr>
              <w:t>7</w:t>
            </w:r>
          </w:p>
        </w:tc>
        <w:tc>
          <w:tcPr>
            <w:tcW w:w="2544"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F6058">
            <w:pPr>
              <w:pStyle w:val="TableParagraph"/>
              <w:spacing w:line="271" w:lineRule="exact"/>
              <w:jc w:val="center"/>
              <w:rPr>
                <w:rFonts w:ascii="宋体"/>
              </w:rPr>
            </w:pPr>
            <w:r w:rsidRPr="00911E26">
              <w:rPr>
                <w:rFonts w:ascii="宋体"/>
              </w:rPr>
              <w:t>ISO</w:t>
            </w:r>
            <w:r w:rsidRPr="003F6058">
              <w:rPr>
                <w:rFonts w:ascii="宋体"/>
              </w:rPr>
              <w:t xml:space="preserve"> </w:t>
            </w:r>
            <w:r w:rsidRPr="00911E26">
              <w:rPr>
                <w:rFonts w:ascii="宋体"/>
              </w:rPr>
              <w:t>2076-2013</w:t>
            </w:r>
          </w:p>
        </w:tc>
        <w:tc>
          <w:tcPr>
            <w:tcW w:w="4350"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F6058">
            <w:pPr>
              <w:pStyle w:val="TableParagraph"/>
              <w:spacing w:line="271" w:lineRule="exact"/>
              <w:jc w:val="center"/>
              <w:rPr>
                <w:rFonts w:ascii="宋体"/>
              </w:rPr>
            </w:pPr>
            <w:r w:rsidRPr="003F6058">
              <w:rPr>
                <w:rFonts w:ascii="宋体"/>
              </w:rPr>
              <w:t>纺织品 人造纤维 属名</w:t>
            </w:r>
          </w:p>
        </w:tc>
        <w:tc>
          <w:tcPr>
            <w:tcW w:w="1487"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F6058">
            <w:pPr>
              <w:pStyle w:val="TableParagraph"/>
              <w:spacing w:line="271" w:lineRule="exact"/>
              <w:jc w:val="center"/>
              <w:rPr>
                <w:rFonts w:ascii="宋体"/>
              </w:rPr>
            </w:pPr>
            <w:r w:rsidRPr="003F6058">
              <w:rPr>
                <w:rFonts w:ascii="宋体"/>
              </w:rPr>
              <w:t>非检测标准</w:t>
            </w:r>
          </w:p>
        </w:tc>
      </w:tr>
    </w:tbl>
    <w:p w:rsidR="00D41F98" w:rsidRPr="00911E26" w:rsidRDefault="00D41F98">
      <w:pPr>
        <w:spacing w:line="271" w:lineRule="exact"/>
        <w:jc w:val="center"/>
        <w:rPr>
          <w:rFonts w:ascii="宋体" w:eastAsia="宋体" w:hAnsi="宋体" w:cs="宋体"/>
        </w:rPr>
        <w:sectPr w:rsidR="00D41F98" w:rsidRPr="00911E26">
          <w:pgSz w:w="11910" w:h="16840"/>
          <w:pgMar w:top="1400" w:right="1160" w:bottom="1200" w:left="1480" w:header="882" w:footer="1015" w:gutter="0"/>
          <w:cols w:space="720"/>
        </w:sectPr>
      </w:pPr>
    </w:p>
    <w:tbl>
      <w:tblPr>
        <w:tblStyle w:val="TableNormal"/>
        <w:tblW w:w="0" w:type="auto"/>
        <w:tblInd w:w="108" w:type="dxa"/>
        <w:tblLayout w:type="fixed"/>
        <w:tblLook w:val="01E0" w:firstRow="1" w:lastRow="1" w:firstColumn="1" w:lastColumn="1" w:noHBand="0" w:noVBand="0"/>
      </w:tblPr>
      <w:tblGrid>
        <w:gridCol w:w="658"/>
        <w:gridCol w:w="2544"/>
        <w:gridCol w:w="4350"/>
        <w:gridCol w:w="1487"/>
      </w:tblGrid>
      <w:tr w:rsidR="006A6C0A" w:rsidRPr="00911E26" w:rsidTr="00362BD5">
        <w:trPr>
          <w:trHeight w:hRule="exact" w:val="521"/>
        </w:trPr>
        <w:tc>
          <w:tcPr>
            <w:tcW w:w="65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ind w:left="103"/>
              <w:rPr>
                <w:rFonts w:ascii="宋体" w:eastAsia="宋体" w:hAnsi="宋体" w:cs="宋体"/>
              </w:rPr>
            </w:pPr>
            <w:r w:rsidRPr="00911E26">
              <w:rPr>
                <w:rFonts w:ascii="宋体" w:eastAsia="宋体" w:hAnsi="宋体" w:cs="宋体"/>
              </w:rPr>
              <w:lastRenderedPageBreak/>
              <w:t>序号</w:t>
            </w:r>
          </w:p>
        </w:tc>
        <w:tc>
          <w:tcPr>
            <w:tcW w:w="2544"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ind w:right="2"/>
              <w:jc w:val="center"/>
              <w:rPr>
                <w:rFonts w:ascii="宋体" w:eastAsia="宋体" w:hAnsi="宋体" w:cs="宋体"/>
              </w:rPr>
            </w:pPr>
            <w:r w:rsidRPr="00911E26">
              <w:rPr>
                <w:rFonts w:ascii="宋体" w:eastAsia="宋体" w:hAnsi="宋体" w:cs="宋体"/>
              </w:rPr>
              <w:t>标准编号</w:t>
            </w:r>
          </w:p>
        </w:tc>
        <w:tc>
          <w:tcPr>
            <w:tcW w:w="4350"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jc w:val="center"/>
              <w:rPr>
                <w:rFonts w:ascii="宋体" w:eastAsia="宋体" w:hAnsi="宋体" w:cs="宋体"/>
              </w:rPr>
            </w:pPr>
            <w:r w:rsidRPr="00911E26">
              <w:rPr>
                <w:rFonts w:ascii="宋体" w:eastAsia="宋体" w:hAnsi="宋体" w:cs="宋体"/>
              </w:rPr>
              <w:t>标准名称</w:t>
            </w:r>
          </w:p>
        </w:tc>
        <w:tc>
          <w:tcPr>
            <w:tcW w:w="1487"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jc w:val="center"/>
              <w:rPr>
                <w:rFonts w:ascii="宋体" w:eastAsia="宋体" w:hAnsi="宋体" w:cs="宋体"/>
              </w:rPr>
            </w:pPr>
            <w:r w:rsidRPr="00911E26">
              <w:rPr>
                <w:rFonts w:ascii="宋体" w:eastAsia="宋体" w:hAnsi="宋体" w:cs="宋体"/>
              </w:rPr>
              <w:t>不认可原因</w:t>
            </w:r>
          </w:p>
        </w:tc>
      </w:tr>
      <w:tr w:rsidR="006A6C0A" w:rsidRPr="00911E26" w:rsidTr="00362BD5">
        <w:trPr>
          <w:trHeight w:hRule="exact" w:val="521"/>
        </w:trPr>
        <w:tc>
          <w:tcPr>
            <w:tcW w:w="658"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62BD5">
            <w:pPr>
              <w:pStyle w:val="TableParagraph"/>
              <w:spacing w:line="271" w:lineRule="exact"/>
              <w:jc w:val="center"/>
              <w:rPr>
                <w:rFonts w:ascii="宋体"/>
                <w:lang w:eastAsia="zh-CN"/>
              </w:rPr>
            </w:pPr>
            <w:r w:rsidRPr="003F6058">
              <w:rPr>
                <w:rFonts w:ascii="宋体" w:hint="eastAsia"/>
              </w:rPr>
              <w:t>12</w:t>
            </w:r>
            <w:r w:rsidR="003F6058">
              <w:rPr>
                <w:rFonts w:ascii="宋体" w:hint="eastAsia"/>
                <w:lang w:eastAsia="zh-CN"/>
              </w:rPr>
              <w:t>8</w:t>
            </w:r>
          </w:p>
        </w:tc>
        <w:tc>
          <w:tcPr>
            <w:tcW w:w="2544"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62BD5">
            <w:pPr>
              <w:pStyle w:val="TableParagraph"/>
              <w:spacing w:line="271" w:lineRule="exact"/>
              <w:jc w:val="center"/>
              <w:rPr>
                <w:rFonts w:ascii="宋体"/>
              </w:rPr>
            </w:pPr>
            <w:r w:rsidRPr="00911E26">
              <w:rPr>
                <w:rFonts w:ascii="宋体"/>
              </w:rPr>
              <w:t>ISO</w:t>
            </w:r>
            <w:r w:rsidRPr="003F6058">
              <w:rPr>
                <w:rFonts w:ascii="宋体"/>
              </w:rPr>
              <w:t xml:space="preserve"> </w:t>
            </w:r>
            <w:r w:rsidRPr="00911E26">
              <w:rPr>
                <w:rFonts w:ascii="宋体"/>
              </w:rPr>
              <w:t>9092-2011</w:t>
            </w:r>
          </w:p>
        </w:tc>
        <w:tc>
          <w:tcPr>
            <w:tcW w:w="4350"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62BD5">
            <w:pPr>
              <w:pStyle w:val="TableParagraph"/>
              <w:spacing w:line="271" w:lineRule="exact"/>
              <w:jc w:val="center"/>
              <w:rPr>
                <w:rFonts w:ascii="宋体"/>
              </w:rPr>
            </w:pPr>
            <w:r w:rsidRPr="003F6058">
              <w:rPr>
                <w:rFonts w:ascii="宋体"/>
              </w:rPr>
              <w:t>纺织品 无纺布 定义</w:t>
            </w:r>
          </w:p>
        </w:tc>
        <w:tc>
          <w:tcPr>
            <w:tcW w:w="1487" w:type="dxa"/>
            <w:tcBorders>
              <w:top w:val="single" w:sz="4" w:space="0" w:color="000000"/>
              <w:left w:val="single" w:sz="4" w:space="0" w:color="000000"/>
              <w:bottom w:val="single" w:sz="4" w:space="0" w:color="000000"/>
              <w:right w:val="single" w:sz="4" w:space="0" w:color="000000"/>
            </w:tcBorders>
            <w:vAlign w:val="center"/>
          </w:tcPr>
          <w:p w:rsidR="00F92A94" w:rsidRPr="003F6058" w:rsidRDefault="00F92A94"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521"/>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129</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ISO</w:t>
            </w:r>
            <w:r w:rsidRPr="003F6058">
              <w:rPr>
                <w:rFonts w:ascii="宋体"/>
              </w:rPr>
              <w:t xml:space="preserve"> </w:t>
            </w:r>
            <w:r w:rsidRPr="00911E26">
              <w:rPr>
                <w:rFonts w:ascii="宋体"/>
              </w:rPr>
              <w:t>9354-</w:t>
            </w:r>
            <w:r w:rsidRPr="00911E26">
              <w:rPr>
                <w:rFonts w:ascii="宋体" w:hint="eastAsia"/>
              </w:rPr>
              <w:t>2000</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307"/>
              <w:jc w:val="center"/>
              <w:rPr>
                <w:rFonts w:ascii="宋体"/>
                <w:lang w:eastAsia="zh-CN"/>
              </w:rPr>
            </w:pPr>
            <w:r w:rsidRPr="003F6058">
              <w:rPr>
                <w:rFonts w:ascii="宋体"/>
                <w:lang w:eastAsia="zh-CN"/>
              </w:rPr>
              <w:t>纺织品 机织物组织代码和示例</w:t>
            </w:r>
          </w:p>
        </w:tc>
        <w:tc>
          <w:tcPr>
            <w:tcW w:w="1487"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852"/>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130</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911E26">
              <w:rPr>
                <w:rFonts w:ascii="宋体"/>
              </w:rPr>
              <w:t>ISO 12947-1:</w:t>
            </w:r>
            <w:r w:rsidRPr="00911E26">
              <w:rPr>
                <w:rFonts w:ascii="宋体" w:hint="eastAsia"/>
              </w:rPr>
              <w:t>2002</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lang w:eastAsia="zh-CN"/>
              </w:rPr>
            </w:pPr>
            <w:r w:rsidRPr="003F6058">
              <w:rPr>
                <w:rFonts w:ascii="宋体"/>
                <w:lang w:eastAsia="zh-CN"/>
              </w:rPr>
              <w:t>纺织品 用马丁代尔（Martindale）</w:t>
            </w:r>
          </w:p>
          <w:p w:rsidR="003F6058" w:rsidRPr="003F6058" w:rsidRDefault="003F6058" w:rsidP="00362BD5">
            <w:pPr>
              <w:pStyle w:val="TableParagraph"/>
              <w:spacing w:line="271" w:lineRule="exact"/>
              <w:ind w:right="252"/>
              <w:jc w:val="center"/>
              <w:rPr>
                <w:rFonts w:ascii="宋体"/>
                <w:lang w:eastAsia="zh-CN"/>
              </w:rPr>
            </w:pPr>
            <w:r w:rsidRPr="003F6058">
              <w:rPr>
                <w:rFonts w:ascii="宋体"/>
                <w:lang w:eastAsia="zh-CN"/>
              </w:rPr>
              <w:t>法对织物抗磨损性的测定 第1部分：马丁代尔耐磨试验仪</w:t>
            </w:r>
          </w:p>
        </w:tc>
        <w:tc>
          <w:tcPr>
            <w:tcW w:w="1487"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F6058">
            <w:pPr>
              <w:pStyle w:val="TableParagraph"/>
              <w:spacing w:line="271" w:lineRule="exact"/>
              <w:ind w:firstLineChars="200" w:firstLine="440"/>
              <w:jc w:val="center"/>
              <w:rPr>
                <w:rFonts w:ascii="宋体"/>
              </w:rPr>
            </w:pPr>
            <w:r w:rsidRPr="003F6058">
              <w:rPr>
                <w:rFonts w:ascii="宋体"/>
              </w:rPr>
              <w:t>仪器设备要求</w:t>
            </w:r>
          </w:p>
        </w:tc>
      </w:tr>
      <w:tr w:rsidR="003F6058" w:rsidRPr="00911E26" w:rsidTr="00362BD5">
        <w:trPr>
          <w:trHeight w:hRule="exact" w:val="605"/>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131</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ISO</w:t>
            </w:r>
            <w:r w:rsidRPr="003F6058">
              <w:rPr>
                <w:rFonts w:ascii="宋体"/>
              </w:rPr>
              <w:t xml:space="preserve"> </w:t>
            </w:r>
            <w:r w:rsidRPr="00911E26">
              <w:rPr>
                <w:rFonts w:ascii="宋体"/>
              </w:rPr>
              <w:t>30023-2010</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lang w:eastAsia="zh-CN"/>
              </w:rPr>
            </w:pPr>
            <w:r w:rsidRPr="003F6058">
              <w:rPr>
                <w:rFonts w:ascii="宋体"/>
                <w:lang w:eastAsia="zh-CN"/>
              </w:rPr>
              <w:t>纺织品 工作服在工业洗涤中的合</w:t>
            </w:r>
          </w:p>
          <w:p w:rsidR="003F6058" w:rsidRPr="003F6058" w:rsidRDefault="003F6058" w:rsidP="00362BD5">
            <w:pPr>
              <w:pStyle w:val="TableParagraph"/>
              <w:spacing w:line="271" w:lineRule="exact"/>
              <w:jc w:val="center"/>
              <w:rPr>
                <w:rFonts w:ascii="宋体"/>
              </w:rPr>
            </w:pPr>
            <w:r w:rsidRPr="003F6058">
              <w:rPr>
                <w:rFonts w:ascii="宋体"/>
              </w:rPr>
              <w:t>格标记</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521"/>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132</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ASTM</w:t>
            </w:r>
            <w:r w:rsidRPr="003F6058">
              <w:rPr>
                <w:rFonts w:ascii="宋体"/>
              </w:rPr>
              <w:t xml:space="preserve"> </w:t>
            </w:r>
            <w:r w:rsidRPr="00911E26">
              <w:rPr>
                <w:rFonts w:ascii="宋体"/>
              </w:rPr>
              <w:t>D76/76M-11</w:t>
            </w:r>
            <w:r w:rsidRPr="00911E26">
              <w:rPr>
                <w:rFonts w:ascii="宋体" w:hint="eastAsia"/>
              </w:rPr>
              <w:t>（2016）</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lang w:eastAsia="zh-CN"/>
              </w:rPr>
            </w:pPr>
            <w:r w:rsidRPr="003F6058">
              <w:rPr>
                <w:rFonts w:ascii="宋体"/>
                <w:lang w:eastAsia="zh-CN"/>
              </w:rPr>
              <w:t>纺织品拉伸试验用仪器规格</w:t>
            </w:r>
          </w:p>
        </w:tc>
        <w:tc>
          <w:tcPr>
            <w:tcW w:w="1487"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F6058">
            <w:pPr>
              <w:pStyle w:val="TableParagraph"/>
              <w:spacing w:line="271" w:lineRule="exact"/>
              <w:jc w:val="center"/>
              <w:rPr>
                <w:rFonts w:ascii="宋体"/>
              </w:rPr>
            </w:pPr>
            <w:r w:rsidRPr="003F6058">
              <w:rPr>
                <w:rFonts w:ascii="宋体"/>
              </w:rPr>
              <w:t>仪器设备要求</w:t>
            </w:r>
          </w:p>
        </w:tc>
      </w:tr>
      <w:tr w:rsidR="003F6058" w:rsidRPr="00911E26" w:rsidTr="00362BD5">
        <w:trPr>
          <w:trHeight w:hRule="exact" w:val="521"/>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rPr>
              <w:t>1</w:t>
            </w:r>
            <w:r w:rsidRPr="00911E26">
              <w:rPr>
                <w:rFonts w:ascii="宋体" w:hint="eastAsia"/>
              </w:rPr>
              <w:t>33</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ASTM</w:t>
            </w:r>
            <w:r w:rsidRPr="003F6058">
              <w:rPr>
                <w:rFonts w:ascii="宋体"/>
              </w:rPr>
              <w:t xml:space="preserve"> </w:t>
            </w:r>
            <w:r w:rsidRPr="00911E26">
              <w:rPr>
                <w:rFonts w:ascii="宋体"/>
              </w:rPr>
              <w:t>D123-1</w:t>
            </w:r>
            <w:r w:rsidRPr="00911E26">
              <w:rPr>
                <w:rFonts w:ascii="宋体" w:hint="eastAsia"/>
              </w:rPr>
              <w:t>7</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lang w:eastAsia="zh-CN"/>
              </w:rPr>
            </w:pPr>
            <w:r w:rsidRPr="003F6058">
              <w:rPr>
                <w:rFonts w:ascii="宋体"/>
                <w:lang w:eastAsia="zh-CN"/>
              </w:rPr>
              <w:t>纺织品相关的标准术语</w:t>
            </w:r>
          </w:p>
        </w:tc>
        <w:tc>
          <w:tcPr>
            <w:tcW w:w="1487"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521"/>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134</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911E26">
              <w:rPr>
                <w:rFonts w:ascii="宋体"/>
              </w:rPr>
              <w:t>ASTM D861-07(2013)</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lang w:eastAsia="zh-CN"/>
              </w:rPr>
            </w:pPr>
            <w:r w:rsidRPr="003F6058">
              <w:rPr>
                <w:rFonts w:ascii="宋体"/>
                <w:lang w:eastAsia="zh-CN"/>
              </w:rPr>
              <w:t>标志纤维、纱中间产品和纱线</w:t>
            </w:r>
            <w:proofErr w:type="gramStart"/>
            <w:r w:rsidRPr="003F6058">
              <w:rPr>
                <w:rFonts w:ascii="宋体"/>
                <w:lang w:eastAsia="zh-CN"/>
              </w:rPr>
              <w:t>线</w:t>
            </w:r>
            <w:proofErr w:type="gramEnd"/>
            <w:r w:rsidRPr="003F6058">
              <w:rPr>
                <w:rFonts w:ascii="宋体"/>
                <w:lang w:eastAsia="zh-CN"/>
              </w:rPr>
              <w:t>密</w:t>
            </w:r>
          </w:p>
          <w:p w:rsidR="003F6058" w:rsidRPr="003F6058" w:rsidRDefault="003F6058" w:rsidP="00362BD5">
            <w:pPr>
              <w:pStyle w:val="TableParagraph"/>
              <w:spacing w:line="271" w:lineRule="exact"/>
              <w:jc w:val="center"/>
              <w:rPr>
                <w:rFonts w:ascii="宋体"/>
                <w:lang w:eastAsia="zh-CN"/>
              </w:rPr>
            </w:pPr>
            <w:r w:rsidRPr="003F6058">
              <w:rPr>
                <w:rFonts w:ascii="宋体"/>
                <w:lang w:eastAsia="zh-CN"/>
              </w:rPr>
              <w:t>度的TEX系统的使用规程</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513"/>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135</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ASTM</w:t>
            </w:r>
            <w:r w:rsidRPr="003F6058">
              <w:rPr>
                <w:rFonts w:ascii="宋体"/>
              </w:rPr>
              <w:t xml:space="preserve"> </w:t>
            </w:r>
            <w:r w:rsidRPr="00911E26">
              <w:rPr>
                <w:rFonts w:ascii="宋体"/>
              </w:rPr>
              <w:t>D1909-13</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lang w:eastAsia="zh-CN"/>
              </w:rPr>
            </w:pPr>
            <w:r w:rsidRPr="003F6058">
              <w:rPr>
                <w:rFonts w:ascii="宋体"/>
                <w:lang w:eastAsia="zh-CN"/>
              </w:rPr>
              <w:t>纺织纤维商业回潮率列表</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643"/>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136</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911E26">
              <w:rPr>
                <w:rFonts w:ascii="宋体"/>
              </w:rPr>
              <w:t>ASTM</w:t>
            </w:r>
            <w:r w:rsidRPr="003F6058">
              <w:rPr>
                <w:rFonts w:ascii="宋体"/>
              </w:rPr>
              <w:t xml:space="preserve"> </w:t>
            </w:r>
            <w:r w:rsidRPr="00911E26">
              <w:rPr>
                <w:rFonts w:ascii="宋体"/>
              </w:rPr>
              <w:t>D2260-03(2013)</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lang w:eastAsia="zh-CN"/>
              </w:rPr>
            </w:pPr>
            <w:r w:rsidRPr="003F6058">
              <w:rPr>
                <w:rFonts w:ascii="宋体"/>
                <w:lang w:eastAsia="zh-CN"/>
              </w:rPr>
              <w:t>各种支数标定制中测得的对等纱线</w:t>
            </w:r>
          </w:p>
          <w:p w:rsidR="003F6058" w:rsidRPr="003F6058" w:rsidRDefault="003F6058" w:rsidP="00362BD5">
            <w:pPr>
              <w:pStyle w:val="TableParagraph"/>
              <w:spacing w:line="271" w:lineRule="exact"/>
              <w:jc w:val="center"/>
              <w:rPr>
                <w:rFonts w:ascii="宋体"/>
              </w:rPr>
            </w:pPr>
            <w:r w:rsidRPr="003F6058">
              <w:rPr>
                <w:rFonts w:ascii="宋体"/>
              </w:rPr>
              <w:t>支数表和换算系数表</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541"/>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137</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911E26">
              <w:rPr>
                <w:rFonts w:ascii="宋体"/>
              </w:rPr>
              <w:t>ASTM</w:t>
            </w:r>
            <w:r w:rsidRPr="003F6058">
              <w:rPr>
                <w:rFonts w:ascii="宋体"/>
              </w:rPr>
              <w:t xml:space="preserve"> </w:t>
            </w:r>
            <w:r w:rsidRPr="00911E26">
              <w:rPr>
                <w:rFonts w:ascii="宋体"/>
              </w:rPr>
              <w:t>D2645-07(2012)</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362"/>
              <w:jc w:val="center"/>
              <w:rPr>
                <w:rFonts w:ascii="宋体"/>
                <w:lang w:eastAsia="zh-CN"/>
              </w:rPr>
            </w:pPr>
            <w:r w:rsidRPr="003F6058">
              <w:rPr>
                <w:rFonts w:ascii="宋体"/>
                <w:lang w:eastAsia="zh-CN"/>
              </w:rPr>
              <w:t>棉纺或毛纱系统上纺纱的公差</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643"/>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138</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ASTM D2136-14e1</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lang w:eastAsia="zh-CN"/>
              </w:rPr>
            </w:pPr>
            <w:r w:rsidRPr="003F6058">
              <w:rPr>
                <w:rFonts w:ascii="宋体"/>
                <w:lang w:eastAsia="zh-CN"/>
              </w:rPr>
              <w:t>服装、纺织品、家具织物和皮革制</w:t>
            </w:r>
          </w:p>
          <w:p w:rsidR="003F6058" w:rsidRPr="003F6058" w:rsidRDefault="003F6058" w:rsidP="00362BD5">
            <w:pPr>
              <w:pStyle w:val="TableParagraph"/>
              <w:spacing w:line="271" w:lineRule="exact"/>
              <w:jc w:val="center"/>
              <w:rPr>
                <w:rFonts w:ascii="宋体"/>
                <w:lang w:eastAsia="zh-CN"/>
              </w:rPr>
            </w:pPr>
            <w:r w:rsidRPr="003F6058">
              <w:rPr>
                <w:rFonts w:ascii="宋体"/>
                <w:lang w:eastAsia="zh-CN"/>
              </w:rPr>
              <w:t>品用保养说明标签的标准术语</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643"/>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139</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911E26">
              <w:rPr>
                <w:rFonts w:ascii="宋体"/>
              </w:rPr>
              <w:t>ASTM</w:t>
            </w:r>
            <w:r w:rsidRPr="003F6058">
              <w:rPr>
                <w:rFonts w:ascii="宋体"/>
              </w:rPr>
              <w:t xml:space="preserve"> </w:t>
            </w:r>
            <w:r w:rsidRPr="00911E26">
              <w:rPr>
                <w:rFonts w:ascii="宋体"/>
              </w:rPr>
              <w:t>D3597-02(2013)</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lang w:eastAsia="zh-CN"/>
              </w:rPr>
            </w:pPr>
            <w:r w:rsidRPr="003F6058">
              <w:rPr>
                <w:rFonts w:ascii="宋体"/>
                <w:lang w:eastAsia="zh-CN"/>
              </w:rPr>
              <w:t>平纹、簇绒或植绒机织室内装潢</w:t>
            </w:r>
            <w:proofErr w:type="gramStart"/>
            <w:r w:rsidRPr="003F6058">
              <w:rPr>
                <w:rFonts w:ascii="宋体"/>
                <w:lang w:eastAsia="zh-CN"/>
              </w:rPr>
              <w:t>纺</w:t>
            </w:r>
            <w:proofErr w:type="gramEnd"/>
          </w:p>
          <w:p w:rsidR="003F6058" w:rsidRPr="003F6058" w:rsidRDefault="003F6058" w:rsidP="00362BD5">
            <w:pPr>
              <w:pStyle w:val="TableParagraph"/>
              <w:spacing w:line="271" w:lineRule="exact"/>
              <w:jc w:val="center"/>
              <w:rPr>
                <w:rFonts w:ascii="宋体"/>
              </w:rPr>
            </w:pPr>
            <w:r w:rsidRPr="003F6058">
              <w:rPr>
                <w:rFonts w:ascii="宋体"/>
              </w:rPr>
              <w:t>织品规格</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512"/>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140</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ASTM D3990-2012(2016)</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lang w:eastAsia="zh-CN"/>
              </w:rPr>
            </w:pPr>
            <w:r w:rsidRPr="003F6058">
              <w:rPr>
                <w:rFonts w:ascii="宋体"/>
                <w:lang w:eastAsia="zh-CN"/>
              </w:rPr>
              <w:t>纺织品缺陷的相关标准术语</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520"/>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141</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ASTM</w:t>
            </w:r>
            <w:r w:rsidRPr="003F6058">
              <w:rPr>
                <w:rFonts w:ascii="宋体"/>
              </w:rPr>
              <w:t xml:space="preserve"> </w:t>
            </w:r>
            <w:r w:rsidRPr="00911E26">
              <w:rPr>
                <w:rFonts w:ascii="宋体"/>
              </w:rPr>
              <w:t>D4354-12</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362"/>
              <w:jc w:val="center"/>
              <w:rPr>
                <w:rFonts w:ascii="宋体"/>
                <w:lang w:eastAsia="zh-CN"/>
              </w:rPr>
            </w:pPr>
            <w:r w:rsidRPr="003F6058">
              <w:rPr>
                <w:rFonts w:ascii="宋体"/>
                <w:lang w:eastAsia="zh-CN"/>
              </w:rPr>
              <w:t>试验用土工合成物的抽样规程</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643"/>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142</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911E26">
              <w:rPr>
                <w:rFonts w:ascii="宋体"/>
              </w:rPr>
              <w:t>ASTM</w:t>
            </w:r>
          </w:p>
          <w:p w:rsidR="003F6058" w:rsidRPr="003F6058" w:rsidRDefault="003F6058" w:rsidP="00362BD5">
            <w:pPr>
              <w:pStyle w:val="TableParagraph"/>
              <w:spacing w:line="271" w:lineRule="exact"/>
              <w:ind w:right="2"/>
              <w:jc w:val="center"/>
              <w:rPr>
                <w:rFonts w:ascii="宋体"/>
              </w:rPr>
            </w:pPr>
            <w:r w:rsidRPr="00911E26">
              <w:rPr>
                <w:rFonts w:ascii="宋体"/>
              </w:rPr>
              <w:t>D4391-93a(2013)e1</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5"/>
              <w:jc w:val="center"/>
              <w:rPr>
                <w:rFonts w:ascii="宋体"/>
                <w:lang w:eastAsia="zh-CN"/>
              </w:rPr>
            </w:pPr>
            <w:r w:rsidRPr="003F6058">
              <w:rPr>
                <w:rFonts w:ascii="宋体"/>
                <w:lang w:eastAsia="zh-CN"/>
              </w:rPr>
              <w:t>纺织品燃烧特性的标准术语</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450"/>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143</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ASTM</w:t>
            </w:r>
            <w:r w:rsidRPr="003F6058">
              <w:rPr>
                <w:rFonts w:ascii="宋体"/>
              </w:rPr>
              <w:t xml:space="preserve"> </w:t>
            </w:r>
            <w:r w:rsidRPr="00911E26">
              <w:rPr>
                <w:rFonts w:ascii="宋体"/>
              </w:rPr>
              <w:t>D4439-11</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3F6058">
              <w:rPr>
                <w:rFonts w:ascii="宋体"/>
              </w:rPr>
              <w:t>土工合成材料术语</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429"/>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144</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911E26">
              <w:rPr>
                <w:rFonts w:ascii="宋体"/>
              </w:rPr>
              <w:t>ASTM</w:t>
            </w:r>
            <w:r w:rsidRPr="003F6058">
              <w:rPr>
                <w:rFonts w:ascii="宋体"/>
              </w:rPr>
              <w:t xml:space="preserve"> </w:t>
            </w:r>
            <w:r w:rsidRPr="00911E26">
              <w:rPr>
                <w:rFonts w:ascii="宋体"/>
              </w:rPr>
              <w:t>D4466-02(2012)</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5"/>
              <w:jc w:val="center"/>
              <w:rPr>
                <w:rFonts w:ascii="宋体"/>
                <w:lang w:eastAsia="zh-CN"/>
              </w:rPr>
            </w:pPr>
            <w:r w:rsidRPr="003F6058">
              <w:rPr>
                <w:rFonts w:ascii="宋体"/>
                <w:lang w:eastAsia="zh-CN"/>
              </w:rPr>
              <w:t>多成分纺织纤维的标准术语</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643"/>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145</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ASTM</w:t>
            </w:r>
            <w:r w:rsidRPr="003F6058">
              <w:rPr>
                <w:rFonts w:ascii="宋体"/>
              </w:rPr>
              <w:t xml:space="preserve"> </w:t>
            </w:r>
            <w:r w:rsidRPr="00911E26">
              <w:rPr>
                <w:rFonts w:ascii="宋体"/>
              </w:rPr>
              <w:t>D4723-07e2</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lang w:eastAsia="zh-CN"/>
              </w:rPr>
            </w:pPr>
            <w:r w:rsidRPr="003F6058">
              <w:rPr>
                <w:rFonts w:ascii="宋体"/>
                <w:lang w:eastAsia="zh-CN"/>
              </w:rPr>
              <w:t>纺织品可燃性试验方法的分类索引</w:t>
            </w:r>
          </w:p>
          <w:p w:rsidR="003F6058" w:rsidRPr="003F6058" w:rsidRDefault="003F6058" w:rsidP="00362BD5">
            <w:pPr>
              <w:pStyle w:val="TableParagraph"/>
              <w:spacing w:line="271" w:lineRule="exact"/>
              <w:jc w:val="center"/>
              <w:rPr>
                <w:rFonts w:ascii="宋体"/>
              </w:rPr>
            </w:pPr>
            <w:r w:rsidRPr="003F6058">
              <w:rPr>
                <w:rFonts w:ascii="宋体"/>
              </w:rPr>
              <w:t>及描述</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487"/>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1</w:t>
            </w:r>
            <w:r w:rsidRPr="00911E26">
              <w:rPr>
                <w:rFonts w:ascii="宋体" w:hint="eastAsia"/>
              </w:rPr>
              <w:t>46</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ASTM D4845-10e2</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3F6058">
              <w:rPr>
                <w:rFonts w:ascii="宋体"/>
              </w:rPr>
              <w:t>有关羊毛的术语</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643"/>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1</w:t>
            </w:r>
            <w:r w:rsidRPr="00911E26">
              <w:rPr>
                <w:rFonts w:ascii="宋体" w:hint="eastAsia"/>
              </w:rPr>
              <w:t>47</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911E26">
              <w:rPr>
                <w:rFonts w:ascii="宋体"/>
              </w:rPr>
              <w:t>ASTM</w:t>
            </w:r>
            <w:r w:rsidRPr="003F6058">
              <w:rPr>
                <w:rFonts w:ascii="宋体"/>
              </w:rPr>
              <w:t xml:space="preserve"> </w:t>
            </w:r>
            <w:r w:rsidRPr="00911E26">
              <w:rPr>
                <w:rFonts w:ascii="宋体"/>
              </w:rPr>
              <w:t>D4848-98(2012)</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lang w:eastAsia="zh-CN"/>
              </w:rPr>
            </w:pPr>
            <w:r w:rsidRPr="003F6058">
              <w:rPr>
                <w:rFonts w:ascii="宋体"/>
                <w:lang w:eastAsia="zh-CN"/>
              </w:rPr>
              <w:t>纺织品的强度、变形性及其有关特</w:t>
            </w:r>
          </w:p>
          <w:p w:rsidR="003F6058" w:rsidRPr="003F6058" w:rsidRDefault="003F6058" w:rsidP="00362BD5">
            <w:pPr>
              <w:pStyle w:val="TableParagraph"/>
              <w:spacing w:line="271" w:lineRule="exact"/>
              <w:ind w:right="2"/>
              <w:jc w:val="center"/>
              <w:rPr>
                <w:rFonts w:ascii="宋体"/>
              </w:rPr>
            </w:pPr>
            <w:r w:rsidRPr="003F6058">
              <w:rPr>
                <w:rFonts w:ascii="宋体"/>
              </w:rPr>
              <w:t>性的标准术语</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489"/>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148</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ASTM D4849-13e3</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lang w:eastAsia="zh-CN"/>
              </w:rPr>
            </w:pPr>
            <w:r w:rsidRPr="003F6058">
              <w:rPr>
                <w:rFonts w:ascii="宋体"/>
                <w:lang w:eastAsia="zh-CN"/>
              </w:rPr>
              <w:t>和纱线及纤维有关的术语</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553"/>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149</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ASTM</w:t>
            </w:r>
            <w:r w:rsidRPr="003F6058">
              <w:rPr>
                <w:rFonts w:ascii="宋体"/>
              </w:rPr>
              <w:t xml:space="preserve"> </w:t>
            </w:r>
            <w:r w:rsidRPr="00911E26">
              <w:rPr>
                <w:rFonts w:ascii="宋体"/>
              </w:rPr>
              <w:t>D4850-13</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lang w:eastAsia="zh-CN"/>
              </w:rPr>
            </w:pPr>
            <w:r w:rsidRPr="003F6058">
              <w:rPr>
                <w:rFonts w:ascii="宋体"/>
                <w:lang w:eastAsia="zh-CN"/>
              </w:rPr>
              <w:t>和面料及其测试方法有关的术语</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553"/>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150</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911E26">
              <w:rPr>
                <w:rFonts w:ascii="宋体"/>
              </w:rPr>
              <w:t>ASTM D4910-08</w:t>
            </w:r>
            <w:r w:rsidRPr="003F6058">
              <w:rPr>
                <w:rFonts w:ascii="宋体"/>
              </w:rPr>
              <w:t xml:space="preserve"> </w:t>
            </w:r>
            <w:r w:rsidRPr="00911E26">
              <w:rPr>
                <w:rFonts w:ascii="宋体"/>
              </w:rPr>
              <w:t>(2013)</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lang w:eastAsia="zh-CN"/>
              </w:rPr>
            </w:pPr>
            <w:r w:rsidRPr="003F6058">
              <w:rPr>
                <w:rFonts w:ascii="宋体"/>
                <w:lang w:eastAsia="zh-CN"/>
              </w:rPr>
              <w:t>0～24个月婴幼儿尺码身体测量尺</w:t>
            </w:r>
          </w:p>
          <w:p w:rsidR="003F6058" w:rsidRPr="003F6058" w:rsidRDefault="003F6058" w:rsidP="00362BD5">
            <w:pPr>
              <w:pStyle w:val="TableParagraph"/>
              <w:spacing w:line="271" w:lineRule="exact"/>
              <w:jc w:val="center"/>
              <w:rPr>
                <w:rFonts w:ascii="宋体"/>
              </w:rPr>
            </w:pPr>
            <w:r w:rsidRPr="003F6058">
              <w:rPr>
                <w:rFonts w:ascii="宋体"/>
              </w:rPr>
              <w:t>寸表</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bl>
    <w:p w:rsidR="00D41F98" w:rsidRPr="00911E26" w:rsidRDefault="00D41F98">
      <w:pPr>
        <w:spacing w:line="273" w:lineRule="exact"/>
        <w:jc w:val="center"/>
        <w:rPr>
          <w:rFonts w:ascii="宋体" w:eastAsia="宋体" w:hAnsi="宋体" w:cs="宋体"/>
        </w:rPr>
        <w:sectPr w:rsidR="00D41F98" w:rsidRPr="00911E26">
          <w:pgSz w:w="11910" w:h="16840"/>
          <w:pgMar w:top="1400" w:right="1160" w:bottom="1200" w:left="1480" w:header="882" w:footer="1015" w:gutter="0"/>
          <w:cols w:space="720"/>
        </w:sectPr>
      </w:pPr>
    </w:p>
    <w:tbl>
      <w:tblPr>
        <w:tblStyle w:val="TableNormal"/>
        <w:tblW w:w="0" w:type="auto"/>
        <w:tblInd w:w="108" w:type="dxa"/>
        <w:tblLayout w:type="fixed"/>
        <w:tblLook w:val="01E0" w:firstRow="1" w:lastRow="1" w:firstColumn="1" w:lastColumn="1" w:noHBand="0" w:noVBand="0"/>
      </w:tblPr>
      <w:tblGrid>
        <w:gridCol w:w="658"/>
        <w:gridCol w:w="2544"/>
        <w:gridCol w:w="4350"/>
        <w:gridCol w:w="1487"/>
      </w:tblGrid>
      <w:tr w:rsidR="006A6C0A" w:rsidRPr="00911E26" w:rsidTr="00362BD5">
        <w:trPr>
          <w:trHeight w:hRule="exact" w:val="521"/>
        </w:trPr>
        <w:tc>
          <w:tcPr>
            <w:tcW w:w="65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ind w:left="103"/>
              <w:rPr>
                <w:rFonts w:ascii="宋体" w:eastAsia="宋体" w:hAnsi="宋体" w:cs="宋体"/>
              </w:rPr>
            </w:pPr>
            <w:r w:rsidRPr="00911E26">
              <w:rPr>
                <w:rFonts w:ascii="宋体" w:eastAsia="宋体" w:hAnsi="宋体" w:cs="宋体"/>
              </w:rPr>
              <w:lastRenderedPageBreak/>
              <w:t>序号</w:t>
            </w:r>
          </w:p>
        </w:tc>
        <w:tc>
          <w:tcPr>
            <w:tcW w:w="2544"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ind w:right="2"/>
              <w:jc w:val="center"/>
              <w:rPr>
                <w:rFonts w:ascii="宋体" w:eastAsia="宋体" w:hAnsi="宋体" w:cs="宋体"/>
              </w:rPr>
            </w:pPr>
            <w:r w:rsidRPr="00911E26">
              <w:rPr>
                <w:rFonts w:ascii="宋体" w:eastAsia="宋体" w:hAnsi="宋体" w:cs="宋体"/>
              </w:rPr>
              <w:t>标准编号</w:t>
            </w:r>
          </w:p>
        </w:tc>
        <w:tc>
          <w:tcPr>
            <w:tcW w:w="4350"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jc w:val="center"/>
              <w:rPr>
                <w:rFonts w:ascii="宋体" w:eastAsia="宋体" w:hAnsi="宋体" w:cs="宋体"/>
              </w:rPr>
            </w:pPr>
            <w:r w:rsidRPr="00911E26">
              <w:rPr>
                <w:rFonts w:ascii="宋体" w:eastAsia="宋体" w:hAnsi="宋体" w:cs="宋体"/>
              </w:rPr>
              <w:t>标准名称</w:t>
            </w:r>
          </w:p>
        </w:tc>
        <w:tc>
          <w:tcPr>
            <w:tcW w:w="1487"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76"/>
              <w:jc w:val="center"/>
              <w:rPr>
                <w:rFonts w:ascii="宋体" w:eastAsia="宋体" w:hAnsi="宋体" w:cs="宋体"/>
              </w:rPr>
            </w:pPr>
            <w:r w:rsidRPr="00911E26">
              <w:rPr>
                <w:rFonts w:ascii="宋体" w:eastAsia="宋体" w:hAnsi="宋体" w:cs="宋体"/>
              </w:rPr>
              <w:t>不认可原因</w:t>
            </w:r>
          </w:p>
        </w:tc>
      </w:tr>
      <w:tr w:rsidR="006A6C0A" w:rsidRPr="00911E26" w:rsidTr="00362BD5">
        <w:trPr>
          <w:trHeight w:hRule="exact" w:val="521"/>
        </w:trPr>
        <w:tc>
          <w:tcPr>
            <w:tcW w:w="658" w:type="dxa"/>
            <w:tcBorders>
              <w:top w:val="single" w:sz="4" w:space="0" w:color="000000"/>
              <w:left w:val="single" w:sz="4" w:space="0" w:color="000000"/>
              <w:bottom w:val="single" w:sz="4" w:space="0" w:color="000000"/>
              <w:right w:val="single" w:sz="4" w:space="0" w:color="000000"/>
            </w:tcBorders>
            <w:vAlign w:val="center"/>
          </w:tcPr>
          <w:p w:rsidR="00664BC6" w:rsidRPr="003F6058" w:rsidRDefault="003F6058" w:rsidP="00362BD5">
            <w:pPr>
              <w:pStyle w:val="TableParagraph"/>
              <w:spacing w:line="271" w:lineRule="exact"/>
              <w:jc w:val="center"/>
              <w:rPr>
                <w:rFonts w:ascii="宋体" w:hint="eastAsia"/>
                <w:lang w:eastAsia="zh-CN"/>
              </w:rPr>
            </w:pPr>
            <w:r>
              <w:rPr>
                <w:rFonts w:ascii="宋体" w:hint="eastAsia"/>
                <w:lang w:eastAsia="zh-CN"/>
              </w:rPr>
              <w:t>151</w:t>
            </w:r>
          </w:p>
        </w:tc>
        <w:tc>
          <w:tcPr>
            <w:tcW w:w="2544" w:type="dxa"/>
            <w:tcBorders>
              <w:top w:val="single" w:sz="4" w:space="0" w:color="000000"/>
              <w:left w:val="single" w:sz="4" w:space="0" w:color="000000"/>
              <w:bottom w:val="single" w:sz="4" w:space="0" w:color="000000"/>
              <w:right w:val="single" w:sz="4" w:space="0" w:color="000000"/>
            </w:tcBorders>
            <w:vAlign w:val="center"/>
          </w:tcPr>
          <w:p w:rsidR="00664BC6" w:rsidRPr="003F6058" w:rsidRDefault="00664BC6" w:rsidP="00362BD5">
            <w:pPr>
              <w:pStyle w:val="TableParagraph"/>
              <w:spacing w:before="136"/>
              <w:jc w:val="center"/>
              <w:rPr>
                <w:rFonts w:ascii="宋体"/>
              </w:rPr>
            </w:pPr>
            <w:r w:rsidRPr="00911E26">
              <w:rPr>
                <w:rFonts w:ascii="宋体"/>
              </w:rPr>
              <w:t>ASTM</w:t>
            </w:r>
            <w:r w:rsidRPr="003F6058">
              <w:rPr>
                <w:rFonts w:ascii="宋体"/>
              </w:rPr>
              <w:t xml:space="preserve"> </w:t>
            </w:r>
            <w:r w:rsidRPr="00911E26">
              <w:rPr>
                <w:rFonts w:ascii="宋体"/>
              </w:rPr>
              <w:t>D4920-13</w:t>
            </w:r>
          </w:p>
        </w:tc>
        <w:tc>
          <w:tcPr>
            <w:tcW w:w="4350" w:type="dxa"/>
            <w:tcBorders>
              <w:top w:val="single" w:sz="4" w:space="0" w:color="000000"/>
              <w:left w:val="single" w:sz="4" w:space="0" w:color="000000"/>
              <w:bottom w:val="single" w:sz="4" w:space="0" w:color="000000"/>
              <w:right w:val="single" w:sz="4" w:space="0" w:color="000000"/>
            </w:tcBorders>
            <w:vAlign w:val="center"/>
          </w:tcPr>
          <w:p w:rsidR="00664BC6" w:rsidRPr="003F6058" w:rsidRDefault="00664BC6" w:rsidP="00362BD5">
            <w:pPr>
              <w:pStyle w:val="TableParagraph"/>
              <w:spacing w:line="268" w:lineRule="exact"/>
              <w:jc w:val="center"/>
              <w:rPr>
                <w:rFonts w:ascii="宋体"/>
              </w:rPr>
            </w:pPr>
            <w:r w:rsidRPr="003F6058">
              <w:rPr>
                <w:rFonts w:ascii="宋体"/>
              </w:rPr>
              <w:t>和调湿、化学和热学性能有关的术</w:t>
            </w:r>
          </w:p>
          <w:p w:rsidR="00664BC6" w:rsidRPr="003F6058" w:rsidRDefault="00664BC6" w:rsidP="00362BD5">
            <w:pPr>
              <w:pStyle w:val="TableParagraph"/>
              <w:spacing w:before="24"/>
              <w:ind w:right="5"/>
              <w:jc w:val="center"/>
              <w:rPr>
                <w:rFonts w:ascii="宋体"/>
              </w:rPr>
            </w:pPr>
            <w:r w:rsidRPr="003F6058">
              <w:rPr>
                <w:rFonts w:ascii="宋体"/>
              </w:rPr>
              <w:t>语</w:t>
            </w:r>
          </w:p>
        </w:tc>
        <w:tc>
          <w:tcPr>
            <w:tcW w:w="1487" w:type="dxa"/>
            <w:tcBorders>
              <w:top w:val="single" w:sz="4" w:space="0" w:color="000000"/>
              <w:left w:val="single" w:sz="4" w:space="0" w:color="000000"/>
              <w:bottom w:val="single" w:sz="4" w:space="0" w:color="000000"/>
              <w:right w:val="single" w:sz="4" w:space="0" w:color="000000"/>
            </w:tcBorders>
          </w:tcPr>
          <w:p w:rsidR="00664BC6" w:rsidRPr="003F6058" w:rsidRDefault="00664BC6" w:rsidP="003F6058">
            <w:pPr>
              <w:pStyle w:val="TableParagraph"/>
              <w:spacing w:before="136"/>
              <w:jc w:val="center"/>
              <w:rPr>
                <w:rFonts w:ascii="宋体"/>
              </w:rPr>
            </w:pPr>
            <w:r w:rsidRPr="003F6058">
              <w:rPr>
                <w:rFonts w:ascii="宋体"/>
              </w:rPr>
              <w:t>非检测标准</w:t>
            </w:r>
          </w:p>
        </w:tc>
      </w:tr>
      <w:tr w:rsidR="003F6058" w:rsidRPr="00911E26" w:rsidTr="00362BD5">
        <w:trPr>
          <w:trHeight w:hRule="exact" w:val="521"/>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152</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before="139"/>
              <w:ind w:right="2"/>
              <w:jc w:val="center"/>
              <w:rPr>
                <w:rFonts w:ascii="宋体"/>
              </w:rPr>
            </w:pPr>
            <w:r w:rsidRPr="00911E26">
              <w:rPr>
                <w:rFonts w:ascii="宋体"/>
              </w:rPr>
              <w:t>ASTM</w:t>
            </w:r>
            <w:r w:rsidRPr="003F6058">
              <w:rPr>
                <w:rFonts w:ascii="宋体"/>
              </w:rPr>
              <w:t xml:space="preserve"> </w:t>
            </w:r>
            <w:r w:rsidRPr="00911E26">
              <w:rPr>
                <w:rFonts w:ascii="宋体"/>
              </w:rPr>
              <w:t>D5586/D5586M-10</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3F6058">
              <w:rPr>
                <w:rFonts w:ascii="宋体"/>
              </w:rPr>
              <w:t>55岁及以上妇女人体尺寸表(各种</w:t>
            </w:r>
          </w:p>
          <w:p w:rsidR="003F6058" w:rsidRPr="003F6058" w:rsidRDefault="003F6058" w:rsidP="00362BD5">
            <w:pPr>
              <w:pStyle w:val="TableParagraph"/>
              <w:spacing w:before="24"/>
              <w:jc w:val="center"/>
              <w:rPr>
                <w:rFonts w:ascii="宋体"/>
              </w:rPr>
            </w:pPr>
            <w:r w:rsidRPr="003F6058">
              <w:rPr>
                <w:rFonts w:ascii="宋体"/>
              </w:rPr>
              <w:t>体形)</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before="139"/>
              <w:jc w:val="center"/>
              <w:rPr>
                <w:rFonts w:ascii="宋体"/>
              </w:rPr>
            </w:pPr>
            <w:r w:rsidRPr="003F6058">
              <w:rPr>
                <w:rFonts w:ascii="宋体"/>
              </w:rPr>
              <w:t>非检测标准</w:t>
            </w:r>
          </w:p>
        </w:tc>
      </w:tr>
      <w:tr w:rsidR="003F6058" w:rsidRPr="00911E26" w:rsidTr="00362BD5">
        <w:trPr>
          <w:trHeight w:hRule="exact" w:val="427"/>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153</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ASTM</w:t>
            </w:r>
            <w:r w:rsidRPr="003F6058">
              <w:rPr>
                <w:rFonts w:ascii="宋体"/>
              </w:rPr>
              <w:t xml:space="preserve"> </w:t>
            </w:r>
            <w:r w:rsidRPr="00911E26">
              <w:rPr>
                <w:rFonts w:ascii="宋体"/>
              </w:rPr>
              <w:t>D5684-12</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3F6058">
              <w:rPr>
                <w:rFonts w:ascii="宋体"/>
              </w:rPr>
              <w:t>绒面地板覆盖物标准术语</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521"/>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154</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911E26">
              <w:rPr>
                <w:rFonts w:ascii="宋体"/>
              </w:rPr>
              <w:t>ASTM</w:t>
            </w:r>
            <w:r w:rsidRPr="003F6058">
              <w:rPr>
                <w:rFonts w:ascii="宋体"/>
              </w:rPr>
              <w:t xml:space="preserve"> </w:t>
            </w:r>
            <w:r w:rsidRPr="00911E26">
              <w:rPr>
                <w:rFonts w:ascii="宋体"/>
              </w:rPr>
              <w:t>D6663-08(2013)</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3F6058">
              <w:rPr>
                <w:rFonts w:ascii="宋体"/>
              </w:rPr>
              <w:t>机构与家庭用机织和针织床罩及附</w:t>
            </w:r>
          </w:p>
          <w:p w:rsidR="003F6058" w:rsidRPr="003F6058" w:rsidRDefault="003F6058" w:rsidP="00362BD5">
            <w:pPr>
              <w:pStyle w:val="TableParagraph"/>
              <w:spacing w:line="271" w:lineRule="exact"/>
              <w:jc w:val="center"/>
              <w:rPr>
                <w:rFonts w:ascii="宋体"/>
              </w:rPr>
            </w:pPr>
            <w:r w:rsidRPr="003F6058">
              <w:rPr>
                <w:rFonts w:ascii="宋体"/>
              </w:rPr>
              <w:t>属品规格</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521"/>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155</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3" w:lineRule="exact"/>
              <w:ind w:right="2"/>
              <w:jc w:val="center"/>
              <w:rPr>
                <w:rFonts w:ascii="宋体"/>
              </w:rPr>
            </w:pPr>
            <w:r w:rsidRPr="00911E26">
              <w:rPr>
                <w:rFonts w:ascii="宋体"/>
              </w:rPr>
              <w:t>ASTM D6829-02(2015)</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3" w:lineRule="exact"/>
              <w:jc w:val="center"/>
              <w:rPr>
                <w:rFonts w:ascii="宋体"/>
              </w:rPr>
            </w:pPr>
            <w:r w:rsidRPr="003F6058">
              <w:rPr>
                <w:rFonts w:ascii="宋体"/>
              </w:rPr>
              <w:t>尺码0-19的青少年身体尺寸表</w:t>
            </w:r>
          </w:p>
        </w:tc>
        <w:tc>
          <w:tcPr>
            <w:tcW w:w="1487"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F6058">
            <w:pPr>
              <w:pStyle w:val="TableParagraph"/>
              <w:spacing w:line="273" w:lineRule="exact"/>
              <w:jc w:val="center"/>
              <w:rPr>
                <w:rFonts w:ascii="宋体"/>
              </w:rPr>
            </w:pPr>
            <w:r w:rsidRPr="003F6058">
              <w:rPr>
                <w:rFonts w:ascii="宋体"/>
              </w:rPr>
              <w:t>非检测标准</w:t>
            </w:r>
          </w:p>
        </w:tc>
      </w:tr>
      <w:tr w:rsidR="003F6058" w:rsidRPr="00911E26" w:rsidTr="00362BD5">
        <w:trPr>
          <w:trHeight w:hRule="exact" w:val="643"/>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156</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before="139"/>
              <w:ind w:right="2"/>
              <w:jc w:val="center"/>
              <w:rPr>
                <w:rFonts w:ascii="宋体"/>
              </w:rPr>
            </w:pPr>
            <w:r w:rsidRPr="00911E26">
              <w:rPr>
                <w:rFonts w:ascii="宋体"/>
              </w:rPr>
              <w:t>ASTM</w:t>
            </w:r>
            <w:r w:rsidRPr="003F6058">
              <w:rPr>
                <w:rFonts w:ascii="宋体"/>
              </w:rPr>
              <w:t xml:space="preserve"> </w:t>
            </w:r>
            <w:r w:rsidRPr="00911E26">
              <w:rPr>
                <w:rFonts w:ascii="宋体"/>
              </w:rPr>
              <w:t>D6860/D6860M-13</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3F6058">
              <w:rPr>
                <w:rFonts w:ascii="宋体"/>
              </w:rPr>
              <w:t>尺码6至24高大强壮男孩的人体尺</w:t>
            </w:r>
          </w:p>
          <w:p w:rsidR="003F6058" w:rsidRPr="003F6058" w:rsidRDefault="003F6058" w:rsidP="00362BD5">
            <w:pPr>
              <w:pStyle w:val="TableParagraph"/>
              <w:spacing w:before="24"/>
              <w:jc w:val="center"/>
              <w:rPr>
                <w:rFonts w:ascii="宋体"/>
              </w:rPr>
            </w:pPr>
            <w:r w:rsidRPr="003F6058">
              <w:rPr>
                <w:rFonts w:ascii="宋体"/>
              </w:rPr>
              <w:t>寸表</w:t>
            </w:r>
          </w:p>
        </w:tc>
        <w:tc>
          <w:tcPr>
            <w:tcW w:w="1487"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F6058">
            <w:pPr>
              <w:pStyle w:val="TableParagraph"/>
              <w:spacing w:before="139"/>
              <w:jc w:val="center"/>
              <w:rPr>
                <w:rFonts w:ascii="宋体"/>
              </w:rPr>
            </w:pPr>
            <w:r w:rsidRPr="003F6058">
              <w:rPr>
                <w:rFonts w:ascii="宋体"/>
              </w:rPr>
              <w:t>非检测标准</w:t>
            </w:r>
          </w:p>
        </w:tc>
      </w:tr>
      <w:tr w:rsidR="003F6058" w:rsidRPr="00911E26" w:rsidTr="00362BD5">
        <w:trPr>
          <w:trHeight w:hRule="exact" w:val="677"/>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157</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ASTM D6960-16</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3F6058">
              <w:rPr>
                <w:rFonts w:ascii="宋体"/>
              </w:rPr>
              <w:t>有关尺码为14W-32W的妇女标准以</w:t>
            </w:r>
          </w:p>
          <w:p w:rsidR="003F6058" w:rsidRPr="003F6058" w:rsidRDefault="003F6058" w:rsidP="00362BD5">
            <w:pPr>
              <w:pStyle w:val="TableParagraph"/>
              <w:spacing w:line="271" w:lineRule="exact"/>
              <w:ind w:right="5"/>
              <w:jc w:val="center"/>
              <w:rPr>
                <w:rFonts w:ascii="宋体"/>
              </w:rPr>
            </w:pPr>
            <w:r w:rsidRPr="003F6058">
              <w:rPr>
                <w:rFonts w:ascii="宋体"/>
              </w:rPr>
              <w:t>上尺寸体形型的人体尺寸表</w:t>
            </w:r>
          </w:p>
        </w:tc>
        <w:tc>
          <w:tcPr>
            <w:tcW w:w="1487"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511"/>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158</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3" w:lineRule="exact"/>
              <w:ind w:right="2"/>
              <w:jc w:val="center"/>
              <w:rPr>
                <w:rFonts w:ascii="宋体"/>
              </w:rPr>
            </w:pPr>
            <w:r w:rsidRPr="00911E26">
              <w:rPr>
                <w:rFonts w:ascii="宋体"/>
              </w:rPr>
              <w:t>ASTM</w:t>
            </w:r>
            <w:r w:rsidRPr="003F6058">
              <w:rPr>
                <w:rFonts w:ascii="宋体"/>
              </w:rPr>
              <w:t xml:space="preserve"> </w:t>
            </w:r>
            <w:r w:rsidRPr="00911E26">
              <w:rPr>
                <w:rFonts w:ascii="宋体"/>
              </w:rPr>
              <w:t>D7139-09(2013)</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3" w:lineRule="exact"/>
              <w:ind w:right="2"/>
              <w:jc w:val="center"/>
              <w:rPr>
                <w:rFonts w:ascii="宋体"/>
              </w:rPr>
            </w:pPr>
            <w:r w:rsidRPr="003F6058">
              <w:rPr>
                <w:rFonts w:ascii="宋体"/>
              </w:rPr>
              <w:t>棉纤维术语</w:t>
            </w:r>
          </w:p>
        </w:tc>
        <w:tc>
          <w:tcPr>
            <w:tcW w:w="1487"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F6058">
            <w:pPr>
              <w:pStyle w:val="TableParagraph"/>
              <w:spacing w:line="273" w:lineRule="exact"/>
              <w:jc w:val="center"/>
              <w:rPr>
                <w:rFonts w:ascii="宋体"/>
              </w:rPr>
            </w:pPr>
            <w:r w:rsidRPr="003F6058">
              <w:rPr>
                <w:rFonts w:ascii="宋体"/>
              </w:rPr>
              <w:t>非检测标准</w:t>
            </w:r>
          </w:p>
        </w:tc>
      </w:tr>
      <w:tr w:rsidR="003F6058" w:rsidRPr="00911E26" w:rsidTr="00362BD5">
        <w:trPr>
          <w:trHeight w:hRule="exact" w:val="634"/>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159</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ASTM</w:t>
            </w:r>
            <w:r w:rsidRPr="003F6058">
              <w:rPr>
                <w:rFonts w:ascii="宋体"/>
              </w:rPr>
              <w:t xml:space="preserve"> </w:t>
            </w:r>
            <w:r w:rsidRPr="00911E26">
              <w:rPr>
                <w:rFonts w:ascii="宋体"/>
              </w:rPr>
              <w:t>D7197-13</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3F6058">
              <w:rPr>
                <w:rFonts w:ascii="宋体"/>
              </w:rPr>
              <w:t>尺寸2至22的孕妇人体尺寸表</w:t>
            </w:r>
          </w:p>
        </w:tc>
        <w:tc>
          <w:tcPr>
            <w:tcW w:w="1487"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496"/>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160</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ASTM D7507-14</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3F6058">
              <w:rPr>
                <w:rFonts w:ascii="宋体"/>
              </w:rPr>
              <w:t>服装用机织高弹力织物的规格</w:t>
            </w:r>
          </w:p>
        </w:tc>
        <w:tc>
          <w:tcPr>
            <w:tcW w:w="1487"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636"/>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161</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ASTM D7722-17</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3F6058">
              <w:rPr>
                <w:rFonts w:ascii="宋体"/>
              </w:rPr>
              <w:t>有关工业纺织缝线和接口的术语</w:t>
            </w:r>
          </w:p>
        </w:tc>
        <w:tc>
          <w:tcPr>
            <w:tcW w:w="1487"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446"/>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162</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BISFA ZBH</w:t>
            </w:r>
            <w:r w:rsidRPr="003F6058">
              <w:rPr>
                <w:rFonts w:ascii="宋体"/>
              </w:rPr>
              <w:t xml:space="preserve"> </w:t>
            </w:r>
            <w:r w:rsidRPr="00911E26">
              <w:rPr>
                <w:rFonts w:ascii="宋体"/>
              </w:rPr>
              <w:t>12-06</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3F6058">
              <w:rPr>
                <w:rFonts w:ascii="宋体"/>
              </w:rPr>
              <w:t>人造纤维术语</w:t>
            </w:r>
          </w:p>
        </w:tc>
        <w:tc>
          <w:tcPr>
            <w:tcW w:w="1487"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575"/>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163</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911E26">
              <w:rPr>
                <w:rFonts w:ascii="宋体"/>
              </w:rPr>
              <w:t>BS 947-1970(R1993)</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3F6058">
              <w:rPr>
                <w:rFonts w:ascii="宋体"/>
              </w:rPr>
              <w:t>表示纺织品线密度的通用方式(特</w:t>
            </w:r>
          </w:p>
          <w:p w:rsidR="003F6058" w:rsidRPr="003F6058" w:rsidRDefault="003F6058" w:rsidP="00362BD5">
            <w:pPr>
              <w:pStyle w:val="TableParagraph"/>
              <w:spacing w:line="271" w:lineRule="exact"/>
              <w:jc w:val="center"/>
              <w:rPr>
                <w:rFonts w:ascii="宋体"/>
              </w:rPr>
            </w:pPr>
            <w:r w:rsidRPr="003F6058">
              <w:rPr>
                <w:rFonts w:ascii="宋体"/>
              </w:rPr>
              <w:t>数制)规范</w:t>
            </w:r>
          </w:p>
        </w:tc>
        <w:tc>
          <w:tcPr>
            <w:tcW w:w="1487"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634"/>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164</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911E26">
              <w:rPr>
                <w:rFonts w:ascii="宋体"/>
              </w:rPr>
              <w:t>BS</w:t>
            </w:r>
            <w:r w:rsidRPr="003F6058">
              <w:rPr>
                <w:rFonts w:ascii="宋体"/>
              </w:rPr>
              <w:t xml:space="preserve"> </w:t>
            </w:r>
            <w:r w:rsidRPr="00911E26">
              <w:rPr>
                <w:rFonts w:ascii="宋体"/>
              </w:rPr>
              <w:t>5523-1977(R1997)</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3F6058">
              <w:rPr>
                <w:rFonts w:ascii="宋体"/>
              </w:rPr>
              <w:t>纺织品的术语词汇 织纹 一般术语</w:t>
            </w:r>
          </w:p>
          <w:p w:rsidR="003F6058" w:rsidRPr="003F6058" w:rsidRDefault="003F6058" w:rsidP="00362BD5">
            <w:pPr>
              <w:pStyle w:val="TableParagraph"/>
              <w:spacing w:line="271" w:lineRule="exact"/>
              <w:jc w:val="center"/>
              <w:rPr>
                <w:rFonts w:ascii="宋体"/>
              </w:rPr>
            </w:pPr>
            <w:r w:rsidRPr="003F6058">
              <w:rPr>
                <w:rFonts w:ascii="宋体"/>
              </w:rPr>
              <w:t>与基本织纹的定义</w:t>
            </w:r>
          </w:p>
        </w:tc>
        <w:tc>
          <w:tcPr>
            <w:tcW w:w="1487"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636"/>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165</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911E26">
              <w:rPr>
                <w:rFonts w:ascii="宋体"/>
              </w:rPr>
              <w:t>BS</w:t>
            </w:r>
            <w:r w:rsidRPr="003F6058">
              <w:rPr>
                <w:rFonts w:ascii="宋体"/>
              </w:rPr>
              <w:t xml:space="preserve"> </w:t>
            </w:r>
            <w:r w:rsidRPr="00911E26">
              <w:rPr>
                <w:rFonts w:ascii="宋体"/>
              </w:rPr>
              <w:t>6189-1989(R1995)</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3F6058">
              <w:rPr>
                <w:rFonts w:ascii="宋体"/>
              </w:rPr>
              <w:t>有关织物、纤维、纱线及工艺的术</w:t>
            </w:r>
          </w:p>
          <w:p w:rsidR="003F6058" w:rsidRPr="003F6058" w:rsidRDefault="003F6058" w:rsidP="00362BD5">
            <w:pPr>
              <w:pStyle w:val="TableParagraph"/>
              <w:spacing w:line="271" w:lineRule="exact"/>
              <w:jc w:val="center"/>
              <w:rPr>
                <w:rFonts w:ascii="宋体"/>
              </w:rPr>
            </w:pPr>
            <w:r w:rsidRPr="003F6058">
              <w:rPr>
                <w:rFonts w:ascii="宋体"/>
              </w:rPr>
              <w:t>语词汇</w:t>
            </w:r>
          </w:p>
        </w:tc>
        <w:tc>
          <w:tcPr>
            <w:tcW w:w="1487"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433"/>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hint="eastAsia"/>
              </w:rPr>
              <w:t>166</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911E26">
              <w:rPr>
                <w:rFonts w:ascii="宋体"/>
              </w:rPr>
              <w:t>BS</w:t>
            </w:r>
            <w:r w:rsidRPr="003F6058">
              <w:rPr>
                <w:rFonts w:ascii="宋体"/>
              </w:rPr>
              <w:t xml:space="preserve"> </w:t>
            </w:r>
            <w:r w:rsidRPr="00911E26">
              <w:rPr>
                <w:rFonts w:ascii="宋体"/>
              </w:rPr>
              <w:t>7342-1990(R1997)</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3F6058">
              <w:rPr>
                <w:rFonts w:ascii="宋体"/>
              </w:rPr>
              <w:t>机织物疵点术语词汇</w:t>
            </w:r>
          </w:p>
        </w:tc>
        <w:tc>
          <w:tcPr>
            <w:tcW w:w="1487"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638"/>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1</w:t>
            </w:r>
            <w:r w:rsidRPr="00911E26">
              <w:rPr>
                <w:rFonts w:ascii="宋体" w:hint="eastAsia"/>
              </w:rPr>
              <w:t>67</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911E26">
              <w:rPr>
                <w:rFonts w:ascii="宋体"/>
              </w:rPr>
              <w:t>BS EN</w:t>
            </w:r>
            <w:r w:rsidRPr="003F6058">
              <w:rPr>
                <w:rFonts w:ascii="宋体"/>
              </w:rPr>
              <w:t xml:space="preserve"> </w:t>
            </w:r>
            <w:r w:rsidRPr="00911E26">
              <w:rPr>
                <w:rFonts w:ascii="宋体"/>
              </w:rPr>
              <w:t>13773-2003</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3F6058">
              <w:rPr>
                <w:rFonts w:ascii="宋体"/>
              </w:rPr>
              <w:t>织物和纺织品 燃烧性能 幕布和窗</w:t>
            </w:r>
          </w:p>
          <w:p w:rsidR="003F6058" w:rsidRPr="003F6058" w:rsidRDefault="003F6058" w:rsidP="00362BD5">
            <w:pPr>
              <w:pStyle w:val="TableParagraph"/>
              <w:spacing w:line="271" w:lineRule="exact"/>
              <w:jc w:val="center"/>
              <w:rPr>
                <w:rFonts w:ascii="宋体"/>
              </w:rPr>
            </w:pPr>
            <w:r w:rsidRPr="003F6058">
              <w:rPr>
                <w:rFonts w:ascii="宋体"/>
              </w:rPr>
              <w:t>帘 分类表</w:t>
            </w:r>
          </w:p>
        </w:tc>
        <w:tc>
          <w:tcPr>
            <w:tcW w:w="1487"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916"/>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168</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911E26">
              <w:rPr>
                <w:rFonts w:ascii="宋体"/>
              </w:rPr>
              <w:t>BS EN 14118-1-2003</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3F6058">
              <w:rPr>
                <w:rFonts w:ascii="宋体"/>
              </w:rPr>
              <w:t>加强材料 纺织玻璃纤维垫(短切原</w:t>
            </w:r>
          </w:p>
          <w:p w:rsidR="003F6058" w:rsidRPr="003F6058" w:rsidRDefault="003F6058" w:rsidP="00362BD5">
            <w:pPr>
              <w:pStyle w:val="TableParagraph"/>
              <w:spacing w:line="271" w:lineRule="exact"/>
              <w:jc w:val="center"/>
              <w:rPr>
                <w:rFonts w:ascii="宋体"/>
              </w:rPr>
            </w:pPr>
            <w:r w:rsidRPr="003F6058">
              <w:rPr>
                <w:rFonts w:ascii="宋体"/>
              </w:rPr>
              <w:t>丝和连续的长丝垫) 第1部分:名称与符号</w:t>
            </w:r>
          </w:p>
        </w:tc>
        <w:tc>
          <w:tcPr>
            <w:tcW w:w="1487"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758"/>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169</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911E26">
              <w:rPr>
                <w:rFonts w:ascii="宋体"/>
              </w:rPr>
              <w:t>BS EN ISO 105-B08-1999+A1:2009</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3F6058">
              <w:rPr>
                <w:rFonts w:ascii="宋体"/>
              </w:rPr>
              <w:t>纺织品 色牢度试验 蓝色羊毛标准</w:t>
            </w:r>
          </w:p>
          <w:p w:rsidR="003F6058" w:rsidRPr="003F6058" w:rsidRDefault="003F6058" w:rsidP="00362BD5">
            <w:pPr>
              <w:pStyle w:val="TableParagraph"/>
              <w:spacing w:line="271" w:lineRule="exact"/>
              <w:jc w:val="center"/>
              <w:rPr>
                <w:rFonts w:ascii="宋体"/>
              </w:rPr>
            </w:pPr>
            <w:r w:rsidRPr="003F6058">
              <w:rPr>
                <w:rFonts w:ascii="宋体"/>
              </w:rPr>
              <w:t>1～7级的品质控制</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标准物质要求</w:t>
            </w:r>
          </w:p>
        </w:tc>
      </w:tr>
      <w:tr w:rsidR="003F6058" w:rsidRPr="00911E26" w:rsidTr="00362BD5">
        <w:trPr>
          <w:trHeight w:hRule="exact" w:val="571"/>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170</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911E26">
              <w:rPr>
                <w:rFonts w:ascii="宋体"/>
              </w:rPr>
              <w:t>BS ISO 11224-2003</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3F6058">
              <w:rPr>
                <w:rFonts w:ascii="宋体"/>
              </w:rPr>
              <w:t>纺织品 无纺织物的网形成及粘合</w:t>
            </w:r>
          </w:p>
          <w:p w:rsidR="003F6058" w:rsidRPr="003F6058" w:rsidRDefault="003F6058" w:rsidP="00362BD5">
            <w:pPr>
              <w:pStyle w:val="TableParagraph"/>
              <w:spacing w:line="271" w:lineRule="exact"/>
              <w:jc w:val="center"/>
              <w:rPr>
                <w:rFonts w:ascii="宋体"/>
              </w:rPr>
            </w:pPr>
            <w:r w:rsidRPr="003F6058">
              <w:rPr>
                <w:rFonts w:ascii="宋体"/>
              </w:rPr>
              <w:t>剂.词汇</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565"/>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171</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911E26">
              <w:rPr>
                <w:rFonts w:ascii="宋体"/>
              </w:rPr>
              <w:t>DIN EN ISO 9092-2012</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3F6058">
              <w:rPr>
                <w:rFonts w:ascii="宋体"/>
              </w:rPr>
              <w:t>纺织品 无纺布 定义</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565"/>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hint="eastAsia"/>
                <w:lang w:eastAsia="zh-CN"/>
              </w:rPr>
            </w:pPr>
            <w:r>
              <w:rPr>
                <w:rFonts w:ascii="宋体" w:hint="eastAsia"/>
                <w:lang w:eastAsia="zh-CN"/>
              </w:rPr>
              <w:t>172</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ind w:right="2"/>
              <w:jc w:val="center"/>
              <w:rPr>
                <w:rFonts w:ascii="宋体"/>
              </w:rPr>
            </w:pPr>
            <w:r w:rsidRPr="00911E26">
              <w:rPr>
                <w:rFonts w:ascii="宋体"/>
              </w:rPr>
              <w:t>EN ISO</w:t>
            </w:r>
            <w:r w:rsidRPr="003F6058">
              <w:rPr>
                <w:rFonts w:ascii="宋体"/>
              </w:rPr>
              <w:t xml:space="preserve"> </w:t>
            </w:r>
            <w:r w:rsidRPr="00911E26">
              <w:rPr>
                <w:rFonts w:ascii="宋体"/>
              </w:rPr>
              <w:t>9092-2011</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3F6058">
              <w:rPr>
                <w:rFonts w:ascii="宋体"/>
              </w:rPr>
              <w:t>纺织品 无纺布 定义</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r w:rsidR="003F6058" w:rsidRPr="00911E26" w:rsidTr="00362BD5">
        <w:trPr>
          <w:trHeight w:hRule="exact" w:val="565"/>
        </w:trPr>
        <w:tc>
          <w:tcPr>
            <w:tcW w:w="658"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hint="eastAsia"/>
                <w:lang w:eastAsia="zh-CN"/>
              </w:rPr>
            </w:pPr>
            <w:r>
              <w:rPr>
                <w:rFonts w:ascii="宋体" w:hint="eastAsia"/>
                <w:lang w:eastAsia="zh-CN"/>
              </w:rPr>
              <w:t>173</w:t>
            </w:r>
          </w:p>
        </w:tc>
        <w:tc>
          <w:tcPr>
            <w:tcW w:w="2544" w:type="dxa"/>
            <w:tcBorders>
              <w:top w:val="single" w:sz="4" w:space="0" w:color="000000"/>
              <w:left w:val="single" w:sz="4" w:space="0" w:color="000000"/>
              <w:bottom w:val="single" w:sz="4" w:space="0" w:color="000000"/>
              <w:right w:val="single" w:sz="4" w:space="0" w:color="000000"/>
            </w:tcBorders>
            <w:vAlign w:val="center"/>
          </w:tcPr>
          <w:p w:rsidR="003F6058" w:rsidRPr="00911E26" w:rsidRDefault="003F6058" w:rsidP="00362BD5">
            <w:pPr>
              <w:pStyle w:val="TableParagraph"/>
              <w:spacing w:line="271" w:lineRule="exact"/>
              <w:jc w:val="center"/>
              <w:rPr>
                <w:rFonts w:ascii="宋体"/>
              </w:rPr>
            </w:pPr>
            <w:r w:rsidRPr="00911E26">
              <w:rPr>
                <w:rFonts w:ascii="宋体" w:hint="eastAsia"/>
              </w:rPr>
              <w:t>Oeko</w:t>
            </w:r>
            <w:r w:rsidRPr="00911E26">
              <w:rPr>
                <w:rFonts w:ascii="宋体"/>
              </w:rPr>
              <w:t>-</w:t>
            </w:r>
            <w:r w:rsidRPr="00911E26">
              <w:rPr>
                <w:rFonts w:ascii="宋体" w:hint="eastAsia"/>
              </w:rPr>
              <w:t xml:space="preserve">Tex Standard </w:t>
            </w:r>
            <w:r w:rsidRPr="00911E26">
              <w:rPr>
                <w:rFonts w:ascii="宋体"/>
              </w:rPr>
              <w:t>100</w:t>
            </w:r>
          </w:p>
        </w:tc>
        <w:tc>
          <w:tcPr>
            <w:tcW w:w="4350" w:type="dxa"/>
            <w:tcBorders>
              <w:top w:val="single" w:sz="4" w:space="0" w:color="000000"/>
              <w:left w:val="single" w:sz="4" w:space="0" w:color="000000"/>
              <w:bottom w:val="single" w:sz="4" w:space="0" w:color="000000"/>
              <w:right w:val="single" w:sz="4" w:space="0" w:color="000000"/>
            </w:tcBorders>
            <w:vAlign w:val="center"/>
          </w:tcPr>
          <w:p w:rsidR="003F6058" w:rsidRPr="003F6058" w:rsidRDefault="003F6058" w:rsidP="00362BD5">
            <w:pPr>
              <w:pStyle w:val="TableParagraph"/>
              <w:spacing w:line="271" w:lineRule="exact"/>
              <w:jc w:val="center"/>
              <w:rPr>
                <w:rFonts w:ascii="宋体"/>
              </w:rPr>
            </w:pPr>
            <w:r w:rsidRPr="003F6058">
              <w:rPr>
                <w:rFonts w:ascii="宋体"/>
              </w:rPr>
              <w:t>国际生态纺织品标准</w:t>
            </w:r>
          </w:p>
        </w:tc>
        <w:tc>
          <w:tcPr>
            <w:tcW w:w="1487" w:type="dxa"/>
            <w:tcBorders>
              <w:top w:val="single" w:sz="4" w:space="0" w:color="000000"/>
              <w:left w:val="single" w:sz="4" w:space="0" w:color="000000"/>
              <w:bottom w:val="single" w:sz="4" w:space="0" w:color="000000"/>
              <w:right w:val="single" w:sz="4" w:space="0" w:color="000000"/>
            </w:tcBorders>
          </w:tcPr>
          <w:p w:rsidR="003F6058" w:rsidRPr="003F6058" w:rsidRDefault="003F6058" w:rsidP="003F6058">
            <w:pPr>
              <w:pStyle w:val="TableParagraph"/>
              <w:spacing w:line="271" w:lineRule="exact"/>
              <w:jc w:val="center"/>
              <w:rPr>
                <w:rFonts w:ascii="宋体"/>
              </w:rPr>
            </w:pPr>
            <w:r w:rsidRPr="003F6058">
              <w:rPr>
                <w:rFonts w:ascii="宋体"/>
              </w:rPr>
              <w:t>非检测标准</w:t>
            </w:r>
          </w:p>
        </w:tc>
      </w:tr>
    </w:tbl>
    <w:p w:rsidR="00D41F98" w:rsidRPr="00911E26" w:rsidRDefault="00D41F98">
      <w:pPr>
        <w:jc w:val="center"/>
        <w:rPr>
          <w:rFonts w:ascii="宋体" w:eastAsia="宋体" w:hAnsi="宋体" w:cs="宋体"/>
          <w:lang w:eastAsia="zh-CN"/>
        </w:rPr>
        <w:sectPr w:rsidR="00D41F98" w:rsidRPr="00911E26">
          <w:pgSz w:w="11910" w:h="16840"/>
          <w:pgMar w:top="1400" w:right="1160" w:bottom="1200" w:left="1480" w:header="882" w:footer="1015" w:gutter="0"/>
          <w:cols w:space="720"/>
        </w:sectPr>
      </w:pPr>
    </w:p>
    <w:p w:rsidR="00D41F98" w:rsidRPr="00911E26" w:rsidRDefault="00D41F98">
      <w:pPr>
        <w:spacing w:before="1"/>
        <w:rPr>
          <w:rFonts w:ascii="Times New Roman" w:hAnsi="Times New Roman" w:cs="Times New Roman"/>
          <w:sz w:val="7"/>
          <w:szCs w:val="7"/>
          <w:lang w:eastAsia="zh-CN"/>
        </w:rPr>
      </w:pPr>
    </w:p>
    <w:p w:rsidR="00D41F98" w:rsidRPr="00911E26" w:rsidRDefault="00D41F98">
      <w:pPr>
        <w:spacing w:before="5"/>
        <w:rPr>
          <w:rFonts w:ascii="Times New Roman" w:hAnsi="Times New Roman" w:cs="Times New Roman"/>
          <w:sz w:val="28"/>
          <w:szCs w:val="28"/>
          <w:lang w:eastAsia="zh-CN"/>
        </w:rPr>
      </w:pPr>
    </w:p>
    <w:p w:rsidR="00D41F98" w:rsidRPr="00911E26" w:rsidRDefault="00C4089B">
      <w:pPr>
        <w:pStyle w:val="11"/>
        <w:spacing w:before="26" w:line="313" w:lineRule="exact"/>
        <w:rPr>
          <w:rFonts w:cs="宋体"/>
          <w:b w:val="0"/>
          <w:bCs w:val="0"/>
          <w:lang w:eastAsia="zh-CN"/>
        </w:rPr>
      </w:pPr>
      <w:r w:rsidRPr="00911E26">
        <w:rPr>
          <w:lang w:eastAsia="zh-CN"/>
        </w:rPr>
        <w:t>附录</w:t>
      </w:r>
      <w:r w:rsidRPr="00911E26">
        <w:rPr>
          <w:rFonts w:cs="宋体"/>
          <w:lang w:eastAsia="zh-CN"/>
        </w:rPr>
        <w:t>B</w:t>
      </w:r>
    </w:p>
    <w:p w:rsidR="00D41F98" w:rsidRPr="00911E26" w:rsidRDefault="00C4089B">
      <w:pPr>
        <w:pStyle w:val="a3"/>
        <w:spacing w:before="0" w:line="313" w:lineRule="exact"/>
        <w:ind w:left="2693"/>
        <w:rPr>
          <w:i w:val="0"/>
          <w:lang w:eastAsia="zh-CN"/>
        </w:rPr>
      </w:pPr>
      <w:r w:rsidRPr="00911E26">
        <w:rPr>
          <w:i w:val="0"/>
          <w:lang w:eastAsia="zh-CN"/>
        </w:rPr>
        <w:t>不纳入认可范围的皮革领域标准目录</w:t>
      </w:r>
    </w:p>
    <w:p w:rsidR="00D41F98" w:rsidRPr="00911E26" w:rsidRDefault="00D41F98">
      <w:pPr>
        <w:spacing w:before="10"/>
        <w:rPr>
          <w:rFonts w:ascii="宋体" w:eastAsia="宋体" w:hAnsi="宋体" w:cs="宋体"/>
          <w:sz w:val="26"/>
          <w:szCs w:val="26"/>
          <w:lang w:eastAsia="zh-CN"/>
        </w:rPr>
      </w:pPr>
    </w:p>
    <w:tbl>
      <w:tblPr>
        <w:tblStyle w:val="TableNormal"/>
        <w:tblW w:w="0" w:type="auto"/>
        <w:tblInd w:w="108" w:type="dxa"/>
        <w:tblLayout w:type="fixed"/>
        <w:tblLook w:val="01E0" w:firstRow="1" w:lastRow="1" w:firstColumn="1" w:lastColumn="1" w:noHBand="0" w:noVBand="0"/>
      </w:tblPr>
      <w:tblGrid>
        <w:gridCol w:w="818"/>
        <w:gridCol w:w="2410"/>
        <w:gridCol w:w="4324"/>
        <w:gridCol w:w="1345"/>
      </w:tblGrid>
      <w:tr w:rsidR="006A6C0A" w:rsidRPr="00911E26" w:rsidTr="00362BD5">
        <w:trPr>
          <w:trHeight w:hRule="exact" w:val="497"/>
        </w:trPr>
        <w:tc>
          <w:tcPr>
            <w:tcW w:w="81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64"/>
              <w:ind w:left="2"/>
              <w:jc w:val="center"/>
              <w:rPr>
                <w:rFonts w:ascii="宋体" w:eastAsia="宋体" w:hAnsi="宋体" w:cs="宋体"/>
              </w:rPr>
            </w:pPr>
            <w:r w:rsidRPr="00911E26">
              <w:rPr>
                <w:rFonts w:ascii="宋体" w:eastAsia="宋体" w:hAnsi="宋体" w:cs="宋体"/>
              </w:rPr>
              <w:t>序号</w:t>
            </w:r>
          </w:p>
        </w:tc>
        <w:tc>
          <w:tcPr>
            <w:tcW w:w="2410"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64"/>
              <w:jc w:val="center"/>
              <w:rPr>
                <w:rFonts w:ascii="宋体" w:eastAsia="宋体" w:hAnsi="宋体" w:cs="宋体"/>
              </w:rPr>
            </w:pPr>
            <w:r w:rsidRPr="00911E26">
              <w:rPr>
                <w:rFonts w:ascii="宋体" w:eastAsia="宋体" w:hAnsi="宋体" w:cs="宋体"/>
              </w:rPr>
              <w:t>标准编号</w:t>
            </w:r>
          </w:p>
        </w:tc>
        <w:tc>
          <w:tcPr>
            <w:tcW w:w="4324"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64"/>
              <w:jc w:val="center"/>
              <w:rPr>
                <w:rFonts w:ascii="宋体" w:eastAsia="宋体" w:hAnsi="宋体" w:cs="宋体"/>
              </w:rPr>
            </w:pPr>
            <w:r w:rsidRPr="00911E26">
              <w:rPr>
                <w:rFonts w:ascii="宋体" w:eastAsia="宋体" w:hAnsi="宋体" w:cs="宋体"/>
              </w:rPr>
              <w:t>标准名称</w:t>
            </w:r>
          </w:p>
        </w:tc>
        <w:tc>
          <w:tcPr>
            <w:tcW w:w="1345"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64"/>
              <w:jc w:val="center"/>
              <w:rPr>
                <w:rFonts w:ascii="宋体" w:eastAsia="宋体" w:hAnsi="宋体" w:cs="宋体"/>
              </w:rPr>
            </w:pPr>
            <w:r w:rsidRPr="00911E26">
              <w:rPr>
                <w:rFonts w:ascii="宋体" w:eastAsia="宋体" w:hAnsi="宋体" w:cs="宋体"/>
              </w:rPr>
              <w:t>不认可原因</w:t>
            </w:r>
          </w:p>
        </w:tc>
      </w:tr>
      <w:tr w:rsidR="006A6C0A" w:rsidRPr="00911E26" w:rsidTr="00362BD5">
        <w:trPr>
          <w:trHeight w:hRule="exact" w:val="313"/>
        </w:trPr>
        <w:tc>
          <w:tcPr>
            <w:tcW w:w="81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line="271" w:lineRule="exact"/>
              <w:jc w:val="center"/>
              <w:rPr>
                <w:rFonts w:ascii="宋体" w:eastAsia="宋体" w:hAnsi="宋体" w:cs="宋体"/>
              </w:rPr>
            </w:pPr>
            <w:r w:rsidRPr="00911E26">
              <w:rPr>
                <w:rFonts w:ascii="宋体"/>
              </w:rPr>
              <w:t>1</w:t>
            </w:r>
          </w:p>
        </w:tc>
        <w:tc>
          <w:tcPr>
            <w:tcW w:w="2410" w:type="dxa"/>
            <w:tcBorders>
              <w:top w:val="single" w:sz="4" w:space="0" w:color="000000"/>
              <w:left w:val="single" w:sz="4" w:space="0" w:color="000000"/>
              <w:bottom w:val="single" w:sz="4" w:space="0" w:color="000000"/>
              <w:right w:val="single" w:sz="4" w:space="0" w:color="000000"/>
            </w:tcBorders>
          </w:tcPr>
          <w:p w:rsidR="00D41F98" w:rsidRPr="00911E26" w:rsidRDefault="0043514E">
            <w:pPr>
              <w:pStyle w:val="TableParagraph"/>
              <w:spacing w:line="271" w:lineRule="exact"/>
              <w:ind w:left="2"/>
              <w:jc w:val="center"/>
              <w:rPr>
                <w:rFonts w:ascii="宋体" w:eastAsia="宋体" w:hAnsi="宋体" w:cs="宋体"/>
              </w:rPr>
            </w:pPr>
            <w:r w:rsidRPr="00911E26">
              <w:rPr>
                <w:rFonts w:ascii="宋体" w:hint="eastAsia"/>
                <w:lang w:eastAsia="zh-CN"/>
              </w:rPr>
              <w:t>GB</w:t>
            </w:r>
            <w:r w:rsidR="00AD5EB6" w:rsidRPr="00911E26">
              <w:rPr>
                <w:rFonts w:ascii="宋体"/>
              </w:rPr>
              <w:t>/T 2703-2017</w:t>
            </w:r>
          </w:p>
        </w:tc>
        <w:tc>
          <w:tcPr>
            <w:tcW w:w="4324" w:type="dxa"/>
            <w:tcBorders>
              <w:top w:val="single" w:sz="4" w:space="0" w:color="000000"/>
              <w:left w:val="single" w:sz="4" w:space="0" w:color="000000"/>
              <w:bottom w:val="single" w:sz="4" w:space="0" w:color="000000"/>
              <w:right w:val="single" w:sz="4" w:space="0" w:color="000000"/>
            </w:tcBorders>
          </w:tcPr>
          <w:p w:rsidR="00D41F98" w:rsidRPr="00911E26" w:rsidRDefault="00C4089B" w:rsidP="00064C29">
            <w:pPr>
              <w:pStyle w:val="TableParagraph"/>
              <w:spacing w:line="271" w:lineRule="exact"/>
              <w:jc w:val="center"/>
              <w:rPr>
                <w:rFonts w:ascii="宋体" w:eastAsia="宋体" w:hAnsi="宋体" w:cs="宋体"/>
              </w:rPr>
            </w:pPr>
            <w:r w:rsidRPr="00911E26">
              <w:rPr>
                <w:rFonts w:ascii="宋体" w:eastAsia="宋体" w:hAnsi="宋体" w:cs="宋体"/>
              </w:rPr>
              <w:t>鞋类</w:t>
            </w:r>
            <w:r w:rsidRPr="00911E26">
              <w:rPr>
                <w:rFonts w:ascii="宋体" w:eastAsia="宋体" w:hAnsi="宋体" w:cs="宋体"/>
                <w:spacing w:val="3"/>
              </w:rPr>
              <w:t xml:space="preserve"> </w:t>
            </w:r>
            <w:r w:rsidRPr="00911E26">
              <w:rPr>
                <w:rFonts w:ascii="宋体" w:eastAsia="宋体" w:hAnsi="宋体" w:cs="宋体"/>
              </w:rPr>
              <w:t>术语</w:t>
            </w:r>
          </w:p>
        </w:tc>
        <w:tc>
          <w:tcPr>
            <w:tcW w:w="1345"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line="271"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334"/>
        </w:trPr>
        <w:tc>
          <w:tcPr>
            <w:tcW w:w="81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line="271" w:lineRule="exact"/>
              <w:jc w:val="center"/>
              <w:rPr>
                <w:rFonts w:ascii="宋体" w:eastAsia="宋体" w:hAnsi="宋体" w:cs="宋体"/>
              </w:rPr>
            </w:pPr>
            <w:r w:rsidRPr="00911E26">
              <w:rPr>
                <w:rFonts w:ascii="宋体"/>
              </w:rPr>
              <w:t>2</w:t>
            </w:r>
          </w:p>
        </w:tc>
        <w:tc>
          <w:tcPr>
            <w:tcW w:w="2410"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line="271" w:lineRule="exact"/>
              <w:ind w:left="2"/>
              <w:jc w:val="center"/>
              <w:rPr>
                <w:rFonts w:ascii="宋体" w:eastAsia="宋体" w:hAnsi="宋体" w:cs="宋体"/>
              </w:rPr>
            </w:pPr>
            <w:r w:rsidRPr="00911E26">
              <w:rPr>
                <w:rFonts w:ascii="宋体"/>
              </w:rPr>
              <w:t>GB/T</w:t>
            </w:r>
            <w:r w:rsidRPr="00911E26">
              <w:rPr>
                <w:rFonts w:ascii="宋体"/>
                <w:spacing w:val="2"/>
              </w:rPr>
              <w:t xml:space="preserve"> </w:t>
            </w:r>
            <w:r w:rsidRPr="00911E26">
              <w:rPr>
                <w:rFonts w:ascii="宋体"/>
              </w:rPr>
              <w:t>6677-2008</w:t>
            </w:r>
          </w:p>
        </w:tc>
        <w:tc>
          <w:tcPr>
            <w:tcW w:w="4324" w:type="dxa"/>
            <w:tcBorders>
              <w:top w:val="single" w:sz="4" w:space="0" w:color="000000"/>
              <w:left w:val="single" w:sz="4" w:space="0" w:color="000000"/>
              <w:bottom w:val="single" w:sz="4" w:space="0" w:color="000000"/>
              <w:right w:val="single" w:sz="4" w:space="0" w:color="000000"/>
            </w:tcBorders>
          </w:tcPr>
          <w:p w:rsidR="00D41F98" w:rsidRPr="00911E26" w:rsidRDefault="00C4089B" w:rsidP="00064C29">
            <w:pPr>
              <w:pStyle w:val="TableParagraph"/>
              <w:spacing w:line="271" w:lineRule="exact"/>
              <w:jc w:val="center"/>
              <w:rPr>
                <w:rFonts w:ascii="宋体" w:eastAsia="宋体" w:hAnsi="宋体" w:cs="宋体"/>
              </w:rPr>
            </w:pPr>
            <w:r w:rsidRPr="00911E26">
              <w:rPr>
                <w:rFonts w:ascii="宋体" w:eastAsia="宋体" w:hAnsi="宋体" w:cs="宋体"/>
              </w:rPr>
              <w:t>布鞋分类</w:t>
            </w:r>
          </w:p>
        </w:tc>
        <w:tc>
          <w:tcPr>
            <w:tcW w:w="1345"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line="271"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322"/>
        </w:trPr>
        <w:tc>
          <w:tcPr>
            <w:tcW w:w="81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line="266" w:lineRule="exact"/>
              <w:jc w:val="center"/>
              <w:rPr>
                <w:rFonts w:ascii="宋体" w:eastAsia="宋体" w:hAnsi="宋体" w:cs="宋体"/>
              </w:rPr>
            </w:pPr>
            <w:r w:rsidRPr="00911E26">
              <w:rPr>
                <w:rFonts w:ascii="宋体"/>
              </w:rPr>
              <w:t>3</w:t>
            </w:r>
          </w:p>
        </w:tc>
        <w:tc>
          <w:tcPr>
            <w:tcW w:w="2410"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line="266" w:lineRule="exact"/>
              <w:ind w:left="2"/>
              <w:jc w:val="center"/>
              <w:rPr>
                <w:rFonts w:ascii="宋体" w:eastAsia="宋体" w:hAnsi="宋体" w:cs="宋体"/>
              </w:rPr>
            </w:pPr>
            <w:r w:rsidRPr="00911E26">
              <w:rPr>
                <w:rFonts w:ascii="宋体"/>
              </w:rPr>
              <w:t>GB/T</w:t>
            </w:r>
            <w:r w:rsidRPr="00911E26">
              <w:rPr>
                <w:rFonts w:ascii="宋体"/>
                <w:spacing w:val="2"/>
              </w:rPr>
              <w:t xml:space="preserve"> </w:t>
            </w:r>
            <w:r w:rsidRPr="00911E26">
              <w:rPr>
                <w:rFonts w:ascii="宋体"/>
              </w:rPr>
              <w:t>14442-2008</w:t>
            </w:r>
          </w:p>
        </w:tc>
        <w:tc>
          <w:tcPr>
            <w:tcW w:w="4324" w:type="dxa"/>
            <w:tcBorders>
              <w:top w:val="single" w:sz="4" w:space="0" w:color="000000"/>
              <w:left w:val="single" w:sz="4" w:space="0" w:color="000000"/>
              <w:bottom w:val="single" w:sz="4" w:space="0" w:color="000000"/>
              <w:right w:val="single" w:sz="4" w:space="0" w:color="000000"/>
            </w:tcBorders>
          </w:tcPr>
          <w:p w:rsidR="00D41F98" w:rsidRPr="00911E26" w:rsidRDefault="00C4089B" w:rsidP="00064C29">
            <w:pPr>
              <w:pStyle w:val="TableParagraph"/>
              <w:spacing w:line="266" w:lineRule="exact"/>
              <w:jc w:val="center"/>
              <w:rPr>
                <w:rFonts w:ascii="宋体" w:eastAsia="宋体" w:hAnsi="宋体" w:cs="宋体"/>
                <w:lang w:eastAsia="zh-CN"/>
              </w:rPr>
            </w:pPr>
            <w:r w:rsidRPr="00911E26">
              <w:rPr>
                <w:rFonts w:ascii="宋体" w:eastAsia="宋体" w:hAnsi="宋体" w:cs="宋体"/>
                <w:lang w:eastAsia="zh-CN"/>
              </w:rPr>
              <w:t>毛皮生产安全卫生规程</w:t>
            </w:r>
          </w:p>
        </w:tc>
        <w:tc>
          <w:tcPr>
            <w:tcW w:w="1345"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line="266"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634"/>
        </w:trPr>
        <w:tc>
          <w:tcPr>
            <w:tcW w:w="81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34"/>
              <w:jc w:val="center"/>
              <w:rPr>
                <w:rFonts w:ascii="宋体" w:eastAsia="宋体" w:hAnsi="宋体" w:cs="宋体"/>
              </w:rPr>
            </w:pPr>
            <w:r w:rsidRPr="00911E26">
              <w:rPr>
                <w:rFonts w:ascii="宋体"/>
              </w:rPr>
              <w:t>4</w:t>
            </w:r>
          </w:p>
        </w:tc>
        <w:tc>
          <w:tcPr>
            <w:tcW w:w="2410"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34"/>
              <w:ind w:left="2"/>
              <w:jc w:val="center"/>
              <w:rPr>
                <w:rFonts w:ascii="宋体" w:eastAsia="宋体" w:hAnsi="宋体" w:cs="宋体"/>
              </w:rPr>
            </w:pPr>
            <w:r w:rsidRPr="00911E26">
              <w:rPr>
                <w:rFonts w:ascii="宋体"/>
              </w:rPr>
              <w:t>GB/T</w:t>
            </w:r>
            <w:r w:rsidRPr="00911E26">
              <w:rPr>
                <w:rFonts w:ascii="宋体"/>
                <w:spacing w:val="2"/>
              </w:rPr>
              <w:t xml:space="preserve"> </w:t>
            </w:r>
            <w:r w:rsidRPr="00911E26">
              <w:rPr>
                <w:rFonts w:ascii="宋体"/>
              </w:rPr>
              <w:t>22049-2008</w:t>
            </w:r>
          </w:p>
        </w:tc>
        <w:tc>
          <w:tcPr>
            <w:tcW w:w="4324" w:type="dxa"/>
            <w:tcBorders>
              <w:top w:val="single" w:sz="4" w:space="0" w:color="000000"/>
              <w:left w:val="single" w:sz="4" w:space="0" w:color="000000"/>
              <w:bottom w:val="single" w:sz="4" w:space="0" w:color="000000"/>
              <w:right w:val="single" w:sz="4" w:space="0" w:color="000000"/>
            </w:tcBorders>
          </w:tcPr>
          <w:p w:rsidR="00D41F98" w:rsidRPr="00911E26" w:rsidRDefault="00C4089B" w:rsidP="00064C29">
            <w:pPr>
              <w:pStyle w:val="TableParagraph"/>
              <w:spacing w:line="266" w:lineRule="exact"/>
              <w:jc w:val="center"/>
              <w:rPr>
                <w:rFonts w:ascii="宋体" w:eastAsia="宋体" w:hAnsi="宋体" w:cs="宋体"/>
                <w:lang w:eastAsia="zh-CN"/>
              </w:rPr>
            </w:pPr>
            <w:r w:rsidRPr="00911E26">
              <w:rPr>
                <w:rFonts w:ascii="宋体" w:eastAsia="宋体" w:hAnsi="宋体" w:cs="宋体"/>
                <w:lang w:eastAsia="zh-CN"/>
              </w:rPr>
              <w:t>鞋类</w:t>
            </w:r>
            <w:r w:rsidRPr="00911E26">
              <w:rPr>
                <w:rFonts w:ascii="宋体" w:eastAsia="宋体" w:hAnsi="宋体" w:cs="宋体"/>
                <w:spacing w:val="1"/>
                <w:lang w:eastAsia="zh-CN"/>
              </w:rPr>
              <w:t xml:space="preserve"> </w:t>
            </w:r>
            <w:r w:rsidRPr="00911E26">
              <w:rPr>
                <w:rFonts w:ascii="宋体" w:eastAsia="宋体" w:hAnsi="宋体" w:cs="宋体"/>
                <w:lang w:eastAsia="zh-CN"/>
              </w:rPr>
              <w:t>鞋类和鞋类部件环境调节</w:t>
            </w:r>
          </w:p>
          <w:p w:rsidR="00D41F98" w:rsidRPr="00911E26" w:rsidRDefault="00C4089B" w:rsidP="00064C29">
            <w:pPr>
              <w:pStyle w:val="TableParagraph"/>
              <w:spacing w:before="24"/>
              <w:jc w:val="center"/>
              <w:rPr>
                <w:rFonts w:ascii="宋体" w:eastAsia="宋体" w:hAnsi="宋体" w:cs="宋体"/>
              </w:rPr>
            </w:pPr>
            <w:r w:rsidRPr="00911E26">
              <w:rPr>
                <w:rFonts w:ascii="宋体" w:eastAsia="宋体" w:hAnsi="宋体" w:cs="宋体"/>
              </w:rPr>
              <w:t>及试验用标准环境</w:t>
            </w:r>
          </w:p>
        </w:tc>
        <w:tc>
          <w:tcPr>
            <w:tcW w:w="1345"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34"/>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634"/>
        </w:trPr>
        <w:tc>
          <w:tcPr>
            <w:tcW w:w="81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34"/>
              <w:jc w:val="center"/>
              <w:rPr>
                <w:rFonts w:ascii="宋体" w:eastAsia="宋体" w:hAnsi="宋体" w:cs="宋体"/>
              </w:rPr>
            </w:pPr>
            <w:r w:rsidRPr="00911E26">
              <w:rPr>
                <w:rFonts w:ascii="宋体"/>
              </w:rPr>
              <w:t>5</w:t>
            </w:r>
          </w:p>
        </w:tc>
        <w:tc>
          <w:tcPr>
            <w:tcW w:w="2410"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34"/>
              <w:ind w:left="2"/>
              <w:jc w:val="center"/>
              <w:rPr>
                <w:rFonts w:ascii="宋体" w:eastAsia="宋体" w:hAnsi="宋体" w:cs="宋体"/>
              </w:rPr>
            </w:pPr>
            <w:r w:rsidRPr="00911E26">
              <w:rPr>
                <w:rFonts w:ascii="宋体"/>
              </w:rPr>
              <w:t>GB/T</w:t>
            </w:r>
            <w:r w:rsidRPr="00911E26">
              <w:rPr>
                <w:rFonts w:ascii="宋体"/>
                <w:spacing w:val="2"/>
              </w:rPr>
              <w:t xml:space="preserve"> </w:t>
            </w:r>
            <w:r w:rsidRPr="00911E26">
              <w:rPr>
                <w:rFonts w:ascii="宋体"/>
              </w:rPr>
              <w:t>22050-2008</w:t>
            </w:r>
          </w:p>
        </w:tc>
        <w:tc>
          <w:tcPr>
            <w:tcW w:w="4324" w:type="dxa"/>
            <w:tcBorders>
              <w:top w:val="single" w:sz="4" w:space="0" w:color="000000"/>
              <w:left w:val="single" w:sz="4" w:space="0" w:color="000000"/>
              <w:bottom w:val="single" w:sz="4" w:space="0" w:color="000000"/>
              <w:right w:val="single" w:sz="4" w:space="0" w:color="000000"/>
            </w:tcBorders>
          </w:tcPr>
          <w:p w:rsidR="00D41F98" w:rsidRPr="00911E26" w:rsidRDefault="00C4089B" w:rsidP="00064C29">
            <w:pPr>
              <w:pStyle w:val="TableParagraph"/>
              <w:spacing w:line="266" w:lineRule="exact"/>
              <w:jc w:val="center"/>
              <w:rPr>
                <w:rFonts w:ascii="宋体" w:eastAsia="宋体" w:hAnsi="宋体" w:cs="宋体"/>
                <w:lang w:eastAsia="zh-CN"/>
              </w:rPr>
            </w:pPr>
            <w:r w:rsidRPr="00911E26">
              <w:rPr>
                <w:rFonts w:ascii="宋体" w:eastAsia="宋体" w:hAnsi="宋体" w:cs="宋体"/>
                <w:lang w:eastAsia="zh-CN"/>
              </w:rPr>
              <w:t>鞋类</w:t>
            </w:r>
            <w:r w:rsidRPr="00911E26">
              <w:rPr>
                <w:rFonts w:ascii="宋体" w:eastAsia="宋体" w:hAnsi="宋体" w:cs="宋体"/>
                <w:spacing w:val="-3"/>
                <w:lang w:eastAsia="zh-CN"/>
              </w:rPr>
              <w:t xml:space="preserve"> </w:t>
            </w:r>
            <w:r w:rsidRPr="00911E26">
              <w:rPr>
                <w:rFonts w:ascii="宋体" w:eastAsia="宋体" w:hAnsi="宋体" w:cs="宋体"/>
                <w:lang w:eastAsia="zh-CN"/>
              </w:rPr>
              <w:t>样品和试样的取样位置、准</w:t>
            </w:r>
          </w:p>
          <w:p w:rsidR="00D41F98" w:rsidRPr="00911E26" w:rsidRDefault="00C4089B" w:rsidP="00064C29">
            <w:pPr>
              <w:pStyle w:val="TableParagraph"/>
              <w:spacing w:before="24"/>
              <w:jc w:val="center"/>
              <w:rPr>
                <w:rFonts w:ascii="宋体" w:eastAsia="宋体" w:hAnsi="宋体" w:cs="宋体"/>
              </w:rPr>
            </w:pPr>
            <w:r w:rsidRPr="00911E26">
              <w:rPr>
                <w:rFonts w:ascii="宋体" w:eastAsia="宋体" w:hAnsi="宋体" w:cs="宋体"/>
              </w:rPr>
              <w:t>备及环境调节时间</w:t>
            </w:r>
          </w:p>
        </w:tc>
        <w:tc>
          <w:tcPr>
            <w:tcW w:w="1345"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134"/>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331"/>
        </w:trPr>
        <w:tc>
          <w:tcPr>
            <w:tcW w:w="81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line="271" w:lineRule="exact"/>
              <w:jc w:val="center"/>
              <w:rPr>
                <w:rFonts w:ascii="宋体" w:eastAsia="宋体" w:hAnsi="宋体" w:cs="宋体"/>
              </w:rPr>
            </w:pPr>
            <w:r w:rsidRPr="00911E26">
              <w:rPr>
                <w:rFonts w:ascii="宋体"/>
              </w:rPr>
              <w:t>6</w:t>
            </w:r>
          </w:p>
        </w:tc>
        <w:tc>
          <w:tcPr>
            <w:tcW w:w="2410"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line="271" w:lineRule="exact"/>
              <w:ind w:left="2"/>
              <w:jc w:val="center"/>
              <w:rPr>
                <w:rFonts w:ascii="宋体" w:eastAsia="宋体" w:hAnsi="宋体" w:cs="宋体"/>
              </w:rPr>
            </w:pPr>
            <w:r w:rsidRPr="00911E26">
              <w:rPr>
                <w:rFonts w:ascii="宋体"/>
              </w:rPr>
              <w:t>GB/T</w:t>
            </w:r>
            <w:r w:rsidRPr="00911E26">
              <w:rPr>
                <w:rFonts w:ascii="宋体"/>
                <w:spacing w:val="2"/>
              </w:rPr>
              <w:t xml:space="preserve"> </w:t>
            </w:r>
            <w:r w:rsidRPr="00911E26">
              <w:rPr>
                <w:rFonts w:ascii="宋体"/>
              </w:rPr>
              <w:t>22867-2008</w:t>
            </w:r>
          </w:p>
        </w:tc>
        <w:tc>
          <w:tcPr>
            <w:tcW w:w="4324" w:type="dxa"/>
            <w:tcBorders>
              <w:top w:val="single" w:sz="4" w:space="0" w:color="000000"/>
              <w:left w:val="single" w:sz="4" w:space="0" w:color="000000"/>
              <w:bottom w:val="single" w:sz="4" w:space="0" w:color="000000"/>
              <w:right w:val="single" w:sz="4" w:space="0" w:color="000000"/>
            </w:tcBorders>
          </w:tcPr>
          <w:p w:rsidR="00D41F98" w:rsidRPr="00911E26" w:rsidRDefault="00C4089B" w:rsidP="00064C29">
            <w:pPr>
              <w:pStyle w:val="TableParagraph"/>
              <w:spacing w:line="271" w:lineRule="exact"/>
              <w:jc w:val="center"/>
              <w:rPr>
                <w:rFonts w:ascii="宋体" w:eastAsia="宋体" w:hAnsi="宋体" w:cs="宋体"/>
              </w:rPr>
            </w:pPr>
            <w:r w:rsidRPr="00911E26">
              <w:rPr>
                <w:rFonts w:ascii="宋体" w:eastAsia="宋体" w:hAnsi="宋体" w:cs="宋体"/>
              </w:rPr>
              <w:t>皮革 维护性的评估</w:t>
            </w:r>
          </w:p>
        </w:tc>
        <w:tc>
          <w:tcPr>
            <w:tcW w:w="1345"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line="271"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577"/>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9" w:lineRule="exact"/>
              <w:jc w:val="center"/>
              <w:rPr>
                <w:rFonts w:ascii="宋体" w:eastAsia="宋体" w:hAnsi="宋体" w:cs="宋体"/>
              </w:rPr>
            </w:pPr>
            <w:r w:rsidRPr="00911E26">
              <w:rPr>
                <w:rFonts w:ascii="宋体"/>
              </w:rPr>
              <w:t>7</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rPr>
            </w:pPr>
            <w:r w:rsidRPr="00911E26">
              <w:rPr>
                <w:rFonts w:ascii="宋体"/>
              </w:rPr>
              <w:t>GB/T 22049-2008</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064C29">
            <w:pPr>
              <w:pStyle w:val="TableParagraph"/>
              <w:spacing w:line="266" w:lineRule="exact"/>
              <w:ind w:right="317"/>
              <w:jc w:val="center"/>
              <w:rPr>
                <w:rFonts w:ascii="宋体" w:eastAsia="宋体" w:hAnsi="宋体" w:cs="宋体"/>
                <w:lang w:eastAsia="zh-CN"/>
              </w:rPr>
            </w:pPr>
            <w:r w:rsidRPr="00911E26">
              <w:rPr>
                <w:rFonts w:ascii="宋体" w:eastAsia="宋体" w:hAnsi="宋体" w:cs="宋体" w:hint="eastAsia"/>
                <w:lang w:eastAsia="zh-CN"/>
              </w:rPr>
              <w:t>鞋类 鞋类和鞋类部件环境调节及试验用标准环境</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lang w:eastAsia="zh-CN"/>
              </w:rPr>
            </w:pPr>
            <w:r w:rsidRPr="00911E26">
              <w:rPr>
                <w:rFonts w:ascii="宋体" w:eastAsia="宋体" w:hAnsi="宋体" w:cs="宋体"/>
              </w:rPr>
              <w:t>非检测标准</w:t>
            </w:r>
          </w:p>
        </w:tc>
      </w:tr>
      <w:tr w:rsidR="006A6C0A" w:rsidRPr="00911E26" w:rsidTr="00362BD5">
        <w:trPr>
          <w:trHeight w:hRule="exact" w:val="429"/>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jc w:val="center"/>
              <w:rPr>
                <w:rFonts w:ascii="宋体" w:eastAsia="宋体" w:hAnsi="宋体" w:cs="宋体"/>
              </w:rPr>
            </w:pPr>
            <w:r w:rsidRPr="00911E26">
              <w:rPr>
                <w:rFonts w:ascii="宋体"/>
              </w:rPr>
              <w:t>8</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rPr>
            </w:pPr>
            <w:r w:rsidRPr="00911E26">
              <w:rPr>
                <w:rFonts w:ascii="宋体"/>
              </w:rPr>
              <w:t>GB/T 33384-2016</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064C29">
            <w:pPr>
              <w:pStyle w:val="TableParagraph"/>
              <w:spacing w:line="266" w:lineRule="exact"/>
              <w:ind w:right="1197"/>
              <w:jc w:val="center"/>
              <w:rPr>
                <w:rFonts w:ascii="宋体" w:eastAsia="宋体" w:hAnsi="宋体" w:cs="宋体"/>
                <w:lang w:eastAsia="zh-CN"/>
              </w:rPr>
            </w:pPr>
            <w:r w:rsidRPr="00911E26">
              <w:rPr>
                <w:rFonts w:ascii="宋体" w:eastAsia="宋体" w:hAnsi="宋体" w:cs="宋体"/>
                <w:lang w:eastAsia="zh-CN"/>
              </w:rPr>
              <w:t>胶鞋术语</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331"/>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00"/>
              <w:jc w:val="center"/>
              <w:rPr>
                <w:rFonts w:ascii="宋体" w:eastAsia="宋体" w:hAnsi="宋体" w:cs="宋体"/>
              </w:rPr>
            </w:pPr>
            <w:r w:rsidRPr="00911E26">
              <w:rPr>
                <w:rFonts w:ascii="宋体"/>
              </w:rPr>
              <w:t>9</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rPr>
            </w:pPr>
            <w:r w:rsidRPr="00911E26">
              <w:rPr>
                <w:rFonts w:ascii="宋体"/>
              </w:rPr>
              <w:t>GB/T 33278-2016</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064C29">
            <w:pPr>
              <w:pStyle w:val="TableParagraph"/>
              <w:wordWrap w:val="0"/>
              <w:spacing w:line="266" w:lineRule="exact"/>
              <w:ind w:right="1197"/>
              <w:jc w:val="center"/>
              <w:rPr>
                <w:rFonts w:ascii="宋体" w:eastAsia="宋体" w:hAnsi="宋体" w:cs="宋体"/>
                <w:lang w:eastAsia="zh-CN"/>
              </w:rPr>
            </w:pPr>
            <w:r w:rsidRPr="00911E26">
              <w:rPr>
                <w:rFonts w:ascii="宋体" w:eastAsia="宋体" w:hAnsi="宋体" w:cs="宋体"/>
                <w:lang w:eastAsia="zh-CN"/>
              </w:rPr>
              <w:t>粘扣带</w:t>
            </w:r>
            <w:r w:rsidRPr="00911E26">
              <w:rPr>
                <w:rFonts w:ascii="宋体" w:eastAsia="宋体" w:hAnsi="宋体" w:cs="宋体" w:hint="eastAsia"/>
                <w:lang w:eastAsia="zh-CN"/>
              </w:rPr>
              <w:t xml:space="preserve"> 分类和术语</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467"/>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jc w:val="center"/>
              <w:rPr>
                <w:rFonts w:ascii="宋体" w:eastAsia="宋体" w:hAnsi="宋体" w:cs="宋体"/>
              </w:rPr>
            </w:pPr>
            <w:r w:rsidRPr="00911E26">
              <w:rPr>
                <w:rFonts w:ascii="宋体"/>
              </w:rPr>
              <w:t>10</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pPr>
              <w:pStyle w:val="TableParagraph"/>
              <w:spacing w:line="269" w:lineRule="exact"/>
              <w:ind w:left="2"/>
              <w:jc w:val="center"/>
              <w:rPr>
                <w:rFonts w:ascii="宋体" w:eastAsia="宋体" w:hAnsi="宋体" w:cs="宋体"/>
              </w:rPr>
            </w:pPr>
            <w:r w:rsidRPr="00911E26">
              <w:rPr>
                <w:rFonts w:ascii="宋体"/>
              </w:rPr>
              <w:t>QB/T</w:t>
            </w:r>
            <w:r w:rsidRPr="00911E26">
              <w:rPr>
                <w:rFonts w:ascii="宋体"/>
                <w:spacing w:val="2"/>
              </w:rPr>
              <w:t xml:space="preserve"> </w:t>
            </w:r>
            <w:r w:rsidRPr="00911E26">
              <w:rPr>
                <w:rFonts w:ascii="宋体"/>
              </w:rPr>
              <w:t>1066-1991</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064C29">
            <w:pPr>
              <w:pStyle w:val="TableParagraph"/>
              <w:spacing w:line="269" w:lineRule="exact"/>
              <w:jc w:val="center"/>
              <w:rPr>
                <w:rFonts w:ascii="宋体" w:eastAsia="宋体" w:hAnsi="宋体" w:cs="宋体"/>
              </w:rPr>
            </w:pPr>
            <w:r w:rsidRPr="00911E26">
              <w:rPr>
                <w:rFonts w:ascii="宋体" w:eastAsia="宋体" w:hAnsi="宋体" w:cs="宋体"/>
              </w:rPr>
              <w:t>布面胶鞋成型流水线</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pPr>
              <w:pStyle w:val="TableParagraph"/>
              <w:spacing w:line="269"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634"/>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71" w:lineRule="exact"/>
              <w:jc w:val="center"/>
              <w:rPr>
                <w:rFonts w:ascii="宋体" w:eastAsia="宋体" w:hAnsi="宋体" w:cs="宋体"/>
              </w:rPr>
            </w:pPr>
            <w:r w:rsidRPr="00911E26">
              <w:rPr>
                <w:rFonts w:ascii="宋体"/>
              </w:rPr>
              <w:t>11</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pPr>
              <w:pStyle w:val="TableParagraph"/>
              <w:spacing w:before="134"/>
              <w:ind w:left="2"/>
              <w:jc w:val="center"/>
              <w:rPr>
                <w:rFonts w:ascii="宋体" w:eastAsia="宋体" w:hAnsi="宋体" w:cs="宋体"/>
              </w:rPr>
            </w:pPr>
            <w:r w:rsidRPr="00911E26">
              <w:rPr>
                <w:rFonts w:ascii="宋体"/>
              </w:rPr>
              <w:t>QB/T</w:t>
            </w:r>
            <w:r w:rsidRPr="00911E26">
              <w:rPr>
                <w:rFonts w:ascii="宋体"/>
                <w:spacing w:val="2"/>
              </w:rPr>
              <w:t xml:space="preserve"> </w:t>
            </w:r>
            <w:r w:rsidRPr="00911E26">
              <w:rPr>
                <w:rFonts w:ascii="宋体"/>
              </w:rPr>
              <w:t>1187-2010</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064C29">
            <w:pPr>
              <w:pStyle w:val="TableParagraph"/>
              <w:spacing w:line="266" w:lineRule="exact"/>
              <w:jc w:val="center"/>
              <w:rPr>
                <w:rFonts w:ascii="宋体" w:eastAsia="宋体" w:hAnsi="宋体" w:cs="宋体"/>
                <w:lang w:eastAsia="zh-CN"/>
              </w:rPr>
            </w:pPr>
            <w:r w:rsidRPr="00911E26">
              <w:rPr>
                <w:rFonts w:ascii="宋体" w:eastAsia="宋体" w:hAnsi="宋体" w:cs="宋体"/>
                <w:lang w:eastAsia="zh-CN"/>
              </w:rPr>
              <w:t>鞋类</w:t>
            </w:r>
            <w:r w:rsidRPr="00911E26">
              <w:rPr>
                <w:rFonts w:ascii="宋体" w:eastAsia="宋体" w:hAnsi="宋体" w:cs="宋体"/>
                <w:spacing w:val="-3"/>
                <w:lang w:eastAsia="zh-CN"/>
              </w:rPr>
              <w:t xml:space="preserve"> </w:t>
            </w:r>
            <w:r w:rsidRPr="00911E26">
              <w:rPr>
                <w:rFonts w:ascii="宋体" w:eastAsia="宋体" w:hAnsi="宋体" w:cs="宋体"/>
                <w:lang w:eastAsia="zh-CN"/>
              </w:rPr>
              <w:t>检验规则及标志、包装、运</w:t>
            </w:r>
          </w:p>
          <w:p w:rsidR="00752213" w:rsidRPr="00911E26" w:rsidRDefault="00752213" w:rsidP="00064C29">
            <w:pPr>
              <w:pStyle w:val="TableParagraph"/>
              <w:spacing w:before="24"/>
              <w:jc w:val="center"/>
              <w:rPr>
                <w:rFonts w:ascii="宋体" w:eastAsia="宋体" w:hAnsi="宋体" w:cs="宋体"/>
              </w:rPr>
            </w:pPr>
            <w:r w:rsidRPr="00911E26">
              <w:rPr>
                <w:rFonts w:ascii="宋体" w:eastAsia="宋体" w:hAnsi="宋体" w:cs="宋体"/>
              </w:rPr>
              <w:t>输、贮存</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pPr>
              <w:pStyle w:val="TableParagraph"/>
              <w:spacing w:before="134"/>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399"/>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jc w:val="center"/>
              <w:rPr>
                <w:rFonts w:ascii="宋体" w:eastAsia="宋体" w:hAnsi="宋体" w:cs="宋体"/>
              </w:rPr>
            </w:pPr>
            <w:r w:rsidRPr="00911E26">
              <w:rPr>
                <w:rFonts w:ascii="宋体"/>
              </w:rPr>
              <w:t>12</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pPr>
              <w:pStyle w:val="TableParagraph"/>
              <w:spacing w:before="100"/>
              <w:ind w:left="2"/>
              <w:jc w:val="center"/>
              <w:rPr>
                <w:rFonts w:ascii="宋体" w:eastAsia="宋体" w:hAnsi="宋体" w:cs="宋体"/>
              </w:rPr>
            </w:pPr>
            <w:r w:rsidRPr="00911E26">
              <w:rPr>
                <w:rFonts w:ascii="宋体"/>
              </w:rPr>
              <w:t>QB/T</w:t>
            </w:r>
            <w:r w:rsidRPr="00911E26">
              <w:rPr>
                <w:rFonts w:ascii="宋体"/>
                <w:spacing w:val="2"/>
              </w:rPr>
              <w:t xml:space="preserve"> </w:t>
            </w:r>
            <w:r w:rsidRPr="00911E26">
              <w:rPr>
                <w:rFonts w:ascii="宋体"/>
              </w:rPr>
              <w:t>1261-1991</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064C29">
            <w:pPr>
              <w:pStyle w:val="TableParagraph"/>
              <w:spacing w:before="100"/>
              <w:jc w:val="center"/>
              <w:rPr>
                <w:rFonts w:ascii="宋体" w:eastAsia="宋体" w:hAnsi="宋体" w:cs="宋体"/>
              </w:rPr>
            </w:pPr>
            <w:r w:rsidRPr="00911E26">
              <w:rPr>
                <w:rFonts w:ascii="宋体" w:eastAsia="宋体" w:hAnsi="宋体" w:cs="宋体"/>
              </w:rPr>
              <w:t>毛皮</w:t>
            </w:r>
            <w:r w:rsidRPr="00911E26">
              <w:rPr>
                <w:rFonts w:ascii="宋体" w:eastAsia="宋体" w:hAnsi="宋体" w:cs="宋体" w:hint="eastAsia"/>
                <w:lang w:eastAsia="zh-CN"/>
              </w:rPr>
              <w:t>工业</w:t>
            </w:r>
            <w:r w:rsidRPr="00911E26">
              <w:rPr>
                <w:rFonts w:ascii="宋体" w:eastAsia="宋体" w:hAnsi="宋体" w:cs="宋体"/>
              </w:rPr>
              <w:t>术语</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pPr>
              <w:pStyle w:val="TableParagraph"/>
              <w:spacing w:before="100"/>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634"/>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9" w:lineRule="exact"/>
              <w:jc w:val="center"/>
              <w:rPr>
                <w:rFonts w:ascii="宋体" w:eastAsia="宋体" w:hAnsi="宋体" w:cs="宋体"/>
              </w:rPr>
            </w:pPr>
            <w:r w:rsidRPr="00911E26">
              <w:rPr>
                <w:rFonts w:ascii="宋体"/>
              </w:rPr>
              <w:t>13</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pPr>
              <w:pStyle w:val="TableParagraph"/>
              <w:spacing w:before="134"/>
              <w:ind w:left="2"/>
              <w:jc w:val="center"/>
              <w:rPr>
                <w:rFonts w:ascii="宋体" w:eastAsia="宋体" w:hAnsi="宋体" w:cs="宋体"/>
              </w:rPr>
            </w:pPr>
            <w:r w:rsidRPr="00911E26">
              <w:rPr>
                <w:rFonts w:ascii="宋体"/>
              </w:rPr>
              <w:t>QB/T</w:t>
            </w:r>
            <w:r w:rsidRPr="00911E26">
              <w:rPr>
                <w:rFonts w:ascii="宋体"/>
                <w:spacing w:val="2"/>
              </w:rPr>
              <w:t xml:space="preserve"> </w:t>
            </w:r>
            <w:r w:rsidRPr="00911E26">
              <w:rPr>
                <w:rFonts w:ascii="宋体"/>
              </w:rPr>
              <w:t>1262-2012</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064C29">
            <w:pPr>
              <w:pStyle w:val="TableParagraph"/>
              <w:spacing w:line="266" w:lineRule="exact"/>
              <w:jc w:val="center"/>
              <w:rPr>
                <w:rFonts w:ascii="宋体" w:eastAsia="宋体" w:hAnsi="宋体" w:cs="宋体"/>
                <w:lang w:eastAsia="zh-CN"/>
              </w:rPr>
            </w:pPr>
            <w:r w:rsidRPr="00911E26">
              <w:rPr>
                <w:rFonts w:ascii="宋体" w:eastAsia="宋体" w:hAnsi="宋体" w:cs="宋体"/>
                <w:lang w:eastAsia="zh-CN"/>
              </w:rPr>
              <w:t>毛皮验收、标志、包装、运输</w:t>
            </w:r>
            <w:proofErr w:type="gramStart"/>
            <w:r w:rsidRPr="00911E26">
              <w:rPr>
                <w:rFonts w:ascii="宋体" w:eastAsia="宋体" w:hAnsi="宋体" w:cs="宋体"/>
                <w:lang w:eastAsia="zh-CN"/>
              </w:rPr>
              <w:t>和</w:t>
            </w:r>
            <w:proofErr w:type="gramEnd"/>
          </w:p>
          <w:p w:rsidR="00752213" w:rsidRPr="00911E26" w:rsidRDefault="00752213" w:rsidP="00064C29">
            <w:pPr>
              <w:pStyle w:val="TableParagraph"/>
              <w:spacing w:before="24"/>
              <w:jc w:val="center"/>
              <w:rPr>
                <w:rFonts w:ascii="宋体" w:eastAsia="宋体" w:hAnsi="宋体" w:cs="宋体"/>
              </w:rPr>
            </w:pPr>
            <w:r w:rsidRPr="00911E26">
              <w:rPr>
                <w:rFonts w:ascii="宋体" w:eastAsia="宋体" w:hAnsi="宋体" w:cs="宋体"/>
              </w:rPr>
              <w:t>贮存</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pPr>
              <w:pStyle w:val="TableParagraph"/>
              <w:spacing w:before="134"/>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499"/>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jc w:val="center"/>
              <w:rPr>
                <w:rFonts w:ascii="宋体" w:eastAsia="宋体" w:hAnsi="宋体" w:cs="宋体"/>
              </w:rPr>
            </w:pPr>
            <w:r w:rsidRPr="00911E26">
              <w:rPr>
                <w:rFonts w:ascii="宋体"/>
              </w:rPr>
              <w:t>14</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pPr>
              <w:pStyle w:val="TableParagraph"/>
              <w:spacing w:line="271" w:lineRule="exact"/>
              <w:ind w:left="2"/>
              <w:jc w:val="center"/>
              <w:rPr>
                <w:rFonts w:ascii="宋体" w:eastAsia="宋体" w:hAnsi="宋体" w:cs="宋体"/>
              </w:rPr>
            </w:pPr>
            <w:r w:rsidRPr="00911E26">
              <w:rPr>
                <w:rFonts w:ascii="宋体"/>
              </w:rPr>
              <w:t>QB/T</w:t>
            </w:r>
            <w:r w:rsidRPr="00911E26">
              <w:rPr>
                <w:rFonts w:ascii="宋体"/>
                <w:spacing w:val="2"/>
              </w:rPr>
              <w:t xml:space="preserve"> </w:t>
            </w:r>
            <w:r w:rsidRPr="00911E26">
              <w:rPr>
                <w:rFonts w:ascii="宋体"/>
              </w:rPr>
              <w:t>1263-2012</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064C29">
            <w:pPr>
              <w:pStyle w:val="TableParagraph"/>
              <w:spacing w:line="271" w:lineRule="exact"/>
              <w:jc w:val="center"/>
              <w:rPr>
                <w:rFonts w:ascii="宋体" w:eastAsia="宋体" w:hAnsi="宋体" w:cs="宋体"/>
                <w:lang w:eastAsia="zh-CN"/>
              </w:rPr>
            </w:pPr>
            <w:r w:rsidRPr="00911E26">
              <w:rPr>
                <w:rFonts w:ascii="宋体" w:eastAsia="宋体" w:hAnsi="宋体" w:cs="宋体"/>
                <w:lang w:eastAsia="zh-CN"/>
              </w:rPr>
              <w:t>毛皮</w:t>
            </w:r>
            <w:r w:rsidRPr="00911E26">
              <w:rPr>
                <w:rFonts w:ascii="宋体" w:eastAsia="宋体" w:hAnsi="宋体" w:cs="宋体"/>
                <w:spacing w:val="2"/>
                <w:lang w:eastAsia="zh-CN"/>
              </w:rPr>
              <w:t xml:space="preserve"> </w:t>
            </w:r>
            <w:r w:rsidRPr="00911E26">
              <w:rPr>
                <w:rFonts w:ascii="宋体" w:eastAsia="宋体" w:hAnsi="宋体" w:cs="宋体"/>
                <w:lang w:eastAsia="zh-CN"/>
              </w:rPr>
              <w:t>缺陷的测量和计算</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pPr>
              <w:pStyle w:val="TableParagraph"/>
              <w:spacing w:line="271"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423"/>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jc w:val="center"/>
              <w:rPr>
                <w:rFonts w:ascii="宋体" w:eastAsia="宋体" w:hAnsi="宋体" w:cs="宋体"/>
              </w:rPr>
            </w:pPr>
            <w:r w:rsidRPr="00911E26">
              <w:rPr>
                <w:rFonts w:ascii="宋体"/>
              </w:rPr>
              <w:t>15</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9" w:lineRule="exact"/>
              <w:ind w:left="2"/>
              <w:jc w:val="center"/>
              <w:rPr>
                <w:rFonts w:ascii="宋体" w:eastAsia="宋体" w:hAnsi="宋体" w:cs="宋体"/>
              </w:rPr>
            </w:pPr>
            <w:r w:rsidRPr="00911E26">
              <w:rPr>
                <w:rFonts w:ascii="宋体"/>
              </w:rPr>
              <w:t>QB/T 1265-2017</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064C29">
            <w:pPr>
              <w:pStyle w:val="TableParagraph"/>
              <w:tabs>
                <w:tab w:val="left" w:pos="1101"/>
              </w:tabs>
              <w:spacing w:line="269" w:lineRule="exact"/>
              <w:ind w:right="3"/>
              <w:jc w:val="center"/>
              <w:rPr>
                <w:rFonts w:ascii="宋体" w:eastAsia="宋体" w:hAnsi="宋体" w:cs="宋体"/>
                <w:lang w:eastAsia="zh-CN"/>
              </w:rPr>
            </w:pPr>
            <w:r w:rsidRPr="00911E26">
              <w:rPr>
                <w:rFonts w:ascii="宋体" w:eastAsia="宋体" w:hAnsi="宋体" w:cs="宋体"/>
                <w:lang w:eastAsia="zh-CN"/>
              </w:rPr>
              <w:t>毛皮</w:t>
            </w:r>
            <w:proofErr w:type="gramStart"/>
            <w:r w:rsidRPr="00911E26">
              <w:rPr>
                <w:rFonts w:ascii="宋体" w:eastAsia="宋体" w:hAnsi="宋体" w:cs="宋体" w:hint="eastAsia"/>
                <w:lang w:eastAsia="zh-CN"/>
              </w:rPr>
              <w:t>取样批样的</w:t>
            </w:r>
            <w:proofErr w:type="gramEnd"/>
            <w:r w:rsidRPr="00911E26">
              <w:rPr>
                <w:rFonts w:ascii="宋体" w:eastAsia="宋体" w:hAnsi="宋体" w:cs="宋体" w:hint="eastAsia"/>
                <w:lang w:eastAsia="zh-CN"/>
              </w:rPr>
              <w:t>取样</w:t>
            </w:r>
            <w:r w:rsidRPr="00911E26">
              <w:rPr>
                <w:rFonts w:ascii="宋体" w:eastAsia="宋体" w:hAnsi="宋体" w:cs="宋体"/>
                <w:lang w:eastAsia="zh-CN"/>
              </w:rPr>
              <w:t>数量</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9"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606"/>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71" w:lineRule="exact"/>
              <w:jc w:val="center"/>
              <w:rPr>
                <w:rFonts w:ascii="宋体" w:eastAsia="宋体" w:hAnsi="宋体" w:cs="宋体"/>
              </w:rPr>
            </w:pPr>
            <w:r w:rsidRPr="00911E26">
              <w:rPr>
                <w:rFonts w:ascii="宋体"/>
              </w:rPr>
              <w:t>16</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ind w:left="2"/>
              <w:jc w:val="center"/>
              <w:rPr>
                <w:rFonts w:ascii="宋体" w:eastAsia="宋体" w:hAnsi="宋体" w:cs="宋体"/>
              </w:rPr>
            </w:pPr>
            <w:r w:rsidRPr="00911E26">
              <w:rPr>
                <w:rFonts w:ascii="宋体"/>
              </w:rPr>
              <w:t>QB/T</w:t>
            </w:r>
            <w:r w:rsidRPr="00911E26">
              <w:rPr>
                <w:rFonts w:ascii="宋体"/>
                <w:spacing w:val="2"/>
              </w:rPr>
              <w:t xml:space="preserve"> </w:t>
            </w:r>
            <w:r w:rsidRPr="00911E26">
              <w:rPr>
                <w:rFonts w:ascii="宋体"/>
              </w:rPr>
              <w:t>1266-2012</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064C29">
            <w:pPr>
              <w:pStyle w:val="TableParagraph"/>
              <w:spacing w:line="266" w:lineRule="exact"/>
              <w:jc w:val="center"/>
              <w:rPr>
                <w:rFonts w:ascii="宋体" w:eastAsia="宋体" w:hAnsi="宋体" w:cs="宋体"/>
                <w:lang w:eastAsia="zh-CN"/>
              </w:rPr>
            </w:pPr>
            <w:r w:rsidRPr="00911E26">
              <w:rPr>
                <w:rFonts w:ascii="宋体" w:eastAsia="宋体" w:hAnsi="宋体" w:cs="宋体"/>
                <w:lang w:eastAsia="zh-CN"/>
              </w:rPr>
              <w:t>毛皮 物理和机械试验</w:t>
            </w:r>
            <w:r w:rsidRPr="00911E26">
              <w:rPr>
                <w:rFonts w:ascii="宋体" w:eastAsia="宋体" w:hAnsi="宋体" w:cs="宋体"/>
                <w:spacing w:val="-2"/>
                <w:lang w:eastAsia="zh-CN"/>
              </w:rPr>
              <w:t xml:space="preserve"> </w:t>
            </w:r>
            <w:r w:rsidRPr="00911E26">
              <w:rPr>
                <w:rFonts w:ascii="宋体" w:eastAsia="宋体" w:hAnsi="宋体" w:cs="宋体"/>
                <w:lang w:eastAsia="zh-CN"/>
              </w:rPr>
              <w:t>试样的准</w:t>
            </w:r>
          </w:p>
          <w:p w:rsidR="00752213" w:rsidRPr="00911E26" w:rsidRDefault="00752213" w:rsidP="00064C29">
            <w:pPr>
              <w:pStyle w:val="TableParagraph"/>
              <w:spacing w:before="24"/>
              <w:jc w:val="center"/>
              <w:rPr>
                <w:rFonts w:ascii="宋体" w:eastAsia="宋体" w:hAnsi="宋体" w:cs="宋体"/>
              </w:rPr>
            </w:pPr>
            <w:r w:rsidRPr="00911E26">
              <w:rPr>
                <w:rFonts w:ascii="宋体" w:eastAsia="宋体" w:hAnsi="宋体" w:cs="宋体"/>
              </w:rPr>
              <w:t>备和调节</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634"/>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73" w:lineRule="exact"/>
              <w:jc w:val="center"/>
              <w:rPr>
                <w:rFonts w:ascii="宋体" w:eastAsia="宋体" w:hAnsi="宋体" w:cs="宋体"/>
              </w:rPr>
            </w:pPr>
            <w:r w:rsidRPr="00911E26">
              <w:rPr>
                <w:rFonts w:ascii="宋体"/>
              </w:rPr>
              <w:t>17</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ind w:left="2"/>
              <w:jc w:val="center"/>
              <w:rPr>
                <w:rFonts w:ascii="宋体" w:eastAsia="宋体" w:hAnsi="宋体" w:cs="宋体"/>
              </w:rPr>
            </w:pPr>
            <w:r w:rsidRPr="00911E26">
              <w:rPr>
                <w:rFonts w:ascii="宋体"/>
              </w:rPr>
              <w:t>QB/T</w:t>
            </w:r>
            <w:r w:rsidRPr="00911E26">
              <w:rPr>
                <w:rFonts w:ascii="宋体"/>
                <w:spacing w:val="2"/>
              </w:rPr>
              <w:t xml:space="preserve"> </w:t>
            </w:r>
            <w:r w:rsidRPr="00911E26">
              <w:rPr>
                <w:rFonts w:ascii="宋体"/>
              </w:rPr>
              <w:t>1267-2012</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064C29">
            <w:pPr>
              <w:pStyle w:val="TableParagraph"/>
              <w:spacing w:line="266" w:lineRule="exact"/>
              <w:jc w:val="center"/>
              <w:rPr>
                <w:rFonts w:ascii="宋体" w:eastAsia="宋体" w:hAnsi="宋体" w:cs="宋体"/>
                <w:lang w:eastAsia="zh-CN"/>
              </w:rPr>
            </w:pPr>
            <w:r w:rsidRPr="00911E26">
              <w:rPr>
                <w:rFonts w:ascii="宋体" w:eastAsia="宋体" w:hAnsi="宋体" w:cs="宋体"/>
                <w:lang w:eastAsia="zh-CN"/>
              </w:rPr>
              <w:t>毛皮</w:t>
            </w:r>
            <w:r w:rsidRPr="00911E26">
              <w:rPr>
                <w:rFonts w:ascii="宋体" w:eastAsia="宋体" w:hAnsi="宋体" w:cs="宋体"/>
                <w:spacing w:val="-4"/>
                <w:lang w:eastAsia="zh-CN"/>
              </w:rPr>
              <w:t xml:space="preserve"> </w:t>
            </w:r>
            <w:r w:rsidRPr="00911E26">
              <w:rPr>
                <w:rFonts w:ascii="宋体" w:eastAsia="宋体" w:hAnsi="宋体" w:cs="宋体"/>
                <w:lang w:eastAsia="zh-CN"/>
              </w:rPr>
              <w:t>化学、物理和机械、色牢度</w:t>
            </w:r>
          </w:p>
          <w:p w:rsidR="00752213" w:rsidRPr="00911E26" w:rsidRDefault="00752213" w:rsidP="00064C29">
            <w:pPr>
              <w:pStyle w:val="TableParagraph"/>
              <w:spacing w:before="24"/>
              <w:jc w:val="center"/>
              <w:rPr>
                <w:rFonts w:ascii="宋体" w:eastAsia="宋体" w:hAnsi="宋体" w:cs="宋体"/>
              </w:rPr>
            </w:pPr>
            <w:r w:rsidRPr="00911E26">
              <w:rPr>
                <w:rFonts w:ascii="宋体" w:eastAsia="宋体" w:hAnsi="宋体" w:cs="宋体"/>
              </w:rPr>
              <w:t>试验</w:t>
            </w:r>
            <w:r w:rsidRPr="00911E26">
              <w:rPr>
                <w:rFonts w:ascii="宋体" w:eastAsia="宋体" w:hAnsi="宋体" w:cs="宋体"/>
                <w:spacing w:val="1"/>
              </w:rPr>
              <w:t xml:space="preserve"> </w:t>
            </w:r>
            <w:r w:rsidRPr="00911E26">
              <w:rPr>
                <w:rFonts w:ascii="宋体" w:eastAsia="宋体" w:hAnsi="宋体" w:cs="宋体"/>
              </w:rPr>
              <w:t>取样部位</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293"/>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rPr>
              <w:t>18</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71" w:lineRule="exact"/>
              <w:ind w:left="2"/>
              <w:jc w:val="center"/>
              <w:rPr>
                <w:rFonts w:ascii="宋体" w:eastAsia="宋体" w:hAnsi="宋体" w:cs="宋体"/>
              </w:rPr>
            </w:pPr>
            <w:r w:rsidRPr="00911E26">
              <w:rPr>
                <w:rFonts w:ascii="宋体"/>
              </w:rPr>
              <w:t>QB/T</w:t>
            </w:r>
            <w:r w:rsidRPr="00911E26">
              <w:rPr>
                <w:rFonts w:ascii="宋体"/>
                <w:spacing w:val="2"/>
              </w:rPr>
              <w:t xml:space="preserve"> </w:t>
            </w:r>
            <w:r w:rsidRPr="00911E26">
              <w:rPr>
                <w:rFonts w:ascii="宋体"/>
              </w:rPr>
              <w:t>1272-2012</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064C29">
            <w:pPr>
              <w:pStyle w:val="TableParagraph"/>
              <w:tabs>
                <w:tab w:val="left" w:pos="662"/>
              </w:tabs>
              <w:spacing w:line="271" w:lineRule="exact"/>
              <w:ind w:right="3"/>
              <w:jc w:val="center"/>
              <w:rPr>
                <w:rFonts w:ascii="宋体" w:eastAsia="宋体" w:hAnsi="宋体" w:cs="宋体"/>
                <w:lang w:eastAsia="zh-CN"/>
              </w:rPr>
            </w:pPr>
            <w:r w:rsidRPr="00911E26">
              <w:rPr>
                <w:rFonts w:ascii="宋体" w:eastAsia="宋体" w:hAnsi="宋体" w:cs="宋体"/>
                <w:lang w:eastAsia="zh-CN"/>
              </w:rPr>
              <w:t>毛皮</w:t>
            </w:r>
            <w:r w:rsidRPr="00911E26">
              <w:rPr>
                <w:rFonts w:ascii="宋体" w:eastAsia="宋体" w:hAnsi="宋体" w:cs="宋体"/>
                <w:lang w:eastAsia="zh-CN"/>
              </w:rPr>
              <w:tab/>
              <w:t>化学试验样品的准备</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71"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331"/>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rPr>
              <w:t>19</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73" w:lineRule="exact"/>
              <w:ind w:left="2"/>
              <w:jc w:val="center"/>
              <w:rPr>
                <w:rFonts w:ascii="宋体" w:eastAsia="宋体" w:hAnsi="宋体" w:cs="宋体"/>
              </w:rPr>
            </w:pPr>
            <w:r w:rsidRPr="00911E26">
              <w:rPr>
                <w:rFonts w:ascii="宋体"/>
              </w:rPr>
              <w:t>QB/T</w:t>
            </w:r>
            <w:r w:rsidRPr="00911E26">
              <w:rPr>
                <w:rFonts w:ascii="宋体"/>
                <w:spacing w:val="2"/>
              </w:rPr>
              <w:t xml:space="preserve"> </w:t>
            </w:r>
            <w:r w:rsidRPr="00911E26">
              <w:rPr>
                <w:rFonts w:ascii="宋体"/>
              </w:rPr>
              <w:t>1582-1992</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064C29">
            <w:pPr>
              <w:pStyle w:val="TableParagraph"/>
              <w:spacing w:line="273" w:lineRule="exact"/>
              <w:jc w:val="center"/>
              <w:rPr>
                <w:rFonts w:ascii="宋体" w:eastAsia="宋体" w:hAnsi="宋体" w:cs="宋体"/>
              </w:rPr>
            </w:pPr>
            <w:r w:rsidRPr="00911E26">
              <w:rPr>
                <w:rFonts w:ascii="宋体" w:eastAsia="宋体" w:hAnsi="宋体" w:cs="宋体"/>
              </w:rPr>
              <w:t>皮革五金工业术语</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73"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334"/>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rPr>
              <w:t>20</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ind w:left="2"/>
              <w:jc w:val="center"/>
              <w:rPr>
                <w:rFonts w:ascii="宋体" w:eastAsia="宋体" w:hAnsi="宋体" w:cs="宋体"/>
              </w:rPr>
            </w:pPr>
            <w:r w:rsidRPr="00911E26">
              <w:rPr>
                <w:rFonts w:ascii="宋体"/>
              </w:rPr>
              <w:t>QB/T</w:t>
            </w:r>
            <w:r w:rsidRPr="00911E26">
              <w:rPr>
                <w:rFonts w:ascii="宋体"/>
                <w:spacing w:val="2"/>
              </w:rPr>
              <w:t xml:space="preserve"> </w:t>
            </w:r>
            <w:r w:rsidRPr="00911E26">
              <w:rPr>
                <w:rFonts w:ascii="宋体"/>
              </w:rPr>
              <w:t>1583-2005</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064C29">
            <w:pPr>
              <w:pStyle w:val="TableParagraph"/>
              <w:spacing w:line="266" w:lineRule="exact"/>
              <w:jc w:val="center"/>
              <w:rPr>
                <w:rFonts w:ascii="宋体" w:eastAsia="宋体" w:hAnsi="宋体" w:cs="宋体"/>
              </w:rPr>
            </w:pPr>
            <w:r w:rsidRPr="00911E26">
              <w:rPr>
                <w:rFonts w:ascii="宋体" w:eastAsia="宋体" w:hAnsi="宋体" w:cs="宋体"/>
              </w:rPr>
              <w:t>皮制手套号型</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322"/>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rPr>
              <w:t>21</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ind w:left="2"/>
              <w:jc w:val="center"/>
              <w:rPr>
                <w:rFonts w:ascii="宋体" w:eastAsia="宋体" w:hAnsi="宋体" w:cs="宋体"/>
              </w:rPr>
            </w:pPr>
            <w:r w:rsidRPr="00911E26">
              <w:rPr>
                <w:rFonts w:ascii="宋体"/>
              </w:rPr>
              <w:t>QB/T</w:t>
            </w:r>
            <w:r w:rsidRPr="00911E26">
              <w:rPr>
                <w:rFonts w:ascii="宋体"/>
                <w:spacing w:val="2"/>
              </w:rPr>
              <w:t xml:space="preserve"> </w:t>
            </w:r>
            <w:r w:rsidRPr="00911E26">
              <w:rPr>
                <w:rFonts w:ascii="宋体"/>
              </w:rPr>
              <w:t>2262-1996</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064C29">
            <w:pPr>
              <w:pStyle w:val="TableParagraph"/>
              <w:spacing w:line="266" w:lineRule="exact"/>
              <w:jc w:val="center"/>
              <w:rPr>
                <w:rFonts w:ascii="宋体" w:eastAsia="宋体" w:hAnsi="宋体" w:cs="宋体"/>
              </w:rPr>
            </w:pPr>
            <w:r w:rsidRPr="00911E26">
              <w:rPr>
                <w:rFonts w:ascii="宋体" w:eastAsia="宋体" w:hAnsi="宋体" w:cs="宋体"/>
              </w:rPr>
              <w:t>皮革工业术语</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322"/>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rPr>
              <w:t>22</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ind w:left="2"/>
              <w:jc w:val="center"/>
              <w:rPr>
                <w:rFonts w:ascii="宋体" w:eastAsia="宋体" w:hAnsi="宋体" w:cs="宋体"/>
              </w:rPr>
            </w:pPr>
            <w:r w:rsidRPr="00911E26">
              <w:rPr>
                <w:rFonts w:ascii="宋体"/>
              </w:rPr>
              <w:t>QB/T</w:t>
            </w:r>
            <w:r w:rsidRPr="00911E26">
              <w:rPr>
                <w:rFonts w:ascii="宋体"/>
                <w:spacing w:val="2"/>
              </w:rPr>
              <w:t xml:space="preserve"> </w:t>
            </w:r>
            <w:r w:rsidRPr="00911E26">
              <w:rPr>
                <w:rFonts w:ascii="宋体"/>
              </w:rPr>
              <w:t>2366-1998</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064C29">
            <w:pPr>
              <w:pStyle w:val="TableParagraph"/>
              <w:spacing w:line="266" w:lineRule="exact"/>
              <w:jc w:val="center"/>
              <w:rPr>
                <w:rFonts w:ascii="宋体" w:eastAsia="宋体" w:hAnsi="宋体" w:cs="宋体"/>
                <w:lang w:eastAsia="zh-CN"/>
              </w:rPr>
            </w:pPr>
            <w:r w:rsidRPr="00911E26">
              <w:rPr>
                <w:rFonts w:ascii="宋体" w:eastAsia="宋体" w:hAnsi="宋体" w:cs="宋体"/>
                <w:lang w:eastAsia="zh-CN"/>
              </w:rPr>
              <w:t>皮革机械噪声声功率级限值</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eastAsia="宋体" w:hAnsi="宋体" w:cs="宋体"/>
              </w:rPr>
              <w:t>仪器设备要求</w:t>
            </w:r>
          </w:p>
        </w:tc>
      </w:tr>
      <w:tr w:rsidR="006A6C0A" w:rsidRPr="00911E26" w:rsidTr="00362BD5">
        <w:trPr>
          <w:trHeight w:hRule="exact" w:val="322"/>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9" w:lineRule="exact"/>
              <w:jc w:val="center"/>
              <w:rPr>
                <w:rFonts w:ascii="宋体" w:eastAsia="宋体" w:hAnsi="宋体" w:cs="宋体"/>
              </w:rPr>
            </w:pPr>
            <w:r w:rsidRPr="00911E26">
              <w:rPr>
                <w:rFonts w:ascii="宋体"/>
              </w:rPr>
              <w:t>23</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ind w:left="2"/>
              <w:jc w:val="center"/>
              <w:rPr>
                <w:rFonts w:ascii="宋体" w:eastAsia="宋体" w:hAnsi="宋体" w:cs="宋体"/>
              </w:rPr>
            </w:pPr>
            <w:r w:rsidRPr="00911E26">
              <w:rPr>
                <w:rFonts w:ascii="宋体"/>
              </w:rPr>
              <w:t>QB/T</w:t>
            </w:r>
            <w:r w:rsidRPr="00911E26">
              <w:rPr>
                <w:rFonts w:ascii="宋体"/>
                <w:spacing w:val="2"/>
              </w:rPr>
              <w:t xml:space="preserve"> </w:t>
            </w:r>
            <w:r w:rsidRPr="00911E26">
              <w:rPr>
                <w:rFonts w:ascii="宋体"/>
              </w:rPr>
              <w:t>2412-1998</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064C29">
            <w:pPr>
              <w:pStyle w:val="TableParagraph"/>
              <w:spacing w:line="266" w:lineRule="exact"/>
              <w:jc w:val="center"/>
              <w:rPr>
                <w:rFonts w:ascii="宋体" w:eastAsia="宋体" w:hAnsi="宋体" w:cs="宋体"/>
                <w:lang w:eastAsia="zh-CN"/>
              </w:rPr>
            </w:pPr>
            <w:r w:rsidRPr="00911E26">
              <w:rPr>
                <w:rFonts w:ascii="宋体" w:eastAsia="宋体" w:hAnsi="宋体" w:cs="宋体"/>
                <w:lang w:eastAsia="zh-CN"/>
              </w:rPr>
              <w:t>皮革用化学品技术通则</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491"/>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jc w:val="center"/>
              <w:rPr>
                <w:rFonts w:ascii="宋体" w:eastAsia="宋体" w:hAnsi="宋体" w:cs="宋体"/>
              </w:rPr>
            </w:pPr>
            <w:r w:rsidRPr="00911E26">
              <w:rPr>
                <w:rFonts w:ascii="宋体"/>
              </w:rPr>
              <w:t>24</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ind w:left="2"/>
              <w:jc w:val="center"/>
              <w:rPr>
                <w:rFonts w:ascii="宋体" w:eastAsia="宋体" w:hAnsi="宋体" w:cs="宋体"/>
              </w:rPr>
            </w:pPr>
            <w:r w:rsidRPr="00911E26">
              <w:rPr>
                <w:rFonts w:ascii="宋体"/>
              </w:rPr>
              <w:t>QB/T 2673-2013</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064C29">
            <w:pPr>
              <w:pStyle w:val="TableParagraph"/>
              <w:spacing w:line="266" w:lineRule="exact"/>
              <w:jc w:val="center"/>
              <w:rPr>
                <w:rFonts w:ascii="宋体" w:eastAsia="宋体" w:hAnsi="宋体" w:cs="宋体"/>
              </w:rPr>
            </w:pPr>
            <w:r w:rsidRPr="00911E26">
              <w:rPr>
                <w:rFonts w:ascii="宋体" w:eastAsia="宋体" w:hAnsi="宋体" w:cs="宋体"/>
              </w:rPr>
              <w:t>鞋类产品标识</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423"/>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jc w:val="center"/>
              <w:rPr>
                <w:rFonts w:ascii="宋体" w:eastAsia="宋体" w:hAnsi="宋体" w:cs="宋体"/>
              </w:rPr>
            </w:pPr>
            <w:r w:rsidRPr="00911E26">
              <w:rPr>
                <w:rFonts w:ascii="宋体"/>
              </w:rPr>
              <w:t>25</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9" w:lineRule="exact"/>
              <w:ind w:left="2"/>
              <w:jc w:val="center"/>
              <w:rPr>
                <w:rFonts w:ascii="宋体" w:eastAsia="宋体" w:hAnsi="宋体" w:cs="宋体"/>
              </w:rPr>
            </w:pPr>
            <w:r w:rsidRPr="00911E26">
              <w:rPr>
                <w:rFonts w:ascii="宋体"/>
              </w:rPr>
              <w:t>QB/T</w:t>
            </w:r>
            <w:r w:rsidRPr="00911E26">
              <w:rPr>
                <w:rFonts w:ascii="宋体"/>
                <w:spacing w:val="2"/>
              </w:rPr>
              <w:t xml:space="preserve"> </w:t>
            </w:r>
            <w:r w:rsidRPr="00911E26">
              <w:rPr>
                <w:rFonts w:ascii="宋体"/>
              </w:rPr>
              <w:t>2705-2005</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064C29">
            <w:pPr>
              <w:pStyle w:val="TableParagraph"/>
              <w:spacing w:line="269" w:lineRule="exact"/>
              <w:jc w:val="center"/>
              <w:rPr>
                <w:rFonts w:ascii="宋体" w:eastAsia="宋体" w:hAnsi="宋体" w:cs="宋体"/>
              </w:rPr>
            </w:pPr>
            <w:r w:rsidRPr="00911E26">
              <w:rPr>
                <w:rFonts w:ascii="宋体" w:eastAsia="宋体" w:hAnsi="宋体" w:cs="宋体"/>
              </w:rPr>
              <w:t>皮革衣物洗染规范</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9"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597"/>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rPr>
              <w:t>26</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ind w:left="2"/>
              <w:jc w:val="center"/>
              <w:rPr>
                <w:rFonts w:ascii="宋体" w:eastAsia="宋体" w:hAnsi="宋体" w:cs="宋体"/>
              </w:rPr>
            </w:pPr>
            <w:r w:rsidRPr="00911E26">
              <w:rPr>
                <w:rFonts w:ascii="宋体"/>
              </w:rPr>
              <w:t>QB/T</w:t>
            </w:r>
            <w:r w:rsidRPr="00911E26">
              <w:rPr>
                <w:rFonts w:ascii="宋体"/>
                <w:spacing w:val="2"/>
              </w:rPr>
              <w:t xml:space="preserve"> </w:t>
            </w:r>
            <w:r w:rsidRPr="00911E26">
              <w:rPr>
                <w:rFonts w:ascii="宋体"/>
              </w:rPr>
              <w:t>2706-2005</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064C29">
            <w:pPr>
              <w:pStyle w:val="TableParagraph"/>
              <w:tabs>
                <w:tab w:val="left" w:pos="662"/>
              </w:tabs>
              <w:spacing w:line="266" w:lineRule="exact"/>
              <w:jc w:val="center"/>
              <w:rPr>
                <w:rFonts w:ascii="宋体" w:eastAsia="宋体" w:hAnsi="宋体" w:cs="宋体"/>
                <w:lang w:eastAsia="zh-CN"/>
              </w:rPr>
            </w:pPr>
            <w:r w:rsidRPr="00911E26">
              <w:rPr>
                <w:rFonts w:ascii="宋体" w:eastAsia="宋体" w:hAnsi="宋体" w:cs="宋体"/>
                <w:lang w:eastAsia="zh-CN"/>
              </w:rPr>
              <w:t>皮革</w:t>
            </w:r>
            <w:r w:rsidRPr="00911E26">
              <w:rPr>
                <w:rFonts w:ascii="宋体" w:eastAsia="宋体" w:hAnsi="宋体" w:cs="宋体"/>
                <w:lang w:eastAsia="zh-CN"/>
              </w:rPr>
              <w:tab/>
              <w:t>化学、物理、机械和</w:t>
            </w:r>
            <w:proofErr w:type="gramStart"/>
            <w:r w:rsidRPr="00911E26">
              <w:rPr>
                <w:rFonts w:ascii="宋体" w:eastAsia="宋体" w:hAnsi="宋体" w:cs="宋体"/>
                <w:lang w:eastAsia="zh-CN"/>
              </w:rPr>
              <w:t>色牢</w:t>
            </w:r>
            <w:proofErr w:type="gramEnd"/>
          </w:p>
          <w:p w:rsidR="00752213" w:rsidRPr="00911E26" w:rsidRDefault="00752213" w:rsidP="00064C29">
            <w:pPr>
              <w:pStyle w:val="TableParagraph"/>
              <w:spacing w:before="24"/>
              <w:jc w:val="center"/>
              <w:rPr>
                <w:rFonts w:ascii="宋体" w:eastAsia="宋体" w:hAnsi="宋体" w:cs="宋体"/>
              </w:rPr>
            </w:pPr>
            <w:r w:rsidRPr="00911E26">
              <w:rPr>
                <w:rFonts w:ascii="宋体" w:eastAsia="宋体" w:hAnsi="宋体" w:cs="宋体"/>
              </w:rPr>
              <w:t>度试验取样部位</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563"/>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rPr>
              <w:t>27</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52213">
            <w:pPr>
              <w:pStyle w:val="TableParagraph"/>
              <w:spacing w:before="134"/>
              <w:ind w:left="2"/>
              <w:jc w:val="center"/>
              <w:rPr>
                <w:rFonts w:ascii="宋体" w:eastAsia="宋体" w:hAnsi="宋体" w:cs="宋体"/>
                <w:lang w:eastAsia="zh-CN"/>
              </w:rPr>
            </w:pPr>
            <w:r w:rsidRPr="00911E26">
              <w:rPr>
                <w:rFonts w:ascii="宋体"/>
              </w:rPr>
              <w:t>QB/T</w:t>
            </w:r>
            <w:r w:rsidRPr="00911E26">
              <w:rPr>
                <w:rFonts w:ascii="宋体"/>
                <w:spacing w:val="2"/>
              </w:rPr>
              <w:t xml:space="preserve"> </w:t>
            </w:r>
            <w:r w:rsidRPr="00911E26">
              <w:rPr>
                <w:rFonts w:ascii="宋体"/>
              </w:rPr>
              <w:t>2707-20</w:t>
            </w:r>
            <w:r w:rsidRPr="00911E26">
              <w:rPr>
                <w:rFonts w:ascii="宋体" w:hint="eastAsia"/>
                <w:lang w:eastAsia="zh-CN"/>
              </w:rPr>
              <w:t>18</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064C29">
            <w:pPr>
              <w:pStyle w:val="TableParagraph"/>
              <w:tabs>
                <w:tab w:val="left" w:pos="662"/>
              </w:tabs>
              <w:spacing w:line="266" w:lineRule="exact"/>
              <w:jc w:val="center"/>
              <w:rPr>
                <w:rFonts w:ascii="宋体" w:eastAsia="宋体" w:hAnsi="宋体" w:cs="宋体"/>
                <w:lang w:eastAsia="zh-CN"/>
              </w:rPr>
            </w:pPr>
            <w:r w:rsidRPr="00911E26">
              <w:rPr>
                <w:rFonts w:ascii="宋体" w:eastAsia="宋体" w:hAnsi="宋体" w:cs="宋体"/>
                <w:lang w:eastAsia="zh-CN"/>
              </w:rPr>
              <w:t>皮革</w:t>
            </w:r>
            <w:r w:rsidRPr="00911E26">
              <w:rPr>
                <w:rFonts w:ascii="宋体" w:eastAsia="宋体" w:hAnsi="宋体" w:cs="宋体"/>
                <w:lang w:eastAsia="zh-CN"/>
              </w:rPr>
              <w:tab/>
              <w:t>物理和机械</w:t>
            </w:r>
            <w:r w:rsidRPr="00911E26">
              <w:rPr>
                <w:rFonts w:ascii="宋体" w:eastAsia="宋体" w:hAnsi="宋体" w:cs="宋体" w:hint="eastAsia"/>
                <w:lang w:eastAsia="zh-CN"/>
              </w:rPr>
              <w:t>试验</w:t>
            </w:r>
            <w:r w:rsidRPr="00911E26">
              <w:rPr>
                <w:rFonts w:ascii="宋体" w:eastAsia="宋体" w:hAnsi="宋体" w:cs="宋体"/>
                <w:lang w:eastAsia="zh-CN"/>
              </w:rPr>
              <w:t>试样的准备和调节</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jc w:val="center"/>
              <w:rPr>
                <w:rFonts w:ascii="宋体" w:eastAsia="宋体" w:hAnsi="宋体" w:cs="宋体"/>
              </w:rPr>
            </w:pPr>
            <w:r w:rsidRPr="00911E26">
              <w:rPr>
                <w:rFonts w:ascii="宋体" w:eastAsia="宋体" w:hAnsi="宋体" w:cs="宋体"/>
              </w:rPr>
              <w:t>非检测标准</w:t>
            </w:r>
          </w:p>
        </w:tc>
      </w:tr>
    </w:tbl>
    <w:p w:rsidR="00D41F98" w:rsidRPr="00911E26" w:rsidRDefault="00D41F98">
      <w:pPr>
        <w:spacing w:line="266" w:lineRule="exact"/>
        <w:jc w:val="center"/>
        <w:rPr>
          <w:rFonts w:ascii="宋体" w:eastAsia="宋体" w:hAnsi="宋体" w:cs="宋体"/>
        </w:rPr>
        <w:sectPr w:rsidR="00D41F98" w:rsidRPr="00911E26">
          <w:pgSz w:w="11910" w:h="16840"/>
          <w:pgMar w:top="1320" w:right="1280" w:bottom="1200" w:left="1480" w:header="882" w:footer="1015" w:gutter="0"/>
          <w:cols w:space="720"/>
        </w:sectPr>
      </w:pPr>
    </w:p>
    <w:tbl>
      <w:tblPr>
        <w:tblStyle w:val="TableNormal"/>
        <w:tblW w:w="0" w:type="auto"/>
        <w:tblInd w:w="108" w:type="dxa"/>
        <w:tblLayout w:type="fixed"/>
        <w:tblLook w:val="01E0" w:firstRow="1" w:lastRow="1" w:firstColumn="1" w:lastColumn="1" w:noHBand="0" w:noVBand="0"/>
      </w:tblPr>
      <w:tblGrid>
        <w:gridCol w:w="818"/>
        <w:gridCol w:w="2410"/>
        <w:gridCol w:w="4324"/>
        <w:gridCol w:w="1345"/>
      </w:tblGrid>
      <w:tr w:rsidR="006A6C0A" w:rsidRPr="00911E26" w:rsidTr="00362BD5">
        <w:trPr>
          <w:trHeight w:hRule="exact" w:val="497"/>
        </w:trPr>
        <w:tc>
          <w:tcPr>
            <w:tcW w:w="818"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64"/>
              <w:ind w:left="2"/>
              <w:jc w:val="center"/>
              <w:rPr>
                <w:rFonts w:ascii="宋体" w:eastAsia="宋体" w:hAnsi="宋体" w:cs="宋体"/>
              </w:rPr>
            </w:pPr>
            <w:r w:rsidRPr="00911E26">
              <w:rPr>
                <w:rFonts w:ascii="宋体" w:eastAsia="宋体" w:hAnsi="宋体" w:cs="宋体"/>
              </w:rPr>
              <w:lastRenderedPageBreak/>
              <w:t>序号</w:t>
            </w:r>
          </w:p>
        </w:tc>
        <w:tc>
          <w:tcPr>
            <w:tcW w:w="2410"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64"/>
              <w:jc w:val="center"/>
              <w:rPr>
                <w:rFonts w:ascii="宋体" w:eastAsia="宋体" w:hAnsi="宋体" w:cs="宋体"/>
              </w:rPr>
            </w:pPr>
            <w:r w:rsidRPr="00911E26">
              <w:rPr>
                <w:rFonts w:ascii="宋体" w:eastAsia="宋体" w:hAnsi="宋体" w:cs="宋体"/>
              </w:rPr>
              <w:t>标准编号</w:t>
            </w:r>
          </w:p>
        </w:tc>
        <w:tc>
          <w:tcPr>
            <w:tcW w:w="4324"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64"/>
              <w:jc w:val="center"/>
              <w:rPr>
                <w:rFonts w:ascii="宋体" w:eastAsia="宋体" w:hAnsi="宋体" w:cs="宋体"/>
              </w:rPr>
            </w:pPr>
            <w:r w:rsidRPr="00911E26">
              <w:rPr>
                <w:rFonts w:ascii="宋体" w:eastAsia="宋体" w:hAnsi="宋体" w:cs="宋体"/>
              </w:rPr>
              <w:t>标准名称</w:t>
            </w:r>
          </w:p>
        </w:tc>
        <w:tc>
          <w:tcPr>
            <w:tcW w:w="1345" w:type="dxa"/>
            <w:tcBorders>
              <w:top w:val="single" w:sz="4" w:space="0" w:color="000000"/>
              <w:left w:val="single" w:sz="4" w:space="0" w:color="000000"/>
              <w:bottom w:val="single" w:sz="4" w:space="0" w:color="000000"/>
              <w:right w:val="single" w:sz="4" w:space="0" w:color="000000"/>
            </w:tcBorders>
          </w:tcPr>
          <w:p w:rsidR="00D41F98" w:rsidRPr="00911E26" w:rsidRDefault="00C4089B">
            <w:pPr>
              <w:pStyle w:val="TableParagraph"/>
              <w:spacing w:before="64"/>
              <w:jc w:val="center"/>
              <w:rPr>
                <w:rFonts w:ascii="宋体" w:eastAsia="宋体" w:hAnsi="宋体" w:cs="宋体"/>
              </w:rPr>
            </w:pPr>
            <w:r w:rsidRPr="00911E26">
              <w:rPr>
                <w:rFonts w:ascii="宋体" w:eastAsia="宋体" w:hAnsi="宋体" w:cs="宋体"/>
              </w:rPr>
              <w:t>不认可原因</w:t>
            </w:r>
          </w:p>
        </w:tc>
      </w:tr>
      <w:tr w:rsidR="006A6C0A" w:rsidRPr="00911E26" w:rsidTr="00362BD5">
        <w:trPr>
          <w:trHeight w:hRule="exact" w:val="322"/>
        </w:trPr>
        <w:tc>
          <w:tcPr>
            <w:tcW w:w="818" w:type="dxa"/>
            <w:tcBorders>
              <w:top w:val="single" w:sz="4" w:space="0" w:color="000000"/>
              <w:left w:val="single" w:sz="4" w:space="0" w:color="000000"/>
              <w:bottom w:val="single" w:sz="4" w:space="0" w:color="000000"/>
              <w:right w:val="single" w:sz="4" w:space="0" w:color="000000"/>
            </w:tcBorders>
          </w:tcPr>
          <w:p w:rsidR="00752213" w:rsidRPr="00064C29" w:rsidRDefault="00752213" w:rsidP="00064C29">
            <w:pPr>
              <w:pStyle w:val="TableParagraph"/>
              <w:spacing w:line="266" w:lineRule="exact"/>
              <w:jc w:val="center"/>
              <w:rPr>
                <w:rFonts w:ascii="宋体"/>
              </w:rPr>
            </w:pPr>
            <w:r w:rsidRPr="00911E26">
              <w:rPr>
                <w:rFonts w:ascii="宋体"/>
              </w:rPr>
              <w:t>28</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ind w:left="2"/>
              <w:jc w:val="center"/>
              <w:rPr>
                <w:rFonts w:ascii="宋体" w:eastAsia="宋体" w:hAnsi="宋体" w:cs="宋体"/>
              </w:rPr>
            </w:pPr>
            <w:r w:rsidRPr="00911E26">
              <w:rPr>
                <w:rFonts w:ascii="宋体"/>
              </w:rPr>
              <w:t>QB/T</w:t>
            </w:r>
            <w:r w:rsidRPr="00911E26">
              <w:rPr>
                <w:rFonts w:ascii="宋体"/>
                <w:spacing w:val="2"/>
              </w:rPr>
              <w:t xml:space="preserve"> </w:t>
            </w:r>
            <w:r w:rsidRPr="00911E26">
              <w:rPr>
                <w:rFonts w:ascii="宋体"/>
              </w:rPr>
              <w:t>2708-2005</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tabs>
                <w:tab w:val="left" w:pos="662"/>
                <w:tab w:val="left" w:pos="1322"/>
              </w:tabs>
              <w:spacing w:line="266" w:lineRule="exact"/>
              <w:jc w:val="center"/>
              <w:rPr>
                <w:rFonts w:ascii="宋体" w:eastAsia="宋体" w:hAnsi="宋体" w:cs="宋体"/>
                <w:lang w:eastAsia="zh-CN"/>
              </w:rPr>
            </w:pPr>
            <w:r w:rsidRPr="00911E26">
              <w:rPr>
                <w:rFonts w:ascii="宋体" w:eastAsia="宋体" w:hAnsi="宋体" w:cs="宋体"/>
                <w:lang w:eastAsia="zh-CN"/>
              </w:rPr>
              <w:t>皮革</w:t>
            </w:r>
            <w:r w:rsidRPr="00911E26">
              <w:rPr>
                <w:rFonts w:ascii="宋体" w:eastAsia="宋体" w:hAnsi="宋体" w:cs="宋体"/>
                <w:lang w:eastAsia="zh-CN"/>
              </w:rPr>
              <w:tab/>
            </w:r>
            <w:r w:rsidRPr="00911E26">
              <w:rPr>
                <w:rFonts w:ascii="宋体" w:eastAsia="宋体" w:hAnsi="宋体" w:cs="宋体"/>
                <w:spacing w:val="-2"/>
                <w:lang w:eastAsia="zh-CN"/>
              </w:rPr>
              <w:t>取样</w:t>
            </w:r>
            <w:r w:rsidRPr="00911E26">
              <w:rPr>
                <w:rFonts w:ascii="宋体" w:eastAsia="宋体" w:hAnsi="宋体" w:cs="宋体"/>
                <w:spacing w:val="-2"/>
                <w:lang w:eastAsia="zh-CN"/>
              </w:rPr>
              <w:tab/>
            </w:r>
            <w:proofErr w:type="gramStart"/>
            <w:r w:rsidRPr="00911E26">
              <w:rPr>
                <w:rFonts w:ascii="宋体" w:eastAsia="宋体" w:hAnsi="宋体" w:cs="宋体"/>
                <w:spacing w:val="-2"/>
                <w:lang w:eastAsia="zh-CN"/>
              </w:rPr>
              <w:t>批样的</w:t>
            </w:r>
            <w:proofErr w:type="gramEnd"/>
            <w:r w:rsidRPr="00911E26">
              <w:rPr>
                <w:rFonts w:ascii="宋体" w:eastAsia="宋体" w:hAnsi="宋体" w:cs="宋体"/>
                <w:spacing w:val="-2"/>
                <w:lang w:eastAsia="zh-CN"/>
              </w:rPr>
              <w:t>取样数量</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322"/>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rPr>
              <w:t>29</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ind w:left="2"/>
              <w:jc w:val="center"/>
              <w:rPr>
                <w:rFonts w:ascii="宋体" w:eastAsia="宋体" w:hAnsi="宋体" w:cs="宋体"/>
                <w:lang w:eastAsia="zh-CN"/>
              </w:rPr>
            </w:pPr>
            <w:r w:rsidRPr="00911E26">
              <w:rPr>
                <w:rFonts w:ascii="宋体"/>
              </w:rPr>
              <w:t>QB/T</w:t>
            </w:r>
            <w:r w:rsidRPr="00911E26">
              <w:rPr>
                <w:rFonts w:ascii="宋体"/>
                <w:spacing w:val="2"/>
              </w:rPr>
              <w:t xml:space="preserve"> </w:t>
            </w:r>
            <w:r w:rsidRPr="00911E26">
              <w:rPr>
                <w:rFonts w:ascii="宋体"/>
              </w:rPr>
              <w:t>2716-20</w:t>
            </w:r>
            <w:r w:rsidRPr="00911E26">
              <w:rPr>
                <w:rFonts w:ascii="宋体" w:hint="eastAsia"/>
                <w:lang w:eastAsia="zh-CN"/>
              </w:rPr>
              <w:t>18</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tabs>
                <w:tab w:val="left" w:pos="662"/>
              </w:tabs>
              <w:spacing w:line="266" w:lineRule="exact"/>
              <w:ind w:right="3"/>
              <w:jc w:val="center"/>
              <w:rPr>
                <w:rFonts w:ascii="宋体" w:eastAsia="宋体" w:hAnsi="宋体" w:cs="宋体"/>
                <w:lang w:eastAsia="zh-CN"/>
              </w:rPr>
            </w:pPr>
            <w:r w:rsidRPr="00911E26">
              <w:rPr>
                <w:rFonts w:ascii="宋体" w:eastAsia="宋体" w:hAnsi="宋体" w:cs="宋体"/>
                <w:lang w:eastAsia="zh-CN"/>
              </w:rPr>
              <w:t>皮革</w:t>
            </w:r>
            <w:r w:rsidRPr="00911E26">
              <w:rPr>
                <w:rFonts w:ascii="宋体" w:eastAsia="宋体" w:hAnsi="宋体" w:cs="宋体"/>
                <w:lang w:eastAsia="zh-CN"/>
              </w:rPr>
              <w:tab/>
              <w:t>化学试验样品的准备</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322"/>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rPr>
              <w:t>30</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ind w:left="2"/>
              <w:jc w:val="center"/>
              <w:rPr>
                <w:rFonts w:ascii="宋体" w:eastAsia="宋体" w:hAnsi="宋体" w:cs="宋体"/>
              </w:rPr>
            </w:pPr>
            <w:r w:rsidRPr="00911E26">
              <w:rPr>
                <w:rFonts w:ascii="宋体"/>
              </w:rPr>
              <w:t>QB/T</w:t>
            </w:r>
            <w:r w:rsidRPr="00911E26">
              <w:rPr>
                <w:rFonts w:ascii="宋体"/>
                <w:spacing w:val="2"/>
              </w:rPr>
              <w:t xml:space="preserve"> </w:t>
            </w:r>
            <w:r w:rsidRPr="00911E26">
              <w:rPr>
                <w:rFonts w:ascii="宋体"/>
              </w:rPr>
              <w:t>2723-2005</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lang w:eastAsia="zh-CN"/>
              </w:rPr>
            </w:pPr>
            <w:r w:rsidRPr="00911E26">
              <w:rPr>
                <w:rFonts w:ascii="宋体" w:eastAsia="宋体" w:hAnsi="宋体" w:cs="宋体"/>
                <w:lang w:eastAsia="zh-CN"/>
              </w:rPr>
              <w:t>皮革 化学试验</w:t>
            </w:r>
            <w:r w:rsidRPr="00911E26">
              <w:rPr>
                <w:rFonts w:ascii="宋体" w:eastAsia="宋体" w:hAnsi="宋体" w:cs="宋体"/>
                <w:spacing w:val="-2"/>
                <w:lang w:eastAsia="zh-CN"/>
              </w:rPr>
              <w:t xml:space="preserve"> </w:t>
            </w:r>
            <w:proofErr w:type="gramStart"/>
            <w:r w:rsidRPr="00911E26">
              <w:rPr>
                <w:rFonts w:ascii="宋体" w:eastAsia="宋体" w:hAnsi="宋体" w:cs="宋体"/>
                <w:lang w:eastAsia="zh-CN"/>
              </w:rPr>
              <w:t>鞣</w:t>
            </w:r>
            <w:proofErr w:type="gramEnd"/>
            <w:r w:rsidRPr="00911E26">
              <w:rPr>
                <w:rFonts w:ascii="宋体" w:eastAsia="宋体" w:hAnsi="宋体" w:cs="宋体"/>
                <w:lang w:eastAsia="zh-CN"/>
              </w:rPr>
              <w:t>透度、革质及结合鞣质的计算</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322"/>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9" w:lineRule="exact"/>
              <w:jc w:val="center"/>
              <w:rPr>
                <w:rFonts w:ascii="宋体" w:eastAsia="宋体" w:hAnsi="宋体" w:cs="宋体"/>
              </w:rPr>
            </w:pPr>
            <w:r w:rsidRPr="00911E26">
              <w:rPr>
                <w:rFonts w:ascii="宋体"/>
              </w:rPr>
              <w:t>31</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ind w:left="2"/>
              <w:jc w:val="center"/>
              <w:rPr>
                <w:rFonts w:ascii="宋体" w:eastAsia="宋体" w:hAnsi="宋体" w:cs="宋体"/>
              </w:rPr>
            </w:pPr>
            <w:r w:rsidRPr="00911E26">
              <w:rPr>
                <w:rFonts w:ascii="宋体"/>
              </w:rPr>
              <w:t>QB/T</w:t>
            </w:r>
            <w:r w:rsidRPr="00911E26">
              <w:rPr>
                <w:rFonts w:ascii="宋体"/>
                <w:spacing w:val="2"/>
              </w:rPr>
              <w:t xml:space="preserve"> </w:t>
            </w:r>
            <w:r w:rsidRPr="00911E26">
              <w:rPr>
                <w:rFonts w:ascii="宋体"/>
              </w:rPr>
              <w:t>2800-2006</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ind w:left="703"/>
              <w:rPr>
                <w:rFonts w:ascii="宋体" w:eastAsia="宋体" w:hAnsi="宋体" w:cs="宋体"/>
              </w:rPr>
            </w:pPr>
            <w:r w:rsidRPr="00911E26">
              <w:rPr>
                <w:rFonts w:ascii="宋体" w:eastAsia="宋体" w:hAnsi="宋体" w:cs="宋体"/>
              </w:rPr>
              <w:t>皮革成品部位的区分</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322"/>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rPr>
              <w:t>32</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ind w:left="2"/>
              <w:jc w:val="center"/>
              <w:rPr>
                <w:rFonts w:ascii="宋体" w:eastAsia="宋体" w:hAnsi="宋体" w:cs="宋体"/>
              </w:rPr>
            </w:pPr>
            <w:r w:rsidRPr="00911E26">
              <w:rPr>
                <w:rFonts w:ascii="宋体"/>
              </w:rPr>
              <w:t>QB/T</w:t>
            </w:r>
            <w:r w:rsidRPr="00911E26">
              <w:rPr>
                <w:rFonts w:ascii="宋体"/>
                <w:spacing w:val="2"/>
              </w:rPr>
              <w:t xml:space="preserve"> </w:t>
            </w:r>
            <w:r w:rsidRPr="00911E26">
              <w:rPr>
                <w:rFonts w:ascii="宋体"/>
              </w:rPr>
              <w:t>3638-1999</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ind w:left="923"/>
              <w:rPr>
                <w:rFonts w:ascii="宋体" w:eastAsia="宋体" w:hAnsi="宋体" w:cs="宋体"/>
              </w:rPr>
            </w:pPr>
            <w:r w:rsidRPr="00911E26">
              <w:rPr>
                <w:rFonts w:ascii="宋体" w:eastAsia="宋体" w:hAnsi="宋体" w:cs="宋体"/>
              </w:rPr>
              <w:t>皮制球工业术语</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322"/>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rPr>
              <w:t>33</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9" w:lineRule="exact"/>
              <w:ind w:left="2"/>
              <w:jc w:val="center"/>
              <w:rPr>
                <w:rFonts w:ascii="宋体" w:eastAsia="宋体" w:hAnsi="宋体" w:cs="宋体"/>
              </w:rPr>
            </w:pPr>
            <w:r w:rsidRPr="00911E26">
              <w:rPr>
                <w:rFonts w:ascii="宋体"/>
              </w:rPr>
              <w:t>QB/T</w:t>
            </w:r>
            <w:r w:rsidRPr="00911E26">
              <w:rPr>
                <w:rFonts w:ascii="宋体"/>
                <w:spacing w:val="2"/>
              </w:rPr>
              <w:t xml:space="preserve"> </w:t>
            </w:r>
            <w:r w:rsidRPr="00911E26">
              <w:rPr>
                <w:rFonts w:ascii="宋体"/>
              </w:rPr>
              <w:t>3639-1999</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9" w:lineRule="exact"/>
              <w:ind w:left="1034"/>
              <w:rPr>
                <w:rFonts w:ascii="宋体" w:eastAsia="宋体" w:hAnsi="宋体" w:cs="宋体"/>
              </w:rPr>
            </w:pPr>
            <w:r w:rsidRPr="00911E26">
              <w:rPr>
                <w:rFonts w:ascii="宋体" w:eastAsia="宋体" w:hAnsi="宋体" w:cs="宋体"/>
              </w:rPr>
              <w:t>箱包工业术语</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9"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324"/>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rPr>
              <w:t>34</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hint="eastAsia"/>
                <w:lang w:eastAsia="zh-CN"/>
              </w:rPr>
              <w:t xml:space="preserve">  </w:t>
            </w:r>
            <w:r w:rsidRPr="00911E26">
              <w:rPr>
                <w:rFonts w:ascii="宋体" w:hint="eastAsia"/>
              </w:rPr>
              <w:t>QB/T 2708-2005</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ind w:left="484"/>
              <w:rPr>
                <w:rFonts w:ascii="宋体" w:eastAsia="宋体" w:hAnsi="宋体" w:cs="宋体"/>
                <w:lang w:eastAsia="zh-CN"/>
              </w:rPr>
            </w:pPr>
            <w:r w:rsidRPr="00911E26">
              <w:rPr>
                <w:rFonts w:ascii="宋体" w:eastAsia="宋体" w:hAnsi="宋体" w:cs="宋体"/>
                <w:lang w:eastAsia="zh-CN"/>
              </w:rPr>
              <w:t>皮革</w:t>
            </w:r>
            <w:proofErr w:type="gramStart"/>
            <w:r w:rsidRPr="00911E26">
              <w:rPr>
                <w:rFonts w:ascii="宋体" w:eastAsia="宋体" w:hAnsi="宋体" w:cs="宋体"/>
                <w:lang w:eastAsia="zh-CN"/>
              </w:rPr>
              <w:t>取样批样的</w:t>
            </w:r>
            <w:proofErr w:type="gramEnd"/>
            <w:r w:rsidRPr="00911E26">
              <w:rPr>
                <w:rFonts w:ascii="宋体" w:eastAsia="宋体" w:hAnsi="宋体" w:cs="宋体"/>
                <w:lang w:eastAsia="zh-CN"/>
              </w:rPr>
              <w:t>取样数量</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359"/>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rPr>
              <w:t>35</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52213">
            <w:pPr>
              <w:pStyle w:val="TableParagraph"/>
              <w:spacing w:line="266" w:lineRule="exact"/>
              <w:jc w:val="center"/>
              <w:rPr>
                <w:rFonts w:ascii="宋体" w:eastAsia="宋体" w:hAnsi="宋体" w:cs="宋体"/>
              </w:rPr>
            </w:pPr>
            <w:r w:rsidRPr="00911E26">
              <w:rPr>
                <w:rFonts w:ascii="宋体" w:eastAsia="宋体" w:hAnsi="宋体" w:cs="宋体" w:hint="eastAsia"/>
                <w:lang w:eastAsia="zh-CN"/>
              </w:rPr>
              <w:t>QB/T 2716-2018</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ind w:left="484"/>
              <w:rPr>
                <w:rFonts w:ascii="宋体" w:eastAsia="宋体" w:hAnsi="宋体" w:cs="宋体"/>
                <w:lang w:eastAsia="zh-CN"/>
              </w:rPr>
            </w:pPr>
            <w:r w:rsidRPr="00911E26">
              <w:rPr>
                <w:rFonts w:ascii="宋体" w:eastAsia="宋体" w:hAnsi="宋体" w:cs="宋体"/>
                <w:lang w:eastAsia="zh-CN"/>
              </w:rPr>
              <w:t>皮革化学试验</w:t>
            </w:r>
            <w:bookmarkStart w:id="6" w:name="_GoBack"/>
            <w:bookmarkEnd w:id="6"/>
            <w:r w:rsidRPr="00911E26">
              <w:rPr>
                <w:rFonts w:ascii="宋体" w:eastAsia="宋体" w:hAnsi="宋体" w:cs="宋体"/>
                <w:lang w:eastAsia="zh-CN"/>
              </w:rPr>
              <w:t>样品的</w:t>
            </w:r>
            <w:r w:rsidRPr="00911E26">
              <w:rPr>
                <w:rFonts w:ascii="宋体" w:eastAsia="宋体" w:hAnsi="宋体" w:cs="宋体" w:hint="eastAsia"/>
                <w:lang w:eastAsia="zh-CN"/>
              </w:rPr>
              <w:t>准</w:t>
            </w:r>
            <w:r w:rsidRPr="00911E26">
              <w:rPr>
                <w:rFonts w:ascii="宋体" w:eastAsia="宋体" w:hAnsi="宋体" w:cs="宋体"/>
                <w:lang w:eastAsia="zh-CN"/>
              </w:rPr>
              <w:t>备</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423"/>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jc w:val="center"/>
              <w:rPr>
                <w:rFonts w:ascii="宋体" w:eastAsia="宋体" w:hAnsi="宋体" w:cs="宋体"/>
              </w:rPr>
            </w:pPr>
            <w:r w:rsidRPr="00911E26">
              <w:rPr>
                <w:rFonts w:ascii="宋体"/>
              </w:rPr>
              <w:t>36</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ind w:left="2"/>
              <w:jc w:val="center"/>
              <w:rPr>
                <w:rFonts w:ascii="宋体" w:eastAsia="宋体" w:hAnsi="宋体" w:cs="宋体"/>
              </w:rPr>
            </w:pPr>
            <w:r w:rsidRPr="00911E26">
              <w:rPr>
                <w:rFonts w:ascii="宋体"/>
              </w:rPr>
              <w:t>QB/T</w:t>
            </w:r>
            <w:r w:rsidRPr="00911E26">
              <w:rPr>
                <w:rFonts w:ascii="宋体"/>
                <w:spacing w:val="2"/>
              </w:rPr>
              <w:t xml:space="preserve"> </w:t>
            </w:r>
            <w:r w:rsidRPr="00911E26">
              <w:rPr>
                <w:rFonts w:ascii="宋体"/>
              </w:rPr>
              <w:t>4115-2010</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ind w:right="374"/>
              <w:jc w:val="right"/>
              <w:rPr>
                <w:rFonts w:ascii="宋体" w:eastAsia="宋体" w:hAnsi="宋体" w:cs="宋体"/>
                <w:lang w:eastAsia="zh-CN"/>
              </w:rPr>
            </w:pPr>
            <w:r w:rsidRPr="00911E26">
              <w:rPr>
                <w:rFonts w:ascii="宋体" w:eastAsia="宋体" w:hAnsi="宋体" w:cs="宋体"/>
                <w:spacing w:val="-1"/>
                <w:lang w:eastAsia="zh-CN"/>
              </w:rPr>
              <w:t>皮革专业市场管理技术规范</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426"/>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6"/>
              <w:jc w:val="center"/>
              <w:rPr>
                <w:rFonts w:ascii="宋体" w:eastAsia="宋体" w:hAnsi="宋体" w:cs="宋体"/>
              </w:rPr>
            </w:pPr>
            <w:r w:rsidRPr="00911E26">
              <w:rPr>
                <w:rFonts w:ascii="宋体"/>
              </w:rPr>
              <w:t>37</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ind w:left="2"/>
              <w:jc w:val="center"/>
              <w:rPr>
                <w:rFonts w:ascii="宋体" w:eastAsia="宋体" w:hAnsi="宋体" w:cs="宋体"/>
              </w:rPr>
            </w:pPr>
            <w:r w:rsidRPr="00911E26">
              <w:rPr>
                <w:rFonts w:ascii="宋体"/>
              </w:rPr>
              <w:t>GJB</w:t>
            </w:r>
            <w:r w:rsidRPr="00911E26">
              <w:rPr>
                <w:rFonts w:ascii="宋体"/>
                <w:spacing w:val="2"/>
              </w:rPr>
              <w:t xml:space="preserve"> </w:t>
            </w:r>
            <w:r w:rsidRPr="00911E26">
              <w:rPr>
                <w:rFonts w:ascii="宋体"/>
              </w:rPr>
              <w:t>211.1-1986</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ind w:right="377"/>
              <w:jc w:val="right"/>
              <w:rPr>
                <w:rFonts w:ascii="宋体" w:eastAsia="宋体" w:hAnsi="宋体" w:cs="宋体"/>
                <w:lang w:eastAsia="zh-CN"/>
              </w:rPr>
            </w:pPr>
            <w:r w:rsidRPr="00911E26">
              <w:rPr>
                <w:rFonts w:ascii="宋体" w:eastAsia="宋体" w:hAnsi="宋体" w:cs="宋体"/>
                <w:spacing w:val="-2"/>
                <w:lang w:eastAsia="zh-CN"/>
              </w:rPr>
              <w:t>特种工业用皮革--验收规则</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660"/>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jc w:val="center"/>
              <w:rPr>
                <w:rFonts w:ascii="宋体" w:eastAsia="宋体" w:hAnsi="宋体" w:cs="宋体"/>
              </w:rPr>
            </w:pPr>
            <w:r w:rsidRPr="00911E26">
              <w:rPr>
                <w:rFonts w:ascii="宋体"/>
              </w:rPr>
              <w:t>38</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ind w:left="2"/>
              <w:jc w:val="center"/>
              <w:rPr>
                <w:rFonts w:ascii="宋体" w:eastAsia="宋体" w:hAnsi="宋体" w:cs="宋体"/>
              </w:rPr>
            </w:pPr>
            <w:r w:rsidRPr="00911E26">
              <w:rPr>
                <w:rFonts w:ascii="宋体"/>
              </w:rPr>
              <w:t>GJB</w:t>
            </w:r>
            <w:r w:rsidRPr="00911E26">
              <w:rPr>
                <w:rFonts w:ascii="宋体"/>
                <w:spacing w:val="2"/>
              </w:rPr>
              <w:t xml:space="preserve"> </w:t>
            </w:r>
            <w:r w:rsidRPr="00911E26">
              <w:rPr>
                <w:rFonts w:ascii="宋体"/>
              </w:rPr>
              <w:t>211.3-1986</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lang w:eastAsia="zh-CN"/>
              </w:rPr>
            </w:pPr>
            <w:r w:rsidRPr="00911E26">
              <w:rPr>
                <w:rFonts w:ascii="宋体" w:eastAsia="宋体" w:hAnsi="宋体" w:cs="宋体"/>
                <w:lang w:eastAsia="zh-CN"/>
              </w:rPr>
              <w:t>特种工业用皮革--包装、标志、</w:t>
            </w:r>
          </w:p>
          <w:p w:rsidR="00752213" w:rsidRPr="00911E26" w:rsidRDefault="00752213" w:rsidP="00790DFB">
            <w:pPr>
              <w:pStyle w:val="TableParagraph"/>
              <w:spacing w:before="24"/>
              <w:jc w:val="center"/>
              <w:rPr>
                <w:rFonts w:ascii="宋体" w:eastAsia="宋体" w:hAnsi="宋体" w:cs="宋体"/>
              </w:rPr>
            </w:pPr>
            <w:r w:rsidRPr="00911E26">
              <w:rPr>
                <w:rFonts w:ascii="宋体" w:eastAsia="宋体" w:hAnsi="宋体" w:cs="宋体"/>
              </w:rPr>
              <w:t>运输和保管</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634"/>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jc w:val="center"/>
              <w:rPr>
                <w:rFonts w:ascii="宋体" w:eastAsia="宋体" w:hAnsi="宋体" w:cs="宋体"/>
              </w:rPr>
            </w:pPr>
            <w:r w:rsidRPr="00911E26">
              <w:rPr>
                <w:rFonts w:ascii="宋体"/>
              </w:rPr>
              <w:t>39</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6"/>
              <w:ind w:left="2"/>
              <w:jc w:val="center"/>
              <w:rPr>
                <w:rFonts w:ascii="宋体" w:eastAsia="宋体" w:hAnsi="宋体" w:cs="宋体"/>
              </w:rPr>
            </w:pPr>
            <w:r w:rsidRPr="00911E26">
              <w:rPr>
                <w:rFonts w:ascii="宋体"/>
              </w:rPr>
              <w:t>GJB</w:t>
            </w:r>
            <w:r w:rsidRPr="00911E26">
              <w:rPr>
                <w:rFonts w:ascii="宋体"/>
                <w:spacing w:val="2"/>
              </w:rPr>
              <w:t xml:space="preserve"> </w:t>
            </w:r>
            <w:r w:rsidRPr="00911E26">
              <w:rPr>
                <w:rFonts w:ascii="宋体"/>
              </w:rPr>
              <w:t>212.1-1986</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8" w:lineRule="exact"/>
              <w:jc w:val="center"/>
              <w:rPr>
                <w:rFonts w:ascii="宋体" w:eastAsia="宋体" w:hAnsi="宋体" w:cs="宋体"/>
                <w:lang w:eastAsia="zh-CN"/>
              </w:rPr>
            </w:pPr>
            <w:r w:rsidRPr="00911E26">
              <w:rPr>
                <w:rFonts w:ascii="宋体" w:eastAsia="宋体" w:hAnsi="宋体" w:cs="宋体"/>
                <w:lang w:eastAsia="zh-CN"/>
              </w:rPr>
              <w:t>特种工业用皮革--取样--</w:t>
            </w:r>
            <w:proofErr w:type="gramStart"/>
            <w:r w:rsidRPr="00911E26">
              <w:rPr>
                <w:rFonts w:ascii="宋体" w:eastAsia="宋体" w:hAnsi="宋体" w:cs="宋体"/>
                <w:lang w:eastAsia="zh-CN"/>
              </w:rPr>
              <w:t>批样的</w:t>
            </w:r>
            <w:proofErr w:type="gramEnd"/>
          </w:p>
          <w:p w:rsidR="00752213" w:rsidRPr="00911E26" w:rsidRDefault="00752213" w:rsidP="00790DFB">
            <w:pPr>
              <w:pStyle w:val="TableParagraph"/>
              <w:spacing w:before="24"/>
              <w:jc w:val="center"/>
              <w:rPr>
                <w:rFonts w:ascii="宋体" w:eastAsia="宋体" w:hAnsi="宋体" w:cs="宋体"/>
              </w:rPr>
            </w:pPr>
            <w:r w:rsidRPr="00911E26">
              <w:rPr>
                <w:rFonts w:ascii="宋体" w:eastAsia="宋体" w:hAnsi="宋体" w:cs="宋体"/>
              </w:rPr>
              <w:t>取样数量</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6"/>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636"/>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jc w:val="center"/>
              <w:rPr>
                <w:rFonts w:ascii="宋体" w:eastAsia="宋体" w:hAnsi="宋体" w:cs="宋体"/>
              </w:rPr>
            </w:pPr>
            <w:r w:rsidRPr="00911E26">
              <w:rPr>
                <w:rFonts w:ascii="宋体"/>
              </w:rPr>
              <w:t>40</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ind w:left="2"/>
              <w:jc w:val="center"/>
              <w:rPr>
                <w:rFonts w:ascii="宋体" w:eastAsia="宋体" w:hAnsi="宋体" w:cs="宋体"/>
              </w:rPr>
            </w:pPr>
            <w:r w:rsidRPr="00911E26">
              <w:rPr>
                <w:rFonts w:ascii="宋体"/>
              </w:rPr>
              <w:t>GJB</w:t>
            </w:r>
            <w:r w:rsidRPr="00911E26">
              <w:rPr>
                <w:rFonts w:ascii="宋体"/>
                <w:spacing w:val="2"/>
              </w:rPr>
              <w:t xml:space="preserve"> </w:t>
            </w:r>
            <w:r w:rsidRPr="00911E26">
              <w:rPr>
                <w:rFonts w:ascii="宋体"/>
              </w:rPr>
              <w:t>212.2-1986</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lang w:eastAsia="zh-CN"/>
              </w:rPr>
            </w:pPr>
            <w:r w:rsidRPr="00911E26">
              <w:rPr>
                <w:rFonts w:ascii="宋体" w:eastAsia="宋体" w:hAnsi="宋体" w:cs="宋体"/>
                <w:lang w:eastAsia="zh-CN"/>
              </w:rPr>
              <w:t>特种工业用皮革--试验室样品--</w:t>
            </w:r>
          </w:p>
          <w:p w:rsidR="00752213" w:rsidRPr="00911E26" w:rsidRDefault="00752213" w:rsidP="00790DFB">
            <w:pPr>
              <w:pStyle w:val="TableParagraph"/>
              <w:spacing w:before="24"/>
              <w:jc w:val="center"/>
              <w:rPr>
                <w:rFonts w:ascii="宋体" w:eastAsia="宋体" w:hAnsi="宋体" w:cs="宋体"/>
              </w:rPr>
            </w:pPr>
            <w:r w:rsidRPr="00911E26">
              <w:rPr>
                <w:rFonts w:ascii="宋体" w:eastAsia="宋体" w:hAnsi="宋体" w:cs="宋体"/>
              </w:rPr>
              <w:t>部位和标志</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634"/>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jc w:val="center"/>
              <w:rPr>
                <w:rFonts w:ascii="宋体" w:eastAsia="宋体" w:hAnsi="宋体" w:cs="宋体"/>
              </w:rPr>
            </w:pPr>
            <w:r w:rsidRPr="00911E26">
              <w:rPr>
                <w:rFonts w:ascii="宋体"/>
              </w:rPr>
              <w:t>41</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ind w:left="2"/>
              <w:jc w:val="center"/>
              <w:rPr>
                <w:rFonts w:ascii="宋体" w:eastAsia="宋体" w:hAnsi="宋体" w:cs="宋体"/>
              </w:rPr>
            </w:pPr>
            <w:r w:rsidRPr="00911E26">
              <w:rPr>
                <w:rFonts w:ascii="宋体"/>
              </w:rPr>
              <w:t>GJB</w:t>
            </w:r>
            <w:r w:rsidRPr="00911E26">
              <w:rPr>
                <w:rFonts w:ascii="宋体"/>
                <w:spacing w:val="2"/>
              </w:rPr>
              <w:t xml:space="preserve"> </w:t>
            </w:r>
            <w:r w:rsidRPr="00911E26">
              <w:rPr>
                <w:rFonts w:ascii="宋体"/>
              </w:rPr>
              <w:t>212.10-1986</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lang w:eastAsia="zh-CN"/>
              </w:rPr>
            </w:pPr>
            <w:r w:rsidRPr="00911E26">
              <w:rPr>
                <w:rFonts w:ascii="宋体" w:eastAsia="宋体" w:hAnsi="宋体" w:cs="宋体"/>
                <w:lang w:eastAsia="zh-CN"/>
              </w:rPr>
              <w:t>特种工业用皮革--化学试验用样</w:t>
            </w:r>
          </w:p>
          <w:p w:rsidR="00752213" w:rsidRPr="00911E26" w:rsidRDefault="00752213" w:rsidP="00790DFB">
            <w:pPr>
              <w:pStyle w:val="TableParagraph"/>
              <w:spacing w:before="24"/>
              <w:jc w:val="center"/>
              <w:rPr>
                <w:rFonts w:ascii="宋体" w:eastAsia="宋体" w:hAnsi="宋体" w:cs="宋体"/>
              </w:rPr>
            </w:pPr>
            <w:r w:rsidRPr="00911E26">
              <w:rPr>
                <w:rFonts w:ascii="宋体" w:eastAsia="宋体" w:hAnsi="宋体" w:cs="宋体"/>
              </w:rPr>
              <w:t>品的制备</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634"/>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jc w:val="center"/>
              <w:rPr>
                <w:rFonts w:ascii="宋体" w:eastAsia="宋体" w:hAnsi="宋体" w:cs="宋体"/>
              </w:rPr>
            </w:pPr>
            <w:r w:rsidRPr="00911E26">
              <w:rPr>
                <w:rFonts w:ascii="宋体"/>
              </w:rPr>
              <w:t>42</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ind w:left="2"/>
              <w:jc w:val="center"/>
              <w:rPr>
                <w:rFonts w:ascii="宋体" w:eastAsia="宋体" w:hAnsi="宋体" w:cs="宋体"/>
              </w:rPr>
            </w:pPr>
            <w:r w:rsidRPr="00911E26">
              <w:rPr>
                <w:rFonts w:ascii="宋体"/>
              </w:rPr>
              <w:t>GJB</w:t>
            </w:r>
            <w:r w:rsidRPr="00911E26">
              <w:rPr>
                <w:rFonts w:ascii="宋体"/>
                <w:spacing w:val="2"/>
              </w:rPr>
              <w:t xml:space="preserve"> </w:t>
            </w:r>
            <w:r w:rsidRPr="00911E26">
              <w:rPr>
                <w:rFonts w:ascii="宋体"/>
              </w:rPr>
              <w:t>212.17-1986</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lang w:eastAsia="zh-CN"/>
              </w:rPr>
            </w:pPr>
            <w:r w:rsidRPr="00911E26">
              <w:rPr>
                <w:rFonts w:ascii="宋体" w:eastAsia="宋体" w:hAnsi="宋体" w:cs="宋体"/>
                <w:lang w:eastAsia="zh-CN"/>
              </w:rPr>
              <w:t>特种工业用皮革--鞣制系数、革</w:t>
            </w:r>
          </w:p>
          <w:p w:rsidR="00752213" w:rsidRPr="00911E26" w:rsidRDefault="00752213" w:rsidP="00790DFB">
            <w:pPr>
              <w:pStyle w:val="TableParagraph"/>
              <w:spacing w:before="24"/>
              <w:jc w:val="center"/>
              <w:rPr>
                <w:rFonts w:ascii="宋体" w:eastAsia="宋体" w:hAnsi="宋体" w:cs="宋体"/>
              </w:rPr>
            </w:pPr>
            <w:r w:rsidRPr="00911E26">
              <w:rPr>
                <w:rFonts w:ascii="宋体" w:eastAsia="宋体" w:hAnsi="宋体" w:cs="宋体"/>
              </w:rPr>
              <w:t>质和结合鞣质的计算</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634"/>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9" w:lineRule="exact"/>
              <w:jc w:val="center"/>
              <w:rPr>
                <w:rFonts w:ascii="宋体" w:eastAsia="宋体" w:hAnsi="宋体" w:cs="宋体"/>
              </w:rPr>
            </w:pPr>
            <w:r w:rsidRPr="00911E26">
              <w:rPr>
                <w:rFonts w:ascii="宋体"/>
              </w:rPr>
              <w:t>43</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ind w:left="2"/>
              <w:jc w:val="center"/>
              <w:rPr>
                <w:rFonts w:ascii="宋体" w:eastAsia="宋体" w:hAnsi="宋体" w:cs="宋体"/>
              </w:rPr>
            </w:pPr>
            <w:r w:rsidRPr="00911E26">
              <w:rPr>
                <w:rFonts w:ascii="宋体"/>
              </w:rPr>
              <w:t>GJB</w:t>
            </w:r>
            <w:r w:rsidRPr="00911E26">
              <w:rPr>
                <w:rFonts w:ascii="宋体"/>
                <w:spacing w:val="2"/>
              </w:rPr>
              <w:t xml:space="preserve"> </w:t>
            </w:r>
            <w:r w:rsidRPr="00911E26">
              <w:rPr>
                <w:rFonts w:ascii="宋体"/>
              </w:rPr>
              <w:t>214.1-1986</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lang w:eastAsia="zh-CN"/>
              </w:rPr>
            </w:pPr>
            <w:r w:rsidRPr="00911E26">
              <w:rPr>
                <w:rFonts w:ascii="宋体" w:eastAsia="宋体" w:hAnsi="宋体" w:cs="宋体"/>
                <w:lang w:eastAsia="zh-CN"/>
              </w:rPr>
              <w:t>特种工业用皮革密封件的验收</w:t>
            </w:r>
            <w:proofErr w:type="gramStart"/>
            <w:r w:rsidRPr="00911E26">
              <w:rPr>
                <w:rFonts w:ascii="宋体" w:eastAsia="宋体" w:hAnsi="宋体" w:cs="宋体"/>
                <w:lang w:eastAsia="zh-CN"/>
              </w:rPr>
              <w:t>规</w:t>
            </w:r>
            <w:proofErr w:type="gramEnd"/>
          </w:p>
          <w:p w:rsidR="00752213" w:rsidRPr="00911E26" w:rsidRDefault="00752213" w:rsidP="00790DFB">
            <w:pPr>
              <w:pStyle w:val="TableParagraph"/>
              <w:spacing w:before="24"/>
              <w:jc w:val="center"/>
              <w:rPr>
                <w:rFonts w:ascii="宋体" w:eastAsia="宋体" w:hAnsi="宋体" w:cs="宋体"/>
              </w:rPr>
            </w:pPr>
            <w:r w:rsidRPr="00911E26">
              <w:rPr>
                <w:rFonts w:ascii="宋体" w:eastAsia="宋体" w:hAnsi="宋体" w:cs="宋体"/>
              </w:rPr>
              <w:t>则</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634"/>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rPr>
              <w:t>44</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ind w:left="2"/>
              <w:jc w:val="center"/>
              <w:rPr>
                <w:rFonts w:ascii="宋体" w:eastAsia="宋体" w:hAnsi="宋体" w:cs="宋体"/>
                <w:lang w:eastAsia="zh-CN"/>
              </w:rPr>
            </w:pPr>
            <w:r w:rsidRPr="00911E26">
              <w:rPr>
                <w:rFonts w:ascii="宋体"/>
              </w:rPr>
              <w:t>HG/T</w:t>
            </w:r>
            <w:r w:rsidRPr="00911E26">
              <w:rPr>
                <w:rFonts w:ascii="宋体"/>
                <w:spacing w:val="2"/>
              </w:rPr>
              <w:t xml:space="preserve"> </w:t>
            </w:r>
            <w:r w:rsidRPr="00911E26">
              <w:rPr>
                <w:rFonts w:ascii="宋体"/>
              </w:rPr>
              <w:t>2403-20</w:t>
            </w:r>
            <w:r w:rsidRPr="00911E26">
              <w:rPr>
                <w:rFonts w:ascii="宋体" w:hint="eastAsia"/>
                <w:lang w:eastAsia="zh-CN"/>
              </w:rPr>
              <w:t>18</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lang w:eastAsia="zh-CN"/>
              </w:rPr>
            </w:pPr>
            <w:r w:rsidRPr="00911E26">
              <w:rPr>
                <w:rFonts w:ascii="宋体" w:eastAsia="宋体" w:hAnsi="宋体" w:cs="宋体"/>
                <w:lang w:eastAsia="zh-CN"/>
              </w:rPr>
              <w:t>胶鞋检验规则、标志、包装、运</w:t>
            </w:r>
          </w:p>
          <w:p w:rsidR="00752213" w:rsidRPr="00911E26" w:rsidRDefault="00752213" w:rsidP="00790DFB">
            <w:pPr>
              <w:pStyle w:val="TableParagraph"/>
              <w:spacing w:before="24"/>
              <w:jc w:val="center"/>
              <w:rPr>
                <w:rFonts w:ascii="宋体" w:eastAsia="宋体" w:hAnsi="宋体" w:cs="宋体"/>
              </w:rPr>
            </w:pPr>
            <w:r w:rsidRPr="00911E26">
              <w:rPr>
                <w:rFonts w:ascii="宋体" w:eastAsia="宋体" w:hAnsi="宋体" w:cs="宋体"/>
              </w:rPr>
              <w:t>输、贮存</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before="134"/>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369"/>
        </w:trPr>
        <w:tc>
          <w:tcPr>
            <w:tcW w:w="818" w:type="dxa"/>
            <w:tcBorders>
              <w:top w:val="single" w:sz="4" w:space="0" w:color="000000"/>
              <w:left w:val="single" w:sz="4" w:space="0" w:color="000000"/>
              <w:bottom w:val="single" w:sz="4" w:space="0" w:color="000000"/>
              <w:right w:val="single" w:sz="4" w:space="0" w:color="000000"/>
            </w:tcBorders>
          </w:tcPr>
          <w:p w:rsidR="00752213" w:rsidRPr="00064C29" w:rsidRDefault="00752213" w:rsidP="00064C29">
            <w:pPr>
              <w:pStyle w:val="TableParagraph"/>
              <w:spacing w:line="269" w:lineRule="exact"/>
              <w:jc w:val="center"/>
              <w:rPr>
                <w:rFonts w:ascii="宋体"/>
              </w:rPr>
            </w:pPr>
            <w:r w:rsidRPr="00911E26">
              <w:rPr>
                <w:rFonts w:ascii="宋体"/>
              </w:rPr>
              <w:t>45</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9" w:lineRule="exact"/>
              <w:ind w:left="2"/>
              <w:jc w:val="center"/>
              <w:rPr>
                <w:rFonts w:ascii="宋体" w:eastAsia="宋体" w:hAnsi="宋体" w:cs="宋体"/>
              </w:rPr>
            </w:pPr>
            <w:r w:rsidRPr="00911E26">
              <w:rPr>
                <w:rFonts w:ascii="宋体"/>
              </w:rPr>
              <w:t>HG/T</w:t>
            </w:r>
            <w:r w:rsidRPr="00911E26">
              <w:rPr>
                <w:rFonts w:ascii="宋体"/>
                <w:spacing w:val="2"/>
              </w:rPr>
              <w:t xml:space="preserve"> </w:t>
            </w:r>
            <w:r w:rsidRPr="00911E26">
              <w:rPr>
                <w:rFonts w:ascii="宋体"/>
              </w:rPr>
              <w:t>2878-1997</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9" w:lineRule="exact"/>
              <w:ind w:left="813"/>
              <w:rPr>
                <w:rFonts w:ascii="宋体" w:eastAsia="宋体" w:hAnsi="宋体" w:cs="宋体"/>
              </w:rPr>
            </w:pPr>
            <w:r w:rsidRPr="00911E26">
              <w:rPr>
                <w:rFonts w:ascii="宋体" w:eastAsia="宋体" w:hAnsi="宋体" w:cs="宋体"/>
              </w:rPr>
              <w:t>胶鞋试穿试验规则</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9" w:lineRule="exact"/>
              <w:jc w:val="center"/>
              <w:rPr>
                <w:rFonts w:ascii="宋体" w:eastAsia="宋体" w:hAnsi="宋体" w:cs="宋体"/>
              </w:rPr>
            </w:pPr>
            <w:r w:rsidRPr="00911E26">
              <w:rPr>
                <w:rFonts w:ascii="宋体" w:eastAsia="宋体" w:hAnsi="宋体" w:cs="宋体"/>
              </w:rPr>
              <w:t>非检测标准</w:t>
            </w:r>
          </w:p>
        </w:tc>
      </w:tr>
      <w:tr w:rsidR="006A6C0A" w:rsidRPr="00911E26" w:rsidTr="00362BD5">
        <w:trPr>
          <w:trHeight w:hRule="exact" w:val="324"/>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29249F">
            <w:pPr>
              <w:pStyle w:val="TableParagraph"/>
              <w:spacing w:line="269" w:lineRule="exact"/>
              <w:jc w:val="center"/>
              <w:rPr>
                <w:rFonts w:ascii="宋体" w:eastAsia="宋体" w:hAnsi="宋体" w:cs="宋体"/>
              </w:rPr>
            </w:pPr>
            <w:r w:rsidRPr="00911E26">
              <w:rPr>
                <w:rFonts w:ascii="宋体"/>
              </w:rPr>
              <w:t>46</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ind w:left="2"/>
              <w:jc w:val="center"/>
              <w:rPr>
                <w:rFonts w:ascii="宋体" w:eastAsia="宋体" w:hAnsi="宋体" w:cs="宋体"/>
              </w:rPr>
            </w:pPr>
            <w:r w:rsidRPr="00911E26">
              <w:rPr>
                <w:rFonts w:ascii="宋体"/>
              </w:rPr>
              <w:t>HG/T</w:t>
            </w:r>
            <w:r w:rsidRPr="00911E26">
              <w:rPr>
                <w:rFonts w:ascii="宋体"/>
                <w:spacing w:val="2"/>
              </w:rPr>
              <w:t xml:space="preserve"> </w:t>
            </w:r>
            <w:r w:rsidRPr="00911E26">
              <w:rPr>
                <w:rFonts w:ascii="宋体"/>
              </w:rPr>
              <w:t>3083-2009</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eastAsia="宋体" w:hAnsi="宋体" w:cs="宋体"/>
              </w:rPr>
              <w:t>胶鞋术语</w:t>
            </w:r>
          </w:p>
        </w:tc>
        <w:tc>
          <w:tcPr>
            <w:tcW w:w="1345" w:type="dxa"/>
            <w:tcBorders>
              <w:top w:val="single" w:sz="4" w:space="0" w:color="000000"/>
              <w:left w:val="single" w:sz="4" w:space="0" w:color="000000"/>
              <w:bottom w:val="single" w:sz="4" w:space="0" w:color="000000"/>
              <w:right w:val="single" w:sz="4" w:space="0" w:color="000000"/>
            </w:tcBorders>
          </w:tcPr>
          <w:p w:rsidR="00752213" w:rsidRPr="00911E26" w:rsidRDefault="00752213" w:rsidP="00790DFB">
            <w:pPr>
              <w:pStyle w:val="TableParagraph"/>
              <w:spacing w:line="266" w:lineRule="exact"/>
              <w:jc w:val="center"/>
              <w:rPr>
                <w:rFonts w:ascii="宋体" w:eastAsia="宋体" w:hAnsi="宋体" w:cs="宋体"/>
              </w:rPr>
            </w:pPr>
            <w:r w:rsidRPr="00911E26">
              <w:rPr>
                <w:rFonts w:ascii="宋体" w:eastAsia="宋体" w:hAnsi="宋体" w:cs="宋体"/>
              </w:rPr>
              <w:t>非检测标准</w:t>
            </w:r>
          </w:p>
        </w:tc>
      </w:tr>
      <w:tr w:rsidR="006A6C0A" w:rsidRPr="006A6C0A" w:rsidTr="00362BD5">
        <w:trPr>
          <w:trHeight w:hRule="exact" w:val="634"/>
        </w:trPr>
        <w:tc>
          <w:tcPr>
            <w:tcW w:w="818" w:type="dxa"/>
            <w:tcBorders>
              <w:top w:val="single" w:sz="4" w:space="0" w:color="000000"/>
              <w:left w:val="single" w:sz="4" w:space="0" w:color="000000"/>
              <w:bottom w:val="single" w:sz="4" w:space="0" w:color="000000"/>
              <w:right w:val="single" w:sz="4" w:space="0" w:color="000000"/>
            </w:tcBorders>
          </w:tcPr>
          <w:p w:rsidR="00752213" w:rsidRPr="00911E26" w:rsidRDefault="0029249F">
            <w:pPr>
              <w:pStyle w:val="TableParagraph"/>
              <w:spacing w:before="134"/>
              <w:jc w:val="center"/>
              <w:rPr>
                <w:rFonts w:ascii="宋体" w:eastAsia="宋体" w:hAnsi="宋体" w:cs="宋体"/>
                <w:lang w:eastAsia="zh-CN"/>
              </w:rPr>
            </w:pPr>
            <w:r w:rsidRPr="00911E26">
              <w:rPr>
                <w:rFonts w:ascii="宋体" w:eastAsia="宋体" w:hAnsi="宋体" w:cs="宋体" w:hint="eastAsia"/>
                <w:lang w:eastAsia="zh-CN"/>
              </w:rPr>
              <w:t>47</w:t>
            </w:r>
          </w:p>
        </w:tc>
        <w:tc>
          <w:tcPr>
            <w:tcW w:w="2410" w:type="dxa"/>
            <w:tcBorders>
              <w:top w:val="single" w:sz="4" w:space="0" w:color="000000"/>
              <w:left w:val="single" w:sz="4" w:space="0" w:color="000000"/>
              <w:bottom w:val="single" w:sz="4" w:space="0" w:color="000000"/>
              <w:right w:val="single" w:sz="4" w:space="0" w:color="000000"/>
            </w:tcBorders>
          </w:tcPr>
          <w:p w:rsidR="00752213" w:rsidRPr="00911E26" w:rsidRDefault="00752213">
            <w:pPr>
              <w:pStyle w:val="TableParagraph"/>
              <w:spacing w:before="134"/>
              <w:ind w:left="2"/>
              <w:jc w:val="center"/>
              <w:rPr>
                <w:rFonts w:ascii="宋体" w:eastAsia="宋体" w:hAnsi="宋体" w:cs="宋体"/>
              </w:rPr>
            </w:pPr>
            <w:r w:rsidRPr="00911E26">
              <w:rPr>
                <w:rFonts w:ascii="宋体"/>
              </w:rPr>
              <w:t>HG/T</w:t>
            </w:r>
            <w:r w:rsidRPr="00911E26">
              <w:rPr>
                <w:rFonts w:ascii="宋体"/>
                <w:spacing w:val="2"/>
              </w:rPr>
              <w:t xml:space="preserve"> </w:t>
            </w:r>
            <w:r w:rsidRPr="00911E26">
              <w:rPr>
                <w:rFonts w:ascii="宋体"/>
              </w:rPr>
              <w:t>3136-1998</w:t>
            </w:r>
          </w:p>
        </w:tc>
        <w:tc>
          <w:tcPr>
            <w:tcW w:w="4324" w:type="dxa"/>
            <w:tcBorders>
              <w:top w:val="single" w:sz="4" w:space="0" w:color="000000"/>
              <w:left w:val="single" w:sz="4" w:space="0" w:color="000000"/>
              <w:bottom w:val="single" w:sz="4" w:space="0" w:color="000000"/>
              <w:right w:val="single" w:sz="4" w:space="0" w:color="000000"/>
            </w:tcBorders>
          </w:tcPr>
          <w:p w:rsidR="00752213" w:rsidRPr="00911E26" w:rsidRDefault="00752213">
            <w:pPr>
              <w:pStyle w:val="TableParagraph"/>
              <w:spacing w:line="266" w:lineRule="exact"/>
              <w:jc w:val="center"/>
              <w:rPr>
                <w:rFonts w:ascii="宋体" w:eastAsia="宋体" w:hAnsi="宋体" w:cs="宋体"/>
                <w:lang w:eastAsia="zh-CN"/>
              </w:rPr>
            </w:pPr>
            <w:r w:rsidRPr="00911E26">
              <w:rPr>
                <w:rFonts w:ascii="宋体" w:eastAsia="宋体" w:hAnsi="宋体" w:cs="宋体"/>
                <w:lang w:eastAsia="zh-CN"/>
              </w:rPr>
              <w:t>鞋类模拟行走(寿命)试验机</w:t>
            </w:r>
            <w:r w:rsidRPr="00911E26">
              <w:rPr>
                <w:rFonts w:ascii="宋体" w:eastAsia="宋体" w:hAnsi="宋体" w:cs="宋体"/>
                <w:spacing w:val="-2"/>
                <w:lang w:eastAsia="zh-CN"/>
              </w:rPr>
              <w:t xml:space="preserve"> </w:t>
            </w:r>
            <w:r w:rsidRPr="00911E26">
              <w:rPr>
                <w:rFonts w:ascii="宋体" w:eastAsia="宋体" w:hAnsi="宋体" w:cs="宋体"/>
                <w:lang w:eastAsia="zh-CN"/>
              </w:rPr>
              <w:t>技</w:t>
            </w:r>
          </w:p>
          <w:p w:rsidR="00752213" w:rsidRPr="00911E26" w:rsidRDefault="00752213">
            <w:pPr>
              <w:pStyle w:val="TableParagraph"/>
              <w:spacing w:before="24"/>
              <w:jc w:val="center"/>
              <w:rPr>
                <w:rFonts w:ascii="宋体" w:eastAsia="宋体" w:hAnsi="宋体" w:cs="宋体"/>
              </w:rPr>
            </w:pPr>
            <w:r w:rsidRPr="00911E26">
              <w:rPr>
                <w:rFonts w:ascii="宋体" w:eastAsia="宋体" w:hAnsi="宋体" w:cs="宋体"/>
              </w:rPr>
              <w:t>术条件</w:t>
            </w:r>
          </w:p>
        </w:tc>
        <w:tc>
          <w:tcPr>
            <w:tcW w:w="1345" w:type="dxa"/>
            <w:tcBorders>
              <w:top w:val="single" w:sz="4" w:space="0" w:color="000000"/>
              <w:left w:val="single" w:sz="4" w:space="0" w:color="000000"/>
              <w:bottom w:val="single" w:sz="4" w:space="0" w:color="000000"/>
              <w:right w:val="single" w:sz="4" w:space="0" w:color="000000"/>
            </w:tcBorders>
          </w:tcPr>
          <w:p w:rsidR="00752213" w:rsidRPr="006A6C0A" w:rsidRDefault="00752213">
            <w:pPr>
              <w:pStyle w:val="TableParagraph"/>
              <w:spacing w:before="134"/>
              <w:jc w:val="center"/>
              <w:rPr>
                <w:rFonts w:ascii="宋体" w:eastAsia="宋体" w:hAnsi="宋体" w:cs="宋体"/>
              </w:rPr>
            </w:pPr>
            <w:r w:rsidRPr="00911E26">
              <w:rPr>
                <w:rFonts w:ascii="宋体" w:eastAsia="宋体" w:hAnsi="宋体" w:cs="宋体"/>
              </w:rPr>
              <w:t>仪器设备要求</w:t>
            </w:r>
          </w:p>
        </w:tc>
      </w:tr>
    </w:tbl>
    <w:p w:rsidR="00C4089B" w:rsidRPr="006A6C0A" w:rsidRDefault="00C4089B"/>
    <w:sectPr w:rsidR="00C4089B" w:rsidRPr="006A6C0A" w:rsidSect="00D41F98">
      <w:pgSz w:w="11910" w:h="16840"/>
      <w:pgMar w:top="1400" w:right="1280" w:bottom="1200" w:left="1480" w:header="882"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D6" w:rsidRDefault="00DD0BD6" w:rsidP="00D41F98">
      <w:r>
        <w:separator/>
      </w:r>
    </w:p>
  </w:endnote>
  <w:endnote w:type="continuationSeparator" w:id="0">
    <w:p w:rsidR="00DD0BD6" w:rsidRDefault="00DD0BD6" w:rsidP="00D4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58" w:rsidRDefault="003F6058">
    <w:pPr>
      <w:spacing w:line="14" w:lineRule="auto"/>
      <w:rPr>
        <w:sz w:val="20"/>
        <w:szCs w:val="20"/>
      </w:rPr>
    </w:pPr>
    <w:r>
      <w:rPr>
        <w:noProof/>
        <w:lang w:eastAsia="zh-CN"/>
      </w:rPr>
      <mc:AlternateContent>
        <mc:Choice Requires="wps">
          <w:drawing>
            <wp:anchor distT="0" distB="0" distL="114300" distR="114300" simplePos="0" relativeHeight="503194608" behindDoc="1" locked="0" layoutInCell="1" allowOverlap="1" wp14:anchorId="46E80B20" wp14:editId="4EFFB300">
              <wp:simplePos x="0" y="0"/>
              <wp:positionH relativeFrom="page">
                <wp:posOffset>1169035</wp:posOffset>
              </wp:positionH>
              <wp:positionV relativeFrom="page">
                <wp:posOffset>9916795</wp:posOffset>
              </wp:positionV>
              <wp:extent cx="1502410" cy="145415"/>
              <wp:effectExtent l="0" t="127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058" w:rsidRPr="000A0ABA" w:rsidRDefault="003F6058">
                          <w:pPr>
                            <w:spacing w:line="213" w:lineRule="exact"/>
                            <w:ind w:left="20"/>
                            <w:rPr>
                              <w:rFonts w:ascii="宋体" w:eastAsia="宋体" w:hAnsi="宋体" w:cs="宋体"/>
                              <w:sz w:val="18"/>
                              <w:szCs w:val="18"/>
                              <w:lang w:eastAsia="zh-CN"/>
                            </w:rPr>
                          </w:pPr>
                          <w:r w:rsidRPr="000A0ABA">
                            <w:rPr>
                              <w:rFonts w:ascii="宋体" w:eastAsia="宋体" w:hAnsi="宋体" w:cs="宋体"/>
                              <w:sz w:val="18"/>
                              <w:szCs w:val="18"/>
                              <w:lang w:eastAsia="zh-CN"/>
                            </w:rPr>
                            <w:t>发布日期</w:t>
                          </w:r>
                          <w:r w:rsidRPr="000A0ABA">
                            <w:rPr>
                              <w:rFonts w:ascii="Arial" w:eastAsia="Arial" w:hAnsi="Arial" w:cs="Arial"/>
                              <w:sz w:val="18"/>
                              <w:szCs w:val="18"/>
                              <w:lang w:eastAsia="zh-CN"/>
                            </w:rPr>
                            <w:t>:</w:t>
                          </w:r>
                          <w:r>
                            <w:rPr>
                              <w:rFonts w:ascii="Arial" w:hAnsi="Arial" w:cs="Arial" w:hint="eastAsia"/>
                              <w:sz w:val="18"/>
                              <w:szCs w:val="18"/>
                              <w:lang w:eastAsia="zh-CN"/>
                            </w:rPr>
                            <w:t>XXXX</w:t>
                          </w:r>
                          <w:r w:rsidRPr="000A0ABA">
                            <w:rPr>
                              <w:rFonts w:ascii="宋体" w:eastAsia="宋体" w:hAnsi="宋体" w:cs="宋体"/>
                              <w:sz w:val="18"/>
                              <w:szCs w:val="18"/>
                              <w:lang w:eastAsia="zh-CN"/>
                            </w:rPr>
                            <w:t>年</w:t>
                          </w:r>
                          <w:r w:rsidRPr="000A0ABA">
                            <w:rPr>
                              <w:rFonts w:ascii="宋体" w:eastAsia="宋体" w:hAnsi="宋体" w:cs="宋体"/>
                              <w:spacing w:val="-46"/>
                              <w:sz w:val="18"/>
                              <w:szCs w:val="18"/>
                              <w:lang w:eastAsia="zh-CN"/>
                            </w:rPr>
                            <w:t xml:space="preserve"> </w:t>
                          </w:r>
                          <w:r>
                            <w:rPr>
                              <w:rFonts w:ascii="Arial" w:hAnsi="Arial" w:cs="Arial" w:hint="eastAsia"/>
                              <w:spacing w:val="-7"/>
                              <w:sz w:val="18"/>
                              <w:szCs w:val="18"/>
                              <w:lang w:eastAsia="zh-CN"/>
                            </w:rPr>
                            <w:t>X</w:t>
                          </w:r>
                          <w:r w:rsidRPr="000A0ABA">
                            <w:rPr>
                              <w:rFonts w:ascii="宋体" w:eastAsia="宋体" w:hAnsi="宋体" w:cs="宋体"/>
                              <w:sz w:val="18"/>
                              <w:szCs w:val="18"/>
                              <w:lang w:eastAsia="zh-CN"/>
                            </w:rPr>
                            <w:t>月</w:t>
                          </w:r>
                          <w:r w:rsidRPr="000A0ABA">
                            <w:rPr>
                              <w:rFonts w:ascii="宋体" w:eastAsia="宋体" w:hAnsi="宋体" w:cs="宋体"/>
                              <w:spacing w:val="-48"/>
                              <w:sz w:val="18"/>
                              <w:szCs w:val="18"/>
                              <w:lang w:eastAsia="zh-CN"/>
                            </w:rPr>
                            <w:t xml:space="preserve"> </w:t>
                          </w:r>
                          <w:r>
                            <w:rPr>
                              <w:rFonts w:ascii="Arial" w:hAnsi="Arial" w:cs="Arial" w:hint="eastAsia"/>
                              <w:sz w:val="18"/>
                              <w:szCs w:val="18"/>
                              <w:lang w:eastAsia="zh-CN"/>
                            </w:rPr>
                            <w:t>X</w:t>
                          </w:r>
                          <w:r w:rsidRPr="000A0ABA">
                            <w:rPr>
                              <w:rFonts w:ascii="Arial" w:eastAsia="Arial" w:hAnsi="Arial" w:cs="Arial"/>
                              <w:spacing w:val="-5"/>
                              <w:sz w:val="18"/>
                              <w:szCs w:val="18"/>
                              <w:lang w:eastAsia="zh-CN"/>
                            </w:rPr>
                            <w:t xml:space="preserve"> </w:t>
                          </w:r>
                          <w:r w:rsidRPr="000A0ABA">
                            <w:rPr>
                              <w:rFonts w:ascii="宋体" w:eastAsia="宋体" w:hAnsi="宋体" w:cs="宋体"/>
                              <w:sz w:val="18"/>
                              <w:szCs w:val="18"/>
                              <w:lang w:eastAsia="zh-CN"/>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margin-left:92.05pt;margin-top:780.85pt;width:118.3pt;height:11.45pt;z-index:-12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5LDsQIAALI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" filled="f" stroked="f">
              <v:textbox inset="0,0,0,0">
                <w:txbxContent>
                  <w:p w:rsidR="003F6058" w:rsidRPr="000A0ABA" w:rsidRDefault="003F6058">
                    <w:pPr>
                      <w:spacing w:line="213" w:lineRule="exact"/>
                      <w:ind w:left="20"/>
                      <w:rPr>
                        <w:rFonts w:ascii="宋体" w:eastAsia="宋体" w:hAnsi="宋体" w:cs="宋体"/>
                        <w:sz w:val="18"/>
                        <w:szCs w:val="18"/>
                        <w:lang w:eastAsia="zh-CN"/>
                      </w:rPr>
                    </w:pPr>
                    <w:r w:rsidRPr="000A0ABA">
                      <w:rPr>
                        <w:rFonts w:ascii="宋体" w:eastAsia="宋体" w:hAnsi="宋体" w:cs="宋体"/>
                        <w:sz w:val="18"/>
                        <w:szCs w:val="18"/>
                        <w:lang w:eastAsia="zh-CN"/>
                      </w:rPr>
                      <w:t>发布日期</w:t>
                    </w:r>
                    <w:r w:rsidRPr="000A0ABA">
                      <w:rPr>
                        <w:rFonts w:ascii="Arial" w:eastAsia="Arial" w:hAnsi="Arial" w:cs="Arial"/>
                        <w:sz w:val="18"/>
                        <w:szCs w:val="18"/>
                        <w:lang w:eastAsia="zh-CN"/>
                      </w:rPr>
                      <w:t>:</w:t>
                    </w:r>
                    <w:r>
                      <w:rPr>
                        <w:rFonts w:ascii="Arial" w:hAnsi="Arial" w:cs="Arial" w:hint="eastAsia"/>
                        <w:sz w:val="18"/>
                        <w:szCs w:val="18"/>
                        <w:lang w:eastAsia="zh-CN"/>
                      </w:rPr>
                      <w:t>XXXX</w:t>
                    </w:r>
                    <w:r w:rsidRPr="000A0ABA">
                      <w:rPr>
                        <w:rFonts w:ascii="宋体" w:eastAsia="宋体" w:hAnsi="宋体" w:cs="宋体"/>
                        <w:sz w:val="18"/>
                        <w:szCs w:val="18"/>
                        <w:lang w:eastAsia="zh-CN"/>
                      </w:rPr>
                      <w:t>年</w:t>
                    </w:r>
                    <w:r w:rsidRPr="000A0ABA">
                      <w:rPr>
                        <w:rFonts w:ascii="宋体" w:eastAsia="宋体" w:hAnsi="宋体" w:cs="宋体"/>
                        <w:spacing w:val="-46"/>
                        <w:sz w:val="18"/>
                        <w:szCs w:val="18"/>
                        <w:lang w:eastAsia="zh-CN"/>
                      </w:rPr>
                      <w:t xml:space="preserve"> </w:t>
                    </w:r>
                    <w:r>
                      <w:rPr>
                        <w:rFonts w:ascii="Arial" w:hAnsi="Arial" w:cs="Arial" w:hint="eastAsia"/>
                        <w:spacing w:val="-7"/>
                        <w:sz w:val="18"/>
                        <w:szCs w:val="18"/>
                        <w:lang w:eastAsia="zh-CN"/>
                      </w:rPr>
                      <w:t>X</w:t>
                    </w:r>
                    <w:r w:rsidRPr="000A0ABA">
                      <w:rPr>
                        <w:rFonts w:ascii="宋体" w:eastAsia="宋体" w:hAnsi="宋体" w:cs="宋体"/>
                        <w:sz w:val="18"/>
                        <w:szCs w:val="18"/>
                        <w:lang w:eastAsia="zh-CN"/>
                      </w:rPr>
                      <w:t>月</w:t>
                    </w:r>
                    <w:r w:rsidRPr="000A0ABA">
                      <w:rPr>
                        <w:rFonts w:ascii="宋体" w:eastAsia="宋体" w:hAnsi="宋体" w:cs="宋体"/>
                        <w:spacing w:val="-48"/>
                        <w:sz w:val="18"/>
                        <w:szCs w:val="18"/>
                        <w:lang w:eastAsia="zh-CN"/>
                      </w:rPr>
                      <w:t xml:space="preserve"> </w:t>
                    </w:r>
                    <w:r>
                      <w:rPr>
                        <w:rFonts w:ascii="Arial" w:hAnsi="Arial" w:cs="Arial" w:hint="eastAsia"/>
                        <w:sz w:val="18"/>
                        <w:szCs w:val="18"/>
                        <w:lang w:eastAsia="zh-CN"/>
                      </w:rPr>
                      <w:t>X</w:t>
                    </w:r>
                    <w:r w:rsidRPr="000A0ABA">
                      <w:rPr>
                        <w:rFonts w:ascii="Arial" w:eastAsia="Arial" w:hAnsi="Arial" w:cs="Arial"/>
                        <w:spacing w:val="-5"/>
                        <w:sz w:val="18"/>
                        <w:szCs w:val="18"/>
                        <w:lang w:eastAsia="zh-CN"/>
                      </w:rPr>
                      <w:t xml:space="preserve"> </w:t>
                    </w:r>
                    <w:r w:rsidRPr="000A0ABA">
                      <w:rPr>
                        <w:rFonts w:ascii="宋体" w:eastAsia="宋体" w:hAnsi="宋体" w:cs="宋体"/>
                        <w:sz w:val="18"/>
                        <w:szCs w:val="18"/>
                        <w:lang w:eastAsia="zh-CN"/>
                      </w:rPr>
                      <w:t>日</w:t>
                    </w:r>
                  </w:p>
                </w:txbxContent>
              </v:textbox>
              <w10:wrap anchorx="page" anchory="page"/>
            </v:shape>
          </w:pict>
        </mc:Fallback>
      </mc:AlternateContent>
    </w:r>
    <w:r>
      <w:rPr>
        <w:noProof/>
        <w:lang w:eastAsia="zh-CN"/>
      </w:rPr>
      <mc:AlternateContent>
        <mc:Choice Requires="wpg">
          <w:drawing>
            <wp:anchor distT="0" distB="0" distL="114300" distR="114300" simplePos="0" relativeHeight="503193584" behindDoc="1" locked="0" layoutInCell="1" allowOverlap="1" wp14:anchorId="4282E1D0" wp14:editId="321DC819">
              <wp:simplePos x="0" y="0"/>
              <wp:positionH relativeFrom="page">
                <wp:posOffset>1062355</wp:posOffset>
              </wp:positionH>
              <wp:positionV relativeFrom="page">
                <wp:posOffset>9898380</wp:posOffset>
              </wp:positionV>
              <wp:extent cx="5615940" cy="1270"/>
              <wp:effectExtent l="5080" t="11430" r="8255" b="635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73" y="15588"/>
                        <a:chExt cx="8844" cy="2"/>
                      </a:xfrm>
                    </wpg:grpSpPr>
                    <wps:wsp>
                      <wps:cNvPr id="21" name="Freeform 18"/>
                      <wps:cNvSpPr>
                        <a:spLocks/>
                      </wps:cNvSpPr>
                      <wps:spPr bwMode="auto">
                        <a:xfrm>
                          <a:off x="1673" y="15588"/>
                          <a:ext cx="8844" cy="2"/>
                        </a:xfrm>
                        <a:custGeom>
                          <a:avLst/>
                          <a:gdLst>
                            <a:gd name="T0" fmla="+- 0 1673 1673"/>
                            <a:gd name="T1" fmla="*/ T0 w 8844"/>
                            <a:gd name="T2" fmla="+- 0 10517 1673"/>
                            <a:gd name="T3" fmla="*/ T2 w 8844"/>
                          </a:gdLst>
                          <a:ahLst/>
                          <a:cxnLst>
                            <a:cxn ang="0">
                              <a:pos x="T1" y="0"/>
                            </a:cxn>
                            <a:cxn ang="0">
                              <a:pos x="T3" y="0"/>
                            </a:cxn>
                          </a:cxnLst>
                          <a:rect l="0" t="0" r="r" b="b"/>
                          <a:pathLst>
                            <a:path w="8844">
                              <a:moveTo>
                                <a:pt x="0" y="0"/>
                              </a:moveTo>
                              <a:lnTo>
                                <a:pt x="884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83.65pt;margin-top:779.4pt;width:442.2pt;height:.1pt;z-index:-122896;mso-position-horizontal-relative:page;mso-position-vertical-relative:page" coordorigin="1673,15588"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">
              <v:shape id="Freeform 18" o:spid="_x0000_s1027" style="position:absolute;left:1673;top:15588;width:8844;height:2;visibility:visible;mso-wrap-style:square;v-text-anchor:top" coordsize="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x9jMMA&#10;AADbAAAADwAAAGRycy9kb3ducmV2LnhtbESPQWvCQBSE74X+h+UVvNVNlLQa3YRWEepRrfdH9pkN&#10;zb4N2a1J/n23UOhxmJlvmG052lbcqfeNYwXpPAFBXDndcK3g83J4XoHwAVlj65gUTOShLB4ftphr&#10;N/CJ7udQiwhhn6MCE0KXS+krQxb93HXE0bu53mKIsq+l7nGIcNvKRZK8SIsNxwWDHe0MVV/nb6vg&#10;dWmu2Tr12fvttJ/aJusuh+NRqdnT+LYBEWgM/+G/9odWsEjh90v8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x9jMMAAADbAAAADwAAAAAAAAAAAAAAAACYAgAAZHJzL2Rv&#10;d25yZXYueG1sUEsFBgAAAAAEAAQA9QAAAIgDAAAAAA==&#10;" path="m,l8844,e" filled="f" strokeweight=".48pt">
                <v:path arrowok="t" o:connecttype="custom" o:connectlocs="0,0;8844,0" o:connectangles="0,0"/>
              </v:shape>
              <w10:wrap anchorx="page" anchory="page"/>
            </v:group>
          </w:pict>
        </mc:Fallback>
      </mc:AlternateContent>
    </w:r>
    <w:r>
      <w:rPr>
        <w:noProof/>
        <w:lang w:eastAsia="zh-CN"/>
      </w:rPr>
      <mc:AlternateContent>
        <mc:Choice Requires="wps">
          <w:drawing>
            <wp:anchor distT="0" distB="0" distL="114300" distR="114300" simplePos="0" relativeHeight="503195632" behindDoc="1" locked="0" layoutInCell="1" allowOverlap="1" wp14:anchorId="3B923143" wp14:editId="7278AA6F">
              <wp:simplePos x="0" y="0"/>
              <wp:positionH relativeFrom="page">
                <wp:posOffset>5116830</wp:posOffset>
              </wp:positionH>
              <wp:positionV relativeFrom="page">
                <wp:posOffset>9916795</wp:posOffset>
              </wp:positionV>
              <wp:extent cx="1508760" cy="145415"/>
              <wp:effectExtent l="1905" t="1270" r="381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058" w:rsidRPr="000A0ABA" w:rsidRDefault="003F6058">
                          <w:pPr>
                            <w:spacing w:line="213" w:lineRule="exact"/>
                            <w:ind w:left="20"/>
                            <w:rPr>
                              <w:rFonts w:ascii="宋体" w:eastAsia="宋体" w:hAnsi="宋体" w:cs="宋体"/>
                              <w:sz w:val="18"/>
                              <w:szCs w:val="18"/>
                              <w:lang w:eastAsia="zh-CN"/>
                            </w:rPr>
                          </w:pPr>
                          <w:r w:rsidRPr="000A0ABA">
                            <w:rPr>
                              <w:rFonts w:ascii="宋体" w:eastAsia="宋体" w:hAnsi="宋体" w:cs="宋体"/>
                              <w:sz w:val="18"/>
                              <w:szCs w:val="18"/>
                              <w:lang w:eastAsia="zh-CN"/>
                            </w:rPr>
                            <w:t>实施日期</w:t>
                          </w:r>
                          <w:r w:rsidRPr="000A0ABA">
                            <w:rPr>
                              <w:rFonts w:ascii="Arial" w:eastAsia="Arial" w:hAnsi="Arial" w:cs="Arial"/>
                              <w:sz w:val="18"/>
                              <w:szCs w:val="18"/>
                              <w:lang w:eastAsia="zh-CN"/>
                            </w:rPr>
                            <w:t>:</w:t>
                          </w:r>
                          <w:r>
                            <w:rPr>
                              <w:rFonts w:ascii="Arial" w:hAnsi="Arial" w:cs="Arial" w:hint="eastAsia"/>
                              <w:sz w:val="18"/>
                              <w:szCs w:val="18"/>
                              <w:lang w:eastAsia="zh-CN"/>
                            </w:rPr>
                            <w:t>XXXX</w:t>
                          </w:r>
                          <w:r w:rsidRPr="000A0ABA">
                            <w:rPr>
                              <w:rFonts w:ascii="Arial" w:eastAsia="Arial" w:hAnsi="Arial" w:cs="Arial"/>
                              <w:spacing w:val="-6"/>
                              <w:sz w:val="18"/>
                              <w:szCs w:val="18"/>
                              <w:lang w:eastAsia="zh-CN"/>
                            </w:rPr>
                            <w:t xml:space="preserve"> </w:t>
                          </w:r>
                          <w:r w:rsidRPr="000A0ABA">
                            <w:rPr>
                              <w:rFonts w:ascii="宋体" w:eastAsia="宋体" w:hAnsi="宋体" w:cs="宋体"/>
                              <w:sz w:val="18"/>
                              <w:szCs w:val="18"/>
                              <w:lang w:eastAsia="zh-CN"/>
                            </w:rPr>
                            <w:t>年</w:t>
                          </w:r>
                          <w:r w:rsidRPr="000A0ABA">
                            <w:rPr>
                              <w:rFonts w:ascii="宋体" w:eastAsia="宋体" w:hAnsi="宋体" w:cs="宋体"/>
                              <w:spacing w:val="-48"/>
                              <w:sz w:val="18"/>
                              <w:szCs w:val="18"/>
                              <w:lang w:eastAsia="zh-CN"/>
                            </w:rPr>
                            <w:t xml:space="preserve"> </w:t>
                          </w:r>
                          <w:r>
                            <w:rPr>
                              <w:rFonts w:ascii="Arial" w:hAnsi="Arial" w:cs="Arial" w:hint="eastAsia"/>
                              <w:sz w:val="18"/>
                              <w:szCs w:val="18"/>
                              <w:lang w:eastAsia="zh-CN"/>
                            </w:rPr>
                            <w:t>X</w:t>
                          </w:r>
                          <w:r w:rsidRPr="000A0ABA">
                            <w:rPr>
                              <w:rFonts w:ascii="Arial" w:eastAsia="Arial" w:hAnsi="Arial" w:cs="Arial"/>
                              <w:spacing w:val="-6"/>
                              <w:sz w:val="18"/>
                              <w:szCs w:val="18"/>
                              <w:lang w:eastAsia="zh-CN"/>
                            </w:rPr>
                            <w:t xml:space="preserve"> </w:t>
                          </w:r>
                          <w:r w:rsidRPr="000A0ABA">
                            <w:rPr>
                              <w:rFonts w:ascii="宋体" w:eastAsia="宋体" w:hAnsi="宋体" w:cs="宋体"/>
                              <w:sz w:val="18"/>
                              <w:szCs w:val="18"/>
                              <w:lang w:eastAsia="zh-CN"/>
                            </w:rPr>
                            <w:t>月</w:t>
                          </w:r>
                          <w:r w:rsidRPr="000A0ABA">
                            <w:rPr>
                              <w:rFonts w:ascii="宋体" w:eastAsia="宋体" w:hAnsi="宋体" w:cs="宋体"/>
                              <w:spacing w:val="-48"/>
                              <w:sz w:val="18"/>
                              <w:szCs w:val="18"/>
                              <w:lang w:eastAsia="zh-CN"/>
                            </w:rPr>
                            <w:t xml:space="preserve"> </w:t>
                          </w:r>
                          <w:r>
                            <w:rPr>
                              <w:rFonts w:ascii="Arial" w:hAnsi="Arial" w:cs="Arial" w:hint="eastAsia"/>
                              <w:sz w:val="18"/>
                              <w:szCs w:val="18"/>
                              <w:lang w:eastAsia="zh-CN"/>
                            </w:rPr>
                            <w:t>X</w:t>
                          </w:r>
                          <w:r w:rsidRPr="000A0ABA">
                            <w:rPr>
                              <w:rFonts w:ascii="Arial" w:eastAsia="Arial" w:hAnsi="Arial" w:cs="Arial"/>
                              <w:spacing w:val="-6"/>
                              <w:sz w:val="18"/>
                              <w:szCs w:val="18"/>
                              <w:lang w:eastAsia="zh-CN"/>
                            </w:rPr>
                            <w:t xml:space="preserve"> </w:t>
                          </w:r>
                          <w:r w:rsidRPr="000A0ABA">
                            <w:rPr>
                              <w:rFonts w:ascii="宋体" w:eastAsia="宋体" w:hAnsi="宋体" w:cs="宋体"/>
                              <w:sz w:val="18"/>
                              <w:szCs w:val="18"/>
                              <w:lang w:eastAsia="zh-CN"/>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402.9pt;margin-top:780.85pt;width:118.8pt;height:11.45pt;z-index:-12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Y9sAIAALI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" filled="f" stroked="f">
              <v:textbox inset="0,0,0,0">
                <w:txbxContent>
                  <w:p w:rsidR="003F6058" w:rsidRPr="000A0ABA" w:rsidRDefault="003F6058">
                    <w:pPr>
                      <w:spacing w:line="213" w:lineRule="exact"/>
                      <w:ind w:left="20"/>
                      <w:rPr>
                        <w:rFonts w:ascii="宋体" w:eastAsia="宋体" w:hAnsi="宋体" w:cs="宋体"/>
                        <w:sz w:val="18"/>
                        <w:szCs w:val="18"/>
                        <w:lang w:eastAsia="zh-CN"/>
                      </w:rPr>
                    </w:pPr>
                    <w:r w:rsidRPr="000A0ABA">
                      <w:rPr>
                        <w:rFonts w:ascii="宋体" w:eastAsia="宋体" w:hAnsi="宋体" w:cs="宋体"/>
                        <w:sz w:val="18"/>
                        <w:szCs w:val="18"/>
                        <w:lang w:eastAsia="zh-CN"/>
                      </w:rPr>
                      <w:t>实施日期</w:t>
                    </w:r>
                    <w:r w:rsidRPr="000A0ABA">
                      <w:rPr>
                        <w:rFonts w:ascii="Arial" w:eastAsia="Arial" w:hAnsi="Arial" w:cs="Arial"/>
                        <w:sz w:val="18"/>
                        <w:szCs w:val="18"/>
                        <w:lang w:eastAsia="zh-CN"/>
                      </w:rPr>
                      <w:t>:</w:t>
                    </w:r>
                    <w:r>
                      <w:rPr>
                        <w:rFonts w:ascii="Arial" w:hAnsi="Arial" w:cs="Arial" w:hint="eastAsia"/>
                        <w:sz w:val="18"/>
                        <w:szCs w:val="18"/>
                        <w:lang w:eastAsia="zh-CN"/>
                      </w:rPr>
                      <w:t>XXXX</w:t>
                    </w:r>
                    <w:r w:rsidRPr="000A0ABA">
                      <w:rPr>
                        <w:rFonts w:ascii="Arial" w:eastAsia="Arial" w:hAnsi="Arial" w:cs="Arial"/>
                        <w:spacing w:val="-6"/>
                        <w:sz w:val="18"/>
                        <w:szCs w:val="18"/>
                        <w:lang w:eastAsia="zh-CN"/>
                      </w:rPr>
                      <w:t xml:space="preserve"> </w:t>
                    </w:r>
                    <w:r w:rsidRPr="000A0ABA">
                      <w:rPr>
                        <w:rFonts w:ascii="宋体" w:eastAsia="宋体" w:hAnsi="宋体" w:cs="宋体"/>
                        <w:sz w:val="18"/>
                        <w:szCs w:val="18"/>
                        <w:lang w:eastAsia="zh-CN"/>
                      </w:rPr>
                      <w:t>年</w:t>
                    </w:r>
                    <w:r w:rsidRPr="000A0ABA">
                      <w:rPr>
                        <w:rFonts w:ascii="宋体" w:eastAsia="宋体" w:hAnsi="宋体" w:cs="宋体"/>
                        <w:spacing w:val="-48"/>
                        <w:sz w:val="18"/>
                        <w:szCs w:val="18"/>
                        <w:lang w:eastAsia="zh-CN"/>
                      </w:rPr>
                      <w:t xml:space="preserve"> </w:t>
                    </w:r>
                    <w:r>
                      <w:rPr>
                        <w:rFonts w:ascii="Arial" w:hAnsi="Arial" w:cs="Arial" w:hint="eastAsia"/>
                        <w:sz w:val="18"/>
                        <w:szCs w:val="18"/>
                        <w:lang w:eastAsia="zh-CN"/>
                      </w:rPr>
                      <w:t>X</w:t>
                    </w:r>
                    <w:r w:rsidRPr="000A0ABA">
                      <w:rPr>
                        <w:rFonts w:ascii="Arial" w:eastAsia="Arial" w:hAnsi="Arial" w:cs="Arial"/>
                        <w:spacing w:val="-6"/>
                        <w:sz w:val="18"/>
                        <w:szCs w:val="18"/>
                        <w:lang w:eastAsia="zh-CN"/>
                      </w:rPr>
                      <w:t xml:space="preserve"> </w:t>
                    </w:r>
                    <w:r w:rsidRPr="000A0ABA">
                      <w:rPr>
                        <w:rFonts w:ascii="宋体" w:eastAsia="宋体" w:hAnsi="宋体" w:cs="宋体"/>
                        <w:sz w:val="18"/>
                        <w:szCs w:val="18"/>
                        <w:lang w:eastAsia="zh-CN"/>
                      </w:rPr>
                      <w:t>月</w:t>
                    </w:r>
                    <w:r w:rsidRPr="000A0ABA">
                      <w:rPr>
                        <w:rFonts w:ascii="宋体" w:eastAsia="宋体" w:hAnsi="宋体" w:cs="宋体"/>
                        <w:spacing w:val="-48"/>
                        <w:sz w:val="18"/>
                        <w:szCs w:val="18"/>
                        <w:lang w:eastAsia="zh-CN"/>
                      </w:rPr>
                      <w:t xml:space="preserve"> </w:t>
                    </w:r>
                    <w:r>
                      <w:rPr>
                        <w:rFonts w:ascii="Arial" w:hAnsi="Arial" w:cs="Arial" w:hint="eastAsia"/>
                        <w:sz w:val="18"/>
                        <w:szCs w:val="18"/>
                        <w:lang w:eastAsia="zh-CN"/>
                      </w:rPr>
                      <w:t>X</w:t>
                    </w:r>
                    <w:r w:rsidRPr="000A0ABA">
                      <w:rPr>
                        <w:rFonts w:ascii="Arial" w:eastAsia="Arial" w:hAnsi="Arial" w:cs="Arial"/>
                        <w:spacing w:val="-6"/>
                        <w:sz w:val="18"/>
                        <w:szCs w:val="18"/>
                        <w:lang w:eastAsia="zh-CN"/>
                      </w:rPr>
                      <w:t xml:space="preserve"> </w:t>
                    </w:r>
                    <w:r w:rsidRPr="000A0ABA">
                      <w:rPr>
                        <w:rFonts w:ascii="宋体" w:eastAsia="宋体" w:hAnsi="宋体" w:cs="宋体"/>
                        <w:sz w:val="18"/>
                        <w:szCs w:val="18"/>
                        <w:lang w:eastAsia="zh-CN"/>
                      </w:rPr>
                      <w:t>日</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58" w:rsidRDefault="003F6058">
    <w:pPr>
      <w:spacing w:line="14" w:lineRule="auto"/>
      <w:rPr>
        <w:sz w:val="20"/>
        <w:szCs w:val="20"/>
      </w:rPr>
    </w:pPr>
    <w:r>
      <w:rPr>
        <w:noProof/>
        <w:lang w:eastAsia="zh-CN"/>
      </w:rPr>
      <mc:AlternateContent>
        <mc:Choice Requires="wps">
          <w:drawing>
            <wp:anchor distT="0" distB="0" distL="114300" distR="114300" simplePos="0" relativeHeight="503187416" behindDoc="1" locked="0" layoutInCell="1" allowOverlap="1" wp14:anchorId="641BD026" wp14:editId="1A0D3379">
              <wp:simplePos x="0" y="0"/>
              <wp:positionH relativeFrom="page">
                <wp:posOffset>1169035</wp:posOffset>
              </wp:positionH>
              <wp:positionV relativeFrom="page">
                <wp:posOffset>9916795</wp:posOffset>
              </wp:positionV>
              <wp:extent cx="1502410" cy="145415"/>
              <wp:effectExtent l="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058" w:rsidRPr="000A0ABA" w:rsidRDefault="003F6058">
                          <w:pPr>
                            <w:spacing w:line="213" w:lineRule="exact"/>
                            <w:ind w:left="20"/>
                            <w:rPr>
                              <w:rFonts w:ascii="宋体" w:eastAsia="宋体" w:hAnsi="宋体" w:cs="宋体"/>
                              <w:sz w:val="18"/>
                              <w:szCs w:val="18"/>
                              <w:lang w:eastAsia="zh-CN"/>
                            </w:rPr>
                          </w:pPr>
                          <w:r w:rsidRPr="000A0ABA">
                            <w:rPr>
                              <w:rFonts w:ascii="宋体" w:eastAsia="宋体" w:hAnsi="宋体" w:cs="宋体"/>
                              <w:sz w:val="18"/>
                              <w:szCs w:val="18"/>
                              <w:lang w:eastAsia="zh-CN"/>
                            </w:rPr>
                            <w:t>发布日期</w:t>
                          </w:r>
                          <w:r w:rsidRPr="000A0ABA">
                            <w:rPr>
                              <w:rFonts w:ascii="Arial" w:eastAsia="Arial" w:hAnsi="Arial" w:cs="Arial"/>
                              <w:sz w:val="18"/>
                              <w:szCs w:val="18"/>
                              <w:lang w:eastAsia="zh-CN"/>
                            </w:rPr>
                            <w:t>:</w:t>
                          </w:r>
                          <w:r>
                            <w:rPr>
                              <w:rFonts w:ascii="Arial" w:hAnsi="Arial" w:cs="Arial" w:hint="eastAsia"/>
                              <w:sz w:val="18"/>
                              <w:szCs w:val="18"/>
                              <w:lang w:eastAsia="zh-CN"/>
                            </w:rPr>
                            <w:t>XXXX</w:t>
                          </w:r>
                          <w:r w:rsidRPr="000A0ABA">
                            <w:rPr>
                              <w:rFonts w:ascii="宋体" w:eastAsia="宋体" w:hAnsi="宋体" w:cs="宋体"/>
                              <w:sz w:val="18"/>
                              <w:szCs w:val="18"/>
                              <w:lang w:eastAsia="zh-CN"/>
                            </w:rPr>
                            <w:t>年</w:t>
                          </w:r>
                          <w:r w:rsidRPr="000A0ABA">
                            <w:rPr>
                              <w:rFonts w:ascii="宋体" w:eastAsia="宋体" w:hAnsi="宋体" w:cs="宋体"/>
                              <w:spacing w:val="-46"/>
                              <w:sz w:val="18"/>
                              <w:szCs w:val="18"/>
                              <w:lang w:eastAsia="zh-CN"/>
                            </w:rPr>
                            <w:t xml:space="preserve"> </w:t>
                          </w:r>
                          <w:r>
                            <w:rPr>
                              <w:rFonts w:ascii="Arial" w:hAnsi="Arial" w:cs="Arial" w:hint="eastAsia"/>
                              <w:spacing w:val="-7"/>
                              <w:sz w:val="18"/>
                              <w:szCs w:val="18"/>
                              <w:lang w:eastAsia="zh-CN"/>
                            </w:rPr>
                            <w:t>X</w:t>
                          </w:r>
                          <w:r w:rsidRPr="000A0ABA">
                            <w:rPr>
                              <w:rFonts w:ascii="宋体" w:eastAsia="宋体" w:hAnsi="宋体" w:cs="宋体"/>
                              <w:sz w:val="18"/>
                              <w:szCs w:val="18"/>
                              <w:lang w:eastAsia="zh-CN"/>
                            </w:rPr>
                            <w:t>月</w:t>
                          </w:r>
                          <w:r w:rsidRPr="000A0ABA">
                            <w:rPr>
                              <w:rFonts w:ascii="宋体" w:eastAsia="宋体" w:hAnsi="宋体" w:cs="宋体"/>
                              <w:spacing w:val="-48"/>
                              <w:sz w:val="18"/>
                              <w:szCs w:val="18"/>
                              <w:lang w:eastAsia="zh-CN"/>
                            </w:rPr>
                            <w:t xml:space="preserve"> </w:t>
                          </w:r>
                          <w:r>
                            <w:rPr>
                              <w:rFonts w:ascii="Arial" w:hAnsi="Arial" w:cs="Arial" w:hint="eastAsia"/>
                              <w:sz w:val="18"/>
                              <w:szCs w:val="18"/>
                              <w:lang w:eastAsia="zh-CN"/>
                            </w:rPr>
                            <w:t>X</w:t>
                          </w:r>
                          <w:r w:rsidRPr="000A0ABA">
                            <w:rPr>
                              <w:rFonts w:ascii="Arial" w:eastAsia="Arial" w:hAnsi="Arial" w:cs="Arial"/>
                              <w:spacing w:val="-5"/>
                              <w:sz w:val="18"/>
                              <w:szCs w:val="18"/>
                              <w:lang w:eastAsia="zh-CN"/>
                            </w:rPr>
                            <w:t xml:space="preserve"> </w:t>
                          </w:r>
                          <w:r w:rsidRPr="000A0ABA">
                            <w:rPr>
                              <w:rFonts w:ascii="宋体" w:eastAsia="宋体" w:hAnsi="宋体" w:cs="宋体"/>
                              <w:sz w:val="18"/>
                              <w:szCs w:val="18"/>
                              <w:lang w:eastAsia="zh-CN"/>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92.05pt;margin-top:780.85pt;width:118.3pt;height:11.45pt;z-index:-12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09PrwIAALA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" filled="f" stroked="f">
              <v:textbox inset="0,0,0,0">
                <w:txbxContent>
                  <w:p w:rsidR="003F6058" w:rsidRPr="000A0ABA" w:rsidRDefault="003F6058">
                    <w:pPr>
                      <w:spacing w:line="213" w:lineRule="exact"/>
                      <w:ind w:left="20"/>
                      <w:rPr>
                        <w:rFonts w:ascii="宋体" w:eastAsia="宋体" w:hAnsi="宋体" w:cs="宋体"/>
                        <w:sz w:val="18"/>
                        <w:szCs w:val="18"/>
                        <w:lang w:eastAsia="zh-CN"/>
                      </w:rPr>
                    </w:pPr>
                    <w:r w:rsidRPr="000A0ABA">
                      <w:rPr>
                        <w:rFonts w:ascii="宋体" w:eastAsia="宋体" w:hAnsi="宋体" w:cs="宋体"/>
                        <w:sz w:val="18"/>
                        <w:szCs w:val="18"/>
                        <w:lang w:eastAsia="zh-CN"/>
                      </w:rPr>
                      <w:t>发布日期</w:t>
                    </w:r>
                    <w:r w:rsidRPr="000A0ABA">
                      <w:rPr>
                        <w:rFonts w:ascii="Arial" w:eastAsia="Arial" w:hAnsi="Arial" w:cs="Arial"/>
                        <w:sz w:val="18"/>
                        <w:szCs w:val="18"/>
                        <w:lang w:eastAsia="zh-CN"/>
                      </w:rPr>
                      <w:t>:</w:t>
                    </w:r>
                    <w:r>
                      <w:rPr>
                        <w:rFonts w:ascii="Arial" w:hAnsi="Arial" w:cs="Arial" w:hint="eastAsia"/>
                        <w:sz w:val="18"/>
                        <w:szCs w:val="18"/>
                        <w:lang w:eastAsia="zh-CN"/>
                      </w:rPr>
                      <w:t>XXXX</w:t>
                    </w:r>
                    <w:r w:rsidRPr="000A0ABA">
                      <w:rPr>
                        <w:rFonts w:ascii="宋体" w:eastAsia="宋体" w:hAnsi="宋体" w:cs="宋体"/>
                        <w:sz w:val="18"/>
                        <w:szCs w:val="18"/>
                        <w:lang w:eastAsia="zh-CN"/>
                      </w:rPr>
                      <w:t>年</w:t>
                    </w:r>
                    <w:r w:rsidRPr="000A0ABA">
                      <w:rPr>
                        <w:rFonts w:ascii="宋体" w:eastAsia="宋体" w:hAnsi="宋体" w:cs="宋体"/>
                        <w:spacing w:val="-46"/>
                        <w:sz w:val="18"/>
                        <w:szCs w:val="18"/>
                        <w:lang w:eastAsia="zh-CN"/>
                      </w:rPr>
                      <w:t xml:space="preserve"> </w:t>
                    </w:r>
                    <w:r>
                      <w:rPr>
                        <w:rFonts w:ascii="Arial" w:hAnsi="Arial" w:cs="Arial" w:hint="eastAsia"/>
                        <w:spacing w:val="-7"/>
                        <w:sz w:val="18"/>
                        <w:szCs w:val="18"/>
                        <w:lang w:eastAsia="zh-CN"/>
                      </w:rPr>
                      <w:t>X</w:t>
                    </w:r>
                    <w:r w:rsidRPr="000A0ABA">
                      <w:rPr>
                        <w:rFonts w:ascii="宋体" w:eastAsia="宋体" w:hAnsi="宋体" w:cs="宋体"/>
                        <w:sz w:val="18"/>
                        <w:szCs w:val="18"/>
                        <w:lang w:eastAsia="zh-CN"/>
                      </w:rPr>
                      <w:t>月</w:t>
                    </w:r>
                    <w:r w:rsidRPr="000A0ABA">
                      <w:rPr>
                        <w:rFonts w:ascii="宋体" w:eastAsia="宋体" w:hAnsi="宋体" w:cs="宋体"/>
                        <w:spacing w:val="-48"/>
                        <w:sz w:val="18"/>
                        <w:szCs w:val="18"/>
                        <w:lang w:eastAsia="zh-CN"/>
                      </w:rPr>
                      <w:t xml:space="preserve"> </w:t>
                    </w:r>
                    <w:r>
                      <w:rPr>
                        <w:rFonts w:ascii="Arial" w:hAnsi="Arial" w:cs="Arial" w:hint="eastAsia"/>
                        <w:sz w:val="18"/>
                        <w:szCs w:val="18"/>
                        <w:lang w:eastAsia="zh-CN"/>
                      </w:rPr>
                      <w:t>X</w:t>
                    </w:r>
                    <w:r w:rsidRPr="000A0ABA">
                      <w:rPr>
                        <w:rFonts w:ascii="Arial" w:eastAsia="Arial" w:hAnsi="Arial" w:cs="Arial"/>
                        <w:spacing w:val="-5"/>
                        <w:sz w:val="18"/>
                        <w:szCs w:val="18"/>
                        <w:lang w:eastAsia="zh-CN"/>
                      </w:rPr>
                      <w:t xml:space="preserve"> </w:t>
                    </w:r>
                    <w:r w:rsidRPr="000A0ABA">
                      <w:rPr>
                        <w:rFonts w:ascii="宋体" w:eastAsia="宋体" w:hAnsi="宋体" w:cs="宋体"/>
                        <w:sz w:val="18"/>
                        <w:szCs w:val="18"/>
                        <w:lang w:eastAsia="zh-CN"/>
                      </w:rPr>
                      <w:t>日</w:t>
                    </w:r>
                  </w:p>
                </w:txbxContent>
              </v:textbox>
              <w10:wrap anchorx="page" anchory="page"/>
            </v:shape>
          </w:pict>
        </mc:Fallback>
      </mc:AlternateContent>
    </w:r>
    <w:r>
      <w:rPr>
        <w:noProof/>
        <w:lang w:eastAsia="zh-CN"/>
      </w:rPr>
      <mc:AlternateContent>
        <mc:Choice Requires="wpg">
          <w:drawing>
            <wp:anchor distT="0" distB="0" distL="114300" distR="114300" simplePos="0" relativeHeight="503187392" behindDoc="1" locked="0" layoutInCell="1" allowOverlap="1" wp14:anchorId="077C717E" wp14:editId="4C1A9BA8">
              <wp:simplePos x="0" y="0"/>
              <wp:positionH relativeFrom="page">
                <wp:posOffset>1062355</wp:posOffset>
              </wp:positionH>
              <wp:positionV relativeFrom="page">
                <wp:posOffset>9898380</wp:posOffset>
              </wp:positionV>
              <wp:extent cx="5615940" cy="1270"/>
              <wp:effectExtent l="5080" t="11430" r="8255" b="635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73" y="15588"/>
                        <a:chExt cx="8844" cy="2"/>
                      </a:xfrm>
                    </wpg:grpSpPr>
                    <wps:wsp>
                      <wps:cNvPr id="3" name="Freeform 4"/>
                      <wps:cNvSpPr>
                        <a:spLocks/>
                      </wps:cNvSpPr>
                      <wps:spPr bwMode="auto">
                        <a:xfrm>
                          <a:off x="1673" y="15588"/>
                          <a:ext cx="8844" cy="2"/>
                        </a:xfrm>
                        <a:custGeom>
                          <a:avLst/>
                          <a:gdLst>
                            <a:gd name="T0" fmla="+- 0 1673 1673"/>
                            <a:gd name="T1" fmla="*/ T0 w 8844"/>
                            <a:gd name="T2" fmla="+- 0 10517 1673"/>
                            <a:gd name="T3" fmla="*/ T2 w 8844"/>
                          </a:gdLst>
                          <a:ahLst/>
                          <a:cxnLst>
                            <a:cxn ang="0">
                              <a:pos x="T1" y="0"/>
                            </a:cxn>
                            <a:cxn ang="0">
                              <a:pos x="T3" y="0"/>
                            </a:cxn>
                          </a:cxnLst>
                          <a:rect l="0" t="0" r="r" b="b"/>
                          <a:pathLst>
                            <a:path w="8844">
                              <a:moveTo>
                                <a:pt x="0" y="0"/>
                              </a:moveTo>
                              <a:lnTo>
                                <a:pt x="884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83.65pt;margin-top:779.4pt;width:442.2pt;height:.1pt;z-index:-129088;mso-position-horizontal-relative:page;mso-position-vertical-relative:page" coordorigin="1673,15588"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">
              <v:shape id="Freeform 4" o:spid="_x0000_s1027" style="position:absolute;left:1673;top:15588;width:8844;height:2;visibility:visible;mso-wrap-style:square;v-text-anchor:top" coordsize="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n3x8EA&#10;AADaAAAADwAAAGRycy9kb3ducmV2LnhtbESPQYvCMBSE78L+h/AW9qapSnWtRlldBD1W3fujeTZl&#10;m5fSRK3/3giCx2FmvmEWq87W4kqtrxwrGA4SEMSF0xWXCk7Hbf8bhA/IGmvHpOBOHlbLj94CM+1u&#10;nNP1EEoRIewzVGBCaDIpfWHIoh+4hjh6Z9daDFG2pdQt3iLc1nKUJBNpseK4YLChjaHi/3CxCqZj&#10;85fOhj5dn/Pfe12lzXG73yv19dn9zEEE6sI7/GrvtIIxPK/EG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p98fBAAAA2gAAAA8AAAAAAAAAAAAAAAAAmAIAAGRycy9kb3du&#10;cmV2LnhtbFBLBQYAAAAABAAEAPUAAACGAwAAAAA=&#10;" path="m,l8844,e" filled="f" strokeweight=".48pt">
                <v:path arrowok="t" o:connecttype="custom" o:connectlocs="0,0;8844,0" o:connectangles="0,0"/>
              </v:shape>
              <w10:wrap anchorx="page" anchory="page"/>
            </v:group>
          </w:pict>
        </mc:Fallback>
      </mc:AlternateContent>
    </w:r>
    <w:r>
      <w:rPr>
        <w:noProof/>
        <w:lang w:eastAsia="zh-CN"/>
      </w:rPr>
      <mc:AlternateContent>
        <mc:Choice Requires="wps">
          <w:drawing>
            <wp:anchor distT="0" distB="0" distL="114300" distR="114300" simplePos="0" relativeHeight="503187440" behindDoc="1" locked="0" layoutInCell="1" allowOverlap="1" wp14:anchorId="33D24E4E" wp14:editId="2612CABF">
              <wp:simplePos x="0" y="0"/>
              <wp:positionH relativeFrom="page">
                <wp:posOffset>5116830</wp:posOffset>
              </wp:positionH>
              <wp:positionV relativeFrom="page">
                <wp:posOffset>9916795</wp:posOffset>
              </wp:positionV>
              <wp:extent cx="1508760" cy="145415"/>
              <wp:effectExtent l="1905" t="127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058" w:rsidRPr="000A0ABA" w:rsidRDefault="003F6058">
                          <w:pPr>
                            <w:spacing w:line="213" w:lineRule="exact"/>
                            <w:ind w:left="20"/>
                            <w:rPr>
                              <w:rFonts w:ascii="宋体" w:eastAsia="宋体" w:hAnsi="宋体" w:cs="宋体"/>
                              <w:sz w:val="18"/>
                              <w:szCs w:val="18"/>
                              <w:lang w:eastAsia="zh-CN"/>
                            </w:rPr>
                          </w:pPr>
                          <w:r w:rsidRPr="000A0ABA">
                            <w:rPr>
                              <w:rFonts w:ascii="宋体" w:eastAsia="宋体" w:hAnsi="宋体" w:cs="宋体"/>
                              <w:sz w:val="18"/>
                              <w:szCs w:val="18"/>
                              <w:lang w:eastAsia="zh-CN"/>
                            </w:rPr>
                            <w:t>实施日期</w:t>
                          </w:r>
                          <w:r w:rsidRPr="000A0ABA">
                            <w:rPr>
                              <w:rFonts w:ascii="Arial" w:eastAsia="Arial" w:hAnsi="Arial" w:cs="Arial"/>
                              <w:sz w:val="18"/>
                              <w:szCs w:val="18"/>
                              <w:lang w:eastAsia="zh-CN"/>
                            </w:rPr>
                            <w:t>:</w:t>
                          </w:r>
                          <w:r>
                            <w:rPr>
                              <w:rFonts w:ascii="Arial" w:hAnsi="Arial" w:cs="Arial" w:hint="eastAsia"/>
                              <w:sz w:val="18"/>
                              <w:szCs w:val="18"/>
                              <w:lang w:eastAsia="zh-CN"/>
                            </w:rPr>
                            <w:t>XXXX</w:t>
                          </w:r>
                          <w:r w:rsidRPr="000A0ABA">
                            <w:rPr>
                              <w:rFonts w:ascii="Arial" w:eastAsia="Arial" w:hAnsi="Arial" w:cs="Arial"/>
                              <w:spacing w:val="-6"/>
                              <w:sz w:val="18"/>
                              <w:szCs w:val="18"/>
                              <w:lang w:eastAsia="zh-CN"/>
                            </w:rPr>
                            <w:t xml:space="preserve"> </w:t>
                          </w:r>
                          <w:r w:rsidRPr="000A0ABA">
                            <w:rPr>
                              <w:rFonts w:ascii="宋体" w:eastAsia="宋体" w:hAnsi="宋体" w:cs="宋体"/>
                              <w:sz w:val="18"/>
                              <w:szCs w:val="18"/>
                              <w:lang w:eastAsia="zh-CN"/>
                            </w:rPr>
                            <w:t>年</w:t>
                          </w:r>
                          <w:r w:rsidRPr="000A0ABA">
                            <w:rPr>
                              <w:rFonts w:ascii="宋体" w:eastAsia="宋体" w:hAnsi="宋体" w:cs="宋体"/>
                              <w:spacing w:val="-48"/>
                              <w:sz w:val="18"/>
                              <w:szCs w:val="18"/>
                              <w:lang w:eastAsia="zh-CN"/>
                            </w:rPr>
                            <w:t xml:space="preserve"> </w:t>
                          </w:r>
                          <w:r>
                            <w:rPr>
                              <w:rFonts w:ascii="Arial" w:hAnsi="Arial" w:cs="Arial" w:hint="eastAsia"/>
                              <w:sz w:val="18"/>
                              <w:szCs w:val="18"/>
                              <w:lang w:eastAsia="zh-CN"/>
                            </w:rPr>
                            <w:t>X</w:t>
                          </w:r>
                          <w:r w:rsidRPr="000A0ABA">
                            <w:rPr>
                              <w:rFonts w:ascii="Arial" w:eastAsia="Arial" w:hAnsi="Arial" w:cs="Arial"/>
                              <w:spacing w:val="-6"/>
                              <w:sz w:val="18"/>
                              <w:szCs w:val="18"/>
                              <w:lang w:eastAsia="zh-CN"/>
                            </w:rPr>
                            <w:t xml:space="preserve"> </w:t>
                          </w:r>
                          <w:r w:rsidRPr="000A0ABA">
                            <w:rPr>
                              <w:rFonts w:ascii="宋体" w:eastAsia="宋体" w:hAnsi="宋体" w:cs="宋体"/>
                              <w:sz w:val="18"/>
                              <w:szCs w:val="18"/>
                              <w:lang w:eastAsia="zh-CN"/>
                            </w:rPr>
                            <w:t>月</w:t>
                          </w:r>
                          <w:r w:rsidRPr="000A0ABA">
                            <w:rPr>
                              <w:rFonts w:ascii="宋体" w:eastAsia="宋体" w:hAnsi="宋体" w:cs="宋体"/>
                              <w:spacing w:val="-48"/>
                              <w:sz w:val="18"/>
                              <w:szCs w:val="18"/>
                              <w:lang w:eastAsia="zh-CN"/>
                            </w:rPr>
                            <w:t xml:space="preserve"> </w:t>
                          </w:r>
                          <w:r>
                            <w:rPr>
                              <w:rFonts w:ascii="Arial" w:hAnsi="Arial" w:cs="Arial" w:hint="eastAsia"/>
                              <w:sz w:val="18"/>
                              <w:szCs w:val="18"/>
                              <w:lang w:eastAsia="zh-CN"/>
                            </w:rPr>
                            <w:t>X</w:t>
                          </w:r>
                          <w:r w:rsidRPr="000A0ABA">
                            <w:rPr>
                              <w:rFonts w:ascii="Arial" w:eastAsia="Arial" w:hAnsi="Arial" w:cs="Arial"/>
                              <w:spacing w:val="-6"/>
                              <w:sz w:val="18"/>
                              <w:szCs w:val="18"/>
                              <w:lang w:eastAsia="zh-CN"/>
                            </w:rPr>
                            <w:t xml:space="preserve"> </w:t>
                          </w:r>
                          <w:r w:rsidRPr="000A0ABA">
                            <w:rPr>
                              <w:rFonts w:ascii="宋体" w:eastAsia="宋体" w:hAnsi="宋体" w:cs="宋体"/>
                              <w:sz w:val="18"/>
                              <w:szCs w:val="18"/>
                              <w:lang w:eastAsia="zh-CN"/>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402.9pt;margin-top:780.85pt;width:118.8pt;height:11.45pt;z-index:-12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" filled="f" stroked="f">
              <v:textbox inset="0,0,0,0">
                <w:txbxContent>
                  <w:p w:rsidR="003F6058" w:rsidRPr="000A0ABA" w:rsidRDefault="003F6058">
                    <w:pPr>
                      <w:spacing w:line="213" w:lineRule="exact"/>
                      <w:ind w:left="20"/>
                      <w:rPr>
                        <w:rFonts w:ascii="宋体" w:eastAsia="宋体" w:hAnsi="宋体" w:cs="宋体"/>
                        <w:sz w:val="18"/>
                        <w:szCs w:val="18"/>
                        <w:lang w:eastAsia="zh-CN"/>
                      </w:rPr>
                    </w:pPr>
                    <w:r w:rsidRPr="000A0ABA">
                      <w:rPr>
                        <w:rFonts w:ascii="宋体" w:eastAsia="宋体" w:hAnsi="宋体" w:cs="宋体"/>
                        <w:sz w:val="18"/>
                        <w:szCs w:val="18"/>
                        <w:lang w:eastAsia="zh-CN"/>
                      </w:rPr>
                      <w:t>实施日期</w:t>
                    </w:r>
                    <w:r w:rsidRPr="000A0ABA">
                      <w:rPr>
                        <w:rFonts w:ascii="Arial" w:eastAsia="Arial" w:hAnsi="Arial" w:cs="Arial"/>
                        <w:sz w:val="18"/>
                        <w:szCs w:val="18"/>
                        <w:lang w:eastAsia="zh-CN"/>
                      </w:rPr>
                      <w:t>:</w:t>
                    </w:r>
                    <w:r>
                      <w:rPr>
                        <w:rFonts w:ascii="Arial" w:hAnsi="Arial" w:cs="Arial" w:hint="eastAsia"/>
                        <w:sz w:val="18"/>
                        <w:szCs w:val="18"/>
                        <w:lang w:eastAsia="zh-CN"/>
                      </w:rPr>
                      <w:t>XXXX</w:t>
                    </w:r>
                    <w:r w:rsidRPr="000A0ABA">
                      <w:rPr>
                        <w:rFonts w:ascii="Arial" w:eastAsia="Arial" w:hAnsi="Arial" w:cs="Arial"/>
                        <w:spacing w:val="-6"/>
                        <w:sz w:val="18"/>
                        <w:szCs w:val="18"/>
                        <w:lang w:eastAsia="zh-CN"/>
                      </w:rPr>
                      <w:t xml:space="preserve"> </w:t>
                    </w:r>
                    <w:r w:rsidRPr="000A0ABA">
                      <w:rPr>
                        <w:rFonts w:ascii="宋体" w:eastAsia="宋体" w:hAnsi="宋体" w:cs="宋体"/>
                        <w:sz w:val="18"/>
                        <w:szCs w:val="18"/>
                        <w:lang w:eastAsia="zh-CN"/>
                      </w:rPr>
                      <w:t>年</w:t>
                    </w:r>
                    <w:r w:rsidRPr="000A0ABA">
                      <w:rPr>
                        <w:rFonts w:ascii="宋体" w:eastAsia="宋体" w:hAnsi="宋体" w:cs="宋体"/>
                        <w:spacing w:val="-48"/>
                        <w:sz w:val="18"/>
                        <w:szCs w:val="18"/>
                        <w:lang w:eastAsia="zh-CN"/>
                      </w:rPr>
                      <w:t xml:space="preserve"> </w:t>
                    </w:r>
                    <w:r>
                      <w:rPr>
                        <w:rFonts w:ascii="Arial" w:hAnsi="Arial" w:cs="Arial" w:hint="eastAsia"/>
                        <w:sz w:val="18"/>
                        <w:szCs w:val="18"/>
                        <w:lang w:eastAsia="zh-CN"/>
                      </w:rPr>
                      <w:t>X</w:t>
                    </w:r>
                    <w:r w:rsidRPr="000A0ABA">
                      <w:rPr>
                        <w:rFonts w:ascii="Arial" w:eastAsia="Arial" w:hAnsi="Arial" w:cs="Arial"/>
                        <w:spacing w:val="-6"/>
                        <w:sz w:val="18"/>
                        <w:szCs w:val="18"/>
                        <w:lang w:eastAsia="zh-CN"/>
                      </w:rPr>
                      <w:t xml:space="preserve"> </w:t>
                    </w:r>
                    <w:r w:rsidRPr="000A0ABA">
                      <w:rPr>
                        <w:rFonts w:ascii="宋体" w:eastAsia="宋体" w:hAnsi="宋体" w:cs="宋体"/>
                        <w:sz w:val="18"/>
                        <w:szCs w:val="18"/>
                        <w:lang w:eastAsia="zh-CN"/>
                      </w:rPr>
                      <w:t>月</w:t>
                    </w:r>
                    <w:r w:rsidRPr="000A0ABA">
                      <w:rPr>
                        <w:rFonts w:ascii="宋体" w:eastAsia="宋体" w:hAnsi="宋体" w:cs="宋体"/>
                        <w:spacing w:val="-48"/>
                        <w:sz w:val="18"/>
                        <w:szCs w:val="18"/>
                        <w:lang w:eastAsia="zh-CN"/>
                      </w:rPr>
                      <w:t xml:space="preserve"> </w:t>
                    </w:r>
                    <w:r>
                      <w:rPr>
                        <w:rFonts w:ascii="Arial" w:hAnsi="Arial" w:cs="Arial" w:hint="eastAsia"/>
                        <w:sz w:val="18"/>
                        <w:szCs w:val="18"/>
                        <w:lang w:eastAsia="zh-CN"/>
                      </w:rPr>
                      <w:t>X</w:t>
                    </w:r>
                    <w:r w:rsidRPr="000A0ABA">
                      <w:rPr>
                        <w:rFonts w:ascii="Arial" w:eastAsia="Arial" w:hAnsi="Arial" w:cs="Arial"/>
                        <w:spacing w:val="-6"/>
                        <w:sz w:val="18"/>
                        <w:szCs w:val="18"/>
                        <w:lang w:eastAsia="zh-CN"/>
                      </w:rPr>
                      <w:t xml:space="preserve"> </w:t>
                    </w:r>
                    <w:r w:rsidRPr="000A0ABA">
                      <w:rPr>
                        <w:rFonts w:ascii="宋体" w:eastAsia="宋体" w:hAnsi="宋体" w:cs="宋体"/>
                        <w:sz w:val="18"/>
                        <w:szCs w:val="18"/>
                        <w:lang w:eastAsia="zh-CN"/>
                      </w:rPr>
                      <w:t>日</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D6" w:rsidRDefault="00DD0BD6" w:rsidP="00D41F98">
      <w:r>
        <w:separator/>
      </w:r>
    </w:p>
  </w:footnote>
  <w:footnote w:type="continuationSeparator" w:id="0">
    <w:p w:rsidR="00DD0BD6" w:rsidRDefault="00DD0BD6" w:rsidP="00D41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58" w:rsidRDefault="003F6058">
    <w:pPr>
      <w:spacing w:line="14" w:lineRule="auto"/>
      <w:rPr>
        <w:sz w:val="20"/>
        <w:szCs w:val="20"/>
      </w:rPr>
    </w:pPr>
    <w:r>
      <w:rPr>
        <w:noProof/>
        <w:lang w:eastAsia="zh-CN"/>
      </w:rPr>
      <mc:AlternateContent>
        <mc:Choice Requires="wpg">
          <w:drawing>
            <wp:anchor distT="0" distB="0" distL="114300" distR="114300" simplePos="0" relativeHeight="503189488" behindDoc="1" locked="0" layoutInCell="1" allowOverlap="1" wp14:anchorId="60BA2883" wp14:editId="60B1115D">
              <wp:simplePos x="0" y="0"/>
              <wp:positionH relativeFrom="page">
                <wp:posOffset>1062355</wp:posOffset>
              </wp:positionH>
              <wp:positionV relativeFrom="page">
                <wp:posOffset>879475</wp:posOffset>
              </wp:positionV>
              <wp:extent cx="5615940" cy="1270"/>
              <wp:effectExtent l="5080" t="12700" r="8255" b="5080"/>
              <wp:wrapNone/>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73" y="1385"/>
                        <a:chExt cx="8844" cy="2"/>
                      </a:xfrm>
                    </wpg:grpSpPr>
                    <wps:wsp>
                      <wps:cNvPr id="27" name="Freeform 13"/>
                      <wps:cNvSpPr>
                        <a:spLocks/>
                      </wps:cNvSpPr>
                      <wps:spPr bwMode="auto">
                        <a:xfrm>
                          <a:off x="1673" y="1385"/>
                          <a:ext cx="8844" cy="2"/>
                        </a:xfrm>
                        <a:custGeom>
                          <a:avLst/>
                          <a:gdLst>
                            <a:gd name="T0" fmla="+- 0 1673 1673"/>
                            <a:gd name="T1" fmla="*/ T0 w 8844"/>
                            <a:gd name="T2" fmla="+- 0 10517 1673"/>
                            <a:gd name="T3" fmla="*/ T2 w 8844"/>
                          </a:gdLst>
                          <a:ahLst/>
                          <a:cxnLst>
                            <a:cxn ang="0">
                              <a:pos x="T1" y="0"/>
                            </a:cxn>
                            <a:cxn ang="0">
                              <a:pos x="T3" y="0"/>
                            </a:cxn>
                          </a:cxnLst>
                          <a:rect l="0" t="0" r="r" b="b"/>
                          <a:pathLst>
                            <a:path w="8844">
                              <a:moveTo>
                                <a:pt x="0" y="0"/>
                              </a:moveTo>
                              <a:lnTo>
                                <a:pt x="884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83.65pt;margin-top:69.25pt;width:442.2pt;height:.1pt;z-index:-126992;mso-position-horizontal-relative:page;mso-position-vertical-relative:page" coordorigin="1673,1385"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">
              <v:shape id="Freeform 13" o:spid="_x0000_s1027" style="position:absolute;left:1673;top:1385;width:8844;height:2;visibility:visible;mso-wrap-style:square;v-text-anchor:top" coordsize="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HC8QA&#10;AADbAAAADwAAAGRycy9kb3ducmV2LnhtbESPQWvCQBSE7wX/w/KE3urGUFJJXUUE0YMUmoj2+Nh9&#10;Jmmzb0N21fjvu4WCx2FmvmHmy8G24kq9bxwrmE4SEMTamYYrBYdy8zID4QOywdYxKbiTh+Vi9DTH&#10;3Lgbf9K1CJWIEPY5KqhD6HIpva7Jop+4jjh6Z9dbDFH2lTQ93iLctjJNkkxabDgu1NjRuib9U1ys&#10;gu/sdeOOujiVH6nJzl/7U6lnW6Wex8PqHUSgITzC/+2dUZC+wd+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LxwvEAAAA2wAAAA8AAAAAAAAAAAAAAAAAmAIAAGRycy9k&#10;b3ducmV2LnhtbFBLBQYAAAAABAAEAPUAAACJAwAAAAA=&#10;" path="m,l8844,e" filled="f" strokeweight=".72pt">
                <v:path arrowok="t" o:connecttype="custom" o:connectlocs="0,0;8844,0" o:connectangles="0,0"/>
              </v:shape>
              <w10:wrap anchorx="page" anchory="page"/>
            </v:group>
          </w:pict>
        </mc:Fallback>
      </mc:AlternateContent>
    </w:r>
    <w:r>
      <w:rPr>
        <w:noProof/>
        <w:lang w:eastAsia="zh-CN"/>
      </w:rPr>
      <mc:AlternateContent>
        <mc:Choice Requires="wps">
          <w:drawing>
            <wp:anchor distT="0" distB="0" distL="114300" distR="114300" simplePos="0" relativeHeight="503190512" behindDoc="1" locked="0" layoutInCell="1" allowOverlap="1" wp14:anchorId="03F40C95" wp14:editId="449363E8">
              <wp:simplePos x="0" y="0"/>
              <wp:positionH relativeFrom="page">
                <wp:posOffset>3390265</wp:posOffset>
              </wp:positionH>
              <wp:positionV relativeFrom="page">
                <wp:posOffset>547370</wp:posOffset>
              </wp:positionV>
              <wp:extent cx="961390" cy="160020"/>
              <wp:effectExtent l="0" t="4445" r="127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058" w:rsidRDefault="003F6058">
                          <w:pPr>
                            <w:tabs>
                              <w:tab w:val="left" w:pos="442"/>
                              <w:tab w:val="left" w:pos="862"/>
                              <w:tab w:val="left" w:pos="1282"/>
                            </w:tabs>
                            <w:spacing w:line="231" w:lineRule="exact"/>
                            <w:ind w:left="20"/>
                            <w:rPr>
                              <w:rFonts w:ascii="黑体" w:eastAsia="黑体" w:hAnsi="黑体" w:cs="黑体"/>
                              <w:sz w:val="21"/>
                              <w:szCs w:val="21"/>
                            </w:rPr>
                          </w:pPr>
                          <w:r>
                            <w:rPr>
                              <w:rFonts w:ascii="黑体" w:eastAsia="黑体" w:hAnsi="黑体" w:cs="黑体"/>
                              <w:sz w:val="21"/>
                              <w:szCs w:val="21"/>
                            </w:rPr>
                            <w:t>认</w:t>
                          </w:r>
                          <w:r>
                            <w:rPr>
                              <w:rFonts w:ascii="黑体" w:eastAsia="黑体" w:hAnsi="黑体" w:cs="黑体"/>
                              <w:sz w:val="21"/>
                              <w:szCs w:val="21"/>
                            </w:rPr>
                            <w:tab/>
                            <w:t>可</w:t>
                          </w:r>
                          <w:r>
                            <w:rPr>
                              <w:rFonts w:ascii="黑体" w:eastAsia="黑体" w:hAnsi="黑体" w:cs="黑体"/>
                              <w:sz w:val="21"/>
                              <w:szCs w:val="21"/>
                            </w:rPr>
                            <w:tab/>
                            <w:t>说</w:t>
                          </w:r>
                          <w:r>
                            <w:rPr>
                              <w:rFonts w:ascii="黑体" w:eastAsia="黑体" w:hAnsi="黑体" w:cs="黑体"/>
                              <w:sz w:val="21"/>
                              <w:szCs w:val="21"/>
                            </w:rPr>
                            <w:tab/>
                            <w:t>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66.95pt;margin-top:43.1pt;width:75.7pt;height:12.6pt;z-index:-12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" filled="f" stroked="f">
              <v:textbox inset="0,0,0,0">
                <w:txbxContent>
                  <w:p w:rsidR="003F6058" w:rsidRDefault="003F6058">
                    <w:pPr>
                      <w:tabs>
                        <w:tab w:val="left" w:pos="442"/>
                        <w:tab w:val="left" w:pos="862"/>
                        <w:tab w:val="left" w:pos="1282"/>
                      </w:tabs>
                      <w:spacing w:line="231" w:lineRule="exact"/>
                      <w:ind w:left="20"/>
                      <w:rPr>
                        <w:rFonts w:ascii="黑体" w:eastAsia="黑体" w:hAnsi="黑体" w:cs="黑体"/>
                        <w:sz w:val="21"/>
                        <w:szCs w:val="21"/>
                      </w:rPr>
                    </w:pPr>
                    <w:r>
                      <w:rPr>
                        <w:rFonts w:ascii="黑体" w:eastAsia="黑体" w:hAnsi="黑体" w:cs="黑体"/>
                        <w:sz w:val="21"/>
                        <w:szCs w:val="21"/>
                      </w:rPr>
                      <w:t>认</w:t>
                    </w:r>
                    <w:r>
                      <w:rPr>
                        <w:rFonts w:ascii="黑体" w:eastAsia="黑体" w:hAnsi="黑体" w:cs="黑体"/>
                        <w:sz w:val="21"/>
                        <w:szCs w:val="21"/>
                      </w:rPr>
                      <w:tab/>
                      <w:t>可</w:t>
                    </w:r>
                    <w:r>
                      <w:rPr>
                        <w:rFonts w:ascii="黑体" w:eastAsia="黑体" w:hAnsi="黑体" w:cs="黑体"/>
                        <w:sz w:val="21"/>
                        <w:szCs w:val="21"/>
                      </w:rPr>
                      <w:tab/>
                      <w:t>说</w:t>
                    </w:r>
                    <w:r>
                      <w:rPr>
                        <w:rFonts w:ascii="黑体" w:eastAsia="黑体" w:hAnsi="黑体" w:cs="黑体"/>
                        <w:sz w:val="21"/>
                        <w:szCs w:val="21"/>
                      </w:rPr>
                      <w:tab/>
                      <w:t>明</w:t>
                    </w:r>
                  </w:p>
                </w:txbxContent>
              </v:textbox>
              <w10:wrap anchorx="page" anchory="page"/>
            </v:shape>
          </w:pict>
        </mc:Fallback>
      </mc:AlternateContent>
    </w:r>
    <w:r>
      <w:rPr>
        <w:noProof/>
        <w:lang w:eastAsia="zh-CN"/>
      </w:rPr>
      <mc:AlternateContent>
        <mc:Choice Requires="wps">
          <w:drawing>
            <wp:anchor distT="0" distB="0" distL="114300" distR="114300" simplePos="0" relativeHeight="503191536" behindDoc="1" locked="0" layoutInCell="1" allowOverlap="1" wp14:anchorId="656C8276" wp14:editId="0ED5D824">
              <wp:simplePos x="0" y="0"/>
              <wp:positionH relativeFrom="page">
                <wp:posOffset>1113790</wp:posOffset>
              </wp:positionH>
              <wp:positionV relativeFrom="page">
                <wp:posOffset>716915</wp:posOffset>
              </wp:positionV>
              <wp:extent cx="1316355" cy="145415"/>
              <wp:effectExtent l="0" t="2540" r="0" b="444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058" w:rsidRPr="001D1589" w:rsidRDefault="003F6058">
                          <w:pPr>
                            <w:spacing w:line="213" w:lineRule="exact"/>
                            <w:ind w:left="20"/>
                            <w:rPr>
                              <w:rFonts w:ascii="Arial" w:hAnsi="Arial" w:cs="Arial"/>
                              <w:sz w:val="18"/>
                              <w:szCs w:val="18"/>
                              <w:lang w:eastAsia="zh-CN"/>
                            </w:rPr>
                          </w:pPr>
                          <w:r w:rsidRPr="000A0ABA">
                            <w:rPr>
                              <w:rFonts w:ascii="宋体" w:eastAsia="宋体" w:hAnsi="宋体" w:cs="宋体" w:hint="eastAsia"/>
                              <w:sz w:val="18"/>
                              <w:szCs w:val="18"/>
                              <w:lang w:eastAsia="zh-CN"/>
                            </w:rPr>
                            <w:t>编号</w:t>
                          </w:r>
                          <w:r>
                            <w:rPr>
                              <w:rFonts w:ascii="宋体" w:eastAsia="宋体" w:hAnsi="宋体" w:cs="宋体" w:hint="eastAsia"/>
                              <w:sz w:val="18"/>
                              <w:szCs w:val="18"/>
                              <w:lang w:eastAsia="zh-CN"/>
                            </w:rPr>
                            <w:t>:</w:t>
                          </w:r>
                          <w:r>
                            <w:rPr>
                              <w:rFonts w:ascii="Arial" w:eastAsia="Arial" w:hAnsi="Arial" w:cs="Arial"/>
                              <w:sz w:val="18"/>
                              <w:szCs w:val="18"/>
                            </w:rPr>
                            <w:t>CNAS-EL-07</w:t>
                          </w:r>
                          <w:proofErr w:type="gramStart"/>
                          <w:r>
                            <w:rPr>
                              <w:rFonts w:ascii="Arial" w:eastAsia="Arial" w:hAnsi="Arial" w:cs="Arial"/>
                              <w:sz w:val="18"/>
                              <w:szCs w:val="18"/>
                            </w:rPr>
                            <w:t>:</w:t>
                          </w:r>
                          <w:r>
                            <w:rPr>
                              <w:rFonts w:ascii="Arial" w:hAnsi="Arial" w:cs="Arial" w:hint="eastAsia"/>
                              <w:sz w:val="18"/>
                              <w:szCs w:val="18"/>
                              <w:lang w:eastAsia="zh-CN"/>
                            </w:rPr>
                            <w:t>XXXX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87.7pt;margin-top:56.45pt;width:103.65pt;height:11.45pt;z-index:-12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" filled="f" stroked="f">
              <v:textbox inset="0,0,0,0">
                <w:txbxContent>
                  <w:p w:rsidR="003F6058" w:rsidRPr="001D1589" w:rsidRDefault="003F6058">
                    <w:pPr>
                      <w:spacing w:line="213" w:lineRule="exact"/>
                      <w:ind w:left="20"/>
                      <w:rPr>
                        <w:rFonts w:ascii="Arial" w:hAnsi="Arial" w:cs="Arial"/>
                        <w:sz w:val="18"/>
                        <w:szCs w:val="18"/>
                        <w:lang w:eastAsia="zh-CN"/>
                      </w:rPr>
                    </w:pPr>
                    <w:r w:rsidRPr="000A0ABA">
                      <w:rPr>
                        <w:rFonts w:ascii="宋体" w:eastAsia="宋体" w:hAnsi="宋体" w:cs="宋体" w:hint="eastAsia"/>
                        <w:sz w:val="18"/>
                        <w:szCs w:val="18"/>
                        <w:lang w:eastAsia="zh-CN"/>
                      </w:rPr>
                      <w:t>编号</w:t>
                    </w:r>
                    <w:r>
                      <w:rPr>
                        <w:rFonts w:ascii="宋体" w:eastAsia="宋体" w:hAnsi="宋体" w:cs="宋体" w:hint="eastAsia"/>
                        <w:sz w:val="18"/>
                        <w:szCs w:val="18"/>
                        <w:lang w:eastAsia="zh-CN"/>
                      </w:rPr>
                      <w:t>:</w:t>
                    </w:r>
                    <w:r>
                      <w:rPr>
                        <w:rFonts w:ascii="Arial" w:eastAsia="Arial" w:hAnsi="Arial" w:cs="Arial"/>
                        <w:sz w:val="18"/>
                        <w:szCs w:val="18"/>
                      </w:rPr>
                      <w:t>CNAS-EL-07</w:t>
                    </w:r>
                    <w:proofErr w:type="gramStart"/>
                    <w:r>
                      <w:rPr>
                        <w:rFonts w:ascii="Arial" w:eastAsia="Arial" w:hAnsi="Arial" w:cs="Arial"/>
                        <w:sz w:val="18"/>
                        <w:szCs w:val="18"/>
                      </w:rPr>
                      <w:t>:</w:t>
                    </w:r>
                    <w:r>
                      <w:rPr>
                        <w:rFonts w:ascii="Arial" w:hAnsi="Arial" w:cs="Arial" w:hint="eastAsia"/>
                        <w:sz w:val="18"/>
                        <w:szCs w:val="18"/>
                        <w:lang w:eastAsia="zh-CN"/>
                      </w:rPr>
                      <w:t>XXXX</w:t>
                    </w:r>
                    <w:proofErr w:type="gramEnd"/>
                  </w:p>
                </w:txbxContent>
              </v:textbox>
              <w10:wrap anchorx="page" anchory="page"/>
            </v:shape>
          </w:pict>
        </mc:Fallback>
      </mc:AlternateContent>
    </w:r>
    <w:r>
      <w:rPr>
        <w:noProof/>
        <w:lang w:eastAsia="zh-CN"/>
      </w:rPr>
      <mc:AlternateContent>
        <mc:Choice Requires="wps">
          <w:drawing>
            <wp:anchor distT="0" distB="0" distL="114300" distR="114300" simplePos="0" relativeHeight="503192560" behindDoc="1" locked="0" layoutInCell="1" allowOverlap="1" wp14:anchorId="3CD18670" wp14:editId="4D1F5AB7">
              <wp:simplePos x="0" y="0"/>
              <wp:positionH relativeFrom="page">
                <wp:posOffset>5606415</wp:posOffset>
              </wp:positionH>
              <wp:positionV relativeFrom="page">
                <wp:posOffset>716915</wp:posOffset>
              </wp:positionV>
              <wp:extent cx="1022350" cy="145415"/>
              <wp:effectExtent l="0" t="2540" r="635" b="4445"/>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058" w:rsidRPr="000A0ABA" w:rsidRDefault="003F6058" w:rsidP="00F87531">
                          <w:pPr>
                            <w:spacing w:line="213" w:lineRule="exact"/>
                            <w:rPr>
                              <w:rFonts w:ascii="宋体" w:eastAsia="宋体" w:hAnsi="宋体" w:cs="宋体"/>
                              <w:sz w:val="18"/>
                              <w:szCs w:val="18"/>
                            </w:rPr>
                          </w:pPr>
                          <w:r w:rsidRPr="000A0ABA">
                            <w:rPr>
                              <w:rFonts w:ascii="宋体" w:eastAsia="宋体" w:hAnsi="宋体" w:cs="宋体" w:hint="eastAsia"/>
                              <w:sz w:val="18"/>
                              <w:szCs w:val="18"/>
                              <w:lang w:eastAsia="zh-CN"/>
                            </w:rPr>
                            <w:t>第1</w:t>
                          </w:r>
                          <w:r w:rsidRPr="000A0ABA">
                            <w:rPr>
                              <w:rFonts w:ascii="Arial" w:eastAsia="Arial" w:hAnsi="Arial" w:cs="Arial"/>
                              <w:sz w:val="18"/>
                              <w:szCs w:val="18"/>
                            </w:rPr>
                            <w:t xml:space="preserve">  </w:t>
                          </w:r>
                          <w:r w:rsidRPr="000A0ABA">
                            <w:rPr>
                              <w:rFonts w:ascii="宋体" w:eastAsia="宋体" w:hAnsi="宋体" w:cs="宋体"/>
                              <w:sz w:val="18"/>
                              <w:szCs w:val="18"/>
                            </w:rPr>
                            <w:t xml:space="preserve">页 共 </w:t>
                          </w:r>
                          <w:r>
                            <w:rPr>
                              <w:rFonts w:ascii="Arial" w:eastAsia="Arial" w:hAnsi="Arial" w:cs="Arial"/>
                              <w:sz w:val="18"/>
                              <w:szCs w:val="18"/>
                            </w:rPr>
                            <w:t>1</w:t>
                          </w:r>
                          <w:r>
                            <w:rPr>
                              <w:rFonts w:ascii="Arial" w:hAnsi="Arial" w:cs="Arial" w:hint="eastAsia"/>
                              <w:sz w:val="18"/>
                              <w:szCs w:val="18"/>
                              <w:lang w:eastAsia="zh-CN"/>
                            </w:rPr>
                            <w:t>8</w:t>
                          </w:r>
                          <w:r w:rsidRPr="000A0ABA">
                            <w:rPr>
                              <w:rFonts w:ascii="Arial" w:eastAsia="Arial" w:hAnsi="Arial" w:cs="Arial"/>
                              <w:spacing w:val="24"/>
                              <w:sz w:val="18"/>
                              <w:szCs w:val="18"/>
                            </w:rPr>
                            <w:t xml:space="preserve"> </w:t>
                          </w:r>
                          <w:r w:rsidRPr="000A0ABA">
                            <w:rPr>
                              <w:rFonts w:ascii="宋体" w:eastAsia="宋体" w:hAnsi="宋体" w:cs="宋体"/>
                              <w:sz w:val="18"/>
                              <w:szCs w:val="18"/>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41.45pt;margin-top:56.45pt;width:80.5pt;height:11.45pt;z-index:-12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gtsAIAALI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" filled="f" stroked="f">
              <v:textbox inset="0,0,0,0">
                <w:txbxContent>
                  <w:p w:rsidR="003F6058" w:rsidRPr="000A0ABA" w:rsidRDefault="003F6058" w:rsidP="00F87531">
                    <w:pPr>
                      <w:spacing w:line="213" w:lineRule="exact"/>
                      <w:rPr>
                        <w:rFonts w:ascii="宋体" w:eastAsia="宋体" w:hAnsi="宋体" w:cs="宋体"/>
                        <w:sz w:val="18"/>
                        <w:szCs w:val="18"/>
                      </w:rPr>
                    </w:pPr>
                    <w:r w:rsidRPr="000A0ABA">
                      <w:rPr>
                        <w:rFonts w:ascii="宋体" w:eastAsia="宋体" w:hAnsi="宋体" w:cs="宋体" w:hint="eastAsia"/>
                        <w:sz w:val="18"/>
                        <w:szCs w:val="18"/>
                        <w:lang w:eastAsia="zh-CN"/>
                      </w:rPr>
                      <w:t>第1</w:t>
                    </w:r>
                    <w:r w:rsidRPr="000A0ABA">
                      <w:rPr>
                        <w:rFonts w:ascii="Arial" w:eastAsia="Arial" w:hAnsi="Arial" w:cs="Arial"/>
                        <w:sz w:val="18"/>
                        <w:szCs w:val="18"/>
                      </w:rPr>
                      <w:t xml:space="preserve">  </w:t>
                    </w:r>
                    <w:r w:rsidRPr="000A0ABA">
                      <w:rPr>
                        <w:rFonts w:ascii="宋体" w:eastAsia="宋体" w:hAnsi="宋体" w:cs="宋体"/>
                        <w:sz w:val="18"/>
                        <w:szCs w:val="18"/>
                      </w:rPr>
                      <w:t xml:space="preserve">页 共 </w:t>
                    </w:r>
                    <w:r>
                      <w:rPr>
                        <w:rFonts w:ascii="Arial" w:eastAsia="Arial" w:hAnsi="Arial" w:cs="Arial"/>
                        <w:sz w:val="18"/>
                        <w:szCs w:val="18"/>
                      </w:rPr>
                      <w:t>1</w:t>
                    </w:r>
                    <w:r>
                      <w:rPr>
                        <w:rFonts w:ascii="Arial" w:hAnsi="Arial" w:cs="Arial" w:hint="eastAsia"/>
                        <w:sz w:val="18"/>
                        <w:szCs w:val="18"/>
                        <w:lang w:eastAsia="zh-CN"/>
                      </w:rPr>
                      <w:t>8</w:t>
                    </w:r>
                    <w:r w:rsidRPr="000A0ABA">
                      <w:rPr>
                        <w:rFonts w:ascii="Arial" w:eastAsia="Arial" w:hAnsi="Arial" w:cs="Arial"/>
                        <w:spacing w:val="24"/>
                        <w:sz w:val="18"/>
                        <w:szCs w:val="18"/>
                      </w:rPr>
                      <w:t xml:space="preserve"> </w:t>
                    </w:r>
                    <w:r w:rsidRPr="000A0ABA">
                      <w:rPr>
                        <w:rFonts w:ascii="宋体" w:eastAsia="宋体" w:hAnsi="宋体" w:cs="宋体"/>
                        <w:sz w:val="18"/>
                        <w:szCs w:val="18"/>
                      </w:rPr>
                      <w:t>页</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58" w:rsidRDefault="003F6058">
    <w:pPr>
      <w:spacing w:line="14" w:lineRule="auto"/>
      <w:rPr>
        <w:sz w:val="20"/>
        <w:szCs w:val="20"/>
      </w:rPr>
    </w:pPr>
    <w:r>
      <w:rPr>
        <w:noProof/>
        <w:lang w:eastAsia="zh-CN"/>
      </w:rPr>
      <mc:AlternateContent>
        <mc:Choice Requires="wpg">
          <w:drawing>
            <wp:anchor distT="0" distB="0" distL="114300" distR="114300" simplePos="0" relativeHeight="503187296" behindDoc="1" locked="0" layoutInCell="1" allowOverlap="1" wp14:anchorId="5426C88B" wp14:editId="6EE850CA">
              <wp:simplePos x="0" y="0"/>
              <wp:positionH relativeFrom="page">
                <wp:posOffset>1062355</wp:posOffset>
              </wp:positionH>
              <wp:positionV relativeFrom="page">
                <wp:posOffset>879475</wp:posOffset>
              </wp:positionV>
              <wp:extent cx="5615940" cy="1270"/>
              <wp:effectExtent l="5080" t="12700" r="8255" b="50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73" y="1385"/>
                        <a:chExt cx="8844" cy="2"/>
                      </a:xfrm>
                    </wpg:grpSpPr>
                    <wps:wsp>
                      <wps:cNvPr id="9" name="Freeform 9"/>
                      <wps:cNvSpPr>
                        <a:spLocks/>
                      </wps:cNvSpPr>
                      <wps:spPr bwMode="auto">
                        <a:xfrm>
                          <a:off x="1673" y="1385"/>
                          <a:ext cx="8844" cy="2"/>
                        </a:xfrm>
                        <a:custGeom>
                          <a:avLst/>
                          <a:gdLst>
                            <a:gd name="T0" fmla="+- 0 1673 1673"/>
                            <a:gd name="T1" fmla="*/ T0 w 8844"/>
                            <a:gd name="T2" fmla="+- 0 10517 1673"/>
                            <a:gd name="T3" fmla="*/ T2 w 8844"/>
                          </a:gdLst>
                          <a:ahLst/>
                          <a:cxnLst>
                            <a:cxn ang="0">
                              <a:pos x="T1" y="0"/>
                            </a:cxn>
                            <a:cxn ang="0">
                              <a:pos x="T3" y="0"/>
                            </a:cxn>
                          </a:cxnLst>
                          <a:rect l="0" t="0" r="r" b="b"/>
                          <a:pathLst>
                            <a:path w="8844">
                              <a:moveTo>
                                <a:pt x="0" y="0"/>
                              </a:moveTo>
                              <a:lnTo>
                                <a:pt x="884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83.65pt;margin-top:69.25pt;width:442.2pt;height:.1pt;z-index:-129184;mso-position-horizontal-relative:page;mso-position-vertical-relative:page" coordorigin="1673,1385"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">
              <v:shape id="Freeform 9" o:spid="_x0000_s1027" style="position:absolute;left:1673;top:1385;width:8844;height:2;visibility:visible;mso-wrap-style:square;v-text-anchor:top" coordsize="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Rd8QA&#10;AADaAAAADwAAAGRycy9kb3ducmV2LnhtbESPQWvCQBSE70L/w/IKvemmUoJGN6EUpD2UgonUHh+7&#10;zyQ2+zZkt5r+e1cQPA4z8w2zLkbbiRMNvnWs4HmWgCDWzrRcK9hVm+kChA/IBjvHpOCfPBT5w2SN&#10;mXFn3tKpDLWIEPYZKmhC6DMpvW7Iop+5njh6BzdYDFEOtTQDniPcdnKeJKm02HJcaLCnt4b0b/ln&#10;FRzTl4371uW++pqb9PDzua/04l2pp8fxdQUi0Bju4Vv7wyhYwvVKvAE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TkXfEAAAA2gAAAA8AAAAAAAAAAAAAAAAAmAIAAGRycy9k&#10;b3ducmV2LnhtbFBLBQYAAAAABAAEAPUAAACJAwAAAAA=&#10;" path="m,l8844,e" filled="f" strokeweight=".72pt">
                <v:path arrowok="t" o:connecttype="custom" o:connectlocs="0,0;8844,0" o:connectangles="0,0"/>
              </v:shape>
              <w10:wrap anchorx="page" anchory="page"/>
            </v:group>
          </w:pict>
        </mc:Fallback>
      </mc:AlternateContent>
    </w:r>
    <w:r>
      <w:rPr>
        <w:noProof/>
        <w:lang w:eastAsia="zh-CN"/>
      </w:rPr>
      <mc:AlternateContent>
        <mc:Choice Requires="wps">
          <w:drawing>
            <wp:anchor distT="0" distB="0" distL="114300" distR="114300" simplePos="0" relativeHeight="503187320" behindDoc="1" locked="0" layoutInCell="1" allowOverlap="1" wp14:anchorId="61703C7C" wp14:editId="29CD387D">
              <wp:simplePos x="0" y="0"/>
              <wp:positionH relativeFrom="page">
                <wp:posOffset>3390265</wp:posOffset>
              </wp:positionH>
              <wp:positionV relativeFrom="page">
                <wp:posOffset>547370</wp:posOffset>
              </wp:positionV>
              <wp:extent cx="961390" cy="160020"/>
              <wp:effectExtent l="0" t="4445"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058" w:rsidRDefault="003F6058">
                          <w:pPr>
                            <w:tabs>
                              <w:tab w:val="left" w:pos="442"/>
                              <w:tab w:val="left" w:pos="862"/>
                              <w:tab w:val="left" w:pos="1282"/>
                            </w:tabs>
                            <w:spacing w:line="231" w:lineRule="exact"/>
                            <w:ind w:left="20"/>
                            <w:rPr>
                              <w:rFonts w:ascii="黑体" w:eastAsia="黑体" w:hAnsi="黑体" w:cs="黑体"/>
                              <w:sz w:val="21"/>
                              <w:szCs w:val="21"/>
                            </w:rPr>
                          </w:pPr>
                          <w:r>
                            <w:rPr>
                              <w:rFonts w:ascii="黑体" w:eastAsia="黑体" w:hAnsi="黑体" w:cs="黑体"/>
                              <w:sz w:val="21"/>
                              <w:szCs w:val="21"/>
                            </w:rPr>
                            <w:t>认</w:t>
                          </w:r>
                          <w:r>
                            <w:rPr>
                              <w:rFonts w:ascii="黑体" w:eastAsia="黑体" w:hAnsi="黑体" w:cs="黑体"/>
                              <w:sz w:val="21"/>
                              <w:szCs w:val="21"/>
                            </w:rPr>
                            <w:tab/>
                            <w:t>可</w:t>
                          </w:r>
                          <w:r>
                            <w:rPr>
                              <w:rFonts w:ascii="黑体" w:eastAsia="黑体" w:hAnsi="黑体" w:cs="黑体"/>
                              <w:sz w:val="21"/>
                              <w:szCs w:val="21"/>
                            </w:rPr>
                            <w:tab/>
                            <w:t>说</w:t>
                          </w:r>
                          <w:r>
                            <w:rPr>
                              <w:rFonts w:ascii="黑体" w:eastAsia="黑体" w:hAnsi="黑体" w:cs="黑体"/>
                              <w:sz w:val="21"/>
                              <w:szCs w:val="21"/>
                            </w:rPr>
                            <w:tab/>
                            <w:t>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66.95pt;margin-top:43.1pt;width:75.7pt;height:12.6pt;z-index:-12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rjsQIAAK8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" filled="f" stroked="f">
              <v:textbox inset="0,0,0,0">
                <w:txbxContent>
                  <w:p w:rsidR="003F6058" w:rsidRDefault="003F6058">
                    <w:pPr>
                      <w:tabs>
                        <w:tab w:val="left" w:pos="442"/>
                        <w:tab w:val="left" w:pos="862"/>
                        <w:tab w:val="left" w:pos="1282"/>
                      </w:tabs>
                      <w:spacing w:line="231" w:lineRule="exact"/>
                      <w:ind w:left="20"/>
                      <w:rPr>
                        <w:rFonts w:ascii="黑体" w:eastAsia="黑体" w:hAnsi="黑体" w:cs="黑体"/>
                        <w:sz w:val="21"/>
                        <w:szCs w:val="21"/>
                      </w:rPr>
                    </w:pPr>
                    <w:r>
                      <w:rPr>
                        <w:rFonts w:ascii="黑体" w:eastAsia="黑体" w:hAnsi="黑体" w:cs="黑体"/>
                        <w:sz w:val="21"/>
                        <w:szCs w:val="21"/>
                      </w:rPr>
                      <w:t>认</w:t>
                    </w:r>
                    <w:r>
                      <w:rPr>
                        <w:rFonts w:ascii="黑体" w:eastAsia="黑体" w:hAnsi="黑体" w:cs="黑体"/>
                        <w:sz w:val="21"/>
                        <w:szCs w:val="21"/>
                      </w:rPr>
                      <w:tab/>
                      <w:t>可</w:t>
                    </w:r>
                    <w:r>
                      <w:rPr>
                        <w:rFonts w:ascii="黑体" w:eastAsia="黑体" w:hAnsi="黑体" w:cs="黑体"/>
                        <w:sz w:val="21"/>
                        <w:szCs w:val="21"/>
                      </w:rPr>
                      <w:tab/>
                      <w:t>说</w:t>
                    </w:r>
                    <w:r>
                      <w:rPr>
                        <w:rFonts w:ascii="黑体" w:eastAsia="黑体" w:hAnsi="黑体" w:cs="黑体"/>
                        <w:sz w:val="21"/>
                        <w:szCs w:val="21"/>
                      </w:rPr>
                      <w:tab/>
                      <w:t>明</w:t>
                    </w:r>
                  </w:p>
                </w:txbxContent>
              </v:textbox>
              <w10:wrap anchorx="page" anchory="page"/>
            </v:shape>
          </w:pict>
        </mc:Fallback>
      </mc:AlternateContent>
    </w:r>
    <w:r>
      <w:rPr>
        <w:noProof/>
        <w:lang w:eastAsia="zh-CN"/>
      </w:rPr>
      <mc:AlternateContent>
        <mc:Choice Requires="wps">
          <w:drawing>
            <wp:anchor distT="0" distB="0" distL="114300" distR="114300" simplePos="0" relativeHeight="503187344" behindDoc="1" locked="0" layoutInCell="1" allowOverlap="1" wp14:anchorId="40FCEC46" wp14:editId="4201239A">
              <wp:simplePos x="0" y="0"/>
              <wp:positionH relativeFrom="page">
                <wp:posOffset>1113790</wp:posOffset>
              </wp:positionH>
              <wp:positionV relativeFrom="page">
                <wp:posOffset>716915</wp:posOffset>
              </wp:positionV>
              <wp:extent cx="1316355" cy="145415"/>
              <wp:effectExtent l="0" t="254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058" w:rsidRPr="001D1589" w:rsidRDefault="003F6058">
                          <w:pPr>
                            <w:spacing w:line="213" w:lineRule="exact"/>
                            <w:ind w:left="20"/>
                            <w:rPr>
                              <w:rFonts w:ascii="Arial" w:hAnsi="Arial" w:cs="Arial"/>
                              <w:sz w:val="18"/>
                              <w:szCs w:val="18"/>
                              <w:lang w:eastAsia="zh-CN"/>
                            </w:rPr>
                          </w:pPr>
                          <w:r w:rsidRPr="000A0ABA">
                            <w:rPr>
                              <w:rFonts w:ascii="宋体" w:eastAsia="宋体" w:hAnsi="宋体" w:cs="宋体" w:hint="eastAsia"/>
                              <w:sz w:val="18"/>
                              <w:szCs w:val="18"/>
                              <w:lang w:eastAsia="zh-CN"/>
                            </w:rPr>
                            <w:t>编号</w:t>
                          </w:r>
                          <w:r>
                            <w:rPr>
                              <w:rFonts w:ascii="宋体" w:eastAsia="宋体" w:hAnsi="宋体" w:cs="宋体" w:hint="eastAsia"/>
                              <w:sz w:val="18"/>
                              <w:szCs w:val="18"/>
                              <w:lang w:eastAsia="zh-CN"/>
                            </w:rPr>
                            <w:t>:</w:t>
                          </w:r>
                          <w:r>
                            <w:rPr>
                              <w:rFonts w:ascii="Arial" w:eastAsia="Arial" w:hAnsi="Arial" w:cs="Arial"/>
                              <w:sz w:val="18"/>
                              <w:szCs w:val="18"/>
                            </w:rPr>
                            <w:t>CNAS-EL-07</w:t>
                          </w:r>
                          <w:proofErr w:type="gramStart"/>
                          <w:r>
                            <w:rPr>
                              <w:rFonts w:ascii="Arial" w:eastAsia="Arial" w:hAnsi="Arial" w:cs="Arial"/>
                              <w:sz w:val="18"/>
                              <w:szCs w:val="18"/>
                            </w:rPr>
                            <w:t>:</w:t>
                          </w:r>
                          <w:r>
                            <w:rPr>
                              <w:rFonts w:ascii="Arial" w:hAnsi="Arial" w:cs="Arial" w:hint="eastAsia"/>
                              <w:sz w:val="18"/>
                              <w:szCs w:val="18"/>
                              <w:lang w:eastAsia="zh-CN"/>
                            </w:rPr>
                            <w:t>XXXX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87.7pt;margin-top:56.45pt;width:103.65pt;height:11.45pt;z-index:-12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" filled="f" stroked="f">
              <v:textbox inset="0,0,0,0">
                <w:txbxContent>
                  <w:p w:rsidR="003F6058" w:rsidRPr="001D1589" w:rsidRDefault="003F6058">
                    <w:pPr>
                      <w:spacing w:line="213" w:lineRule="exact"/>
                      <w:ind w:left="20"/>
                      <w:rPr>
                        <w:rFonts w:ascii="Arial" w:hAnsi="Arial" w:cs="Arial"/>
                        <w:sz w:val="18"/>
                        <w:szCs w:val="18"/>
                        <w:lang w:eastAsia="zh-CN"/>
                      </w:rPr>
                    </w:pPr>
                    <w:r w:rsidRPr="000A0ABA">
                      <w:rPr>
                        <w:rFonts w:ascii="宋体" w:eastAsia="宋体" w:hAnsi="宋体" w:cs="宋体" w:hint="eastAsia"/>
                        <w:sz w:val="18"/>
                        <w:szCs w:val="18"/>
                        <w:lang w:eastAsia="zh-CN"/>
                      </w:rPr>
                      <w:t>编号</w:t>
                    </w:r>
                    <w:r>
                      <w:rPr>
                        <w:rFonts w:ascii="宋体" w:eastAsia="宋体" w:hAnsi="宋体" w:cs="宋体" w:hint="eastAsia"/>
                        <w:sz w:val="18"/>
                        <w:szCs w:val="18"/>
                        <w:lang w:eastAsia="zh-CN"/>
                      </w:rPr>
                      <w:t>:</w:t>
                    </w:r>
                    <w:r>
                      <w:rPr>
                        <w:rFonts w:ascii="Arial" w:eastAsia="Arial" w:hAnsi="Arial" w:cs="Arial"/>
                        <w:sz w:val="18"/>
                        <w:szCs w:val="18"/>
                      </w:rPr>
                      <w:t>CNAS-EL-07</w:t>
                    </w:r>
                    <w:proofErr w:type="gramStart"/>
                    <w:r>
                      <w:rPr>
                        <w:rFonts w:ascii="Arial" w:eastAsia="Arial" w:hAnsi="Arial" w:cs="Arial"/>
                        <w:sz w:val="18"/>
                        <w:szCs w:val="18"/>
                      </w:rPr>
                      <w:t>:</w:t>
                    </w:r>
                    <w:r>
                      <w:rPr>
                        <w:rFonts w:ascii="Arial" w:hAnsi="Arial" w:cs="Arial" w:hint="eastAsia"/>
                        <w:sz w:val="18"/>
                        <w:szCs w:val="18"/>
                        <w:lang w:eastAsia="zh-CN"/>
                      </w:rPr>
                      <w:t>XXXX</w:t>
                    </w:r>
                    <w:proofErr w:type="gramEnd"/>
                  </w:p>
                </w:txbxContent>
              </v:textbox>
              <w10:wrap anchorx="page" anchory="page"/>
            </v:shape>
          </w:pict>
        </mc:Fallback>
      </mc:AlternateContent>
    </w:r>
    <w:r>
      <w:rPr>
        <w:noProof/>
        <w:lang w:eastAsia="zh-CN"/>
      </w:rPr>
      <mc:AlternateContent>
        <mc:Choice Requires="wps">
          <w:drawing>
            <wp:anchor distT="0" distB="0" distL="114300" distR="114300" simplePos="0" relativeHeight="503187368" behindDoc="1" locked="0" layoutInCell="1" allowOverlap="1" wp14:anchorId="40BFB38C" wp14:editId="1557CB38">
              <wp:simplePos x="0" y="0"/>
              <wp:positionH relativeFrom="page">
                <wp:posOffset>5606415</wp:posOffset>
              </wp:positionH>
              <wp:positionV relativeFrom="page">
                <wp:posOffset>716915</wp:posOffset>
              </wp:positionV>
              <wp:extent cx="1022350" cy="145415"/>
              <wp:effectExtent l="0" t="2540" r="63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058" w:rsidRPr="000A0ABA" w:rsidRDefault="003F6058" w:rsidP="00F87531">
                          <w:pPr>
                            <w:spacing w:line="213" w:lineRule="exact"/>
                            <w:rPr>
                              <w:rFonts w:ascii="宋体" w:eastAsia="宋体" w:hAnsi="宋体" w:cs="宋体"/>
                              <w:sz w:val="18"/>
                              <w:szCs w:val="18"/>
                            </w:rPr>
                          </w:pPr>
                          <w:r w:rsidRPr="000A0ABA">
                            <w:rPr>
                              <w:rFonts w:ascii="宋体" w:eastAsia="宋体" w:hAnsi="宋体" w:cs="宋体" w:hint="eastAsia"/>
                              <w:sz w:val="18"/>
                              <w:szCs w:val="18"/>
                              <w:lang w:eastAsia="zh-CN"/>
                            </w:rPr>
                            <w:t>第</w:t>
                          </w:r>
                          <w:r w:rsidRPr="006A6C0A">
                            <w:rPr>
                              <w:rFonts w:ascii="宋体" w:eastAsia="宋体" w:hAnsi="宋体" w:cs="宋体"/>
                              <w:sz w:val="18"/>
                              <w:szCs w:val="18"/>
                              <w:lang w:eastAsia="zh-CN"/>
                            </w:rPr>
                            <w:fldChar w:fldCharType="begin"/>
                          </w:r>
                          <w:r w:rsidRPr="006A6C0A">
                            <w:rPr>
                              <w:rFonts w:ascii="宋体" w:eastAsia="宋体" w:hAnsi="宋体" w:cs="宋体"/>
                              <w:sz w:val="18"/>
                              <w:szCs w:val="18"/>
                              <w:lang w:eastAsia="zh-CN"/>
                            </w:rPr>
                            <w:instrText>PAGE   \* MERGEFORMAT</w:instrText>
                          </w:r>
                          <w:r w:rsidRPr="006A6C0A">
                            <w:rPr>
                              <w:rFonts w:ascii="宋体" w:eastAsia="宋体" w:hAnsi="宋体" w:cs="宋体"/>
                              <w:sz w:val="18"/>
                              <w:szCs w:val="18"/>
                              <w:lang w:eastAsia="zh-CN"/>
                            </w:rPr>
                            <w:fldChar w:fldCharType="separate"/>
                          </w:r>
                          <w:r w:rsidR="00362BD5" w:rsidRPr="00362BD5">
                            <w:rPr>
                              <w:rFonts w:ascii="宋体" w:eastAsia="宋体" w:hAnsi="宋体" w:cs="宋体"/>
                              <w:noProof/>
                              <w:sz w:val="18"/>
                              <w:szCs w:val="18"/>
                              <w:lang w:val="zh-CN" w:eastAsia="zh-CN"/>
                            </w:rPr>
                            <w:t>2</w:t>
                          </w:r>
                          <w:r w:rsidRPr="006A6C0A">
                            <w:rPr>
                              <w:rFonts w:ascii="宋体" w:eastAsia="宋体" w:hAnsi="宋体" w:cs="宋体"/>
                              <w:sz w:val="18"/>
                              <w:szCs w:val="18"/>
                              <w:lang w:eastAsia="zh-CN"/>
                            </w:rPr>
                            <w:fldChar w:fldCharType="end"/>
                          </w:r>
                          <w:r w:rsidRPr="000A0ABA">
                            <w:rPr>
                              <w:rFonts w:ascii="Arial" w:eastAsia="Arial" w:hAnsi="Arial" w:cs="Arial"/>
                              <w:sz w:val="18"/>
                              <w:szCs w:val="18"/>
                            </w:rPr>
                            <w:t xml:space="preserve">  </w:t>
                          </w:r>
                          <w:r w:rsidRPr="000A0ABA">
                            <w:rPr>
                              <w:rFonts w:ascii="宋体" w:eastAsia="宋体" w:hAnsi="宋体" w:cs="宋体"/>
                              <w:sz w:val="18"/>
                              <w:szCs w:val="18"/>
                            </w:rPr>
                            <w:t xml:space="preserve">页 共 </w:t>
                          </w:r>
                          <w:r>
                            <w:rPr>
                              <w:rFonts w:ascii="Arial" w:eastAsia="Arial" w:hAnsi="Arial" w:cs="Arial"/>
                              <w:sz w:val="18"/>
                              <w:szCs w:val="18"/>
                            </w:rPr>
                            <w:t>1</w:t>
                          </w:r>
                          <w:r>
                            <w:rPr>
                              <w:rFonts w:ascii="Arial" w:hAnsi="Arial" w:cs="Arial" w:hint="eastAsia"/>
                              <w:sz w:val="18"/>
                              <w:szCs w:val="18"/>
                              <w:lang w:eastAsia="zh-CN"/>
                            </w:rPr>
                            <w:t>8</w:t>
                          </w:r>
                          <w:r w:rsidRPr="000A0ABA">
                            <w:rPr>
                              <w:rFonts w:ascii="Arial" w:eastAsia="Arial" w:hAnsi="Arial" w:cs="Arial"/>
                              <w:spacing w:val="24"/>
                              <w:sz w:val="18"/>
                              <w:szCs w:val="18"/>
                            </w:rPr>
                            <w:t xml:space="preserve"> </w:t>
                          </w:r>
                          <w:r w:rsidRPr="000A0ABA">
                            <w:rPr>
                              <w:rFonts w:ascii="宋体" w:eastAsia="宋体" w:hAnsi="宋体" w:cs="宋体"/>
                              <w:sz w:val="18"/>
                              <w:szCs w:val="18"/>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441.45pt;margin-top:56.45pt;width:80.5pt;height:11.45pt;z-index:-12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LosQIAALA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" filled="f" stroked="f">
              <v:textbox inset="0,0,0,0">
                <w:txbxContent>
                  <w:p w:rsidR="003F6058" w:rsidRPr="000A0ABA" w:rsidRDefault="003F6058" w:rsidP="00F87531">
                    <w:pPr>
                      <w:spacing w:line="213" w:lineRule="exact"/>
                      <w:rPr>
                        <w:rFonts w:ascii="宋体" w:eastAsia="宋体" w:hAnsi="宋体" w:cs="宋体"/>
                        <w:sz w:val="18"/>
                        <w:szCs w:val="18"/>
                      </w:rPr>
                    </w:pPr>
                    <w:r w:rsidRPr="000A0ABA">
                      <w:rPr>
                        <w:rFonts w:ascii="宋体" w:eastAsia="宋体" w:hAnsi="宋体" w:cs="宋体" w:hint="eastAsia"/>
                        <w:sz w:val="18"/>
                        <w:szCs w:val="18"/>
                        <w:lang w:eastAsia="zh-CN"/>
                      </w:rPr>
                      <w:t>第</w:t>
                    </w:r>
                    <w:r w:rsidRPr="006A6C0A">
                      <w:rPr>
                        <w:rFonts w:ascii="宋体" w:eastAsia="宋体" w:hAnsi="宋体" w:cs="宋体"/>
                        <w:sz w:val="18"/>
                        <w:szCs w:val="18"/>
                        <w:lang w:eastAsia="zh-CN"/>
                      </w:rPr>
                      <w:fldChar w:fldCharType="begin"/>
                    </w:r>
                    <w:r w:rsidRPr="006A6C0A">
                      <w:rPr>
                        <w:rFonts w:ascii="宋体" w:eastAsia="宋体" w:hAnsi="宋体" w:cs="宋体"/>
                        <w:sz w:val="18"/>
                        <w:szCs w:val="18"/>
                        <w:lang w:eastAsia="zh-CN"/>
                      </w:rPr>
                      <w:instrText>PAGE   \* MERGEFORMAT</w:instrText>
                    </w:r>
                    <w:r w:rsidRPr="006A6C0A">
                      <w:rPr>
                        <w:rFonts w:ascii="宋体" w:eastAsia="宋体" w:hAnsi="宋体" w:cs="宋体"/>
                        <w:sz w:val="18"/>
                        <w:szCs w:val="18"/>
                        <w:lang w:eastAsia="zh-CN"/>
                      </w:rPr>
                      <w:fldChar w:fldCharType="separate"/>
                    </w:r>
                    <w:r w:rsidR="00362BD5" w:rsidRPr="00362BD5">
                      <w:rPr>
                        <w:rFonts w:ascii="宋体" w:eastAsia="宋体" w:hAnsi="宋体" w:cs="宋体"/>
                        <w:noProof/>
                        <w:sz w:val="18"/>
                        <w:szCs w:val="18"/>
                        <w:lang w:val="zh-CN" w:eastAsia="zh-CN"/>
                      </w:rPr>
                      <w:t>2</w:t>
                    </w:r>
                    <w:r w:rsidRPr="006A6C0A">
                      <w:rPr>
                        <w:rFonts w:ascii="宋体" w:eastAsia="宋体" w:hAnsi="宋体" w:cs="宋体"/>
                        <w:sz w:val="18"/>
                        <w:szCs w:val="18"/>
                        <w:lang w:eastAsia="zh-CN"/>
                      </w:rPr>
                      <w:fldChar w:fldCharType="end"/>
                    </w:r>
                    <w:r w:rsidRPr="000A0ABA">
                      <w:rPr>
                        <w:rFonts w:ascii="Arial" w:eastAsia="Arial" w:hAnsi="Arial" w:cs="Arial"/>
                        <w:sz w:val="18"/>
                        <w:szCs w:val="18"/>
                      </w:rPr>
                      <w:t xml:space="preserve">  </w:t>
                    </w:r>
                    <w:r w:rsidRPr="000A0ABA">
                      <w:rPr>
                        <w:rFonts w:ascii="宋体" w:eastAsia="宋体" w:hAnsi="宋体" w:cs="宋体"/>
                        <w:sz w:val="18"/>
                        <w:szCs w:val="18"/>
                      </w:rPr>
                      <w:t xml:space="preserve">页 共 </w:t>
                    </w:r>
                    <w:r>
                      <w:rPr>
                        <w:rFonts w:ascii="Arial" w:eastAsia="Arial" w:hAnsi="Arial" w:cs="Arial"/>
                        <w:sz w:val="18"/>
                        <w:szCs w:val="18"/>
                      </w:rPr>
                      <w:t>1</w:t>
                    </w:r>
                    <w:r>
                      <w:rPr>
                        <w:rFonts w:ascii="Arial" w:hAnsi="Arial" w:cs="Arial" w:hint="eastAsia"/>
                        <w:sz w:val="18"/>
                        <w:szCs w:val="18"/>
                        <w:lang w:eastAsia="zh-CN"/>
                      </w:rPr>
                      <w:t>8</w:t>
                    </w:r>
                    <w:r w:rsidRPr="000A0ABA">
                      <w:rPr>
                        <w:rFonts w:ascii="Arial" w:eastAsia="Arial" w:hAnsi="Arial" w:cs="Arial"/>
                        <w:spacing w:val="24"/>
                        <w:sz w:val="18"/>
                        <w:szCs w:val="18"/>
                      </w:rPr>
                      <w:t xml:space="preserve"> </w:t>
                    </w:r>
                    <w:r w:rsidRPr="000A0ABA">
                      <w:rPr>
                        <w:rFonts w:ascii="宋体" w:eastAsia="宋体" w:hAnsi="宋体" w:cs="宋体"/>
                        <w:sz w:val="18"/>
                        <w:szCs w:val="18"/>
                      </w:rPr>
                      <w:t>页</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98"/>
    <w:rsid w:val="000370AA"/>
    <w:rsid w:val="0004134A"/>
    <w:rsid w:val="000456A3"/>
    <w:rsid w:val="00064C29"/>
    <w:rsid w:val="00074631"/>
    <w:rsid w:val="00096BEC"/>
    <w:rsid w:val="000A0ABA"/>
    <w:rsid w:val="000A1B0B"/>
    <w:rsid w:val="000B172B"/>
    <w:rsid w:val="000B469A"/>
    <w:rsid w:val="000C2712"/>
    <w:rsid w:val="000C53D3"/>
    <w:rsid w:val="000D1200"/>
    <w:rsid w:val="000D56FE"/>
    <w:rsid w:val="000D7CB6"/>
    <w:rsid w:val="000E4570"/>
    <w:rsid w:val="001116BC"/>
    <w:rsid w:val="00115624"/>
    <w:rsid w:val="00117D03"/>
    <w:rsid w:val="00122C74"/>
    <w:rsid w:val="00130C9A"/>
    <w:rsid w:val="00135099"/>
    <w:rsid w:val="00136FDC"/>
    <w:rsid w:val="001459F2"/>
    <w:rsid w:val="00150D4E"/>
    <w:rsid w:val="00161CEF"/>
    <w:rsid w:val="001631C6"/>
    <w:rsid w:val="00165174"/>
    <w:rsid w:val="00166725"/>
    <w:rsid w:val="001801BB"/>
    <w:rsid w:val="001878FF"/>
    <w:rsid w:val="001923FE"/>
    <w:rsid w:val="001939B4"/>
    <w:rsid w:val="001A4D63"/>
    <w:rsid w:val="001D1589"/>
    <w:rsid w:val="001D7AAD"/>
    <w:rsid w:val="001E4080"/>
    <w:rsid w:val="001F50A0"/>
    <w:rsid w:val="00211B8A"/>
    <w:rsid w:val="0022300A"/>
    <w:rsid w:val="00231524"/>
    <w:rsid w:val="002330F9"/>
    <w:rsid w:val="00244F78"/>
    <w:rsid w:val="00256A5F"/>
    <w:rsid w:val="00260DC8"/>
    <w:rsid w:val="002619E9"/>
    <w:rsid w:val="00267FAF"/>
    <w:rsid w:val="00273267"/>
    <w:rsid w:val="002845B6"/>
    <w:rsid w:val="00290840"/>
    <w:rsid w:val="0029249F"/>
    <w:rsid w:val="0029557A"/>
    <w:rsid w:val="002A30BB"/>
    <w:rsid w:val="002A4179"/>
    <w:rsid w:val="002B283C"/>
    <w:rsid w:val="002B5EDA"/>
    <w:rsid w:val="002B6BF7"/>
    <w:rsid w:val="002B79B9"/>
    <w:rsid w:val="002C4095"/>
    <w:rsid w:val="002C4DBC"/>
    <w:rsid w:val="002C73E7"/>
    <w:rsid w:val="002D6076"/>
    <w:rsid w:val="002E161E"/>
    <w:rsid w:val="002E79F3"/>
    <w:rsid w:val="002F4BAD"/>
    <w:rsid w:val="00301828"/>
    <w:rsid w:val="0031177F"/>
    <w:rsid w:val="00311927"/>
    <w:rsid w:val="00337B9A"/>
    <w:rsid w:val="00345705"/>
    <w:rsid w:val="00362BD5"/>
    <w:rsid w:val="00363F67"/>
    <w:rsid w:val="00377E99"/>
    <w:rsid w:val="003A4997"/>
    <w:rsid w:val="003A5CD7"/>
    <w:rsid w:val="003A5FA5"/>
    <w:rsid w:val="003C37D4"/>
    <w:rsid w:val="003E08F7"/>
    <w:rsid w:val="003F4E63"/>
    <w:rsid w:val="003F6058"/>
    <w:rsid w:val="00412DC5"/>
    <w:rsid w:val="00412DD6"/>
    <w:rsid w:val="0041379A"/>
    <w:rsid w:val="004211A5"/>
    <w:rsid w:val="0043514E"/>
    <w:rsid w:val="0044197E"/>
    <w:rsid w:val="00443DBE"/>
    <w:rsid w:val="00460639"/>
    <w:rsid w:val="004743D3"/>
    <w:rsid w:val="004748B3"/>
    <w:rsid w:val="00485F5E"/>
    <w:rsid w:val="00493182"/>
    <w:rsid w:val="00496D4B"/>
    <w:rsid w:val="00497DF8"/>
    <w:rsid w:val="004A1AE8"/>
    <w:rsid w:val="004A42A1"/>
    <w:rsid w:val="004B2A2E"/>
    <w:rsid w:val="004B5DFA"/>
    <w:rsid w:val="004B7784"/>
    <w:rsid w:val="004C1E1C"/>
    <w:rsid w:val="004D246A"/>
    <w:rsid w:val="004E3EE9"/>
    <w:rsid w:val="00524799"/>
    <w:rsid w:val="0052777D"/>
    <w:rsid w:val="00543033"/>
    <w:rsid w:val="00543B91"/>
    <w:rsid w:val="005521FE"/>
    <w:rsid w:val="00572F90"/>
    <w:rsid w:val="00576A62"/>
    <w:rsid w:val="005770B1"/>
    <w:rsid w:val="005A31F7"/>
    <w:rsid w:val="005A7FBB"/>
    <w:rsid w:val="005B7BE0"/>
    <w:rsid w:val="005C2705"/>
    <w:rsid w:val="005C6AA6"/>
    <w:rsid w:val="005E484A"/>
    <w:rsid w:val="005F7289"/>
    <w:rsid w:val="00634E4A"/>
    <w:rsid w:val="0063772D"/>
    <w:rsid w:val="00664BC6"/>
    <w:rsid w:val="006660E3"/>
    <w:rsid w:val="00666E69"/>
    <w:rsid w:val="00675D7B"/>
    <w:rsid w:val="006825DE"/>
    <w:rsid w:val="006A5467"/>
    <w:rsid w:val="006A6C0A"/>
    <w:rsid w:val="006A740B"/>
    <w:rsid w:val="006B1720"/>
    <w:rsid w:val="006B5066"/>
    <w:rsid w:val="006B58AC"/>
    <w:rsid w:val="00700079"/>
    <w:rsid w:val="00707100"/>
    <w:rsid w:val="007155F3"/>
    <w:rsid w:val="0072189E"/>
    <w:rsid w:val="0073308D"/>
    <w:rsid w:val="00743421"/>
    <w:rsid w:val="00752213"/>
    <w:rsid w:val="0076476D"/>
    <w:rsid w:val="00775104"/>
    <w:rsid w:val="007866F1"/>
    <w:rsid w:val="00790DFB"/>
    <w:rsid w:val="00793B47"/>
    <w:rsid w:val="00797406"/>
    <w:rsid w:val="007A115C"/>
    <w:rsid w:val="007A1EBE"/>
    <w:rsid w:val="007A3976"/>
    <w:rsid w:val="007A7A9E"/>
    <w:rsid w:val="007D7A76"/>
    <w:rsid w:val="00807FD0"/>
    <w:rsid w:val="00815CA0"/>
    <w:rsid w:val="00825D35"/>
    <w:rsid w:val="00830F35"/>
    <w:rsid w:val="00852167"/>
    <w:rsid w:val="008550DC"/>
    <w:rsid w:val="0086092C"/>
    <w:rsid w:val="008734A0"/>
    <w:rsid w:val="00880410"/>
    <w:rsid w:val="008819D7"/>
    <w:rsid w:val="0088367E"/>
    <w:rsid w:val="00884B70"/>
    <w:rsid w:val="00892047"/>
    <w:rsid w:val="008F55A9"/>
    <w:rsid w:val="00900379"/>
    <w:rsid w:val="00911E26"/>
    <w:rsid w:val="00914A4E"/>
    <w:rsid w:val="00921B0F"/>
    <w:rsid w:val="009268C3"/>
    <w:rsid w:val="0093446A"/>
    <w:rsid w:val="00934829"/>
    <w:rsid w:val="00935791"/>
    <w:rsid w:val="00964192"/>
    <w:rsid w:val="009718AA"/>
    <w:rsid w:val="00973CD2"/>
    <w:rsid w:val="009775B0"/>
    <w:rsid w:val="00987640"/>
    <w:rsid w:val="00987A21"/>
    <w:rsid w:val="00996ED5"/>
    <w:rsid w:val="009B06B1"/>
    <w:rsid w:val="009B0B9E"/>
    <w:rsid w:val="009D31C9"/>
    <w:rsid w:val="009D7C7B"/>
    <w:rsid w:val="009E4C7C"/>
    <w:rsid w:val="00A04AD5"/>
    <w:rsid w:val="00A1162B"/>
    <w:rsid w:val="00A1218D"/>
    <w:rsid w:val="00A2138A"/>
    <w:rsid w:val="00A33341"/>
    <w:rsid w:val="00A401D1"/>
    <w:rsid w:val="00A44E9A"/>
    <w:rsid w:val="00A55D27"/>
    <w:rsid w:val="00A72E1D"/>
    <w:rsid w:val="00A73E19"/>
    <w:rsid w:val="00A849F2"/>
    <w:rsid w:val="00A96C34"/>
    <w:rsid w:val="00AA1F98"/>
    <w:rsid w:val="00AA4D9E"/>
    <w:rsid w:val="00AC20F0"/>
    <w:rsid w:val="00AD5EB6"/>
    <w:rsid w:val="00AF2200"/>
    <w:rsid w:val="00AF6F7D"/>
    <w:rsid w:val="00B04E2A"/>
    <w:rsid w:val="00B06CFC"/>
    <w:rsid w:val="00B17A71"/>
    <w:rsid w:val="00B2227A"/>
    <w:rsid w:val="00B26621"/>
    <w:rsid w:val="00B31224"/>
    <w:rsid w:val="00B47303"/>
    <w:rsid w:val="00B609B9"/>
    <w:rsid w:val="00B65AEF"/>
    <w:rsid w:val="00B87A87"/>
    <w:rsid w:val="00B91046"/>
    <w:rsid w:val="00B924F1"/>
    <w:rsid w:val="00BC1698"/>
    <w:rsid w:val="00BC7364"/>
    <w:rsid w:val="00BD3F64"/>
    <w:rsid w:val="00BD6FEF"/>
    <w:rsid w:val="00BE1BF5"/>
    <w:rsid w:val="00BE2924"/>
    <w:rsid w:val="00BF20AC"/>
    <w:rsid w:val="00C07D87"/>
    <w:rsid w:val="00C1117E"/>
    <w:rsid w:val="00C13628"/>
    <w:rsid w:val="00C216B7"/>
    <w:rsid w:val="00C25F86"/>
    <w:rsid w:val="00C354D0"/>
    <w:rsid w:val="00C4089B"/>
    <w:rsid w:val="00C41F10"/>
    <w:rsid w:val="00C466A9"/>
    <w:rsid w:val="00C62060"/>
    <w:rsid w:val="00C661AE"/>
    <w:rsid w:val="00C719C3"/>
    <w:rsid w:val="00C830FF"/>
    <w:rsid w:val="00CB6695"/>
    <w:rsid w:val="00CC7C59"/>
    <w:rsid w:val="00CD6908"/>
    <w:rsid w:val="00CE60BC"/>
    <w:rsid w:val="00CF0A13"/>
    <w:rsid w:val="00CF4794"/>
    <w:rsid w:val="00D12C45"/>
    <w:rsid w:val="00D165CA"/>
    <w:rsid w:val="00D2378B"/>
    <w:rsid w:val="00D31057"/>
    <w:rsid w:val="00D41F98"/>
    <w:rsid w:val="00D44868"/>
    <w:rsid w:val="00D51721"/>
    <w:rsid w:val="00D55CA8"/>
    <w:rsid w:val="00D65201"/>
    <w:rsid w:val="00D722C1"/>
    <w:rsid w:val="00D746D1"/>
    <w:rsid w:val="00D77C84"/>
    <w:rsid w:val="00D81D1F"/>
    <w:rsid w:val="00D82FD9"/>
    <w:rsid w:val="00DA52C8"/>
    <w:rsid w:val="00DB5256"/>
    <w:rsid w:val="00DD0BD6"/>
    <w:rsid w:val="00DD0D84"/>
    <w:rsid w:val="00DE5016"/>
    <w:rsid w:val="00DF3B15"/>
    <w:rsid w:val="00DF5364"/>
    <w:rsid w:val="00DF6972"/>
    <w:rsid w:val="00E01C0A"/>
    <w:rsid w:val="00E37AFB"/>
    <w:rsid w:val="00E46979"/>
    <w:rsid w:val="00E5323F"/>
    <w:rsid w:val="00E606A8"/>
    <w:rsid w:val="00E748A9"/>
    <w:rsid w:val="00E923F2"/>
    <w:rsid w:val="00E95BFB"/>
    <w:rsid w:val="00EA79AD"/>
    <w:rsid w:val="00EB0477"/>
    <w:rsid w:val="00EB6ACB"/>
    <w:rsid w:val="00EB7874"/>
    <w:rsid w:val="00EC3DF4"/>
    <w:rsid w:val="00ED376B"/>
    <w:rsid w:val="00ED7562"/>
    <w:rsid w:val="00EE1A2F"/>
    <w:rsid w:val="00EE5B5D"/>
    <w:rsid w:val="00F01566"/>
    <w:rsid w:val="00F06608"/>
    <w:rsid w:val="00F35859"/>
    <w:rsid w:val="00F42802"/>
    <w:rsid w:val="00F64BBB"/>
    <w:rsid w:val="00F66BDA"/>
    <w:rsid w:val="00F733AF"/>
    <w:rsid w:val="00F814D6"/>
    <w:rsid w:val="00F81A10"/>
    <w:rsid w:val="00F8515C"/>
    <w:rsid w:val="00F87531"/>
    <w:rsid w:val="00F92A94"/>
    <w:rsid w:val="00F97858"/>
    <w:rsid w:val="00FB6579"/>
    <w:rsid w:val="00FD4CDC"/>
    <w:rsid w:val="00FF55DB"/>
    <w:rsid w:val="00FF6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41F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41F98"/>
    <w:tblPr>
      <w:tblInd w:w="0" w:type="dxa"/>
      <w:tblCellMar>
        <w:top w:w="0" w:type="dxa"/>
        <w:left w:w="0" w:type="dxa"/>
        <w:bottom w:w="0" w:type="dxa"/>
        <w:right w:w="0" w:type="dxa"/>
      </w:tblCellMar>
    </w:tblPr>
  </w:style>
  <w:style w:type="paragraph" w:styleId="a3">
    <w:name w:val="Body Text"/>
    <w:basedOn w:val="a"/>
    <w:uiPriority w:val="1"/>
    <w:qFormat/>
    <w:rsid w:val="00D41F98"/>
    <w:pPr>
      <w:spacing w:before="65"/>
      <w:ind w:left="141"/>
    </w:pPr>
    <w:rPr>
      <w:rFonts w:ascii="宋体" w:eastAsia="宋体" w:hAnsi="宋体"/>
      <w:i/>
      <w:sz w:val="24"/>
      <w:szCs w:val="24"/>
    </w:rPr>
  </w:style>
  <w:style w:type="paragraph" w:customStyle="1" w:styleId="11">
    <w:name w:val="标题 11"/>
    <w:basedOn w:val="a"/>
    <w:uiPriority w:val="1"/>
    <w:qFormat/>
    <w:rsid w:val="00D41F98"/>
    <w:pPr>
      <w:ind w:left="221"/>
      <w:outlineLvl w:val="1"/>
    </w:pPr>
    <w:rPr>
      <w:rFonts w:ascii="宋体" w:eastAsia="宋体" w:hAnsi="宋体"/>
      <w:b/>
      <w:bCs/>
      <w:sz w:val="24"/>
      <w:szCs w:val="24"/>
    </w:rPr>
  </w:style>
  <w:style w:type="paragraph" w:styleId="a4">
    <w:name w:val="List Paragraph"/>
    <w:basedOn w:val="a"/>
    <w:uiPriority w:val="1"/>
    <w:qFormat/>
    <w:rsid w:val="00D41F98"/>
  </w:style>
  <w:style w:type="paragraph" w:customStyle="1" w:styleId="TableParagraph">
    <w:name w:val="Table Paragraph"/>
    <w:basedOn w:val="a"/>
    <w:uiPriority w:val="1"/>
    <w:qFormat/>
    <w:rsid w:val="00D41F98"/>
  </w:style>
  <w:style w:type="paragraph" w:styleId="a5">
    <w:name w:val="header"/>
    <w:basedOn w:val="a"/>
    <w:link w:val="Char"/>
    <w:uiPriority w:val="99"/>
    <w:unhideWhenUsed/>
    <w:rsid w:val="00BD6F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D6FEF"/>
    <w:rPr>
      <w:sz w:val="18"/>
      <w:szCs w:val="18"/>
    </w:rPr>
  </w:style>
  <w:style w:type="paragraph" w:styleId="a6">
    <w:name w:val="footer"/>
    <w:basedOn w:val="a"/>
    <w:link w:val="Char0"/>
    <w:uiPriority w:val="99"/>
    <w:unhideWhenUsed/>
    <w:rsid w:val="00BD6FEF"/>
    <w:pPr>
      <w:tabs>
        <w:tab w:val="center" w:pos="4153"/>
        <w:tab w:val="right" w:pos="8306"/>
      </w:tabs>
      <w:snapToGrid w:val="0"/>
    </w:pPr>
    <w:rPr>
      <w:sz w:val="18"/>
      <w:szCs w:val="18"/>
    </w:rPr>
  </w:style>
  <w:style w:type="character" w:customStyle="1" w:styleId="Char0">
    <w:name w:val="页脚 Char"/>
    <w:basedOn w:val="a0"/>
    <w:link w:val="a6"/>
    <w:uiPriority w:val="99"/>
    <w:rsid w:val="00BD6FEF"/>
    <w:rPr>
      <w:sz w:val="18"/>
      <w:szCs w:val="18"/>
    </w:rPr>
  </w:style>
  <w:style w:type="table" w:styleId="a7">
    <w:name w:val="Table Grid"/>
    <w:basedOn w:val="a1"/>
    <w:uiPriority w:val="59"/>
    <w:rsid w:val="00D81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9D31C9"/>
    <w:rPr>
      <w:color w:val="0000FF"/>
      <w:u w:val="single"/>
    </w:rPr>
  </w:style>
  <w:style w:type="paragraph" w:styleId="a9">
    <w:name w:val="Plain Text"/>
    <w:basedOn w:val="a"/>
    <w:link w:val="Char1"/>
    <w:rsid w:val="000C53D3"/>
    <w:pPr>
      <w:jc w:val="both"/>
    </w:pPr>
    <w:rPr>
      <w:rFonts w:ascii="宋体" w:eastAsia="宋体" w:hAnsi="Courier New" w:cs="Times New Roman"/>
      <w:kern w:val="2"/>
      <w:sz w:val="21"/>
      <w:szCs w:val="20"/>
      <w:lang w:eastAsia="zh-CN"/>
    </w:rPr>
  </w:style>
  <w:style w:type="character" w:customStyle="1" w:styleId="Char1">
    <w:name w:val="纯文本 Char"/>
    <w:basedOn w:val="a0"/>
    <w:link w:val="a9"/>
    <w:rsid w:val="000C53D3"/>
    <w:rPr>
      <w:rFonts w:ascii="宋体" w:eastAsia="宋体" w:hAnsi="Courier New" w:cs="Times New Roman"/>
      <w:kern w:val="2"/>
      <w:sz w:val="21"/>
      <w:szCs w:val="20"/>
      <w:lang w:eastAsia="zh-CN"/>
    </w:rPr>
  </w:style>
  <w:style w:type="character" w:customStyle="1" w:styleId="apple-converted-space">
    <w:name w:val="apple-converted-space"/>
    <w:basedOn w:val="a0"/>
    <w:rsid w:val="00311927"/>
  </w:style>
  <w:style w:type="character" w:customStyle="1" w:styleId="highlight">
    <w:name w:val="highlight"/>
    <w:basedOn w:val="a0"/>
    <w:rsid w:val="00F01566"/>
  </w:style>
  <w:style w:type="paragraph" w:styleId="aa">
    <w:name w:val="Balloon Text"/>
    <w:basedOn w:val="a"/>
    <w:link w:val="Char2"/>
    <w:uiPriority w:val="99"/>
    <w:semiHidden/>
    <w:unhideWhenUsed/>
    <w:rsid w:val="006A6C0A"/>
    <w:rPr>
      <w:sz w:val="18"/>
      <w:szCs w:val="18"/>
    </w:rPr>
  </w:style>
  <w:style w:type="character" w:customStyle="1" w:styleId="Char2">
    <w:name w:val="批注框文本 Char"/>
    <w:basedOn w:val="a0"/>
    <w:link w:val="aa"/>
    <w:uiPriority w:val="99"/>
    <w:semiHidden/>
    <w:rsid w:val="006A6C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41F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41F98"/>
    <w:tblPr>
      <w:tblInd w:w="0" w:type="dxa"/>
      <w:tblCellMar>
        <w:top w:w="0" w:type="dxa"/>
        <w:left w:w="0" w:type="dxa"/>
        <w:bottom w:w="0" w:type="dxa"/>
        <w:right w:w="0" w:type="dxa"/>
      </w:tblCellMar>
    </w:tblPr>
  </w:style>
  <w:style w:type="paragraph" w:styleId="a3">
    <w:name w:val="Body Text"/>
    <w:basedOn w:val="a"/>
    <w:uiPriority w:val="1"/>
    <w:qFormat/>
    <w:rsid w:val="00D41F98"/>
    <w:pPr>
      <w:spacing w:before="65"/>
      <w:ind w:left="141"/>
    </w:pPr>
    <w:rPr>
      <w:rFonts w:ascii="宋体" w:eastAsia="宋体" w:hAnsi="宋体"/>
      <w:i/>
      <w:sz w:val="24"/>
      <w:szCs w:val="24"/>
    </w:rPr>
  </w:style>
  <w:style w:type="paragraph" w:customStyle="1" w:styleId="11">
    <w:name w:val="标题 11"/>
    <w:basedOn w:val="a"/>
    <w:uiPriority w:val="1"/>
    <w:qFormat/>
    <w:rsid w:val="00D41F98"/>
    <w:pPr>
      <w:ind w:left="221"/>
      <w:outlineLvl w:val="1"/>
    </w:pPr>
    <w:rPr>
      <w:rFonts w:ascii="宋体" w:eastAsia="宋体" w:hAnsi="宋体"/>
      <w:b/>
      <w:bCs/>
      <w:sz w:val="24"/>
      <w:szCs w:val="24"/>
    </w:rPr>
  </w:style>
  <w:style w:type="paragraph" w:styleId="a4">
    <w:name w:val="List Paragraph"/>
    <w:basedOn w:val="a"/>
    <w:uiPriority w:val="1"/>
    <w:qFormat/>
    <w:rsid w:val="00D41F98"/>
  </w:style>
  <w:style w:type="paragraph" w:customStyle="1" w:styleId="TableParagraph">
    <w:name w:val="Table Paragraph"/>
    <w:basedOn w:val="a"/>
    <w:uiPriority w:val="1"/>
    <w:qFormat/>
    <w:rsid w:val="00D41F98"/>
  </w:style>
  <w:style w:type="paragraph" w:styleId="a5">
    <w:name w:val="header"/>
    <w:basedOn w:val="a"/>
    <w:link w:val="Char"/>
    <w:uiPriority w:val="99"/>
    <w:unhideWhenUsed/>
    <w:rsid w:val="00BD6F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D6FEF"/>
    <w:rPr>
      <w:sz w:val="18"/>
      <w:szCs w:val="18"/>
    </w:rPr>
  </w:style>
  <w:style w:type="paragraph" w:styleId="a6">
    <w:name w:val="footer"/>
    <w:basedOn w:val="a"/>
    <w:link w:val="Char0"/>
    <w:uiPriority w:val="99"/>
    <w:unhideWhenUsed/>
    <w:rsid w:val="00BD6FEF"/>
    <w:pPr>
      <w:tabs>
        <w:tab w:val="center" w:pos="4153"/>
        <w:tab w:val="right" w:pos="8306"/>
      </w:tabs>
      <w:snapToGrid w:val="0"/>
    </w:pPr>
    <w:rPr>
      <w:sz w:val="18"/>
      <w:szCs w:val="18"/>
    </w:rPr>
  </w:style>
  <w:style w:type="character" w:customStyle="1" w:styleId="Char0">
    <w:name w:val="页脚 Char"/>
    <w:basedOn w:val="a0"/>
    <w:link w:val="a6"/>
    <w:uiPriority w:val="99"/>
    <w:rsid w:val="00BD6FEF"/>
    <w:rPr>
      <w:sz w:val="18"/>
      <w:szCs w:val="18"/>
    </w:rPr>
  </w:style>
  <w:style w:type="table" w:styleId="a7">
    <w:name w:val="Table Grid"/>
    <w:basedOn w:val="a1"/>
    <w:uiPriority w:val="59"/>
    <w:rsid w:val="00D81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9D31C9"/>
    <w:rPr>
      <w:color w:val="0000FF"/>
      <w:u w:val="single"/>
    </w:rPr>
  </w:style>
  <w:style w:type="paragraph" w:styleId="a9">
    <w:name w:val="Plain Text"/>
    <w:basedOn w:val="a"/>
    <w:link w:val="Char1"/>
    <w:rsid w:val="000C53D3"/>
    <w:pPr>
      <w:jc w:val="both"/>
    </w:pPr>
    <w:rPr>
      <w:rFonts w:ascii="宋体" w:eastAsia="宋体" w:hAnsi="Courier New" w:cs="Times New Roman"/>
      <w:kern w:val="2"/>
      <w:sz w:val="21"/>
      <w:szCs w:val="20"/>
      <w:lang w:eastAsia="zh-CN"/>
    </w:rPr>
  </w:style>
  <w:style w:type="character" w:customStyle="1" w:styleId="Char1">
    <w:name w:val="纯文本 Char"/>
    <w:basedOn w:val="a0"/>
    <w:link w:val="a9"/>
    <w:rsid w:val="000C53D3"/>
    <w:rPr>
      <w:rFonts w:ascii="宋体" w:eastAsia="宋体" w:hAnsi="Courier New" w:cs="Times New Roman"/>
      <w:kern w:val="2"/>
      <w:sz w:val="21"/>
      <w:szCs w:val="20"/>
      <w:lang w:eastAsia="zh-CN"/>
    </w:rPr>
  </w:style>
  <w:style w:type="character" w:customStyle="1" w:styleId="apple-converted-space">
    <w:name w:val="apple-converted-space"/>
    <w:basedOn w:val="a0"/>
    <w:rsid w:val="00311927"/>
  </w:style>
  <w:style w:type="character" w:customStyle="1" w:styleId="highlight">
    <w:name w:val="highlight"/>
    <w:basedOn w:val="a0"/>
    <w:rsid w:val="00F01566"/>
  </w:style>
  <w:style w:type="paragraph" w:styleId="aa">
    <w:name w:val="Balloon Text"/>
    <w:basedOn w:val="a"/>
    <w:link w:val="Char2"/>
    <w:uiPriority w:val="99"/>
    <w:semiHidden/>
    <w:unhideWhenUsed/>
    <w:rsid w:val="006A6C0A"/>
    <w:rPr>
      <w:sz w:val="18"/>
      <w:szCs w:val="18"/>
    </w:rPr>
  </w:style>
  <w:style w:type="character" w:customStyle="1" w:styleId="Char2">
    <w:name w:val="批注框文本 Char"/>
    <w:basedOn w:val="a0"/>
    <w:link w:val="aa"/>
    <w:uiPriority w:val="99"/>
    <w:semiHidden/>
    <w:rsid w:val="006A6C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A3718-997D-43B9-B507-B823955F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2485</Words>
  <Characters>14165</Characters>
  <Application>Microsoft Office Word</Application>
  <DocSecurity>0</DocSecurity>
  <Lines>118</Lines>
  <Paragraphs>33</Paragraphs>
  <ScaleCrop>false</ScaleCrop>
  <Company/>
  <LinksUpToDate>false</LinksUpToDate>
  <CharactersWithSpaces>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检测/校准实验室能力范围表述（讨论）</dc:title>
  <dc:creator>MC SYSTEM</dc:creator>
  <cp:lastModifiedBy>fuw</cp:lastModifiedBy>
  <cp:revision>6</cp:revision>
  <cp:lastPrinted>2019-12-24T07:42:00Z</cp:lastPrinted>
  <dcterms:created xsi:type="dcterms:W3CDTF">2020-01-02T05:41:00Z</dcterms:created>
  <dcterms:modified xsi:type="dcterms:W3CDTF">2020-01-02T06:28:00Z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2014-12-01T00:00:00Z</vt:filetime>
  </property>
  <property fmtid="{D5CDD505-2E9C-101B-9397-08002B2CF9AE}" pid="3" name="Creator">
    <vt:lpwstr>Acrobat PDFMaker 9.1 Word 版</vt:lpwstr>
  </property>
  <property fmtid="{D5CDD505-2E9C-101B-9397-08002B2CF9AE}" pid="4" name="LastSaved">
    <vt:filetime>2017-12-28T00:00:00Z</vt:filetime>
  </property>
</Properties>
</file>